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478E" w:rsidRDefault="00522187" w:rsidP="00724B89">
      <w:pPr>
        <w:rPr>
          <w:sz w:val="144"/>
          <w:szCs w:val="144"/>
        </w:rPr>
        <w:sectPr w:rsidR="0056478E" w:rsidSect="00CD7DED">
          <w:footerReference w:type="default" r:id="rId9"/>
          <w:type w:val="continuous"/>
          <w:pgSz w:w="15840" w:h="12240" w:orient="landscape" w:code="1"/>
          <w:pgMar w:top="576" w:right="720" w:bottom="1440" w:left="720" w:header="86" w:footer="0" w:gutter="0"/>
          <w:cols w:space="720"/>
          <w:vAlign w:val="center"/>
          <w:docGrid w:linePitch="360"/>
        </w:sectPr>
      </w:pPr>
      <w:r>
        <w:rPr>
          <w:noProof/>
        </w:rPr>
        <w:drawing>
          <wp:anchor distT="0" distB="0" distL="114300" distR="114300" simplePos="0" relativeHeight="252449792" behindDoc="0" locked="0" layoutInCell="1" allowOverlap="1" wp14:anchorId="19014935" wp14:editId="6162406E">
            <wp:simplePos x="0" y="0"/>
            <wp:positionH relativeFrom="column">
              <wp:posOffset>7772400</wp:posOffset>
            </wp:positionH>
            <wp:positionV relativeFrom="paragraph">
              <wp:posOffset>-365125</wp:posOffset>
            </wp:positionV>
            <wp:extent cx="1828800" cy="187134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ham_Town_Seal.jpg"/>
                    <pic:cNvPicPr/>
                  </pic:nvPicPr>
                  <pic:blipFill>
                    <a:blip r:embed="rId10">
                      <a:extLst>
                        <a:ext uri="{28A0092B-C50C-407E-A947-70E740481C1C}">
                          <a14:useLocalDpi xmlns:a14="http://schemas.microsoft.com/office/drawing/2010/main" val="0"/>
                        </a:ext>
                      </a:extLst>
                    </a:blip>
                    <a:stretch>
                      <a:fillRect/>
                    </a:stretch>
                  </pic:blipFill>
                  <pic:spPr>
                    <a:xfrm>
                      <a:off x="0" y="0"/>
                      <a:ext cx="1828800" cy="1871345"/>
                    </a:xfrm>
                    <a:prstGeom prst="rect">
                      <a:avLst/>
                    </a:prstGeom>
                  </pic:spPr>
                </pic:pic>
              </a:graphicData>
            </a:graphic>
            <wp14:sizeRelH relativeFrom="page">
              <wp14:pctWidth>0</wp14:pctWidth>
            </wp14:sizeRelH>
            <wp14:sizeRelV relativeFrom="page">
              <wp14:pctHeight>0</wp14:pctHeight>
            </wp14:sizeRelV>
          </wp:anchor>
        </w:drawing>
      </w:r>
    </w:p>
    <w:p w:rsidR="0056478E" w:rsidRPr="0056478E" w:rsidRDefault="0056478E" w:rsidP="00724B89">
      <w:pPr>
        <w:rPr>
          <w:sz w:val="48"/>
          <w:szCs w:val="48"/>
        </w:rPr>
      </w:pPr>
    </w:p>
    <w:p w:rsidR="000770DC" w:rsidRPr="00974243" w:rsidRDefault="00E42B1B" w:rsidP="00724B89">
      <w:pPr>
        <w:rPr>
          <w:sz w:val="144"/>
          <w:szCs w:val="144"/>
        </w:rPr>
      </w:pPr>
      <w:r w:rsidRPr="00974243">
        <w:rPr>
          <w:sz w:val="144"/>
          <w:szCs w:val="144"/>
        </w:rPr>
        <w:t>Historic</w:t>
      </w:r>
      <w:r w:rsidR="00D71BA5" w:rsidRPr="00974243">
        <w:rPr>
          <w:sz w:val="144"/>
          <w:szCs w:val="144"/>
        </w:rPr>
        <w:t xml:space="preserve"> Resources</w:t>
      </w:r>
    </w:p>
    <w:p w:rsidR="00DE72A8" w:rsidRDefault="00FF04C2" w:rsidP="00FF04C2">
      <w:pPr>
        <w:rPr>
          <w:i/>
        </w:rPr>
      </w:pPr>
      <w:r w:rsidRPr="00FF04C2">
        <w:rPr>
          <w:i/>
        </w:rPr>
        <w:t>The Historic Resources Chapter is a new addition to the Durham Master Plan. The chapter focuses on the identification and preservation of Durham’s historical resources. It includes a vision for the preservation of historical resources, followed by an overview of Durham</w:t>
      </w:r>
      <w:r w:rsidR="00E7790C">
        <w:rPr>
          <w:i/>
        </w:rPr>
        <w:t>’s</w:t>
      </w:r>
      <w:r w:rsidRPr="00FF04C2">
        <w:rPr>
          <w:i/>
        </w:rPr>
        <w:t xml:space="preserve"> history and past preservation activities. </w:t>
      </w:r>
      <w:r w:rsidR="00E7790C">
        <w:rPr>
          <w:i/>
        </w:rPr>
        <w:t>The chapter describes l</w:t>
      </w:r>
      <w:r w:rsidRPr="00FF04C2">
        <w:rPr>
          <w:i/>
        </w:rPr>
        <w:t>ocal, state</w:t>
      </w:r>
      <w:r w:rsidR="00427BAF">
        <w:rPr>
          <w:i/>
        </w:rPr>
        <w:t>,</w:t>
      </w:r>
      <w:r w:rsidRPr="00FF04C2">
        <w:rPr>
          <w:i/>
        </w:rPr>
        <w:t xml:space="preserve"> and federal level tools and techniques that may be utilized for future preservation activities</w:t>
      </w:r>
      <w:r w:rsidR="00E7790C">
        <w:rPr>
          <w:i/>
        </w:rPr>
        <w:t>.</w:t>
      </w:r>
      <w:r w:rsidRPr="00FF04C2">
        <w:rPr>
          <w:i/>
        </w:rPr>
        <w:t xml:space="preserve"> </w:t>
      </w:r>
      <w:r w:rsidR="00E7790C">
        <w:rPr>
          <w:i/>
        </w:rPr>
        <w:t>It</w:t>
      </w:r>
      <w:r w:rsidRPr="00FF04C2">
        <w:rPr>
          <w:i/>
        </w:rPr>
        <w:t xml:space="preserve"> concludes with specific goals and recommendations for the preservation of historical resources</w:t>
      </w:r>
      <w:r>
        <w:rPr>
          <w:i/>
        </w:rPr>
        <w:t>.</w:t>
      </w:r>
    </w:p>
    <w:p w:rsidR="00522187" w:rsidRDefault="00522187" w:rsidP="00FF04C2">
      <w:pPr>
        <w:rPr>
          <w:i/>
          <w:color w:val="FF0000"/>
        </w:rPr>
      </w:pPr>
    </w:p>
    <w:p w:rsidR="002A3901" w:rsidRPr="002A3901" w:rsidRDefault="002A3901" w:rsidP="002A3901">
      <w:pPr>
        <w:jc w:val="right"/>
        <w:rPr>
          <w:sz w:val="28"/>
          <w:szCs w:val="32"/>
        </w:rPr>
      </w:pPr>
      <w:proofErr w:type="gramStart"/>
      <w:r w:rsidRPr="002A3901">
        <w:rPr>
          <w:sz w:val="28"/>
          <w:szCs w:val="32"/>
        </w:rPr>
        <w:t>Adopted by the Durham Planning Board on November 18</w:t>
      </w:r>
      <w:r w:rsidRPr="002A3901">
        <w:rPr>
          <w:sz w:val="28"/>
          <w:szCs w:val="32"/>
          <w:vertAlign w:val="superscript"/>
        </w:rPr>
        <w:t>th</w:t>
      </w:r>
      <w:r w:rsidRPr="002A3901">
        <w:rPr>
          <w:sz w:val="28"/>
          <w:szCs w:val="32"/>
        </w:rPr>
        <w:t>, 2015.</w:t>
      </w:r>
      <w:proofErr w:type="gramEnd"/>
    </w:p>
    <w:p w:rsidR="00522187" w:rsidRPr="006D3D4B" w:rsidRDefault="00522187" w:rsidP="00522187">
      <w:pPr>
        <w:jc w:val="center"/>
        <w:rPr>
          <w:sz w:val="28"/>
          <w:szCs w:val="32"/>
        </w:rPr>
      </w:pPr>
    </w:p>
    <w:p w:rsidR="00522187" w:rsidRPr="00522187" w:rsidRDefault="00522187" w:rsidP="00FF04C2">
      <w:pPr>
        <w:rPr>
          <w:color w:val="FF0000"/>
        </w:rPr>
        <w:sectPr w:rsidR="00522187" w:rsidRPr="00522187" w:rsidSect="0056478E">
          <w:type w:val="continuous"/>
          <w:pgSz w:w="15840" w:h="12240" w:orient="landscape" w:code="1"/>
          <w:pgMar w:top="576" w:right="720" w:bottom="1440" w:left="720" w:header="86" w:footer="0" w:gutter="0"/>
          <w:cols w:space="720"/>
          <w:vAlign w:val="center"/>
          <w:docGrid w:linePitch="360"/>
        </w:sectPr>
      </w:pPr>
    </w:p>
    <w:p w:rsidR="00017B69" w:rsidRDefault="00017B69">
      <w:pPr>
        <w:jc w:val="left"/>
        <w:rPr>
          <w:sz w:val="96"/>
          <w:szCs w:val="96"/>
        </w:rPr>
      </w:pPr>
      <w:r>
        <w:rPr>
          <w:sz w:val="96"/>
          <w:szCs w:val="96"/>
        </w:rPr>
        <w:lastRenderedPageBreak/>
        <w:br w:type="page"/>
      </w:r>
    </w:p>
    <w:p w:rsidR="00017B69" w:rsidRDefault="00017B69" w:rsidP="00186B7E">
      <w:pPr>
        <w:sectPr w:rsidR="00017B69" w:rsidSect="00CD7DED">
          <w:type w:val="continuous"/>
          <w:pgSz w:w="15840" w:h="12240" w:orient="landscape" w:code="1"/>
          <w:pgMar w:top="576" w:right="720" w:bottom="1440" w:left="720" w:header="86" w:footer="0" w:gutter="0"/>
          <w:cols w:num="2" w:space="720"/>
          <w:vAlign w:val="center"/>
          <w:docGrid w:linePitch="360"/>
        </w:sectPr>
      </w:pPr>
    </w:p>
    <w:p w:rsidR="00315895" w:rsidRPr="00E320C5" w:rsidRDefault="00685A8C" w:rsidP="00E41E90">
      <w:pPr>
        <w:jc w:val="left"/>
        <w:rPr>
          <w:sz w:val="96"/>
          <w:szCs w:val="96"/>
        </w:rPr>
      </w:pPr>
      <w:r w:rsidRPr="00E320C5">
        <w:rPr>
          <w:sz w:val="96"/>
          <w:szCs w:val="96"/>
        </w:rPr>
        <w:lastRenderedPageBreak/>
        <w:t>Our</w:t>
      </w:r>
      <w:r w:rsidR="00315895" w:rsidRPr="00E320C5">
        <w:rPr>
          <w:sz w:val="96"/>
          <w:szCs w:val="96"/>
        </w:rPr>
        <w:t xml:space="preserve"> Vision</w:t>
      </w:r>
      <w:r w:rsidR="00FE7C93" w:rsidRPr="00E320C5">
        <w:rPr>
          <w:sz w:val="96"/>
          <w:szCs w:val="96"/>
        </w:rPr>
        <w:t xml:space="preserve"> </w:t>
      </w:r>
    </w:p>
    <w:p w:rsidR="002C6C20" w:rsidRDefault="002C6C20" w:rsidP="007F3259">
      <w:pPr>
        <w:rPr>
          <w:rFonts w:cs="Arial"/>
          <w:i/>
          <w:sz w:val="44"/>
          <w:szCs w:val="44"/>
        </w:rPr>
      </w:pPr>
      <w:r>
        <w:rPr>
          <w:rFonts w:cs="Arial"/>
          <w:i/>
          <w:sz w:val="44"/>
          <w:szCs w:val="44"/>
        </w:rPr>
        <w:t xml:space="preserve">Through 2025 and beyond, Durham recognizes that historical resources are irreplaceable and contribute to quality of life and sense of place. We therefore value the recognition, preservation, enhancement, and continued use of buildings, structures, burial grounds, sites, areas, districts, and roads having historical, architectural, cultural, or archeological significance to Durham. </w:t>
      </w:r>
      <w:r>
        <w:rPr>
          <w:rFonts w:cs="Arial"/>
          <w:i/>
          <w:sz w:val="44"/>
          <w:szCs w:val="44"/>
        </w:rPr>
        <w:br w:type="page"/>
      </w:r>
    </w:p>
    <w:p w:rsidR="0065020F" w:rsidRDefault="0065020F" w:rsidP="007F3259">
      <w:pPr>
        <w:rPr>
          <w:rFonts w:cs="Arial"/>
          <w:i/>
          <w:sz w:val="44"/>
          <w:szCs w:val="44"/>
        </w:rPr>
        <w:sectPr w:rsidR="0065020F" w:rsidSect="00A82817">
          <w:type w:val="continuous"/>
          <w:pgSz w:w="15840" w:h="12240" w:orient="landscape" w:code="1"/>
          <w:pgMar w:top="576" w:right="720" w:bottom="1440" w:left="720" w:header="86" w:footer="0" w:gutter="0"/>
          <w:cols w:space="720"/>
          <w:docGrid w:linePitch="360"/>
        </w:sectPr>
      </w:pPr>
    </w:p>
    <w:p w:rsidR="003549BE" w:rsidRDefault="003549BE" w:rsidP="003549BE">
      <w:pPr>
        <w:pStyle w:val="HeadingA"/>
        <w:sectPr w:rsidR="003549BE" w:rsidSect="003549BE">
          <w:type w:val="continuous"/>
          <w:pgSz w:w="15840" w:h="12240" w:orient="landscape" w:code="1"/>
          <w:pgMar w:top="576" w:right="720" w:bottom="1440" w:left="720" w:header="86" w:footer="0" w:gutter="0"/>
          <w:cols w:num="2" w:space="720"/>
          <w:vAlign w:val="center"/>
          <w:docGrid w:linePitch="360"/>
        </w:sectPr>
      </w:pPr>
      <w:r>
        <w:lastRenderedPageBreak/>
        <w:t>Introduction</w:t>
      </w:r>
    </w:p>
    <w:p w:rsidR="00AA2980" w:rsidRPr="00E126B9" w:rsidRDefault="00607115" w:rsidP="007F156D">
      <w:pPr>
        <w:tabs>
          <w:tab w:val="left" w:pos="14400"/>
        </w:tabs>
      </w:pPr>
      <w:r w:rsidRPr="00607115">
        <w:rPr>
          <w:noProof/>
          <w:color w:val="FF0000"/>
        </w:rPr>
        <w:lastRenderedPageBreak/>
        <mc:AlternateContent>
          <mc:Choice Requires="wps">
            <w:drawing>
              <wp:anchor distT="0" distB="0" distL="114300" distR="114300" simplePos="0" relativeHeight="252436480" behindDoc="0" locked="0" layoutInCell="1" allowOverlap="1" wp14:anchorId="46E0EDC8" wp14:editId="3E0EF563">
                <wp:simplePos x="0" y="0"/>
                <wp:positionH relativeFrom="column">
                  <wp:posOffset>-85725</wp:posOffset>
                </wp:positionH>
                <wp:positionV relativeFrom="paragraph">
                  <wp:posOffset>34290</wp:posOffset>
                </wp:positionV>
                <wp:extent cx="9010650" cy="523875"/>
                <wp:effectExtent l="0" t="0" r="0" b="9525"/>
                <wp:wrapTopAndBottom/>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0650" cy="523875"/>
                        </a:xfrm>
                        <a:prstGeom prst="rect">
                          <a:avLst/>
                        </a:prstGeom>
                        <a:solidFill>
                          <a:srgbClr val="FFFFFF"/>
                        </a:solidFill>
                        <a:ln w="9525">
                          <a:noFill/>
                          <a:miter lim="800000"/>
                          <a:headEnd/>
                          <a:tailEnd/>
                        </a:ln>
                      </wps:spPr>
                      <wps:txbx>
                        <w:txbxContent>
                          <w:p w:rsidR="003904A3" w:rsidRPr="00607115" w:rsidRDefault="003904A3" w:rsidP="00607115">
                            <w:pPr>
                              <w:pStyle w:val="headingB"/>
                            </w:pPr>
                            <w:r w:rsidRPr="00607115">
                              <w:t>Durham’s Historic District Commission and Heritage Commission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75pt;margin-top:2.7pt;width:709.5pt;height:41.2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" stroked="f">
                <v:textbox>
                  <w:txbxContent>
                    <w:p w:rsidR="003904A3" w:rsidRPr="00607115" w:rsidRDefault="003904A3" w:rsidP="00607115">
                      <w:pPr>
                        <w:pStyle w:val="headingB"/>
                      </w:pPr>
                      <w:r w:rsidRPr="00607115">
                        <w:t>Durham’s Historic District Commission and Heritage Commission</w:t>
                      </w:r>
                    </w:p>
                  </w:txbxContent>
                </v:textbox>
                <w10:wrap type="topAndBottom"/>
              </v:shape>
            </w:pict>
          </mc:Fallback>
        </mc:AlternateContent>
      </w:r>
      <w:r w:rsidR="00FF04C2">
        <w:t>Historic resources, including archeological, architectural, engineering, and cultural heritage, are important assets in Durham</w:t>
      </w:r>
      <w:r w:rsidR="00447BEE">
        <w:t xml:space="preserve"> that contribute to the character and quality of life in the town</w:t>
      </w:r>
      <w:r w:rsidR="00FF04C2">
        <w:t xml:space="preserve">. </w:t>
      </w:r>
      <w:r w:rsidR="00447BEE">
        <w:t xml:space="preserve">The town preserves, protects, and celebrates these </w:t>
      </w:r>
      <w:r w:rsidR="00447BEE" w:rsidRPr="00E126B9">
        <w:t xml:space="preserve">resources in a variety of ways. </w:t>
      </w:r>
    </w:p>
    <w:p w:rsidR="00747AA3" w:rsidRPr="00E126B9" w:rsidRDefault="00447BEE" w:rsidP="00747AA3">
      <w:pPr>
        <w:tabs>
          <w:tab w:val="left" w:pos="14400"/>
        </w:tabs>
        <w:rPr>
          <w:rFonts w:cs="Arial"/>
        </w:rPr>
      </w:pPr>
      <w:r w:rsidRPr="00E126B9">
        <w:t xml:space="preserve">Durham has a Historic District Commission </w:t>
      </w:r>
      <w:r w:rsidR="001365F5" w:rsidRPr="00E126B9">
        <w:t xml:space="preserve">(HDC) </w:t>
      </w:r>
      <w:r w:rsidRPr="00E126B9">
        <w:t xml:space="preserve">as well as a Heritage Commission. </w:t>
      </w:r>
      <w:r w:rsidRPr="00E126B9">
        <w:rPr>
          <w:rFonts w:cs="Arial"/>
        </w:rPr>
        <w:t xml:space="preserve">The Historic District Commission (established in 1975) is a board of seven citizen volunteers appointed by the Town Council. The </w:t>
      </w:r>
      <w:r w:rsidR="001365F5" w:rsidRPr="00E126B9">
        <w:rPr>
          <w:rFonts w:cs="Arial"/>
        </w:rPr>
        <w:t>HDC</w:t>
      </w:r>
      <w:r w:rsidR="00F61DEB">
        <w:rPr>
          <w:rFonts w:cs="Arial"/>
        </w:rPr>
        <w:t>, a quasi-judicial regulatory body,</w:t>
      </w:r>
      <w:r w:rsidRPr="00E126B9">
        <w:rPr>
          <w:rFonts w:cs="Arial"/>
        </w:rPr>
        <w:t xml:space="preserve"> administers Article XVII, the Durham Historic Overlay District</w:t>
      </w:r>
      <w:r w:rsidR="00747AA3" w:rsidRPr="00E126B9">
        <w:rPr>
          <w:rFonts w:cs="Arial"/>
        </w:rPr>
        <w:t xml:space="preserve"> of the Zoning Ordinance</w:t>
      </w:r>
      <w:r w:rsidR="00CB5463" w:rsidRPr="00E126B9">
        <w:rPr>
          <w:rFonts w:cs="Arial"/>
        </w:rPr>
        <w:t>,</w:t>
      </w:r>
      <w:r w:rsidR="00747AA3" w:rsidRPr="00E126B9">
        <w:rPr>
          <w:rFonts w:cs="Arial"/>
        </w:rPr>
        <w:t xml:space="preserve"> by:</w:t>
      </w:r>
    </w:p>
    <w:p w:rsidR="00747AA3" w:rsidRPr="00E126B9" w:rsidRDefault="00747AA3" w:rsidP="00747AA3">
      <w:pPr>
        <w:pStyle w:val="ListParagraph"/>
        <w:numPr>
          <w:ilvl w:val="0"/>
          <w:numId w:val="30"/>
        </w:numPr>
        <w:rPr>
          <w:rFonts w:ascii="Myriad Pro Cond" w:hAnsi="Myriad Pro Cond"/>
          <w:sz w:val="26"/>
        </w:rPr>
      </w:pPr>
      <w:r w:rsidRPr="00E126B9">
        <w:rPr>
          <w:rFonts w:ascii="Myriad Pro Cond" w:hAnsi="Myriad Pro Cond"/>
          <w:sz w:val="26"/>
        </w:rPr>
        <w:t xml:space="preserve">Safeguarding and preserving </w:t>
      </w:r>
      <w:r w:rsidR="003904A3">
        <w:rPr>
          <w:rFonts w:ascii="Myriad Pro Cond" w:hAnsi="Myriad Pro Cond"/>
          <w:sz w:val="26"/>
        </w:rPr>
        <w:t>structures, places, and properties</w:t>
      </w:r>
      <w:r w:rsidRPr="00E126B9">
        <w:rPr>
          <w:rFonts w:ascii="Myriad Pro Cond" w:hAnsi="Myriad Pro Cond"/>
          <w:sz w:val="26"/>
        </w:rPr>
        <w:t xml:space="preserve"> that reflect elements of the cultural, social, economic, religious and political heritage of the </w:t>
      </w:r>
      <w:r w:rsidR="000E5D8E">
        <w:rPr>
          <w:rFonts w:ascii="Myriad Pro Cond" w:hAnsi="Myriad Pro Cond"/>
          <w:sz w:val="26"/>
        </w:rPr>
        <w:t>t</w:t>
      </w:r>
      <w:r w:rsidRPr="00E126B9">
        <w:rPr>
          <w:rFonts w:ascii="Myriad Pro Cond" w:hAnsi="Myriad Pro Cond"/>
          <w:sz w:val="26"/>
        </w:rPr>
        <w:t>own</w:t>
      </w:r>
    </w:p>
    <w:p w:rsidR="00747AA3" w:rsidRPr="00E126B9" w:rsidRDefault="00747AA3" w:rsidP="00747AA3">
      <w:pPr>
        <w:pStyle w:val="ListParagraph"/>
        <w:numPr>
          <w:ilvl w:val="0"/>
          <w:numId w:val="30"/>
        </w:numPr>
        <w:rPr>
          <w:rFonts w:ascii="Myriad Pro Cond" w:hAnsi="Myriad Pro Cond"/>
          <w:sz w:val="26"/>
        </w:rPr>
      </w:pPr>
      <w:r w:rsidRPr="00E126B9">
        <w:rPr>
          <w:rFonts w:ascii="Myriad Pro Cond" w:hAnsi="Myriad Pro Cond"/>
          <w:sz w:val="26"/>
        </w:rPr>
        <w:t>Fostering the preservation, restoration, and rehabilitation of structures and places of historical, architectural, and community value</w:t>
      </w:r>
    </w:p>
    <w:p w:rsidR="00747AA3" w:rsidRPr="00E126B9" w:rsidRDefault="00747AA3" w:rsidP="00747AA3">
      <w:pPr>
        <w:pStyle w:val="ListParagraph"/>
        <w:numPr>
          <w:ilvl w:val="0"/>
          <w:numId w:val="30"/>
        </w:numPr>
        <w:rPr>
          <w:rFonts w:ascii="Myriad Pro Cond" w:hAnsi="Myriad Pro Cond"/>
          <w:sz w:val="26"/>
        </w:rPr>
      </w:pPr>
      <w:r w:rsidRPr="00E126B9">
        <w:rPr>
          <w:rFonts w:ascii="Myriad Pro Cond" w:hAnsi="Myriad Pro Cond"/>
          <w:sz w:val="26"/>
        </w:rPr>
        <w:t xml:space="preserve">Conserving and improving the value of property </w:t>
      </w:r>
      <w:r w:rsidR="00CB5463" w:rsidRPr="00E126B9">
        <w:rPr>
          <w:rFonts w:ascii="Myriad Pro Cond" w:hAnsi="Myriad Pro Cond"/>
          <w:sz w:val="26"/>
        </w:rPr>
        <w:t>within</w:t>
      </w:r>
      <w:r w:rsidRPr="00E126B9">
        <w:rPr>
          <w:rFonts w:ascii="Myriad Pro Cond" w:hAnsi="Myriad Pro Cond"/>
          <w:sz w:val="26"/>
        </w:rPr>
        <w:t xml:space="preserve"> the District</w:t>
      </w:r>
    </w:p>
    <w:p w:rsidR="00747AA3" w:rsidRPr="00E126B9" w:rsidRDefault="00747AA3" w:rsidP="00747AA3">
      <w:pPr>
        <w:pStyle w:val="ListParagraph"/>
        <w:numPr>
          <w:ilvl w:val="0"/>
          <w:numId w:val="30"/>
        </w:numPr>
        <w:rPr>
          <w:rFonts w:ascii="Myriad Pro Cond" w:hAnsi="Myriad Pro Cond"/>
          <w:sz w:val="26"/>
        </w:rPr>
      </w:pPr>
      <w:r w:rsidRPr="00E126B9">
        <w:rPr>
          <w:rFonts w:ascii="Myriad Pro Cond" w:hAnsi="Myriad Pro Cond"/>
          <w:sz w:val="26"/>
        </w:rPr>
        <w:t xml:space="preserve">Protecting and enhancing the attractiveness of the District to the citizens as well as visitors, and thereby providing economic benefit to the </w:t>
      </w:r>
      <w:r w:rsidR="000E5D8E">
        <w:rPr>
          <w:rFonts w:ascii="Myriad Pro Cond" w:hAnsi="Myriad Pro Cond"/>
          <w:sz w:val="26"/>
        </w:rPr>
        <w:t>t</w:t>
      </w:r>
      <w:r w:rsidRPr="00E126B9">
        <w:rPr>
          <w:rFonts w:ascii="Myriad Pro Cond" w:hAnsi="Myriad Pro Cond"/>
          <w:sz w:val="26"/>
        </w:rPr>
        <w:t>own</w:t>
      </w:r>
    </w:p>
    <w:p w:rsidR="00747AA3" w:rsidRPr="00E126B9" w:rsidRDefault="00747AA3" w:rsidP="00747AA3">
      <w:pPr>
        <w:pStyle w:val="ListParagraph"/>
        <w:numPr>
          <w:ilvl w:val="0"/>
          <w:numId w:val="30"/>
        </w:numPr>
        <w:rPr>
          <w:rFonts w:ascii="Myriad Pro Cond" w:hAnsi="Myriad Pro Cond"/>
          <w:sz w:val="26"/>
        </w:rPr>
      </w:pPr>
      <w:r w:rsidRPr="00E126B9">
        <w:rPr>
          <w:rFonts w:ascii="Myriad Pro Cond" w:hAnsi="Myriad Pro Cond"/>
          <w:sz w:val="26"/>
        </w:rPr>
        <w:t>Fostering civic pride in the beauty and noble accomplishments of the past.</w:t>
      </w:r>
    </w:p>
    <w:p w:rsidR="00CD7DED" w:rsidRPr="00E126B9" w:rsidRDefault="00CD7DED" w:rsidP="00CD7DED">
      <w:pPr>
        <w:tabs>
          <w:tab w:val="left" w:pos="14400"/>
        </w:tabs>
        <w:spacing w:after="0"/>
        <w:rPr>
          <w:rFonts w:cs="Arial"/>
        </w:rPr>
      </w:pPr>
      <w:r w:rsidRPr="00E126B9">
        <w:rPr>
          <w:rFonts w:cs="Arial"/>
        </w:rPr>
        <w:t xml:space="preserve"> The </w:t>
      </w:r>
      <w:r w:rsidR="001365F5" w:rsidRPr="00E126B9">
        <w:rPr>
          <w:rFonts w:cs="Arial"/>
        </w:rPr>
        <w:t>Historic Overlay District</w:t>
      </w:r>
      <w:r w:rsidR="003904A3">
        <w:rPr>
          <w:rFonts w:cs="Arial"/>
        </w:rPr>
        <w:t xml:space="preserve"> Ordinance</w:t>
      </w:r>
      <w:r w:rsidRPr="00E126B9">
        <w:rPr>
          <w:rFonts w:cs="Arial"/>
        </w:rPr>
        <w:t xml:space="preserve"> can be viewed here: </w:t>
      </w:r>
    </w:p>
    <w:p w:rsidR="001365F5" w:rsidRPr="00E126B9" w:rsidRDefault="008441D2" w:rsidP="007F156D">
      <w:pPr>
        <w:tabs>
          <w:tab w:val="left" w:pos="14400"/>
        </w:tabs>
        <w:rPr>
          <w:color w:val="000000"/>
          <w:sz w:val="24"/>
          <w:szCs w:val="24"/>
        </w:rPr>
      </w:pPr>
      <w:hyperlink r:id="rId11" w:history="1">
        <w:r w:rsidR="00CD7DED" w:rsidRPr="00E126B9">
          <w:rPr>
            <w:rStyle w:val="Hyperlink"/>
            <w:sz w:val="24"/>
            <w:szCs w:val="24"/>
          </w:rPr>
          <w:t>http://www.ci.durham.nh.us/sites/default/files/fileattachments/zoning/article_17.pdf</w:t>
        </w:r>
      </w:hyperlink>
      <w:r w:rsidR="00CD7DED" w:rsidRPr="00E126B9">
        <w:rPr>
          <w:color w:val="000000"/>
          <w:sz w:val="24"/>
          <w:szCs w:val="24"/>
        </w:rPr>
        <w:t>.</w:t>
      </w:r>
      <w:r w:rsidR="00747AA3" w:rsidRPr="00E126B9">
        <w:rPr>
          <w:color w:val="000000"/>
          <w:sz w:val="24"/>
          <w:szCs w:val="24"/>
        </w:rPr>
        <w:t xml:space="preserve"> </w:t>
      </w:r>
    </w:p>
    <w:p w:rsidR="00CC1171" w:rsidRDefault="00E254F6" w:rsidP="007F156D">
      <w:pPr>
        <w:tabs>
          <w:tab w:val="left" w:pos="14400"/>
        </w:tabs>
        <w:rPr>
          <w:rFonts w:cs="Arial"/>
        </w:rPr>
      </w:pPr>
      <w:r>
        <w:rPr>
          <w:rFonts w:cs="Arial"/>
        </w:rPr>
        <w:br w:type="column"/>
      </w:r>
      <w:r w:rsidR="00747AA3" w:rsidRPr="00E126B9">
        <w:rPr>
          <w:rFonts w:cs="Arial"/>
        </w:rPr>
        <w:t xml:space="preserve">The HDC meets monthly to review proposed changes to properties located within the boundaries of the </w:t>
      </w:r>
      <w:r w:rsidR="001365F5" w:rsidRPr="00E126B9">
        <w:rPr>
          <w:rFonts w:cs="Arial"/>
        </w:rPr>
        <w:t>Historic Overlay District</w:t>
      </w:r>
      <w:r w:rsidR="00747AA3" w:rsidRPr="00E126B9">
        <w:rPr>
          <w:rFonts w:cs="Arial"/>
        </w:rPr>
        <w:t xml:space="preserve"> in Durham</w:t>
      </w:r>
      <w:r w:rsidR="001365F5" w:rsidRPr="00E126B9">
        <w:rPr>
          <w:rFonts w:cs="Arial"/>
        </w:rPr>
        <w:t xml:space="preserve"> (see map on page </w:t>
      </w:r>
      <w:r>
        <w:rPr>
          <w:rFonts w:cs="Arial"/>
        </w:rPr>
        <w:t>6</w:t>
      </w:r>
      <w:r w:rsidR="001365F5" w:rsidRPr="00E126B9">
        <w:rPr>
          <w:rFonts w:cs="Arial"/>
        </w:rPr>
        <w:t xml:space="preserve"> of this chapter)</w:t>
      </w:r>
      <w:r w:rsidR="00747AA3" w:rsidRPr="00E126B9">
        <w:rPr>
          <w:rFonts w:cs="Arial"/>
        </w:rPr>
        <w:t>.</w:t>
      </w:r>
      <w:r w:rsidR="00747AA3" w:rsidRPr="00C14855">
        <w:rPr>
          <w:rFonts w:cs="Arial"/>
        </w:rPr>
        <w:t xml:space="preserve"> </w:t>
      </w:r>
      <w:r w:rsidR="003904A3">
        <w:rPr>
          <w:rFonts w:cs="Arial"/>
        </w:rPr>
        <w:t>The HDC’s purview includes various site changes and modifications to the exterior appearance of structures</w:t>
      </w:r>
      <w:r w:rsidR="00DC5B4E">
        <w:rPr>
          <w:rFonts w:cs="Arial"/>
        </w:rPr>
        <w:t xml:space="preserve"> within the Historic Overlay District</w:t>
      </w:r>
      <w:r w:rsidR="003904A3">
        <w:rPr>
          <w:rFonts w:cs="Arial"/>
        </w:rPr>
        <w:t xml:space="preserve"> including:</w:t>
      </w:r>
    </w:p>
    <w:p w:rsidR="003904A3" w:rsidRDefault="003904A3" w:rsidP="003904A3">
      <w:pPr>
        <w:pStyle w:val="ListParagraph"/>
        <w:numPr>
          <w:ilvl w:val="0"/>
          <w:numId w:val="37"/>
        </w:numPr>
        <w:tabs>
          <w:tab w:val="left" w:pos="14400"/>
        </w:tabs>
        <w:rPr>
          <w:rFonts w:ascii="Myriad Pro Cond" w:hAnsi="Myriad Pro Cond" w:cs="Arial"/>
          <w:sz w:val="26"/>
        </w:rPr>
      </w:pPr>
      <w:r>
        <w:rPr>
          <w:rFonts w:ascii="Myriad Pro Cond" w:hAnsi="Myriad Pro Cond" w:cs="Arial"/>
          <w:sz w:val="26"/>
        </w:rPr>
        <w:t>Alterations to existing structures</w:t>
      </w:r>
    </w:p>
    <w:p w:rsidR="00F61DEB" w:rsidRDefault="00F61DEB" w:rsidP="00F61DEB">
      <w:pPr>
        <w:pStyle w:val="ListParagraph"/>
        <w:numPr>
          <w:ilvl w:val="0"/>
          <w:numId w:val="37"/>
        </w:numPr>
        <w:tabs>
          <w:tab w:val="left" w:pos="14400"/>
        </w:tabs>
        <w:rPr>
          <w:rFonts w:ascii="Myriad Pro Cond" w:hAnsi="Myriad Pro Cond" w:cs="Arial"/>
          <w:sz w:val="26"/>
        </w:rPr>
      </w:pPr>
      <w:r w:rsidRPr="003904A3">
        <w:rPr>
          <w:rFonts w:ascii="Myriad Pro Cond" w:hAnsi="Myriad Pro Cond" w:cs="Arial"/>
          <w:sz w:val="26"/>
        </w:rPr>
        <w:t xml:space="preserve">Additions to </w:t>
      </w:r>
      <w:r>
        <w:rPr>
          <w:rFonts w:ascii="Myriad Pro Cond" w:hAnsi="Myriad Pro Cond" w:cs="Arial"/>
          <w:sz w:val="26"/>
        </w:rPr>
        <w:t>existing structures</w:t>
      </w:r>
    </w:p>
    <w:p w:rsidR="00F61DEB" w:rsidRPr="003904A3" w:rsidRDefault="00F61DEB" w:rsidP="00F61DEB">
      <w:pPr>
        <w:pStyle w:val="ListParagraph"/>
        <w:numPr>
          <w:ilvl w:val="0"/>
          <w:numId w:val="37"/>
        </w:numPr>
        <w:tabs>
          <w:tab w:val="left" w:pos="14400"/>
        </w:tabs>
        <w:rPr>
          <w:rFonts w:ascii="Myriad Pro Cond" w:hAnsi="Myriad Pro Cond" w:cs="Arial"/>
          <w:sz w:val="26"/>
        </w:rPr>
      </w:pPr>
      <w:r w:rsidRPr="003904A3">
        <w:rPr>
          <w:rFonts w:ascii="Myriad Pro Cond" w:hAnsi="Myriad Pro Cond" w:cs="Arial"/>
          <w:sz w:val="26"/>
        </w:rPr>
        <w:t>Erection of new structures</w:t>
      </w:r>
    </w:p>
    <w:p w:rsidR="003904A3" w:rsidRPr="003904A3" w:rsidRDefault="003904A3" w:rsidP="003904A3">
      <w:pPr>
        <w:pStyle w:val="ListParagraph"/>
        <w:numPr>
          <w:ilvl w:val="0"/>
          <w:numId w:val="37"/>
        </w:numPr>
        <w:tabs>
          <w:tab w:val="left" w:pos="14400"/>
        </w:tabs>
        <w:rPr>
          <w:rFonts w:ascii="Myriad Pro Cond" w:hAnsi="Myriad Pro Cond" w:cs="Arial"/>
          <w:sz w:val="26"/>
        </w:rPr>
      </w:pPr>
      <w:r>
        <w:rPr>
          <w:rFonts w:ascii="Myriad Pro Cond" w:hAnsi="Myriad Pro Cond" w:cs="Arial"/>
          <w:sz w:val="26"/>
        </w:rPr>
        <w:t>Demolition of existing structures or portions of existing structures.</w:t>
      </w:r>
    </w:p>
    <w:p w:rsidR="00D352CB" w:rsidRPr="00E126B9" w:rsidRDefault="00D352CB" w:rsidP="007F156D">
      <w:pPr>
        <w:tabs>
          <w:tab w:val="left" w:pos="14400"/>
        </w:tabs>
        <w:rPr>
          <w:rFonts w:cs="Arial"/>
        </w:rPr>
      </w:pPr>
      <w:r w:rsidRPr="00E126B9">
        <w:rPr>
          <w:rFonts w:cs="Arial"/>
        </w:rPr>
        <w:t>The powers and duties of the HDC include (RSA 674:46-a):</w:t>
      </w:r>
    </w:p>
    <w:p w:rsidR="00D352CB" w:rsidRPr="00E126B9" w:rsidRDefault="00D352CB" w:rsidP="00D352CB">
      <w:pPr>
        <w:pStyle w:val="ListParagraph"/>
        <w:numPr>
          <w:ilvl w:val="0"/>
          <w:numId w:val="32"/>
        </w:numPr>
        <w:tabs>
          <w:tab w:val="left" w:pos="14400"/>
        </w:tabs>
        <w:rPr>
          <w:rFonts w:ascii="Myriad Pro Cond" w:eastAsia="Calibri" w:hAnsi="Myriad Pro Cond" w:cs="Arial"/>
          <w:bCs/>
          <w:color w:val="000000" w:themeColor="text1"/>
          <w:sz w:val="26"/>
        </w:rPr>
      </w:pPr>
      <w:r w:rsidRPr="00E126B9">
        <w:rPr>
          <w:rFonts w:ascii="Myriad Pro Cond" w:hAnsi="Myriad Pro Cond" w:cs="Arial"/>
          <w:sz w:val="26"/>
        </w:rPr>
        <w:t>Perform research and prepare the content of the historic district ordinance prior to its adoption or amendment</w:t>
      </w:r>
    </w:p>
    <w:p w:rsidR="00D352CB" w:rsidRPr="00E126B9" w:rsidRDefault="00D352CB" w:rsidP="00D352CB">
      <w:pPr>
        <w:pStyle w:val="ListParagraph"/>
        <w:numPr>
          <w:ilvl w:val="0"/>
          <w:numId w:val="32"/>
        </w:numPr>
        <w:tabs>
          <w:tab w:val="left" w:pos="14400"/>
        </w:tabs>
        <w:rPr>
          <w:rFonts w:ascii="Myriad Pro Cond" w:eastAsia="Calibri" w:hAnsi="Myriad Pro Cond" w:cs="Arial"/>
          <w:bCs/>
          <w:color w:val="000000" w:themeColor="text1"/>
          <w:sz w:val="26"/>
        </w:rPr>
      </w:pPr>
      <w:r w:rsidRPr="00E126B9">
        <w:rPr>
          <w:rFonts w:ascii="Myriad Pro Cond" w:hAnsi="Myriad Pro Cond" w:cs="Arial"/>
          <w:sz w:val="26"/>
        </w:rPr>
        <w:t xml:space="preserve">Adopt and amend </w:t>
      </w:r>
      <w:r w:rsidR="00E126B9" w:rsidRPr="00E126B9">
        <w:rPr>
          <w:rFonts w:ascii="Myriad Pro Cond" w:hAnsi="Myriad Pro Cond" w:cs="Arial"/>
          <w:sz w:val="26"/>
        </w:rPr>
        <w:t>HDC</w:t>
      </w:r>
      <w:r w:rsidR="00952EEE">
        <w:rPr>
          <w:rFonts w:ascii="Myriad Pro Cond" w:hAnsi="Myriad Pro Cond" w:cs="Arial"/>
          <w:sz w:val="26"/>
        </w:rPr>
        <w:t xml:space="preserve"> </w:t>
      </w:r>
      <w:r w:rsidRPr="00E126B9">
        <w:rPr>
          <w:rFonts w:ascii="Myriad Pro Cond" w:hAnsi="Myriad Pro Cond" w:cs="Arial"/>
          <w:sz w:val="26"/>
        </w:rPr>
        <w:t xml:space="preserve">regulations </w:t>
      </w:r>
    </w:p>
    <w:p w:rsidR="00D352CB" w:rsidRPr="00E126B9" w:rsidRDefault="00D352CB" w:rsidP="00D352CB">
      <w:pPr>
        <w:pStyle w:val="ListParagraph"/>
        <w:numPr>
          <w:ilvl w:val="0"/>
          <w:numId w:val="32"/>
        </w:numPr>
        <w:tabs>
          <w:tab w:val="left" w:pos="14400"/>
        </w:tabs>
        <w:rPr>
          <w:rFonts w:ascii="Myriad Pro Cond" w:eastAsia="Calibri" w:hAnsi="Myriad Pro Cond" w:cs="Arial"/>
          <w:bCs/>
          <w:color w:val="000000" w:themeColor="text1"/>
          <w:sz w:val="26"/>
        </w:rPr>
      </w:pPr>
      <w:r w:rsidRPr="00E126B9">
        <w:rPr>
          <w:rFonts w:ascii="Myriad Pro Cond" w:eastAsia="Calibri" w:hAnsi="Myriad Pro Cond" w:cs="Arial"/>
          <w:bCs/>
          <w:color w:val="000000" w:themeColor="text1"/>
          <w:sz w:val="26"/>
        </w:rPr>
        <w:t>Administer the ordinance and regulations within the historic district</w:t>
      </w:r>
    </w:p>
    <w:p w:rsidR="00D352CB" w:rsidRPr="00E126B9" w:rsidRDefault="00D352CB" w:rsidP="00D352CB">
      <w:pPr>
        <w:pStyle w:val="ListParagraph"/>
        <w:numPr>
          <w:ilvl w:val="0"/>
          <w:numId w:val="32"/>
        </w:numPr>
        <w:tabs>
          <w:tab w:val="left" w:pos="14400"/>
        </w:tabs>
        <w:rPr>
          <w:rFonts w:ascii="Myriad Pro Cond" w:eastAsia="Calibri" w:hAnsi="Myriad Pro Cond" w:cs="Arial"/>
          <w:bCs/>
          <w:color w:val="000000" w:themeColor="text1"/>
          <w:sz w:val="26"/>
        </w:rPr>
      </w:pPr>
      <w:r w:rsidRPr="00E126B9">
        <w:rPr>
          <w:rFonts w:ascii="Myriad Pro Cond" w:eastAsia="Calibri" w:hAnsi="Myriad Pro Cond" w:cs="Arial"/>
          <w:bCs/>
          <w:color w:val="000000" w:themeColor="text1"/>
          <w:sz w:val="26"/>
        </w:rPr>
        <w:t>Ensure districts and regulations are compatible with the master plan and zoning ordinance</w:t>
      </w:r>
    </w:p>
    <w:p w:rsidR="00D352CB" w:rsidRPr="00E126B9" w:rsidRDefault="00D352CB" w:rsidP="00D352CB">
      <w:pPr>
        <w:pStyle w:val="ListParagraph"/>
        <w:numPr>
          <w:ilvl w:val="0"/>
          <w:numId w:val="32"/>
        </w:numPr>
        <w:tabs>
          <w:tab w:val="left" w:pos="14400"/>
        </w:tabs>
        <w:rPr>
          <w:rFonts w:ascii="Myriad Pro Cond" w:eastAsia="Calibri" w:hAnsi="Myriad Pro Cond" w:cs="Arial"/>
          <w:bCs/>
          <w:color w:val="000000" w:themeColor="text1"/>
          <w:sz w:val="26"/>
        </w:rPr>
      </w:pPr>
      <w:r w:rsidRPr="00E126B9">
        <w:rPr>
          <w:rFonts w:ascii="Myriad Pro Cond" w:eastAsia="Calibri" w:hAnsi="Myriad Pro Cond" w:cs="Arial"/>
          <w:bCs/>
          <w:color w:val="000000" w:themeColor="text1"/>
          <w:sz w:val="26"/>
        </w:rPr>
        <w:t xml:space="preserve">Assume the composition and duties of the </w:t>
      </w:r>
      <w:r w:rsidR="001365F5" w:rsidRPr="00E126B9">
        <w:rPr>
          <w:rFonts w:ascii="Myriad Pro Cond" w:eastAsia="Calibri" w:hAnsi="Myriad Pro Cond" w:cs="Arial"/>
          <w:bCs/>
          <w:color w:val="000000" w:themeColor="text1"/>
          <w:sz w:val="26"/>
        </w:rPr>
        <w:t>H</w:t>
      </w:r>
      <w:r w:rsidRPr="00E126B9">
        <w:rPr>
          <w:rFonts w:ascii="Myriad Pro Cond" w:eastAsia="Calibri" w:hAnsi="Myriad Pro Cond" w:cs="Arial"/>
          <w:bCs/>
          <w:color w:val="000000" w:themeColor="text1"/>
          <w:sz w:val="26"/>
        </w:rPr>
        <w:t xml:space="preserve">eritage </w:t>
      </w:r>
      <w:r w:rsidR="001365F5" w:rsidRPr="00E126B9">
        <w:rPr>
          <w:rFonts w:ascii="Myriad Pro Cond" w:eastAsia="Calibri" w:hAnsi="Myriad Pro Cond" w:cs="Arial"/>
          <w:bCs/>
          <w:color w:val="000000" w:themeColor="text1"/>
          <w:sz w:val="26"/>
        </w:rPr>
        <w:t>C</w:t>
      </w:r>
      <w:r w:rsidRPr="00E126B9">
        <w:rPr>
          <w:rFonts w:ascii="Myriad Pro Cond" w:eastAsia="Calibri" w:hAnsi="Myriad Pro Cond" w:cs="Arial"/>
          <w:bCs/>
          <w:color w:val="000000" w:themeColor="text1"/>
          <w:sz w:val="26"/>
        </w:rPr>
        <w:t>ommission.</w:t>
      </w:r>
    </w:p>
    <w:p w:rsidR="00A36584" w:rsidRPr="00C14855" w:rsidRDefault="00747AA3" w:rsidP="007F156D">
      <w:pPr>
        <w:tabs>
          <w:tab w:val="left" w:pos="14400"/>
        </w:tabs>
        <w:rPr>
          <w:rStyle w:val="Hyperlink"/>
          <w:rFonts w:eastAsia="Calibri" w:cs="Arial"/>
          <w:bCs/>
          <w:color w:val="000000" w:themeColor="text1"/>
          <w:u w:val="none"/>
        </w:rPr>
      </w:pPr>
      <w:r w:rsidRPr="00E126B9">
        <w:rPr>
          <w:rFonts w:cs="Arial"/>
        </w:rPr>
        <w:t>Members of the HDC also serve on the Town’s</w:t>
      </w:r>
      <w:r w:rsidR="00447BEE" w:rsidRPr="00E126B9">
        <w:rPr>
          <w:rFonts w:eastAsia="Calibri" w:cs="Arial"/>
          <w:bCs/>
          <w:color w:val="000000" w:themeColor="text1"/>
        </w:rPr>
        <w:t> Heritage Commission (established in 2006</w:t>
      </w:r>
      <w:r w:rsidRPr="00E126B9">
        <w:rPr>
          <w:rFonts w:eastAsia="Calibri" w:cs="Arial"/>
          <w:bCs/>
          <w:color w:val="000000" w:themeColor="text1"/>
        </w:rPr>
        <w:t>)</w:t>
      </w:r>
      <w:r w:rsidR="00EA5178" w:rsidRPr="00E126B9">
        <w:rPr>
          <w:rFonts w:eastAsia="Calibri" w:cs="Arial"/>
          <w:bCs/>
          <w:color w:val="000000" w:themeColor="text1"/>
        </w:rPr>
        <w:t xml:space="preserve">. The primary duties of the Heritage Commission are </w:t>
      </w:r>
      <w:r w:rsidR="00447BEE" w:rsidRPr="00E126B9">
        <w:rPr>
          <w:rFonts w:eastAsia="Calibri" w:cs="Arial"/>
          <w:bCs/>
          <w:color w:val="000000" w:themeColor="text1"/>
        </w:rPr>
        <w:t>to advise and assist citizens, local boards and commissions, state and federal agencies, and others about the historical, cultural</w:t>
      </w:r>
      <w:r w:rsidR="00427BAF" w:rsidRPr="00E126B9">
        <w:rPr>
          <w:rFonts w:eastAsia="Calibri" w:cs="Arial"/>
          <w:bCs/>
          <w:color w:val="000000" w:themeColor="text1"/>
        </w:rPr>
        <w:t>,</w:t>
      </w:r>
      <w:r w:rsidR="00447BEE" w:rsidRPr="00E126B9">
        <w:rPr>
          <w:rFonts w:eastAsia="Calibri" w:cs="Arial"/>
          <w:bCs/>
          <w:color w:val="000000" w:themeColor="text1"/>
        </w:rPr>
        <w:t xml:space="preserve"> and archaeological resources of Durham</w:t>
      </w:r>
      <w:r w:rsidR="00EA5178" w:rsidRPr="00E126B9">
        <w:rPr>
          <w:rFonts w:eastAsia="Calibri" w:cs="Arial"/>
          <w:bCs/>
          <w:color w:val="000000" w:themeColor="text1"/>
        </w:rPr>
        <w:t xml:space="preserve">. </w:t>
      </w:r>
      <w:r w:rsidR="00C14855" w:rsidRPr="00E126B9">
        <w:rPr>
          <w:rFonts w:eastAsia="Calibri" w:cs="Arial"/>
          <w:bCs/>
          <w:color w:val="000000" w:themeColor="text1"/>
        </w:rPr>
        <w:t>The</w:t>
      </w:r>
      <w:r w:rsidR="00EA5178" w:rsidRPr="00E126B9">
        <w:rPr>
          <w:rFonts w:eastAsia="Calibri" w:cs="Arial"/>
          <w:bCs/>
          <w:color w:val="000000" w:themeColor="text1"/>
        </w:rPr>
        <w:t xml:space="preserve"> Heritage Commission </w:t>
      </w:r>
      <w:r w:rsidR="001365F5" w:rsidRPr="00E126B9">
        <w:rPr>
          <w:rFonts w:eastAsia="Calibri" w:cs="Arial"/>
          <w:bCs/>
          <w:color w:val="000000" w:themeColor="text1"/>
        </w:rPr>
        <w:t xml:space="preserve">serves </w:t>
      </w:r>
      <w:r w:rsidR="003904A3">
        <w:rPr>
          <w:rFonts w:eastAsia="Calibri" w:cs="Arial"/>
          <w:bCs/>
          <w:color w:val="000000" w:themeColor="text1"/>
        </w:rPr>
        <w:t xml:space="preserve">in </w:t>
      </w:r>
      <w:r w:rsidR="001365F5" w:rsidRPr="00E126B9">
        <w:rPr>
          <w:rFonts w:eastAsia="Calibri" w:cs="Arial"/>
          <w:bCs/>
          <w:color w:val="000000" w:themeColor="text1"/>
        </w:rPr>
        <w:t>an</w:t>
      </w:r>
      <w:r w:rsidR="00D352CB" w:rsidRPr="00E126B9">
        <w:rPr>
          <w:rFonts w:eastAsia="Calibri" w:cs="Arial"/>
          <w:bCs/>
          <w:color w:val="000000" w:themeColor="text1"/>
        </w:rPr>
        <w:t xml:space="preserve"> advisory </w:t>
      </w:r>
      <w:r w:rsidR="001365F5" w:rsidRPr="00E126B9">
        <w:rPr>
          <w:rFonts w:eastAsia="Calibri" w:cs="Arial"/>
          <w:bCs/>
          <w:color w:val="000000" w:themeColor="text1"/>
        </w:rPr>
        <w:t xml:space="preserve">role </w:t>
      </w:r>
      <w:r w:rsidR="00D352CB" w:rsidRPr="00E126B9">
        <w:rPr>
          <w:rFonts w:eastAsia="Calibri" w:cs="Arial"/>
          <w:bCs/>
          <w:color w:val="000000" w:themeColor="text1"/>
        </w:rPr>
        <w:t>town-wide.</w:t>
      </w:r>
      <w:r w:rsidR="00607115" w:rsidRPr="00E126B9">
        <w:rPr>
          <w:rFonts w:eastAsia="Calibri" w:cs="Arial"/>
          <w:bCs/>
          <w:color w:val="000000" w:themeColor="text1"/>
        </w:rPr>
        <w:t xml:space="preserve"> For more information about the HDC and Heritage Commission, see</w:t>
      </w:r>
      <w:r w:rsidR="00C14855" w:rsidRPr="00E126B9">
        <w:rPr>
          <w:rFonts w:eastAsia="Calibri" w:cs="Arial"/>
          <w:bCs/>
          <w:color w:val="000000" w:themeColor="text1"/>
        </w:rPr>
        <w:t xml:space="preserve"> </w:t>
      </w:r>
      <w:hyperlink r:id="rId12" w:history="1">
        <w:r w:rsidR="00607115" w:rsidRPr="00E126B9">
          <w:rPr>
            <w:rStyle w:val="Hyperlink"/>
            <w:rFonts w:eastAsia="Calibri" w:cs="Arial"/>
            <w:bCs/>
          </w:rPr>
          <w:t>http://www.ci.durham.nh.us/boc_historic/about</w:t>
        </w:r>
      </w:hyperlink>
      <w:r w:rsidR="00607115" w:rsidRPr="00E126B9">
        <w:rPr>
          <w:rFonts w:eastAsia="Calibri" w:cs="Arial"/>
          <w:bCs/>
          <w:color w:val="000000" w:themeColor="text1"/>
        </w:rPr>
        <w:t>.</w:t>
      </w:r>
    </w:p>
    <w:p w:rsidR="00607115" w:rsidRDefault="00607115" w:rsidP="00696337">
      <w:pPr>
        <w:tabs>
          <w:tab w:val="left" w:pos="14400"/>
        </w:tabs>
        <w:rPr>
          <w:rStyle w:val="Hyperlink"/>
          <w:color w:val="auto"/>
          <w:sz w:val="44"/>
          <w:szCs w:val="44"/>
          <w:u w:val="none"/>
        </w:rPr>
      </w:pPr>
      <w:r>
        <w:rPr>
          <w:rStyle w:val="Hyperlink"/>
          <w:color w:val="auto"/>
          <w:sz w:val="44"/>
          <w:szCs w:val="44"/>
          <w:u w:val="none"/>
        </w:rPr>
        <w:br w:type="page"/>
      </w:r>
    </w:p>
    <w:p w:rsidR="00EF7EE0" w:rsidRPr="00696337" w:rsidRDefault="003904A3" w:rsidP="00EF7EE0">
      <w:pPr>
        <w:tabs>
          <w:tab w:val="left" w:pos="14400"/>
        </w:tabs>
        <w:rPr>
          <w:rStyle w:val="Hyperlink"/>
          <w:rFonts w:eastAsia="Calibri" w:cs="Arial"/>
          <w:bCs/>
          <w:color w:val="auto"/>
          <w:u w:val="none"/>
        </w:rPr>
      </w:pPr>
      <w:r w:rsidRPr="00607115">
        <w:rPr>
          <w:rStyle w:val="Hyperlink"/>
          <w:rFonts w:eastAsia="Calibri" w:cs="Arial"/>
          <w:bCs/>
          <w:noProof/>
          <w:color w:val="auto"/>
          <w:u w:val="none"/>
        </w:rPr>
        <w:lastRenderedPageBreak/>
        <mc:AlternateContent>
          <mc:Choice Requires="wps">
            <w:drawing>
              <wp:anchor distT="0" distB="0" distL="114300" distR="114300" simplePos="0" relativeHeight="252438528" behindDoc="1" locked="0" layoutInCell="1" allowOverlap="1" wp14:anchorId="514A2D79" wp14:editId="25BF5C71">
                <wp:simplePos x="0" y="0"/>
                <wp:positionH relativeFrom="column">
                  <wp:posOffset>-36195</wp:posOffset>
                </wp:positionH>
                <wp:positionV relativeFrom="paragraph">
                  <wp:posOffset>492760</wp:posOffset>
                </wp:positionV>
                <wp:extent cx="4381500" cy="2472690"/>
                <wp:effectExtent l="0" t="0" r="0" b="3810"/>
                <wp:wrapTight wrapText="bothSides">
                  <wp:wrapPolygon edited="0">
                    <wp:start x="0" y="0"/>
                    <wp:lineTo x="0" y="21467"/>
                    <wp:lineTo x="21506" y="21467"/>
                    <wp:lineTo x="21506" y="0"/>
                    <wp:lineTo x="0" y="0"/>
                  </wp:wrapPolygon>
                </wp:wrapTight>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2472690"/>
                        </a:xfrm>
                        <a:prstGeom prst="rect">
                          <a:avLst/>
                        </a:prstGeom>
                        <a:solidFill>
                          <a:schemeClr val="bg1">
                            <a:lumMod val="75000"/>
                          </a:schemeClr>
                        </a:solidFill>
                        <a:ln w="9525">
                          <a:noFill/>
                          <a:miter lim="800000"/>
                          <a:headEnd/>
                          <a:tailEnd/>
                        </a:ln>
                      </wps:spPr>
                      <wps:txbx>
                        <w:txbxContent>
                          <w:p w:rsidR="00E254F6" w:rsidRDefault="00E254F6" w:rsidP="00E254F6">
                            <w:pPr>
                              <w:tabs>
                                <w:tab w:val="left" w:pos="14400"/>
                              </w:tabs>
                              <w:jc w:val="center"/>
                              <w:rPr>
                                <w:rStyle w:val="Hyperlink"/>
                                <w:rFonts w:eastAsia="Calibri" w:cs="Arial"/>
                                <w:bCs/>
                                <w:color w:val="auto"/>
                                <w:u w:val="none"/>
                              </w:rPr>
                            </w:pPr>
                            <w:r>
                              <w:rPr>
                                <w:rStyle w:val="Hyperlink"/>
                                <w:rFonts w:eastAsia="Calibri" w:cs="Arial"/>
                                <w:bCs/>
                                <w:color w:val="auto"/>
                                <w:u w:val="none"/>
                              </w:rPr>
                              <w:t>The Durham Historic Association</w:t>
                            </w:r>
                          </w:p>
                          <w:p w:rsidR="003904A3" w:rsidRDefault="003904A3" w:rsidP="00607115">
                            <w:pPr>
                              <w:tabs>
                                <w:tab w:val="left" w:pos="14400"/>
                              </w:tabs>
                              <w:rPr>
                                <w:rStyle w:val="Hyperlink"/>
                                <w:rFonts w:eastAsia="Calibri" w:cs="Arial"/>
                                <w:bCs/>
                                <w:color w:val="auto"/>
                                <w:u w:val="none"/>
                              </w:rPr>
                            </w:pPr>
                            <w:r>
                              <w:rPr>
                                <w:rStyle w:val="Hyperlink"/>
                                <w:rFonts w:eastAsia="Calibri" w:cs="Arial"/>
                                <w:bCs/>
                                <w:color w:val="auto"/>
                                <w:u w:val="none"/>
                              </w:rPr>
                              <w:t xml:space="preserve">The Durham Historic Association, established in 1851, is a non-governmental 501c3 organization dedicated to preserving the history of Oyster River Plantation and the Town of Durham. The DHA has maintained a museum on the second floor of the old Town Hall since 1961. The Association sponsored the reprinting of local histories including the 1913 </w:t>
                            </w:r>
                            <w:r>
                              <w:rPr>
                                <w:rStyle w:val="Hyperlink"/>
                                <w:rFonts w:eastAsia="Calibri" w:cs="Arial"/>
                                <w:bCs/>
                                <w:i/>
                                <w:color w:val="auto"/>
                                <w:u w:val="none"/>
                              </w:rPr>
                              <w:t xml:space="preserve">History of Durham </w:t>
                            </w:r>
                            <w:r>
                              <w:rPr>
                                <w:rStyle w:val="Hyperlink"/>
                                <w:rFonts w:eastAsia="Calibri" w:cs="Arial"/>
                                <w:bCs/>
                                <w:color w:val="auto"/>
                                <w:u w:val="none"/>
                              </w:rPr>
                              <w:t xml:space="preserve">and the 1892 </w:t>
                            </w:r>
                            <w:r>
                              <w:rPr>
                                <w:rStyle w:val="Hyperlink"/>
                                <w:rFonts w:eastAsia="Calibri" w:cs="Arial"/>
                                <w:bCs/>
                                <w:i/>
                                <w:color w:val="auto"/>
                                <w:u w:val="none"/>
                              </w:rPr>
                              <w:t>Landmarks in Ancient Dover.</w:t>
                            </w:r>
                            <w:r>
                              <w:rPr>
                                <w:rStyle w:val="Hyperlink"/>
                                <w:rFonts w:eastAsia="Calibri" w:cs="Arial"/>
                                <w:bCs/>
                                <w:color w:val="auto"/>
                                <w:u w:val="none"/>
                              </w:rPr>
                              <w:t xml:space="preserve"> Additionally, the DHA</w:t>
                            </w:r>
                            <w:r>
                              <w:rPr>
                                <w:rStyle w:val="Hyperlink"/>
                                <w:rFonts w:eastAsia="Calibri" w:cs="Arial"/>
                                <w:bCs/>
                                <w:i/>
                                <w:color w:val="auto"/>
                                <w:u w:val="none"/>
                              </w:rPr>
                              <w:t xml:space="preserve"> </w:t>
                            </w:r>
                            <w:r>
                              <w:rPr>
                                <w:rStyle w:val="Hyperlink"/>
                                <w:rFonts w:eastAsia="Calibri" w:cs="Arial"/>
                                <w:bCs/>
                                <w:color w:val="auto"/>
                                <w:u w:val="none"/>
                              </w:rPr>
                              <w:t xml:space="preserve">wrote and published the books </w:t>
                            </w:r>
                            <w:r>
                              <w:rPr>
                                <w:rStyle w:val="Hyperlink"/>
                                <w:rFonts w:eastAsia="Calibri" w:cs="Arial"/>
                                <w:bCs/>
                                <w:i/>
                                <w:color w:val="auto"/>
                                <w:u w:val="none"/>
                              </w:rPr>
                              <w:t>If Only Uncle Ben, Letters of Mary P. Thompson</w:t>
                            </w:r>
                            <w:r>
                              <w:rPr>
                                <w:rStyle w:val="Hyperlink"/>
                                <w:rFonts w:eastAsia="Calibri" w:cs="Arial"/>
                                <w:bCs/>
                                <w:color w:val="auto"/>
                                <w:u w:val="none"/>
                              </w:rPr>
                              <w:t xml:space="preserve">; </w:t>
                            </w:r>
                            <w:r>
                              <w:rPr>
                                <w:rStyle w:val="Hyperlink"/>
                                <w:rFonts w:eastAsia="Calibri" w:cs="Arial"/>
                                <w:bCs/>
                                <w:i/>
                                <w:color w:val="auto"/>
                                <w:u w:val="none"/>
                              </w:rPr>
                              <w:t xml:space="preserve">Durham New Hampshire: A History 1900-1985 </w:t>
                            </w:r>
                            <w:r>
                              <w:rPr>
                                <w:rStyle w:val="Hyperlink"/>
                                <w:rFonts w:eastAsia="Calibri" w:cs="Arial"/>
                                <w:bCs/>
                                <w:color w:val="auto"/>
                                <w:u w:val="none"/>
                              </w:rPr>
                              <w:t xml:space="preserve">and </w:t>
                            </w:r>
                            <w:r>
                              <w:rPr>
                                <w:rStyle w:val="Hyperlink"/>
                                <w:rFonts w:eastAsia="Calibri" w:cs="Arial"/>
                                <w:bCs/>
                                <w:i/>
                                <w:color w:val="auto"/>
                                <w:u w:val="none"/>
                              </w:rPr>
                              <w:t xml:space="preserve">History in an </w:t>
                            </w:r>
                            <w:proofErr w:type="spellStart"/>
                            <w:r>
                              <w:rPr>
                                <w:rStyle w:val="Hyperlink"/>
                                <w:rFonts w:eastAsia="Calibri" w:cs="Arial"/>
                                <w:bCs/>
                                <w:i/>
                                <w:color w:val="auto"/>
                                <w:u w:val="none"/>
                              </w:rPr>
                              <w:t>Oystershell</w:t>
                            </w:r>
                            <w:proofErr w:type="spellEnd"/>
                            <w:r>
                              <w:rPr>
                                <w:rStyle w:val="Hyperlink"/>
                                <w:rFonts w:eastAsia="Calibri" w:cs="Arial"/>
                                <w:bCs/>
                                <w:i/>
                                <w:color w:val="auto"/>
                                <w:u w:val="none"/>
                              </w:rPr>
                              <w:t xml:space="preserve">. </w:t>
                            </w:r>
                            <w:r>
                              <w:rPr>
                                <w:rStyle w:val="Hyperlink"/>
                                <w:rFonts w:eastAsia="Calibri" w:cs="Arial"/>
                                <w:bCs/>
                                <w:color w:val="auto"/>
                                <w:u w:val="none"/>
                              </w:rPr>
                              <w:t xml:space="preserve">In 1976, the Durham Historic Association inventoried and mapped all private burials in Durham (with engraved stones). </w:t>
                            </w:r>
                          </w:p>
                          <w:p w:rsidR="003904A3" w:rsidRDefault="003904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85pt;margin-top:38.8pt;width:345pt;height:194.7pt;z-index:-2508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" fillcolor="#bfbfbf [2412]" stroked="f">
                <v:textbox>
                  <w:txbxContent>
                    <w:p w:rsidR="00E254F6" w:rsidRDefault="00E254F6" w:rsidP="00E254F6">
                      <w:pPr>
                        <w:tabs>
                          <w:tab w:val="left" w:pos="14400"/>
                        </w:tabs>
                        <w:jc w:val="center"/>
                        <w:rPr>
                          <w:rStyle w:val="Hyperlink"/>
                          <w:rFonts w:eastAsia="Calibri" w:cs="Arial"/>
                          <w:bCs/>
                          <w:color w:val="auto"/>
                          <w:u w:val="none"/>
                        </w:rPr>
                      </w:pPr>
                      <w:r>
                        <w:rPr>
                          <w:rStyle w:val="Hyperlink"/>
                          <w:rFonts w:eastAsia="Calibri" w:cs="Arial"/>
                          <w:bCs/>
                          <w:color w:val="auto"/>
                          <w:u w:val="none"/>
                        </w:rPr>
                        <w:t>The Durham Historic Association</w:t>
                      </w:r>
                    </w:p>
                    <w:p w:rsidR="003904A3" w:rsidRDefault="003904A3" w:rsidP="00607115">
                      <w:pPr>
                        <w:tabs>
                          <w:tab w:val="left" w:pos="14400"/>
                        </w:tabs>
                        <w:rPr>
                          <w:rStyle w:val="Hyperlink"/>
                          <w:rFonts w:eastAsia="Calibri" w:cs="Arial"/>
                          <w:bCs/>
                          <w:color w:val="auto"/>
                          <w:u w:val="none"/>
                        </w:rPr>
                      </w:pPr>
                      <w:r>
                        <w:rPr>
                          <w:rStyle w:val="Hyperlink"/>
                          <w:rFonts w:eastAsia="Calibri" w:cs="Arial"/>
                          <w:bCs/>
                          <w:color w:val="auto"/>
                          <w:u w:val="none"/>
                        </w:rPr>
                        <w:t xml:space="preserve">The Durham Historic Association, established in 1851, is a non-governmental 501c3 organization dedicated to preserving the history of Oyster River Plantation and the Town of Durham. The DHA has maintained a museum on the second floor of the old Town Hall since 1961. The Association sponsored the reprinting of local histories including the 1913 </w:t>
                      </w:r>
                      <w:r>
                        <w:rPr>
                          <w:rStyle w:val="Hyperlink"/>
                          <w:rFonts w:eastAsia="Calibri" w:cs="Arial"/>
                          <w:bCs/>
                          <w:i/>
                          <w:color w:val="auto"/>
                          <w:u w:val="none"/>
                        </w:rPr>
                        <w:t xml:space="preserve">History of Durham </w:t>
                      </w:r>
                      <w:r>
                        <w:rPr>
                          <w:rStyle w:val="Hyperlink"/>
                          <w:rFonts w:eastAsia="Calibri" w:cs="Arial"/>
                          <w:bCs/>
                          <w:color w:val="auto"/>
                          <w:u w:val="none"/>
                        </w:rPr>
                        <w:t xml:space="preserve">and the 1892 </w:t>
                      </w:r>
                      <w:r>
                        <w:rPr>
                          <w:rStyle w:val="Hyperlink"/>
                          <w:rFonts w:eastAsia="Calibri" w:cs="Arial"/>
                          <w:bCs/>
                          <w:i/>
                          <w:color w:val="auto"/>
                          <w:u w:val="none"/>
                        </w:rPr>
                        <w:t>Landmarks in Ancient Dover.</w:t>
                      </w:r>
                      <w:r>
                        <w:rPr>
                          <w:rStyle w:val="Hyperlink"/>
                          <w:rFonts w:eastAsia="Calibri" w:cs="Arial"/>
                          <w:bCs/>
                          <w:color w:val="auto"/>
                          <w:u w:val="none"/>
                        </w:rPr>
                        <w:t xml:space="preserve"> Additionally, the DHA</w:t>
                      </w:r>
                      <w:r>
                        <w:rPr>
                          <w:rStyle w:val="Hyperlink"/>
                          <w:rFonts w:eastAsia="Calibri" w:cs="Arial"/>
                          <w:bCs/>
                          <w:i/>
                          <w:color w:val="auto"/>
                          <w:u w:val="none"/>
                        </w:rPr>
                        <w:t xml:space="preserve"> </w:t>
                      </w:r>
                      <w:r>
                        <w:rPr>
                          <w:rStyle w:val="Hyperlink"/>
                          <w:rFonts w:eastAsia="Calibri" w:cs="Arial"/>
                          <w:bCs/>
                          <w:color w:val="auto"/>
                          <w:u w:val="none"/>
                        </w:rPr>
                        <w:t xml:space="preserve">wrote and published the books </w:t>
                      </w:r>
                      <w:r>
                        <w:rPr>
                          <w:rStyle w:val="Hyperlink"/>
                          <w:rFonts w:eastAsia="Calibri" w:cs="Arial"/>
                          <w:bCs/>
                          <w:i/>
                          <w:color w:val="auto"/>
                          <w:u w:val="none"/>
                        </w:rPr>
                        <w:t>If Only Uncle Ben, Letters of Mary P. Thompson</w:t>
                      </w:r>
                      <w:r>
                        <w:rPr>
                          <w:rStyle w:val="Hyperlink"/>
                          <w:rFonts w:eastAsia="Calibri" w:cs="Arial"/>
                          <w:bCs/>
                          <w:color w:val="auto"/>
                          <w:u w:val="none"/>
                        </w:rPr>
                        <w:t xml:space="preserve">; </w:t>
                      </w:r>
                      <w:r>
                        <w:rPr>
                          <w:rStyle w:val="Hyperlink"/>
                          <w:rFonts w:eastAsia="Calibri" w:cs="Arial"/>
                          <w:bCs/>
                          <w:i/>
                          <w:color w:val="auto"/>
                          <w:u w:val="none"/>
                        </w:rPr>
                        <w:t xml:space="preserve">Durham New Hampshire: A History 1900-1985 </w:t>
                      </w:r>
                      <w:r>
                        <w:rPr>
                          <w:rStyle w:val="Hyperlink"/>
                          <w:rFonts w:eastAsia="Calibri" w:cs="Arial"/>
                          <w:bCs/>
                          <w:color w:val="auto"/>
                          <w:u w:val="none"/>
                        </w:rPr>
                        <w:t xml:space="preserve">and </w:t>
                      </w:r>
                      <w:r>
                        <w:rPr>
                          <w:rStyle w:val="Hyperlink"/>
                          <w:rFonts w:eastAsia="Calibri" w:cs="Arial"/>
                          <w:bCs/>
                          <w:i/>
                          <w:color w:val="auto"/>
                          <w:u w:val="none"/>
                        </w:rPr>
                        <w:t xml:space="preserve">History in an Oystershell. </w:t>
                      </w:r>
                      <w:r>
                        <w:rPr>
                          <w:rStyle w:val="Hyperlink"/>
                          <w:rFonts w:eastAsia="Calibri" w:cs="Arial"/>
                          <w:bCs/>
                          <w:color w:val="auto"/>
                          <w:u w:val="none"/>
                        </w:rPr>
                        <w:t xml:space="preserve">In 1976, the Durham Historic Association inventoried and mapped all private burials in Durham (with engraved stones). </w:t>
                      </w:r>
                    </w:p>
                    <w:p w:rsidR="003904A3" w:rsidRDefault="003904A3"/>
                  </w:txbxContent>
                </v:textbox>
                <w10:wrap type="tight"/>
              </v:shape>
            </w:pict>
          </mc:Fallback>
        </mc:AlternateContent>
      </w:r>
      <w:r w:rsidR="00E254F6">
        <w:rPr>
          <w:rStyle w:val="Hyperlink"/>
          <w:color w:val="auto"/>
          <w:sz w:val="44"/>
          <w:szCs w:val="44"/>
          <w:u w:val="none"/>
        </w:rPr>
        <w:br w:type="column"/>
      </w:r>
      <w:r w:rsidR="00EF7EE0" w:rsidRPr="00696337">
        <w:rPr>
          <w:rStyle w:val="Hyperlink"/>
          <w:color w:val="auto"/>
          <w:sz w:val="44"/>
          <w:szCs w:val="44"/>
          <w:u w:val="none"/>
        </w:rPr>
        <w:lastRenderedPageBreak/>
        <w:t>Foundation</w:t>
      </w:r>
    </w:p>
    <w:p w:rsidR="00EF7EE0" w:rsidRDefault="00EF7EE0" w:rsidP="00EF7EE0">
      <w:pPr>
        <w:tabs>
          <w:tab w:val="left" w:pos="7020"/>
          <w:tab w:val="left" w:pos="14400"/>
        </w:tabs>
      </w:pPr>
      <w:r>
        <w:t>During the Town of Durham’s 2011 Master Plan Survey, 84% of the 467 citizens who completed the survey indicated that they agree or strongly agree that the Town should preserve historic structures in order to protect and promote historic and cultural character. Seventy-three percent supported the installation of signage to identify historic buildings and historically significant areas, while 59% supported strengthening architectural design standards for the Historic District. I</w:t>
      </w:r>
      <w:r w:rsidRPr="00241C98">
        <w:t xml:space="preserve">nput from the 90 residents who participated in the 2011 Visioning Forum indicates </w:t>
      </w:r>
      <w:r>
        <w:t>both</w:t>
      </w:r>
      <w:r w:rsidRPr="00241C98">
        <w:t xml:space="preserve"> recognition of both the preservation of historic features and old houses in the Historic District and the danger of losing historical buildings. When asked “What will we look like</w:t>
      </w:r>
      <w:proofErr w:type="gramStart"/>
      <w:r w:rsidRPr="00241C98">
        <w:t>?,</w:t>
      </w:r>
      <w:proofErr w:type="gramEnd"/>
      <w:r w:rsidRPr="00241C98">
        <w:t>” in the future, two survey respondents noted a desire to recognize the history of Great Bay area and Native American culture in this area.</w:t>
      </w:r>
      <w:r>
        <w:t xml:space="preserve"> </w:t>
      </w:r>
    </w:p>
    <w:p w:rsidR="000202AD" w:rsidRDefault="000202AD" w:rsidP="0065020F">
      <w:pPr>
        <w:tabs>
          <w:tab w:val="left" w:pos="7020"/>
          <w:tab w:val="left" w:pos="14400"/>
        </w:tabs>
        <w:spacing w:after="480"/>
      </w:pPr>
    </w:p>
    <w:p w:rsidR="000202AD" w:rsidRDefault="00E254F6">
      <w:pPr>
        <w:jc w:val="left"/>
      </w:pPr>
      <w:r>
        <w:rPr>
          <w:rFonts w:cs="Arial"/>
          <w:i/>
          <w:noProof/>
          <w:sz w:val="44"/>
          <w:szCs w:val="44"/>
        </w:rPr>
        <mc:AlternateContent>
          <mc:Choice Requires="wpg">
            <w:drawing>
              <wp:anchor distT="0" distB="0" distL="114300" distR="114300" simplePos="0" relativeHeight="252430336" behindDoc="0" locked="0" layoutInCell="1" allowOverlap="1" wp14:anchorId="7A71375D" wp14:editId="6465E8E3">
                <wp:simplePos x="0" y="0"/>
                <wp:positionH relativeFrom="column">
                  <wp:posOffset>-4884503</wp:posOffset>
                </wp:positionH>
                <wp:positionV relativeFrom="paragraph">
                  <wp:posOffset>277384</wp:posOffset>
                </wp:positionV>
                <wp:extent cx="9224010" cy="2851150"/>
                <wp:effectExtent l="114300" t="171450" r="377190" b="6350"/>
                <wp:wrapNone/>
                <wp:docPr id="11" name="Group 11"/>
                <wp:cNvGraphicFramePr/>
                <a:graphic xmlns:a="http://schemas.openxmlformats.org/drawingml/2006/main">
                  <a:graphicData uri="http://schemas.microsoft.com/office/word/2010/wordprocessingGroup">
                    <wpg:wgp>
                      <wpg:cNvGrpSpPr/>
                      <wpg:grpSpPr>
                        <a:xfrm>
                          <a:off x="0" y="0"/>
                          <a:ext cx="9224010" cy="2851150"/>
                          <a:chOff x="598832" y="-27561"/>
                          <a:chExt cx="9225449" cy="2851849"/>
                        </a:xfrm>
                      </wpg:grpSpPr>
                      <pic:pic xmlns:pic="http://schemas.openxmlformats.org/drawingml/2006/picture">
                        <pic:nvPicPr>
                          <pic:cNvPr id="321" name="Picture 32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657362" y="-27561"/>
                            <a:ext cx="9166919" cy="2470185"/>
                          </a:xfrm>
                          <a:prstGeom prst="rect">
                            <a:avLst/>
                          </a:prstGeom>
                          <a:ln>
                            <a:noFill/>
                          </a:ln>
                          <a:effectLst>
                            <a:outerShdw blurRad="292100" dist="139700" dir="2700000" algn="tl" rotWithShape="0">
                              <a:srgbClr val="333333">
                                <a:alpha val="65000"/>
                              </a:srgbClr>
                            </a:outerShdw>
                          </a:effectLst>
                        </pic:spPr>
                      </pic:pic>
                      <wps:wsp>
                        <wps:cNvPr id="310" name="Text Box 2"/>
                        <wps:cNvSpPr txBox="1">
                          <a:spLocks noChangeArrowheads="1"/>
                        </wps:cNvSpPr>
                        <wps:spPr bwMode="auto">
                          <a:xfrm>
                            <a:off x="598832" y="2442625"/>
                            <a:ext cx="8571506" cy="381663"/>
                          </a:xfrm>
                          <a:prstGeom prst="rect">
                            <a:avLst/>
                          </a:prstGeom>
                          <a:noFill/>
                          <a:ln w="9525">
                            <a:noFill/>
                            <a:miter lim="800000"/>
                            <a:headEnd/>
                            <a:tailEnd/>
                          </a:ln>
                        </wps:spPr>
                        <wps:txbx>
                          <w:txbxContent>
                            <w:p w:rsidR="003904A3" w:rsidRPr="007B381E" w:rsidRDefault="003904A3" w:rsidP="007D5CED">
                              <w:pPr>
                                <w:jc w:val="left"/>
                                <w:rPr>
                                  <w:sz w:val="18"/>
                                  <w:szCs w:val="18"/>
                                </w:rPr>
                              </w:pPr>
                              <w:r w:rsidRPr="00734EEB">
                                <w:rPr>
                                  <w:sz w:val="18"/>
                                  <w:szCs w:val="18"/>
                                </w:rPr>
                                <w:t xml:space="preserve">Image 1: </w:t>
                              </w:r>
                              <w:r>
                                <w:rPr>
                                  <w:sz w:val="18"/>
                                  <w:szCs w:val="18"/>
                                </w:rPr>
                                <w:t xml:space="preserve"> </w:t>
                              </w:r>
                              <w:r w:rsidRPr="007F156D">
                                <w:rPr>
                                  <w:i/>
                                  <w:sz w:val="18"/>
                                  <w:szCs w:val="18"/>
                                </w:rPr>
                                <w:t>The Falls</w:t>
                              </w:r>
                              <w:r>
                                <w:rPr>
                                  <w:sz w:val="18"/>
                                  <w:szCs w:val="18"/>
                                </w:rPr>
                                <w:t xml:space="preserve"> by John W. Hatch. </w:t>
                              </w:r>
                              <w:proofErr w:type="gramStart"/>
                              <w:r>
                                <w:rPr>
                                  <w:sz w:val="18"/>
                                  <w:szCs w:val="18"/>
                                </w:rPr>
                                <w:t>A depiction of the Durham Shipyards at the Landing</w:t>
                              </w:r>
                              <w:r w:rsidRPr="007B381E">
                                <w:rPr>
                                  <w:sz w:val="18"/>
                                  <w:szCs w:val="18"/>
                                </w:rPr>
                                <w:t xml:space="preserve"> c.1</w:t>
                              </w:r>
                              <w:r>
                                <w:rPr>
                                  <w:sz w:val="18"/>
                                  <w:szCs w:val="18"/>
                                </w:rPr>
                                <w:t>823.</w:t>
                              </w:r>
                              <w:proofErr w:type="gramEnd"/>
                              <w:r>
                                <w:rPr>
                                  <w:sz w:val="18"/>
                                  <w:szCs w:val="18"/>
                                </w:rPr>
                                <w:t xml:space="preserve"> </w:t>
                              </w:r>
                              <w:proofErr w:type="gramStart"/>
                              <w:r>
                                <w:rPr>
                                  <w:sz w:val="18"/>
                                  <w:szCs w:val="18"/>
                                </w:rPr>
                                <w:t>Permitted for use by the Durham Community Church.</w:t>
                              </w:r>
                              <w:proofErr w:type="gramEnd"/>
                              <w:r>
                                <w:rPr>
                                  <w:sz w:val="18"/>
                                  <w:szCs w:val="18"/>
                                </w:rPr>
                                <w:t xml:space="preserve">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11" o:spid="_x0000_s1028" style="position:absolute;margin-left:-384.6pt;margin-top:21.85pt;width:726.3pt;height:224.5pt;z-index:252430336;mso-width-relative:margin;mso-height-relative:margin" coordorigin="5988,-275" coordsize="92254,28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1" o:spid="_x0000_s1029" type="#_x0000_t75" style="position:absolute;left:6573;top:-275;width:91669;height:24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1CULGAAAA3AAAAA8AAABkcnMvZG93bnJldi54bWxEj81rwkAUxO9C/4flFXqRuvEDkdRVqiD0&#10;5ld76O01+5INzb4N2dVE/3pXEDwOM/MbZr7sbCXO1PjSsYLhIAFBnDldcqHg+7h5n4HwAVlj5ZgU&#10;XMjDcvHSm2OqXct7Oh9CISKEfYoKTAh1KqXPDFn0A1cTRy93jcUQZVNI3WAb4baSoySZSoslxwWD&#10;Na0NZf+Hk1XwM9n08+J0/TO7Lbfkj93vLF8p9fbafX6ACNSFZ/jR/tIKxqMh3M/E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jUJQsYAAADcAAAADwAAAAAAAAAAAAAA&#10;AACfAgAAZHJzL2Rvd25yZXYueG1sUEsFBgAAAAAEAAQA9wAAAJIDAAAAAA==&#10;">
                  <v:imagedata r:id="rId14" o:title=""/>
                  <v:shadow on="t" color="#333" opacity="42598f" origin="-.5,-.5" offset="2.74397mm,2.74397mm"/>
                  <v:path arrowok="t"/>
                </v:shape>
                <v:shape id="_x0000_s1030" type="#_x0000_t202" style="position:absolute;left:5988;top:24426;width:85715;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Kxb8A&#10;AADcAAAADwAAAGRycy9kb3ducmV2LnhtbERPTWvCQBC9F/wPyxR6q5soFkldRbSCBy9qvA/ZaTY0&#10;OxuyUxP/ffdQ8Ph436vN6Ft1pz42gQ3k0wwUcRVsw7WB8np4X4KKgmyxDUwGHhRhs568rLCwYeAz&#10;3S9SqxTCsUADTqQrtI6VI49xGjrixH2H3qMk2Nfa9jikcN/qWZZ9aI8NpwaHHe0cVT+XX29AxG7z&#10;R/nl4/E2nvaDy6oFlsa8vY7bT1BCozzF/+6jNTDP0/x0Jh0Bv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yUrFvwAAANwAAAAPAAAAAAAAAAAAAAAAAJgCAABkcnMvZG93bnJl&#10;di54bWxQSwUGAAAAAAQABAD1AAAAhAMAAAAA&#10;" filled="f" stroked="f">
                  <v:textbox style="mso-fit-shape-to-text:t">
                    <w:txbxContent>
                      <w:p w:rsidR="003904A3" w:rsidRPr="007B381E" w:rsidRDefault="003904A3" w:rsidP="007D5CED">
                        <w:pPr>
                          <w:jc w:val="left"/>
                          <w:rPr>
                            <w:sz w:val="18"/>
                            <w:szCs w:val="18"/>
                          </w:rPr>
                        </w:pPr>
                        <w:r w:rsidRPr="00734EEB">
                          <w:rPr>
                            <w:sz w:val="18"/>
                            <w:szCs w:val="18"/>
                          </w:rPr>
                          <w:t xml:space="preserve">Image 1: </w:t>
                        </w:r>
                        <w:r>
                          <w:rPr>
                            <w:sz w:val="18"/>
                            <w:szCs w:val="18"/>
                          </w:rPr>
                          <w:t xml:space="preserve"> </w:t>
                        </w:r>
                        <w:r w:rsidRPr="007F156D">
                          <w:rPr>
                            <w:i/>
                            <w:sz w:val="18"/>
                            <w:szCs w:val="18"/>
                          </w:rPr>
                          <w:t>The Falls</w:t>
                        </w:r>
                        <w:r>
                          <w:rPr>
                            <w:sz w:val="18"/>
                            <w:szCs w:val="18"/>
                          </w:rPr>
                          <w:t xml:space="preserve"> by John W. Hatch. A depiction of the Durham Shipyards at the Landing</w:t>
                        </w:r>
                        <w:r w:rsidRPr="007B381E">
                          <w:rPr>
                            <w:sz w:val="18"/>
                            <w:szCs w:val="18"/>
                          </w:rPr>
                          <w:t xml:space="preserve"> c.1</w:t>
                        </w:r>
                        <w:r>
                          <w:rPr>
                            <w:sz w:val="18"/>
                            <w:szCs w:val="18"/>
                          </w:rPr>
                          <w:t xml:space="preserve">823. Permitted for use by the Durham Community Church. </w:t>
                        </w:r>
                      </w:p>
                    </w:txbxContent>
                  </v:textbox>
                </v:shape>
              </v:group>
            </w:pict>
          </mc:Fallback>
        </mc:AlternateContent>
      </w:r>
      <w:r w:rsidR="000202AD">
        <w:br w:type="page"/>
      </w:r>
    </w:p>
    <w:p w:rsidR="007D5CED" w:rsidRDefault="007D5CED" w:rsidP="00D62481">
      <w:pPr>
        <w:ind w:right="7560"/>
        <w:sectPr w:rsidR="007D5CED" w:rsidSect="003549BE">
          <w:pgSz w:w="15840" w:h="12240" w:orient="landscape" w:code="1"/>
          <w:pgMar w:top="576" w:right="720" w:bottom="1440" w:left="720" w:header="86" w:footer="0" w:gutter="0"/>
          <w:cols w:num="2" w:space="720"/>
          <w:docGrid w:linePitch="360"/>
        </w:sectPr>
      </w:pPr>
    </w:p>
    <w:p w:rsidR="00AA2980" w:rsidRDefault="007F156D" w:rsidP="007F156D">
      <w:pPr>
        <w:ind w:right="7560"/>
      </w:pPr>
      <w:r>
        <w:rPr>
          <w:noProof/>
        </w:rPr>
        <w:lastRenderedPageBreak/>
        <mc:AlternateContent>
          <mc:Choice Requires="wps">
            <w:drawing>
              <wp:anchor distT="0" distB="0" distL="114300" distR="114300" simplePos="0" relativeHeight="252358656" behindDoc="0" locked="0" layoutInCell="1" allowOverlap="1" wp14:anchorId="4FF03619" wp14:editId="4D58326D">
                <wp:simplePos x="0" y="0"/>
                <wp:positionH relativeFrom="column">
                  <wp:posOffset>7728903</wp:posOffset>
                </wp:positionH>
                <wp:positionV relativeFrom="paragraph">
                  <wp:posOffset>5180485</wp:posOffset>
                </wp:positionV>
                <wp:extent cx="2604977" cy="38163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604977" cy="381635"/>
                        </a:xfrm>
                        <a:prstGeom prst="rect">
                          <a:avLst/>
                        </a:prstGeom>
                        <a:noFill/>
                        <a:ln w="9525">
                          <a:noFill/>
                          <a:miter lim="800000"/>
                          <a:headEnd/>
                          <a:tailEnd/>
                        </a:ln>
                      </wps:spPr>
                      <wps:txbx>
                        <w:txbxContent>
                          <w:p w:rsidR="003904A3" w:rsidRPr="007B381E" w:rsidRDefault="003904A3" w:rsidP="007F156D">
                            <w:pPr>
                              <w:jc w:val="left"/>
                              <w:rPr>
                                <w:sz w:val="18"/>
                                <w:szCs w:val="18"/>
                              </w:rPr>
                            </w:pPr>
                            <w:r>
                              <w:rPr>
                                <w:sz w:val="18"/>
                                <w:szCs w:val="18"/>
                              </w:rPr>
                              <w:t>Map 1: Durham’s Historic Overlay District (Source: SRPC)</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31" type="#_x0000_t202" style="position:absolute;left:0;text-align:left;margin-left:608.6pt;margin-top:407.9pt;width:205.1pt;height:30.05pt;rotation:-90;z-index:25235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" filled="f" stroked="f">
                <v:textbox style="mso-fit-shape-to-text:t">
                  <w:txbxContent>
                    <w:p w:rsidR="003904A3" w:rsidRPr="007B381E" w:rsidRDefault="003904A3" w:rsidP="007F156D">
                      <w:pPr>
                        <w:jc w:val="left"/>
                        <w:rPr>
                          <w:sz w:val="18"/>
                          <w:szCs w:val="18"/>
                        </w:rPr>
                      </w:pPr>
                      <w:r>
                        <w:rPr>
                          <w:sz w:val="18"/>
                          <w:szCs w:val="18"/>
                        </w:rPr>
                        <w:t>Map 1: Durham’s Historic Overlay District (Source: SRPC)</w:t>
                      </w:r>
                    </w:p>
                  </w:txbxContent>
                </v:textbox>
              </v:shape>
            </w:pict>
          </mc:Fallback>
        </mc:AlternateContent>
      </w:r>
      <w:r>
        <w:rPr>
          <w:noProof/>
        </w:rPr>
        <w:drawing>
          <wp:inline distT="0" distB="0" distL="0" distR="0" wp14:anchorId="4B93552A" wp14:editId="6E3716BA">
            <wp:extent cx="6919275" cy="8954660"/>
            <wp:effectExtent l="0" t="7938" r="7303" b="7302"/>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district_map.jpg"/>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6927461" cy="8965254"/>
                    </a:xfrm>
                    <a:prstGeom prst="rect">
                      <a:avLst/>
                    </a:prstGeom>
                  </pic:spPr>
                </pic:pic>
              </a:graphicData>
            </a:graphic>
          </wp:inline>
        </w:drawing>
      </w:r>
    </w:p>
    <w:p w:rsidR="00E41E90" w:rsidRDefault="00E41E90" w:rsidP="004B352B">
      <w:pPr>
        <w:pStyle w:val="headingB"/>
        <w:jc w:val="center"/>
        <w:sectPr w:rsidR="00E41E90" w:rsidSect="00A82817">
          <w:type w:val="continuous"/>
          <w:pgSz w:w="15840" w:h="12240" w:orient="landscape" w:code="1"/>
          <w:pgMar w:top="576" w:right="720" w:bottom="1440" w:left="720" w:header="86" w:footer="0" w:gutter="0"/>
          <w:cols w:space="720"/>
          <w:docGrid w:linePitch="360"/>
        </w:sectPr>
      </w:pPr>
    </w:p>
    <w:p w:rsidR="00696337" w:rsidRPr="002B61C8" w:rsidRDefault="00696337" w:rsidP="002B61C8">
      <w:pPr>
        <w:pStyle w:val="HeadingA"/>
        <w:sectPr w:rsidR="00696337" w:rsidRPr="002B61C8" w:rsidSect="00A82817">
          <w:type w:val="continuous"/>
          <w:pgSz w:w="15840" w:h="12240" w:orient="landscape" w:code="1"/>
          <w:pgMar w:top="576" w:right="720" w:bottom="1350" w:left="720" w:header="86" w:footer="0" w:gutter="0"/>
          <w:cols w:num="2" w:space="720"/>
          <w:docGrid w:linePitch="360"/>
        </w:sectPr>
      </w:pPr>
    </w:p>
    <w:p w:rsidR="00017B69" w:rsidRDefault="00017B69" w:rsidP="00696337">
      <w:pPr>
        <w:pStyle w:val="HeadingA"/>
        <w:sectPr w:rsidR="00017B69" w:rsidSect="00A82817">
          <w:type w:val="continuous"/>
          <w:pgSz w:w="15840" w:h="12240" w:orient="landscape" w:code="1"/>
          <w:pgMar w:top="576" w:right="720" w:bottom="1354" w:left="720" w:header="86" w:footer="0" w:gutter="0"/>
          <w:cols w:space="720"/>
          <w:vAlign w:val="center"/>
          <w:docGrid w:linePitch="360"/>
        </w:sectPr>
      </w:pPr>
    </w:p>
    <w:p w:rsidR="002B61C8" w:rsidRDefault="002B61C8" w:rsidP="00696337">
      <w:pPr>
        <w:pStyle w:val="HeadingA"/>
      </w:pPr>
    </w:p>
    <w:p w:rsidR="002B61C8" w:rsidRDefault="002B61C8" w:rsidP="00696337">
      <w:pPr>
        <w:pStyle w:val="HeadingA"/>
      </w:pPr>
    </w:p>
    <w:p w:rsidR="002B61C8" w:rsidRDefault="002B61C8" w:rsidP="00696337">
      <w:pPr>
        <w:pStyle w:val="HeadingA"/>
      </w:pPr>
    </w:p>
    <w:p w:rsidR="002B61C8" w:rsidRDefault="00696337" w:rsidP="00696337">
      <w:pPr>
        <w:pStyle w:val="HeadingA"/>
        <w:sectPr w:rsidR="002B61C8" w:rsidSect="002B61C8">
          <w:type w:val="continuous"/>
          <w:pgSz w:w="15840" w:h="12240" w:orient="landscape" w:code="1"/>
          <w:pgMar w:top="576" w:right="720" w:bottom="1354" w:left="720" w:header="86" w:footer="0" w:gutter="0"/>
          <w:cols w:space="720"/>
          <w:vAlign w:val="center"/>
          <w:docGrid w:linePitch="360"/>
        </w:sectPr>
      </w:pPr>
      <w:r>
        <w:t xml:space="preserve">Durham’s </w:t>
      </w:r>
      <w:r w:rsidR="0056478E">
        <w:t xml:space="preserve">Historical </w:t>
      </w:r>
      <w:r>
        <w:t xml:space="preserve">Resources </w:t>
      </w:r>
    </w:p>
    <w:p w:rsidR="002B61C8" w:rsidRDefault="002B61C8" w:rsidP="002B61C8">
      <w:pPr>
        <w:pStyle w:val="HeadingA"/>
      </w:pPr>
      <w:r>
        <w:lastRenderedPageBreak/>
        <w:br w:type="page"/>
      </w:r>
    </w:p>
    <w:p w:rsidR="00D965AF" w:rsidRPr="00017B69" w:rsidRDefault="00D965AF" w:rsidP="002B61C8">
      <w:pPr>
        <w:pStyle w:val="HeadingA"/>
        <w:rPr>
          <w:sz w:val="44"/>
          <w:szCs w:val="44"/>
        </w:rPr>
      </w:pPr>
      <w:r w:rsidRPr="00017B69">
        <w:rPr>
          <w:sz w:val="44"/>
          <w:szCs w:val="44"/>
        </w:rPr>
        <w:lastRenderedPageBreak/>
        <w:t>Durham’s Resources – Historical Context</w:t>
      </w:r>
      <w:r w:rsidR="0070550D" w:rsidRPr="00017B69">
        <w:rPr>
          <w:sz w:val="44"/>
          <w:szCs w:val="44"/>
        </w:rPr>
        <w:t xml:space="preserve"> </w:t>
      </w:r>
    </w:p>
    <w:p w:rsidR="0091652E" w:rsidRDefault="00B436E3" w:rsidP="00D343BB">
      <w:pPr>
        <w:tabs>
          <w:tab w:val="left" w:pos="3780"/>
          <w:tab w:val="left" w:pos="5040"/>
        </w:tabs>
      </w:pPr>
      <w:r>
        <w:rPr>
          <w:noProof/>
        </w:rPr>
        <mc:AlternateContent>
          <mc:Choice Requires="wpg">
            <w:drawing>
              <wp:anchor distT="0" distB="0" distL="114300" distR="114300" simplePos="0" relativeHeight="252424192" behindDoc="0" locked="0" layoutInCell="1" allowOverlap="1">
                <wp:simplePos x="0" y="0"/>
                <wp:positionH relativeFrom="column">
                  <wp:posOffset>5545455</wp:posOffset>
                </wp:positionH>
                <wp:positionV relativeFrom="paragraph">
                  <wp:posOffset>2553335</wp:posOffset>
                </wp:positionV>
                <wp:extent cx="2912110" cy="3537585"/>
                <wp:effectExtent l="0" t="0" r="0" b="5715"/>
                <wp:wrapTopAndBottom/>
                <wp:docPr id="109589" name="Group 109589"/>
                <wp:cNvGraphicFramePr/>
                <a:graphic xmlns:a="http://schemas.openxmlformats.org/drawingml/2006/main">
                  <a:graphicData uri="http://schemas.microsoft.com/office/word/2010/wordprocessingGroup">
                    <wpg:wgp>
                      <wpg:cNvGrpSpPr/>
                      <wpg:grpSpPr>
                        <a:xfrm>
                          <a:off x="0" y="0"/>
                          <a:ext cx="2912110" cy="3537585"/>
                          <a:chOff x="0" y="323323"/>
                          <a:chExt cx="2912110" cy="3538305"/>
                        </a:xfrm>
                      </wpg:grpSpPr>
                      <wps:wsp>
                        <wps:cNvPr id="306" name="Text Box 2"/>
                        <wps:cNvSpPr txBox="1">
                          <a:spLocks noChangeArrowheads="1"/>
                        </wps:cNvSpPr>
                        <wps:spPr bwMode="auto">
                          <a:xfrm>
                            <a:off x="0" y="3586038"/>
                            <a:ext cx="2912110" cy="275590"/>
                          </a:xfrm>
                          <a:prstGeom prst="rect">
                            <a:avLst/>
                          </a:prstGeom>
                          <a:noFill/>
                          <a:ln w="9525">
                            <a:noFill/>
                            <a:miter lim="800000"/>
                            <a:headEnd/>
                            <a:tailEnd/>
                          </a:ln>
                        </wps:spPr>
                        <wps:txbx>
                          <w:txbxContent>
                            <w:p w:rsidR="003904A3" w:rsidRPr="00D151C4" w:rsidRDefault="003904A3" w:rsidP="00017B69">
                              <w:pPr>
                                <w:spacing w:line="240" w:lineRule="auto"/>
                                <w:ind w:left="-86"/>
                                <w:rPr>
                                  <w:sz w:val="18"/>
                                  <w:szCs w:val="18"/>
                                </w:rPr>
                              </w:pPr>
                              <w:r w:rsidRPr="00D151C4">
                                <w:rPr>
                                  <w:sz w:val="18"/>
                                  <w:szCs w:val="18"/>
                                </w:rPr>
                                <w:t xml:space="preserve">Image </w:t>
                              </w:r>
                              <w:r>
                                <w:rPr>
                                  <w:sz w:val="18"/>
                                  <w:szCs w:val="18"/>
                                </w:rPr>
                                <w:t>2</w:t>
                              </w:r>
                              <w:r w:rsidRPr="00D151C4">
                                <w:rPr>
                                  <w:sz w:val="18"/>
                                  <w:szCs w:val="18"/>
                                </w:rPr>
                                <w:t xml:space="preserve">: The King’s Road from Oyster River Falls to </w:t>
                              </w:r>
                              <w:proofErr w:type="spellStart"/>
                              <w:r w:rsidRPr="00D151C4">
                                <w:rPr>
                                  <w:sz w:val="18"/>
                                  <w:szCs w:val="18"/>
                                </w:rPr>
                                <w:t>Cocheco</w:t>
                              </w:r>
                              <w:proofErr w:type="spellEnd"/>
                              <w:r>
                                <w:rPr>
                                  <w:sz w:val="18"/>
                                  <w:szCs w:val="18"/>
                                </w:rPr>
                                <w:t xml:space="preserve"> </w:t>
                              </w:r>
                            </w:p>
                          </w:txbxContent>
                        </wps:txbx>
                        <wps:bodyPr rot="0" vert="horz" wrap="square" lIns="91440" tIns="45720" rIns="91440" bIns="45720" anchor="t" anchorCtr="0">
                          <a:noAutofit/>
                        </wps:bodyPr>
                      </wps:wsp>
                      <pic:pic xmlns:pic="http://schemas.openxmlformats.org/drawingml/2006/picture">
                        <pic:nvPicPr>
                          <pic:cNvPr id="109588" name="Picture 109588" descr="C:\Users\edurfee\Desktop\Replacement IMG_0092.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7707" y="323323"/>
                            <a:ext cx="2488758" cy="3262715"/>
                          </a:xfrm>
                          <a:prstGeom prst="rect">
                            <a:avLst/>
                          </a:prstGeom>
                          <a:noFill/>
                          <a:ln>
                            <a:noFill/>
                          </a:ln>
                        </pic:spPr>
                      </pic:pic>
                    </wpg:wgp>
                  </a:graphicData>
                </a:graphic>
                <wp14:sizeRelV relativeFrom="margin">
                  <wp14:pctHeight>0</wp14:pctHeight>
                </wp14:sizeRelV>
              </wp:anchor>
            </w:drawing>
          </mc:Choice>
          <mc:Fallback>
            <w:pict>
              <v:group id="Group 109589" o:spid="_x0000_s1032" style="position:absolute;left:0;text-align:left;margin-left:436.65pt;margin-top:201.05pt;width:229.3pt;height:278.55pt;z-index:252424192;mso-height-relative:margin" coordorigin=",3233" coordsize="29121,35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">
                <v:shape id="_x0000_s1033" type="#_x0000_t202" style="position:absolute;top:35860;width:2912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3904A3" w:rsidRPr="00D151C4" w:rsidRDefault="003904A3" w:rsidP="00017B69">
                        <w:pPr>
                          <w:spacing w:line="240" w:lineRule="auto"/>
                          <w:ind w:left="-86"/>
                          <w:rPr>
                            <w:sz w:val="18"/>
                            <w:szCs w:val="18"/>
                          </w:rPr>
                        </w:pPr>
                        <w:r w:rsidRPr="00D151C4">
                          <w:rPr>
                            <w:sz w:val="18"/>
                            <w:szCs w:val="18"/>
                          </w:rPr>
                          <w:t xml:space="preserve">Image </w:t>
                        </w:r>
                        <w:r>
                          <w:rPr>
                            <w:sz w:val="18"/>
                            <w:szCs w:val="18"/>
                          </w:rPr>
                          <w:t>2</w:t>
                        </w:r>
                        <w:r w:rsidRPr="00D151C4">
                          <w:rPr>
                            <w:sz w:val="18"/>
                            <w:szCs w:val="18"/>
                          </w:rPr>
                          <w:t>: The King’s Road from Oyster River Falls to Cocheco</w:t>
                        </w:r>
                        <w:r>
                          <w:rPr>
                            <w:sz w:val="18"/>
                            <w:szCs w:val="18"/>
                          </w:rPr>
                          <w:t xml:space="preserve"> </w:t>
                        </w:r>
                      </w:p>
                    </w:txbxContent>
                  </v:textbox>
                </v:shape>
                <v:shape id="Picture 109588" o:spid="_x0000_s1034" type="#_x0000_t75" style="position:absolute;left:477;top:3233;width:24887;height:32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8b03CAAAA3wAAAA8AAABkcnMvZG93bnJldi54bWxET01rwkAQvQv9D8sI3nTXFkNMXaWUFrwV&#10;tT14G7LTJJidDdmtJv++cxA8Pt73Zjf4Vl2pj01gC8uFAUVcBtdwZeH79DnPQcWE7LANTBZGirDb&#10;Pk02WLhw4wNdj6lSEsKxQAt1Sl2hdSxr8hgXoSMW7jf0HpPAvtKux5uE+1Y/G5Npjw1LQ40dvddU&#10;Xo5/3sL5ZTDrWHr+ycbm4+ucXfKRjbWz6fD2CirRkB7iu3vvZL5Zr3IZLH8Eg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G9NwgAAAN8AAAAPAAAAAAAAAAAAAAAAAJ8C&#10;AABkcnMvZG93bnJldi54bWxQSwUGAAAAAAQABAD3AAAAjgMAAAAA&#10;">
                  <v:imagedata r:id="rId17" o:title="Replacement IMG_0092"/>
                  <v:path arrowok="t"/>
                </v:shape>
                <w10:wrap type="topAndBottom"/>
              </v:group>
            </w:pict>
          </mc:Fallback>
        </mc:AlternateContent>
      </w:r>
      <w:r w:rsidR="00D965AF" w:rsidRPr="00C416DF">
        <w:t xml:space="preserve">Located in the seacoast area of New Hampshire, Durham is bounded on the north by Madbury, on the east by the tidal estuary of the </w:t>
      </w:r>
      <w:proofErr w:type="spellStart"/>
      <w:r w:rsidR="00D965AF" w:rsidRPr="00C416DF">
        <w:t>Piscataqua</w:t>
      </w:r>
      <w:proofErr w:type="spellEnd"/>
      <w:r w:rsidR="00D965AF" w:rsidRPr="00C416DF">
        <w:t xml:space="preserve"> River</w:t>
      </w:r>
      <w:r w:rsidR="00401B9E">
        <w:t>,</w:t>
      </w:r>
      <w:r w:rsidR="00D965AF">
        <w:t xml:space="preserve"> including Little Bay and Great </w:t>
      </w:r>
      <w:r w:rsidR="00D965AF" w:rsidRPr="00D965AF">
        <w:t>Bay, on the west by Lee</w:t>
      </w:r>
      <w:r w:rsidR="00401B9E">
        <w:t>,</w:t>
      </w:r>
      <w:r w:rsidR="00D965AF" w:rsidRPr="00D965AF">
        <w:t xml:space="preserve"> and on the south by Newmarket.  Access to salt water fisheries, timber, and the fertile land along Little Bay, Great Bay, the Oyster River</w:t>
      </w:r>
      <w:r w:rsidR="00401B9E">
        <w:t>,</w:t>
      </w:r>
      <w:r w:rsidR="00D965AF" w:rsidRPr="00D965AF">
        <w:t xml:space="preserve"> and </w:t>
      </w:r>
      <w:r w:rsidR="00401B9E">
        <w:t xml:space="preserve">the </w:t>
      </w:r>
      <w:r w:rsidR="00D965AF" w:rsidRPr="00D965AF">
        <w:t xml:space="preserve">Lamprey River provided the impetus for early settlement in this area. </w:t>
      </w:r>
      <w:r w:rsidR="00401B9E">
        <w:t>The</w:t>
      </w:r>
      <w:r w:rsidR="00D965AF" w:rsidRPr="00D965AF">
        <w:t xml:space="preserve"> Abenaki people</w:t>
      </w:r>
      <w:r w:rsidR="00401B9E">
        <w:t xml:space="preserve"> occupied the land</w:t>
      </w:r>
      <w:r w:rsidR="00D965AF" w:rsidRPr="00D965AF">
        <w:t xml:space="preserve"> prior to and during the first 100 years of British settlement. Evidence of 17</w:t>
      </w:r>
      <w:r w:rsidR="00D965AF" w:rsidRPr="00D965AF">
        <w:rPr>
          <w:vertAlign w:val="superscript"/>
        </w:rPr>
        <w:t>th</w:t>
      </w:r>
      <w:r w:rsidR="00D965AF" w:rsidRPr="00D965AF">
        <w:t xml:space="preserve"> century contact has been found throughout the </w:t>
      </w:r>
      <w:proofErr w:type="spellStart"/>
      <w:r w:rsidR="00D965AF" w:rsidRPr="00D965AF">
        <w:t>Piscataqua</w:t>
      </w:r>
      <w:proofErr w:type="spellEnd"/>
      <w:r w:rsidR="00D965AF" w:rsidRPr="00D965AF">
        <w:t xml:space="preserve"> region.  During the last quarter of the 17</w:t>
      </w:r>
      <w:r w:rsidR="00D965AF" w:rsidRPr="00D965AF">
        <w:rPr>
          <w:vertAlign w:val="superscript"/>
        </w:rPr>
        <w:t>th</w:t>
      </w:r>
      <w:r w:rsidR="00D965AF" w:rsidRPr="00D965AF">
        <w:t xml:space="preserve"> century and the first quarter of the 18</w:t>
      </w:r>
      <w:r w:rsidR="00D965AF" w:rsidRPr="00D965AF">
        <w:rPr>
          <w:vertAlign w:val="superscript"/>
        </w:rPr>
        <w:t>th</w:t>
      </w:r>
      <w:r w:rsidR="00D965AF" w:rsidRPr="00D965AF">
        <w:t xml:space="preserve"> century</w:t>
      </w:r>
      <w:r w:rsidR="0070550D">
        <w:t>,</w:t>
      </w:r>
      <w:r w:rsidR="00D965AF" w:rsidRPr="00D965AF">
        <w:t xml:space="preserve"> wars between England and France</w:t>
      </w:r>
      <w:r w:rsidR="00401B9E">
        <w:t xml:space="preserve"> ravaged the area</w:t>
      </w:r>
      <w:r w:rsidR="00D965AF" w:rsidRPr="00D965AF">
        <w:t>. Attacks on the Oyster River settlement led to residents</w:t>
      </w:r>
      <w:r w:rsidR="00401B9E">
        <w:t>’ efforts</w:t>
      </w:r>
      <w:r w:rsidR="00D965AF" w:rsidRPr="00D965AF">
        <w:t xml:space="preserve"> to drive Native Americans out of the </w:t>
      </w:r>
      <w:proofErr w:type="spellStart"/>
      <w:r w:rsidR="00D965AF" w:rsidRPr="00D965AF">
        <w:t>Piscataqua</w:t>
      </w:r>
      <w:proofErr w:type="spellEnd"/>
      <w:r w:rsidR="00D965AF" w:rsidRPr="00D965AF">
        <w:t xml:space="preserve"> region. This area, now the Town of Durham, was a British colony for 150 years and one of the earliest settlements on the east coast of the United States.</w:t>
      </w:r>
      <w:r w:rsidR="00017B69" w:rsidRPr="00017B69">
        <w:rPr>
          <w:rFonts w:cs="Arial"/>
          <w:bCs/>
          <w:noProof/>
          <w:color w:val="0000FF"/>
          <w:u w:val="single"/>
        </w:rPr>
        <w:t xml:space="preserve"> </w:t>
      </w:r>
    </w:p>
    <w:p w:rsidR="00D965AF" w:rsidRDefault="00D965AF" w:rsidP="00D343BB">
      <w:pPr>
        <w:jc w:val="left"/>
        <w:rPr>
          <w:b/>
          <w:sz w:val="36"/>
          <w:szCs w:val="36"/>
          <w:u w:val="single"/>
        </w:rPr>
      </w:pPr>
      <w:r w:rsidRPr="0056478E">
        <w:rPr>
          <w:b/>
          <w:sz w:val="36"/>
          <w:szCs w:val="36"/>
          <w:u w:val="single"/>
        </w:rPr>
        <w:t>Historical Periods in the Development of Durham</w:t>
      </w:r>
    </w:p>
    <w:p w:rsidR="0056478E" w:rsidRDefault="0056478E" w:rsidP="0056478E">
      <w:r>
        <w:t>For a list of structu</w:t>
      </w:r>
      <w:r w:rsidR="00427BAF">
        <w:t>res that are over a century old</w:t>
      </w:r>
      <w:r>
        <w:t xml:space="preserve"> see: </w:t>
      </w:r>
    </w:p>
    <w:p w:rsidR="0056478E" w:rsidRPr="00F73E3E" w:rsidRDefault="008441D2" w:rsidP="0056478E">
      <w:pPr>
        <w:rPr>
          <w:color w:val="000000"/>
        </w:rPr>
      </w:pPr>
      <w:hyperlink r:id="rId18" w:history="1">
        <w:r w:rsidR="0056478E" w:rsidRPr="00F73E3E">
          <w:rPr>
            <w:rStyle w:val="Hyperlink"/>
          </w:rPr>
          <w:t>http://www.ci.durham.nh.us/sites/default/files/fileattachments/planningandzoning/historic_resources_chapter_-_building_list.pdf</w:t>
        </w:r>
      </w:hyperlink>
    </w:p>
    <w:p w:rsidR="00D965AF" w:rsidRPr="004E04B8" w:rsidRDefault="00D965AF" w:rsidP="00D343BB">
      <w:pPr>
        <w:rPr>
          <w:b/>
        </w:rPr>
      </w:pPr>
      <w:r w:rsidRPr="004E04B8">
        <w:rPr>
          <w:b/>
        </w:rPr>
        <w:t>1630-1679: The Settlement of Oyster River Plantation, Colonial and Foreign Trade</w:t>
      </w:r>
    </w:p>
    <w:p w:rsidR="00022C1A" w:rsidRDefault="00D965AF" w:rsidP="00F73E3E">
      <w:r w:rsidRPr="00D965AF">
        <w:t>Before the British arrived</w:t>
      </w:r>
      <w:r w:rsidR="00401B9E">
        <w:t>, Native Americans had</w:t>
      </w:r>
      <w:r w:rsidRPr="00D965AF">
        <w:t xml:space="preserve"> long inhabited </w:t>
      </w:r>
      <w:r w:rsidR="00401B9E">
        <w:t>the area</w:t>
      </w:r>
      <w:r w:rsidRPr="00D965AF">
        <w:t>, as documented through archaeological studies and the existence of Indian graves. The first British houses and farms were built along the shores of the Oyster River, Little Bay</w:t>
      </w:r>
      <w:r w:rsidR="00401B9E">
        <w:t>,</w:t>
      </w:r>
      <w:r w:rsidRPr="00D965AF">
        <w:t xml:space="preserve"> and Great Bay. The first mill rights on the Oyster, Lamprey</w:t>
      </w:r>
      <w:r w:rsidR="00401B9E">
        <w:t>,</w:t>
      </w:r>
      <w:r w:rsidRPr="00D965AF">
        <w:t xml:space="preserve"> and other rivers were </w:t>
      </w:r>
    </w:p>
    <w:p w:rsidR="00F73E3E" w:rsidRDefault="004A3966" w:rsidP="00F73E3E">
      <w:r>
        <w:rPr>
          <w:noProof/>
        </w:rPr>
        <w:lastRenderedPageBreak/>
        <mc:AlternateContent>
          <mc:Choice Requires="wps">
            <w:drawing>
              <wp:anchor distT="0" distB="0" distL="114300" distR="114300" simplePos="0" relativeHeight="252379136" behindDoc="1" locked="0" layoutInCell="1" allowOverlap="1" wp14:anchorId="61A4C97C" wp14:editId="09D28400">
                <wp:simplePos x="0" y="0"/>
                <wp:positionH relativeFrom="column">
                  <wp:posOffset>0</wp:posOffset>
                </wp:positionH>
                <wp:positionV relativeFrom="paragraph">
                  <wp:posOffset>62092</wp:posOffset>
                </wp:positionV>
                <wp:extent cx="4319270" cy="314960"/>
                <wp:effectExtent l="0" t="0" r="5080" b="8890"/>
                <wp:wrapNone/>
                <wp:docPr id="109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9270" cy="314960"/>
                        </a:xfrm>
                        <a:prstGeom prst="rect">
                          <a:avLst/>
                        </a:prstGeom>
                        <a:solidFill>
                          <a:schemeClr val="accent3"/>
                        </a:solidFill>
                        <a:ln w="9525">
                          <a:noFill/>
                          <a:miter lim="800000"/>
                          <a:headEnd/>
                          <a:tailEnd/>
                        </a:ln>
                      </wps:spPr>
                      <wps:txbx>
                        <w:txbxContent>
                          <w:p w:rsidR="003904A3" w:rsidRDefault="003904A3" w:rsidP="00022C1A">
                            <w:pPr>
                              <w:spacing w:after="0"/>
                            </w:pPr>
                            <w:r w:rsidRPr="0070550D">
                              <w:rPr>
                                <w:sz w:val="30"/>
                                <w:szCs w:val="30"/>
                              </w:rPr>
                              <w:t>Did You Know?</w:t>
                            </w:r>
                            <w:r>
                              <w:t xml:space="preserve"> Durham’s first meeting house was built in 1655.</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0;margin-top:4.9pt;width:340.1pt;height:24.8pt;z-index:-25093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" fillcolor="#9bbb59 [3206]" stroked="f">
                <v:textbox>
                  <w:txbxContent>
                    <w:p w:rsidR="003904A3" w:rsidRDefault="003904A3" w:rsidP="00022C1A">
                      <w:pPr>
                        <w:spacing w:after="0"/>
                      </w:pPr>
                      <w:r w:rsidRPr="0070550D">
                        <w:rPr>
                          <w:sz w:val="30"/>
                          <w:szCs w:val="30"/>
                        </w:rPr>
                        <w:t>Did You Know?</w:t>
                      </w:r>
                      <w:r>
                        <w:t xml:space="preserve"> Durham’s first meeting house was built in 1655.</w:t>
                      </w:r>
                    </w:p>
                  </w:txbxContent>
                </v:textbox>
              </v:shape>
            </w:pict>
          </mc:Fallback>
        </mc:AlternateContent>
      </w:r>
    </w:p>
    <w:p w:rsidR="00017B69" w:rsidRPr="00022C1A" w:rsidRDefault="00D965AF" w:rsidP="00826772">
      <w:pPr>
        <w:spacing w:before="360"/>
      </w:pPr>
      <w:proofErr w:type="gramStart"/>
      <w:r w:rsidRPr="00D965AF">
        <w:t>granted</w:t>
      </w:r>
      <w:proofErr w:type="gramEnd"/>
      <w:r w:rsidRPr="00D965AF">
        <w:t xml:space="preserve"> c.1650. The first Meeting House was built in 16</w:t>
      </w:r>
      <w:r w:rsidR="00022C1A">
        <w:t>5</w:t>
      </w:r>
      <w:r w:rsidRPr="00D965AF">
        <w:t>5 at the center of Oyster River Plantation. It was situated on the south bank of the river, half-way between Little Bay and the present Mill Pond dam. Events in England affected daily life at Oyster River and its lucrative trade with Barbados and Madeira. Giant pines were felled</w:t>
      </w:r>
      <w:r w:rsidR="0070550D">
        <w:t>,</w:t>
      </w:r>
      <w:r w:rsidRPr="00D965AF">
        <w:t xml:space="preserve"> hauled to rivers, </w:t>
      </w:r>
      <w:r w:rsidR="0070550D">
        <w:t xml:space="preserve">and then </w:t>
      </w:r>
      <w:r w:rsidRPr="00D965AF">
        <w:t>floated down to Portsmouth and shipped out by mast convoy to the British navy. During the English Civil War</w:t>
      </w:r>
      <w:r w:rsidR="00427BAF">
        <w:t>,</w:t>
      </w:r>
      <w:r w:rsidR="00401B9E">
        <w:t xml:space="preserve"> the Massachusetts Bay Colony governed</w:t>
      </w:r>
      <w:r w:rsidRPr="00D965AF">
        <w:t xml:space="preserve"> the </w:t>
      </w:r>
      <w:proofErr w:type="spellStart"/>
      <w:r w:rsidRPr="00D965AF">
        <w:t>Piscataqua</w:t>
      </w:r>
      <w:proofErr w:type="spellEnd"/>
      <w:r w:rsidRPr="00D965AF">
        <w:t xml:space="preserve"> region. After King Charles II was restored to the throne, he issued a commission in 1679 to John </w:t>
      </w:r>
      <w:proofErr w:type="spellStart"/>
      <w:r w:rsidRPr="00D965AF">
        <w:t>Cutt</w:t>
      </w:r>
      <w:proofErr w:type="spellEnd"/>
      <w:r w:rsidRPr="00D965AF">
        <w:t xml:space="preserve">, naming him President of New Hampshire, and local government was restored. </w:t>
      </w:r>
      <w:r w:rsidRPr="00E22C42">
        <w:rPr>
          <w:i/>
        </w:rPr>
        <w:t>Historical resources include early burial grounds and roads laid out during this period as well as archaeological sites documenting Native American occupation and the first British colonial settlements.</w:t>
      </w:r>
    </w:p>
    <w:p w:rsidR="00D965AF" w:rsidRPr="00E22C42" w:rsidRDefault="002B61C8" w:rsidP="00D343BB">
      <w:pPr>
        <w:rPr>
          <w:i/>
        </w:rPr>
      </w:pPr>
      <w:r>
        <w:rPr>
          <w:rFonts w:cs="Arial"/>
          <w:bCs/>
          <w:noProof/>
          <w:color w:val="0000FF"/>
          <w:u w:val="single"/>
        </w:rPr>
        <w:lastRenderedPageBreak/>
        <mc:AlternateContent>
          <mc:Choice Requires="wpg">
            <w:drawing>
              <wp:anchor distT="0" distB="0" distL="114300" distR="114300" simplePos="0" relativeHeight="252360704" behindDoc="1" locked="0" layoutInCell="1" allowOverlap="1" wp14:anchorId="49A1F73C" wp14:editId="6596A1C5">
                <wp:simplePos x="0" y="0"/>
                <wp:positionH relativeFrom="column">
                  <wp:posOffset>0</wp:posOffset>
                </wp:positionH>
                <wp:positionV relativeFrom="paragraph">
                  <wp:posOffset>282575</wp:posOffset>
                </wp:positionV>
                <wp:extent cx="9106535" cy="6278880"/>
                <wp:effectExtent l="171450" t="171450" r="380365" b="64770"/>
                <wp:wrapTight wrapText="bothSides">
                  <wp:wrapPolygon edited="0">
                    <wp:start x="497" y="-590"/>
                    <wp:lineTo x="-407" y="-459"/>
                    <wp:lineTo x="-407" y="20840"/>
                    <wp:lineTo x="90" y="21561"/>
                    <wp:lineTo x="271" y="21757"/>
                    <wp:lineTo x="21779" y="21757"/>
                    <wp:lineTo x="21960" y="21561"/>
                    <wp:lineTo x="22412" y="20578"/>
                    <wp:lineTo x="22457" y="262"/>
                    <wp:lineTo x="21824" y="-459"/>
                    <wp:lineTo x="21553" y="-590"/>
                    <wp:lineTo x="497" y="-590"/>
                  </wp:wrapPolygon>
                </wp:wrapTight>
                <wp:docPr id="23" name="Group 23"/>
                <wp:cNvGraphicFramePr/>
                <a:graphic xmlns:a="http://schemas.openxmlformats.org/drawingml/2006/main">
                  <a:graphicData uri="http://schemas.microsoft.com/office/word/2010/wordprocessingGroup">
                    <wpg:wgp>
                      <wpg:cNvGrpSpPr/>
                      <wpg:grpSpPr>
                        <a:xfrm>
                          <a:off x="0" y="0"/>
                          <a:ext cx="9106535" cy="6278880"/>
                          <a:chOff x="510034" y="1925661"/>
                          <a:chExt cx="6118052" cy="4219797"/>
                        </a:xfrm>
                      </wpg:grpSpPr>
                      <pic:pic xmlns:pic="http://schemas.openxmlformats.org/drawingml/2006/picture">
                        <pic:nvPicPr>
                          <pic:cNvPr id="12" name="Picture 12" descr="C:\Users\YY510\Documents\1667-map-of-the-piscataqua-by-john-scott.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10034" y="1925661"/>
                            <a:ext cx="6118052" cy="4022962"/>
                          </a:xfrm>
                          <a:prstGeom prst="rect">
                            <a:avLst/>
                          </a:prstGeom>
                          <a:ln>
                            <a:noFill/>
                          </a:ln>
                          <a:effectLst>
                            <a:outerShdw blurRad="292100" dist="139700" dir="2700000" algn="tl" rotWithShape="0">
                              <a:srgbClr val="333333">
                                <a:alpha val="65000"/>
                              </a:srgbClr>
                            </a:outerShdw>
                          </a:effectLst>
                        </pic:spPr>
                      </pic:pic>
                      <wps:wsp>
                        <wps:cNvPr id="6" name="Text Box 2"/>
                        <wps:cNvSpPr txBox="1">
                          <a:spLocks noChangeArrowheads="1"/>
                        </wps:cNvSpPr>
                        <wps:spPr bwMode="auto">
                          <a:xfrm>
                            <a:off x="510034" y="5999686"/>
                            <a:ext cx="4222198" cy="145772"/>
                          </a:xfrm>
                          <a:prstGeom prst="rect">
                            <a:avLst/>
                          </a:prstGeom>
                          <a:noFill/>
                          <a:ln w="9525">
                            <a:noFill/>
                            <a:miter lim="800000"/>
                            <a:headEnd/>
                            <a:tailEnd/>
                          </a:ln>
                        </wps:spPr>
                        <wps:txbx>
                          <w:txbxContent>
                            <w:p w:rsidR="003904A3" w:rsidRPr="000A218F" w:rsidRDefault="003904A3" w:rsidP="00017B69">
                              <w:pPr>
                                <w:ind w:left="-90"/>
                                <w:jc w:val="left"/>
                                <w:rPr>
                                  <w:sz w:val="18"/>
                                  <w:szCs w:val="18"/>
                                </w:rPr>
                              </w:pPr>
                              <w:r w:rsidRPr="00C62A67">
                                <w:rPr>
                                  <w:sz w:val="18"/>
                                  <w:szCs w:val="18"/>
                                </w:rPr>
                                <w:t xml:space="preserve">Image </w:t>
                              </w:r>
                              <w:r>
                                <w:rPr>
                                  <w:sz w:val="18"/>
                                  <w:szCs w:val="18"/>
                                </w:rPr>
                                <w:t>3</w:t>
                              </w:r>
                              <w:r w:rsidRPr="00C62A67">
                                <w:rPr>
                                  <w:sz w:val="18"/>
                                  <w:szCs w:val="18"/>
                                </w:rPr>
                                <w:t>: 1670 Map of Oyster River – ‘</w:t>
                              </w:r>
                              <w:proofErr w:type="spellStart"/>
                              <w:r w:rsidRPr="00C62A67">
                                <w:rPr>
                                  <w:sz w:val="18"/>
                                  <w:szCs w:val="18"/>
                                </w:rPr>
                                <w:t>Pasacatway</w:t>
                              </w:r>
                              <w:proofErr w:type="spellEnd"/>
                              <w:r w:rsidRPr="00C62A67">
                                <w:rPr>
                                  <w:sz w:val="18"/>
                                  <w:szCs w:val="18"/>
                                </w:rPr>
                                <w:t xml:space="preserve"> River in New England’ by I.S. (John Scott) in ink and water color from The British Library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3" o:spid="_x0000_s1036" style="position:absolute;left:0;text-align:left;margin-left:0;margin-top:22.25pt;width:717.05pt;height:494.4pt;z-index:-250955776;mso-width-relative:margin;mso-height-relative:margin" coordorigin="5100,19256" coordsize="61180,42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">
                <v:shape id="Picture 12" o:spid="_x0000_s1037" type="#_x0000_t75" style="position:absolute;left:5100;top:19256;width:61180;height:40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juj3BAAAA2wAAAA8AAABkcnMvZG93bnJldi54bWxET02LwjAQvS/4H8II3tZEDyLVKCoIQj2o&#10;68Hj0IxttZnUJta6v36zsLC3ebzPmS87W4mWGl861jAaKhDEmTMl5xrOX9vPKQgfkA1WjknDmzws&#10;F72POSbGvfhI7SnkIoawT1BDEUKdSOmzgiz6oauJI3d1jcUQYZNL0+ArhttKjpWaSIslx4YCa9oU&#10;lN1PT6vhufdKrlt3V2mKj1t6XV3s90HrQb9bzUAE6sK/+M+9M3H+GH5/iQfIx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juj3BAAAA2wAAAA8AAAAAAAAAAAAAAAAAnwIA&#10;AGRycy9kb3ducmV2LnhtbFBLBQYAAAAABAAEAPcAAACNAwAAAAA=&#10;">
                  <v:imagedata r:id="rId20" o:title="1667-map-of-the-piscataqua-by-john-scott"/>
                  <v:shadow on="t" color="#333" opacity="42598f" origin="-.5,-.5" offset="2.74397mm,2.74397mm"/>
                  <v:path arrowok="t"/>
                </v:shape>
                <v:shape id="_x0000_s1038" type="#_x0000_t202" style="position:absolute;left:5100;top:59996;width:42222;height:1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3904A3" w:rsidRPr="000A218F" w:rsidRDefault="003904A3" w:rsidP="00017B69">
                        <w:pPr>
                          <w:ind w:left="-90"/>
                          <w:jc w:val="left"/>
                          <w:rPr>
                            <w:sz w:val="18"/>
                            <w:szCs w:val="18"/>
                          </w:rPr>
                        </w:pPr>
                        <w:r w:rsidRPr="00C62A67">
                          <w:rPr>
                            <w:sz w:val="18"/>
                            <w:szCs w:val="18"/>
                          </w:rPr>
                          <w:t xml:space="preserve">Image </w:t>
                        </w:r>
                        <w:r>
                          <w:rPr>
                            <w:sz w:val="18"/>
                            <w:szCs w:val="18"/>
                          </w:rPr>
                          <w:t>3</w:t>
                        </w:r>
                        <w:r w:rsidRPr="00C62A67">
                          <w:rPr>
                            <w:sz w:val="18"/>
                            <w:szCs w:val="18"/>
                          </w:rPr>
                          <w:t>: 1670 Map of Oyster River – ‘Pasacatway River in New England’ by I.S. (John Scott) in ink and water color from The British Library</w:t>
                        </w:r>
                      </w:p>
                    </w:txbxContent>
                  </v:textbox>
                </v:shape>
                <w10:wrap type="tight"/>
              </v:group>
            </w:pict>
          </mc:Fallback>
        </mc:AlternateContent>
      </w:r>
      <w:r w:rsidR="00D965AF" w:rsidRPr="00E22C42">
        <w:rPr>
          <w:i/>
        </w:rPr>
        <w:tab/>
      </w:r>
    </w:p>
    <w:p w:rsidR="00D965AF" w:rsidRDefault="00D965AF" w:rsidP="00E41E90">
      <w:pPr>
        <w:jc w:val="left"/>
        <w:rPr>
          <w:rFonts w:cs="Arial"/>
          <w:b/>
          <w:bCs/>
        </w:rPr>
      </w:pPr>
      <w:r w:rsidRPr="00D965AF">
        <w:rPr>
          <w:rFonts w:cs="Arial"/>
          <w:b/>
          <w:bCs/>
        </w:rPr>
        <w:lastRenderedPageBreak/>
        <w:t>1680-1731</w:t>
      </w:r>
      <w:r w:rsidRPr="00D965AF">
        <w:rPr>
          <w:rFonts w:cs="Arial"/>
          <w:bCs/>
        </w:rPr>
        <w:t xml:space="preserve">: </w:t>
      </w:r>
      <w:r w:rsidRPr="00D965AF">
        <w:rPr>
          <w:rFonts w:cs="Arial"/>
          <w:b/>
          <w:bCs/>
        </w:rPr>
        <w:t>The Indian Wars, Local Economy Suffers</w:t>
      </w:r>
    </w:p>
    <w:p w:rsidR="00D965AF" w:rsidRPr="00D965AF" w:rsidRDefault="00952CED" w:rsidP="00D343BB">
      <w:r>
        <w:rPr>
          <w:noProof/>
        </w:rPr>
        <mc:AlternateContent>
          <mc:Choice Requires="wpg">
            <w:drawing>
              <wp:anchor distT="0" distB="0" distL="114300" distR="114300" simplePos="0" relativeHeight="252185600" behindDoc="1" locked="0" layoutInCell="1" allowOverlap="1" wp14:anchorId="798B3964" wp14:editId="6D25BA4B">
                <wp:simplePos x="0" y="0"/>
                <wp:positionH relativeFrom="column">
                  <wp:posOffset>-179070</wp:posOffset>
                </wp:positionH>
                <wp:positionV relativeFrom="paragraph">
                  <wp:posOffset>4543425</wp:posOffset>
                </wp:positionV>
                <wp:extent cx="4798060" cy="2111375"/>
                <wp:effectExtent l="0" t="171450" r="21590" b="3175"/>
                <wp:wrapTight wrapText="bothSides">
                  <wp:wrapPolygon edited="0">
                    <wp:start x="9862" y="-1754"/>
                    <wp:lineTo x="86" y="-1364"/>
                    <wp:lineTo x="0" y="15786"/>
                    <wp:lineTo x="257" y="21438"/>
                    <wp:lineTo x="8147" y="21438"/>
                    <wp:lineTo x="8233" y="21048"/>
                    <wp:lineTo x="20582" y="20463"/>
                    <wp:lineTo x="20668" y="20463"/>
                    <wp:lineTo x="21526" y="17540"/>
                    <wp:lineTo x="21611" y="-390"/>
                    <wp:lineTo x="21183" y="-1364"/>
                    <wp:lineTo x="19896" y="-1754"/>
                    <wp:lineTo x="9862" y="-1754"/>
                  </wp:wrapPolygon>
                </wp:wrapTight>
                <wp:docPr id="18" name="Group 18"/>
                <wp:cNvGraphicFramePr/>
                <a:graphic xmlns:a="http://schemas.openxmlformats.org/drawingml/2006/main">
                  <a:graphicData uri="http://schemas.microsoft.com/office/word/2010/wordprocessingGroup">
                    <wpg:wgp>
                      <wpg:cNvGrpSpPr/>
                      <wpg:grpSpPr>
                        <a:xfrm>
                          <a:off x="0" y="0"/>
                          <a:ext cx="4798060" cy="2111375"/>
                          <a:chOff x="0" y="1"/>
                          <a:chExt cx="4799417" cy="2112037"/>
                        </a:xfrm>
                      </wpg:grpSpPr>
                      <wpg:grpSp>
                        <wpg:cNvPr id="107530" name="Group 107530"/>
                        <wpg:cNvGrpSpPr/>
                        <wpg:grpSpPr>
                          <a:xfrm>
                            <a:off x="0" y="15903"/>
                            <a:ext cx="1887220" cy="2096135"/>
                            <a:chOff x="-171443" y="405162"/>
                            <a:chExt cx="1842587" cy="2094555"/>
                          </a:xfrm>
                        </wpg:grpSpPr>
                        <pic:pic xmlns:pic="http://schemas.openxmlformats.org/drawingml/2006/picture">
                          <pic:nvPicPr>
                            <pic:cNvPr id="27" name="Picture 2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 y="405162"/>
                              <a:ext cx="1463094" cy="1702642"/>
                            </a:xfrm>
                            <a:prstGeom prst="rect">
                              <a:avLst/>
                            </a:prstGeom>
                            <a:ln>
                              <a:noFill/>
                            </a:ln>
                            <a:effectLst>
                              <a:outerShdw blurRad="292100" dist="139700" dir="2700000" algn="tl" rotWithShape="0">
                                <a:srgbClr val="333333">
                                  <a:alpha val="65000"/>
                                </a:srgbClr>
                              </a:outerShdw>
                            </a:effectLst>
                          </pic:spPr>
                        </pic:pic>
                        <wps:wsp>
                          <wps:cNvPr id="314" name="Text Box 2"/>
                          <wps:cNvSpPr txBox="1">
                            <a:spLocks noChangeArrowheads="1"/>
                          </wps:cNvSpPr>
                          <wps:spPr bwMode="auto">
                            <a:xfrm>
                              <a:off x="-171443" y="2126995"/>
                              <a:ext cx="1842587" cy="372722"/>
                            </a:xfrm>
                            <a:prstGeom prst="rect">
                              <a:avLst/>
                            </a:prstGeom>
                            <a:noFill/>
                            <a:ln w="9525">
                              <a:noFill/>
                              <a:miter lim="800000"/>
                              <a:headEnd/>
                              <a:tailEnd/>
                            </a:ln>
                          </wps:spPr>
                          <wps:txbx>
                            <w:txbxContent>
                              <w:p w:rsidR="003904A3" w:rsidRPr="00F35D55" w:rsidRDefault="003904A3" w:rsidP="00F35D55">
                                <w:pPr>
                                  <w:ind w:hanging="90"/>
                                  <w:rPr>
                                    <w:sz w:val="18"/>
                                    <w:szCs w:val="18"/>
                                  </w:rPr>
                                </w:pPr>
                                <w:r w:rsidRPr="00F35D55">
                                  <w:rPr>
                                    <w:sz w:val="18"/>
                                    <w:szCs w:val="18"/>
                                  </w:rPr>
                                  <w:t>Image</w:t>
                                </w:r>
                                <w:r>
                                  <w:rPr>
                                    <w:sz w:val="18"/>
                                    <w:szCs w:val="18"/>
                                  </w:rPr>
                                  <w:t xml:space="preserve"> 4: A w</w:t>
                                </w:r>
                                <w:r w:rsidRPr="00F35D55">
                                  <w:rPr>
                                    <w:sz w:val="18"/>
                                    <w:szCs w:val="18"/>
                                  </w:rPr>
                                  <w:t>ell on the</w:t>
                                </w:r>
                                <w:r>
                                  <w:rPr>
                                    <w:sz w:val="18"/>
                                    <w:szCs w:val="18"/>
                                  </w:rPr>
                                  <w:t xml:space="preserve"> c.1710</w:t>
                                </w:r>
                                <w:r w:rsidRPr="00F35D55">
                                  <w:rPr>
                                    <w:sz w:val="18"/>
                                    <w:szCs w:val="18"/>
                                  </w:rPr>
                                  <w:t xml:space="preserve"> Moses Davis Farm</w:t>
                                </w:r>
                              </w:p>
                            </w:txbxContent>
                          </wps:txbx>
                          <wps:bodyPr rot="0" vert="horz" wrap="square" lIns="91440" tIns="45720" rIns="91440" bIns="45720" anchor="t" anchorCtr="0">
                            <a:noAutofit/>
                          </wps:bodyPr>
                        </wps:wsp>
                      </wpg:grpSp>
                      <wpg:grpSp>
                        <wpg:cNvPr id="319" name="Group 319"/>
                        <wpg:cNvGrpSpPr/>
                        <wpg:grpSpPr>
                          <a:xfrm>
                            <a:off x="1964142" y="1"/>
                            <a:ext cx="2835275" cy="2001749"/>
                            <a:chOff x="208017" y="1151754"/>
                            <a:chExt cx="2838450" cy="2004704"/>
                          </a:xfrm>
                        </wpg:grpSpPr>
                        <pic:pic xmlns:pic="http://schemas.openxmlformats.org/drawingml/2006/picture">
                          <pic:nvPicPr>
                            <pic:cNvPr id="5" name="Picture 5"/>
                            <pic:cNvPicPr>
                              <a:picLocks noChangeAspect="1"/>
                            </pic:cNvPicPr>
                          </pic:nvPicPr>
                          <pic:blipFill rotWithShape="1">
                            <a:blip r:embed="rId22" cstate="print">
                              <a:extLst>
                                <a:ext uri="{28A0092B-C50C-407E-A947-70E740481C1C}">
                                  <a14:useLocalDpi xmlns:a14="http://schemas.microsoft.com/office/drawing/2010/main" val="0"/>
                                </a:ext>
                              </a:extLst>
                            </a:blip>
                            <a:srcRect l="3911"/>
                            <a:stretch/>
                          </pic:blipFill>
                          <pic:spPr>
                            <a:xfrm>
                              <a:off x="223940" y="1151754"/>
                              <a:ext cx="2465766" cy="1725109"/>
                            </a:xfrm>
                            <a:prstGeom prst="rect">
                              <a:avLst/>
                            </a:prstGeom>
                            <a:ln>
                              <a:noFill/>
                            </a:ln>
                            <a:effectLst>
                              <a:outerShdw blurRad="292100" dist="139700" dir="2700000" algn="tl" rotWithShape="0">
                                <a:srgbClr val="333333">
                                  <a:alpha val="65000"/>
                                </a:srgbClr>
                              </a:outerShdw>
                            </a:effectLst>
                          </pic:spPr>
                        </pic:pic>
                        <wps:wsp>
                          <wps:cNvPr id="316" name="Text Box 2"/>
                          <wps:cNvSpPr txBox="1">
                            <a:spLocks noChangeArrowheads="1"/>
                          </wps:cNvSpPr>
                          <wps:spPr bwMode="auto">
                            <a:xfrm>
                              <a:off x="208017" y="2870708"/>
                              <a:ext cx="2838450" cy="285750"/>
                            </a:xfrm>
                            <a:prstGeom prst="rect">
                              <a:avLst/>
                            </a:prstGeom>
                            <a:noFill/>
                            <a:ln w="9525">
                              <a:noFill/>
                              <a:miter lim="800000"/>
                              <a:headEnd/>
                              <a:tailEnd/>
                            </a:ln>
                          </wps:spPr>
                          <wps:txbx>
                            <w:txbxContent>
                              <w:p w:rsidR="003904A3" w:rsidRPr="00F35D55" w:rsidRDefault="003904A3" w:rsidP="00F35D55">
                                <w:pPr>
                                  <w:ind w:hanging="90"/>
                                  <w:rPr>
                                    <w:sz w:val="18"/>
                                    <w:szCs w:val="18"/>
                                  </w:rPr>
                                </w:pPr>
                                <w:r w:rsidRPr="00F35D55">
                                  <w:rPr>
                                    <w:sz w:val="18"/>
                                    <w:szCs w:val="18"/>
                                  </w:rPr>
                                  <w:t xml:space="preserve">Image </w:t>
                                </w:r>
                                <w:r>
                                  <w:rPr>
                                    <w:sz w:val="18"/>
                                    <w:szCs w:val="18"/>
                                  </w:rPr>
                                  <w:t>5</w:t>
                                </w:r>
                                <w:r w:rsidRPr="00F35D55">
                                  <w:rPr>
                                    <w:sz w:val="18"/>
                                    <w:szCs w:val="18"/>
                                  </w:rPr>
                                  <w:t xml:space="preserve">: </w:t>
                                </w:r>
                                <w:r>
                                  <w:rPr>
                                    <w:sz w:val="18"/>
                                    <w:szCs w:val="18"/>
                                  </w:rPr>
                                  <w:t xml:space="preserve">The Jonathan </w:t>
                                </w:r>
                                <w:proofErr w:type="spellStart"/>
                                <w:r>
                                  <w:rPr>
                                    <w:sz w:val="18"/>
                                    <w:szCs w:val="18"/>
                                  </w:rPr>
                                  <w:t>Chesley</w:t>
                                </w:r>
                                <w:proofErr w:type="spellEnd"/>
                                <w:r>
                                  <w:rPr>
                                    <w:sz w:val="18"/>
                                    <w:szCs w:val="18"/>
                                  </w:rPr>
                                  <w:t xml:space="preserve"> House built c.1716 – 53 Bagdad Road</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id="Group 18" o:spid="_x0000_s1039" style="position:absolute;left:0;text-align:left;margin-left:-14.1pt;margin-top:357.75pt;width:377.8pt;height:166.25pt;z-index:-251130880;mso-width-relative:margin" coordorigin="" coordsize="47994,211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">
                <v:group id="Group 107530" o:spid="_x0000_s1040" style="position:absolute;top:159;width:18872;height:20961" coordorigin="-1714,4051" coordsize="18425,20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IGgMQAAADfAAAA&#10;DwAAAAAAAAAAAAAAAACqAgAAZHJzL2Rvd25yZXYueG1sUEsFBgAAAAAEAAQA+gAAAJsDAAAAAA==&#10;">
                  <v:shape id="Picture 27" o:spid="_x0000_s1041" type="#_x0000_t75" style="position:absolute;top:4051;width:14630;height:17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d2uHEAAAA2wAAAA8AAABkcnMvZG93bnJldi54bWxEj81qwzAQhO+BvoPYQm+J3Bya4kY2pW1C&#10;biFxID0u1sYytVbGkn+Sp48KhR6HmfmGWeeTbcRAna8dK3heJCCIS6drrhScis38FYQPyBobx6Tg&#10;Sh7y7GG2xlS7kQ80HEMlIoR9igpMCG0qpS8NWfQL1xJH7+I6iyHKrpK6wzHCbSOXSfIiLdYcFwy2&#10;9GGo/Dn2VkFx+P7ctnR2PN5Ol8HsZf/VD0o9PU7vbyACTeE//NfeaQXLFfx+iT9AZ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d2uHEAAAA2wAAAA8AAAAAAAAAAAAAAAAA&#10;nwIAAGRycy9kb3ducmV2LnhtbFBLBQYAAAAABAAEAPcAAACQAwAAAAA=&#10;">
                    <v:imagedata r:id="rId23" o:title=""/>
                    <v:shadow on="t" color="#333" opacity="42598f" origin="-.5,-.5" offset="2.74397mm,2.74397mm"/>
                    <v:path arrowok="t"/>
                  </v:shape>
                  <v:shape id="_x0000_s1042" type="#_x0000_t202" style="position:absolute;left:-1714;top:21269;width:18425;height:3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3904A3" w:rsidRPr="00F35D55" w:rsidRDefault="003904A3" w:rsidP="00F35D55">
                          <w:pPr>
                            <w:ind w:hanging="90"/>
                            <w:rPr>
                              <w:sz w:val="18"/>
                              <w:szCs w:val="18"/>
                            </w:rPr>
                          </w:pPr>
                          <w:r w:rsidRPr="00F35D55">
                            <w:rPr>
                              <w:sz w:val="18"/>
                              <w:szCs w:val="18"/>
                            </w:rPr>
                            <w:t>Image</w:t>
                          </w:r>
                          <w:r>
                            <w:rPr>
                              <w:sz w:val="18"/>
                              <w:szCs w:val="18"/>
                            </w:rPr>
                            <w:t xml:space="preserve"> 4: A w</w:t>
                          </w:r>
                          <w:r w:rsidRPr="00F35D55">
                            <w:rPr>
                              <w:sz w:val="18"/>
                              <w:szCs w:val="18"/>
                            </w:rPr>
                            <w:t>ell on the</w:t>
                          </w:r>
                          <w:r>
                            <w:rPr>
                              <w:sz w:val="18"/>
                              <w:szCs w:val="18"/>
                            </w:rPr>
                            <w:t xml:space="preserve"> c.1710</w:t>
                          </w:r>
                          <w:r w:rsidRPr="00F35D55">
                            <w:rPr>
                              <w:sz w:val="18"/>
                              <w:szCs w:val="18"/>
                            </w:rPr>
                            <w:t xml:space="preserve"> Moses Davis Farm</w:t>
                          </w:r>
                        </w:p>
                      </w:txbxContent>
                    </v:textbox>
                  </v:shape>
                </v:group>
                <v:group id="Group 319" o:spid="_x0000_s1043" style="position:absolute;left:19641;width:28353;height:20017" coordorigin="2080,11517" coordsize="28384,20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Picture 5" o:spid="_x0000_s1044" type="#_x0000_t75" style="position:absolute;left:2239;top:11517;width:24658;height:17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biXC+AAAA2gAAAA8AAABkcnMvZG93bnJldi54bWxEj80KwjAQhO+C7xBW8KapgqLVKCIUvfoD&#10;XtdmbavNpjRRq09vBMHjMDPfMPNlY0rxoNoVlhUM+hEI4tTqgjMFx0PSm4BwHlljaZkUvMjBctFu&#10;zTHW9sk7eux9JgKEXYwKcu+rWEqX5mTQ9W1FHLyLrQ36IOtM6hqfAW5KOYyisTRYcFjIsaJ1Tult&#10;fzcKzuc1281NXqdymIzGp+k7uaZvpbqdZjUD4anx//CvvdUKRvC9Em6AXH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8biXC+AAAA2gAAAA8AAAAAAAAAAAAAAAAAnwIAAGRy&#10;cy9kb3ducmV2LnhtbFBLBQYAAAAABAAEAPcAAACKAwAAAAA=&#10;">
                    <v:imagedata r:id="rId24" o:title="" cropleft="2563f"/>
                    <v:shadow on="t" color="#333" opacity="42598f" origin="-.5,-.5" offset="2.74397mm,2.74397mm"/>
                    <v:path arrowok="t"/>
                  </v:shape>
                  <v:shape id="_x0000_s1045" type="#_x0000_t202" style="position:absolute;left:2080;top:28707;width:2838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3904A3" w:rsidRPr="00F35D55" w:rsidRDefault="003904A3" w:rsidP="00F35D55">
                          <w:pPr>
                            <w:ind w:hanging="90"/>
                            <w:rPr>
                              <w:sz w:val="18"/>
                              <w:szCs w:val="18"/>
                            </w:rPr>
                          </w:pPr>
                          <w:r w:rsidRPr="00F35D55">
                            <w:rPr>
                              <w:sz w:val="18"/>
                              <w:szCs w:val="18"/>
                            </w:rPr>
                            <w:t xml:space="preserve">Image </w:t>
                          </w:r>
                          <w:r>
                            <w:rPr>
                              <w:sz w:val="18"/>
                              <w:szCs w:val="18"/>
                            </w:rPr>
                            <w:t>5</w:t>
                          </w:r>
                          <w:r w:rsidRPr="00F35D55">
                            <w:rPr>
                              <w:sz w:val="18"/>
                              <w:szCs w:val="18"/>
                            </w:rPr>
                            <w:t xml:space="preserve">: </w:t>
                          </w:r>
                          <w:r>
                            <w:rPr>
                              <w:sz w:val="18"/>
                              <w:szCs w:val="18"/>
                            </w:rPr>
                            <w:t>The Jonathan Chesley House built c.1716 – 53 Bagdad Road</w:t>
                          </w:r>
                        </w:p>
                      </w:txbxContent>
                    </v:textbox>
                  </v:shape>
                </v:group>
                <w10:wrap type="tight"/>
              </v:group>
            </w:pict>
          </mc:Fallback>
        </mc:AlternateContent>
      </w:r>
      <w:r w:rsidR="00351169">
        <w:rPr>
          <w:noProof/>
        </w:rPr>
        <mc:AlternateContent>
          <mc:Choice Requires="wpg">
            <w:drawing>
              <wp:anchor distT="0" distB="0" distL="114300" distR="114300" simplePos="0" relativeHeight="252283904" behindDoc="0" locked="0" layoutInCell="1" allowOverlap="1" wp14:anchorId="7780838D" wp14:editId="1843BBE0">
                <wp:simplePos x="0" y="0"/>
                <wp:positionH relativeFrom="column">
                  <wp:posOffset>4779645</wp:posOffset>
                </wp:positionH>
                <wp:positionV relativeFrom="paragraph">
                  <wp:posOffset>3334385</wp:posOffset>
                </wp:positionV>
                <wp:extent cx="4338955" cy="3284220"/>
                <wp:effectExtent l="152400" t="171450" r="385445" b="11430"/>
                <wp:wrapTight wrapText="bothSides">
                  <wp:wrapPolygon edited="0">
                    <wp:start x="1138" y="-1128"/>
                    <wp:lineTo x="-759" y="-877"/>
                    <wp:lineTo x="-759" y="19671"/>
                    <wp:lineTo x="285" y="21174"/>
                    <wp:lineTo x="664" y="21550"/>
                    <wp:lineTo x="22001" y="21550"/>
                    <wp:lineTo x="22381" y="21174"/>
                    <wp:lineTo x="23329" y="19295"/>
                    <wp:lineTo x="23424" y="501"/>
                    <wp:lineTo x="22191" y="-877"/>
                    <wp:lineTo x="21527" y="-1128"/>
                    <wp:lineTo x="1138" y="-1128"/>
                  </wp:wrapPolygon>
                </wp:wrapTight>
                <wp:docPr id="322" name="Group 322"/>
                <wp:cNvGraphicFramePr/>
                <a:graphic xmlns:a="http://schemas.openxmlformats.org/drawingml/2006/main">
                  <a:graphicData uri="http://schemas.microsoft.com/office/word/2010/wordprocessingGroup">
                    <wpg:wgp>
                      <wpg:cNvGrpSpPr/>
                      <wpg:grpSpPr>
                        <a:xfrm>
                          <a:off x="0" y="0"/>
                          <a:ext cx="4338955" cy="3284220"/>
                          <a:chOff x="10941" y="-1756084"/>
                          <a:chExt cx="4687108" cy="3551290"/>
                        </a:xfrm>
                      </wpg:grpSpPr>
                      <pic:pic xmlns:pic="http://schemas.openxmlformats.org/drawingml/2006/picture">
                        <pic:nvPicPr>
                          <pic:cNvPr id="24" name="Picture 24"/>
                          <pic:cNvPicPr>
                            <a:picLocks noChangeAspect="1"/>
                          </pic:cNvPicPr>
                        </pic:nvPicPr>
                        <pic:blipFill rotWithShape="1">
                          <a:blip r:embed="rId25" cstate="print">
                            <a:extLst>
                              <a:ext uri="{28A0092B-C50C-407E-A947-70E740481C1C}">
                                <a14:useLocalDpi xmlns:a14="http://schemas.microsoft.com/office/drawing/2010/main" val="0"/>
                              </a:ext>
                            </a:extLst>
                          </a:blip>
                          <a:srcRect t="10212" b="7226"/>
                          <a:stretch/>
                        </pic:blipFill>
                        <pic:spPr>
                          <a:xfrm>
                            <a:off x="38098" y="-1756084"/>
                            <a:ext cx="4659951" cy="3163563"/>
                          </a:xfrm>
                          <a:prstGeom prst="rect">
                            <a:avLst/>
                          </a:prstGeom>
                          <a:ln>
                            <a:noFill/>
                          </a:ln>
                          <a:effectLst>
                            <a:outerShdw blurRad="292100" dist="139700" dir="2700000" algn="tl" rotWithShape="0">
                              <a:srgbClr val="333333">
                                <a:alpha val="65000"/>
                              </a:srgbClr>
                            </a:outerShdw>
                          </a:effectLst>
                        </pic:spPr>
                      </pic:pic>
                      <wps:wsp>
                        <wps:cNvPr id="320" name="Text Box 2"/>
                        <wps:cNvSpPr txBox="1">
                          <a:spLocks noChangeArrowheads="1"/>
                        </wps:cNvSpPr>
                        <wps:spPr bwMode="auto">
                          <a:xfrm>
                            <a:off x="10941" y="1422586"/>
                            <a:ext cx="4099810" cy="372620"/>
                          </a:xfrm>
                          <a:prstGeom prst="rect">
                            <a:avLst/>
                          </a:prstGeom>
                          <a:noFill/>
                          <a:ln w="9525">
                            <a:noFill/>
                            <a:miter lim="800000"/>
                            <a:headEnd/>
                            <a:tailEnd/>
                          </a:ln>
                        </wps:spPr>
                        <wps:txbx>
                          <w:txbxContent>
                            <w:p w:rsidR="003904A3" w:rsidRPr="00F35D55" w:rsidRDefault="003904A3" w:rsidP="00432D12">
                              <w:pPr>
                                <w:spacing w:after="0" w:line="240" w:lineRule="auto"/>
                                <w:ind w:left="-86"/>
                                <w:rPr>
                                  <w:sz w:val="18"/>
                                  <w:szCs w:val="18"/>
                                </w:rPr>
                              </w:pPr>
                              <w:r w:rsidRPr="00F35D55">
                                <w:rPr>
                                  <w:sz w:val="18"/>
                                  <w:szCs w:val="18"/>
                                </w:rPr>
                                <w:t>Image</w:t>
                              </w:r>
                              <w:r>
                                <w:rPr>
                                  <w:sz w:val="18"/>
                                  <w:szCs w:val="18"/>
                                </w:rPr>
                                <w:t xml:space="preserve"> 6</w:t>
                              </w:r>
                              <w:r w:rsidRPr="00F35D55">
                                <w:rPr>
                                  <w:sz w:val="18"/>
                                  <w:szCs w:val="18"/>
                                </w:rPr>
                                <w:t xml:space="preserve">: </w:t>
                              </w:r>
                              <w:r>
                                <w:rPr>
                                  <w:sz w:val="18"/>
                                  <w:szCs w:val="18"/>
                                </w:rPr>
                                <w:t>The Joshua Woodman House built c.1740 - 247 Packers Falls Road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22" o:spid="_x0000_s1046" style="position:absolute;left:0;text-align:left;margin-left:376.35pt;margin-top:262.55pt;width:341.65pt;height:258.6pt;z-index:252283904;mso-width-relative:margin;mso-height-relative:margin" coordorigin="109,-17560" coordsize="46871,35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">
                <v:shape id="Picture 24" o:spid="_x0000_s1047" type="#_x0000_t75" style="position:absolute;left:380;top:-17560;width:46600;height:31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lF2bFAAAA2wAAAA8AAABkcnMvZG93bnJldi54bWxEj0FrwkAUhO+C/2F5BW+6aSoxpK7BFioe&#10;WtBU6PWRfU3SZt+G7Brjv+8WBI/DzHzDrPPRtGKg3jWWFTwuIhDEpdUNVwpOn2/zFITzyBpby6Tg&#10;Sg7yzXSyxkzbCx9pKHwlAoRdhgpq77tMSlfWZNAtbEccvG/bG/RB9pXUPV4C3LQyjqJEGmw4LNTY&#10;0WtN5W9xNgrSl69m2OHuRz61H4eVO70n16RUavYwbp9BeBr9PXxr77WCeAn/X8IP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pRdmxQAAANsAAAAPAAAAAAAAAAAAAAAA&#10;AJ8CAABkcnMvZG93bnJldi54bWxQSwUGAAAAAAQABAD3AAAAkQMAAAAA&#10;">
                  <v:imagedata r:id="rId26" o:title="" croptop="6693f" cropbottom="4736f"/>
                  <v:shadow on="t" color="#333" opacity="42598f" origin="-.5,-.5" offset="2.74397mm,2.74397mm"/>
                  <v:path arrowok="t"/>
                </v:shape>
                <v:shape id="_x0000_s1048" type="#_x0000_t202" style="position:absolute;left:109;top:14225;width:40998;height:3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tYcAA&#10;AADcAAAADwAAAGRycy9kb3ducmV2LnhtbERPTYvCMBC9C/6HMIK3NVF3Za1GEUXwpOjuCt6GZmyL&#10;zaQ00Xb/vTkIHh/ve75sbSkeVPvCsYbhQIEgTp0pONPw+7P9+AbhA7LB0jFp+CcPy0W3M8fEuIaP&#10;9DiFTMQQ9glqyEOoEil9mpNFP3AVceSurrYYIqwzaWpsYrgt5UipibRYcGzIsaJ1TuntdLca/vbX&#10;y/lTHbKN/aoa1yrJdiq17vfa1QxEoDa8xS/3zmgYj+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EtYcAAAADcAAAADwAAAAAAAAAAAAAAAACYAgAAZHJzL2Rvd25y&#10;ZXYueG1sUEsFBgAAAAAEAAQA9QAAAIUDAAAAAA==&#10;" filled="f" stroked="f">
                  <v:textbox>
                    <w:txbxContent>
                      <w:p w:rsidR="003904A3" w:rsidRPr="00F35D55" w:rsidRDefault="003904A3" w:rsidP="00432D12">
                        <w:pPr>
                          <w:spacing w:after="0" w:line="240" w:lineRule="auto"/>
                          <w:ind w:left="-86"/>
                          <w:rPr>
                            <w:sz w:val="18"/>
                            <w:szCs w:val="18"/>
                          </w:rPr>
                        </w:pPr>
                        <w:r w:rsidRPr="00F35D55">
                          <w:rPr>
                            <w:sz w:val="18"/>
                            <w:szCs w:val="18"/>
                          </w:rPr>
                          <w:t>Image</w:t>
                        </w:r>
                        <w:r>
                          <w:rPr>
                            <w:sz w:val="18"/>
                            <w:szCs w:val="18"/>
                          </w:rPr>
                          <w:t xml:space="preserve"> 6</w:t>
                        </w:r>
                        <w:r w:rsidRPr="00F35D55">
                          <w:rPr>
                            <w:sz w:val="18"/>
                            <w:szCs w:val="18"/>
                          </w:rPr>
                          <w:t xml:space="preserve">: </w:t>
                        </w:r>
                        <w:r>
                          <w:rPr>
                            <w:sz w:val="18"/>
                            <w:szCs w:val="18"/>
                          </w:rPr>
                          <w:t>The Joshua Woodman House built c.1740 - 247 Packers Falls Road</w:t>
                        </w:r>
                      </w:p>
                    </w:txbxContent>
                  </v:textbox>
                </v:shape>
                <w10:wrap type="tight"/>
              </v:group>
            </w:pict>
          </mc:Fallback>
        </mc:AlternateContent>
      </w:r>
      <w:r w:rsidR="00D965AF" w:rsidRPr="00D965AF">
        <w:rPr>
          <w:rFonts w:cs="Arial"/>
          <w:bCs/>
        </w:rPr>
        <w:t>Oyster River Plantation was on the front line of wars between England and New France (Canada) and its allies, the Abenaki indigenous people. Indian attacks and killings within the Plantation continued for more than 50 years. William Beard, who lived at the mouth of Beards Creek, was killed by Indians in 1675. The first massacre occurred in 1689 when the Huckins garrison (on Huckins Brook by Emerson Rd) was attacked and 18 people killed. The victims were buried in the field by the high school. The Oyster River Massacre in July 1694 devastated the prosperous settlement. Livestock were killed and crops, houses</w:t>
      </w:r>
      <w:r w:rsidR="00B211A0">
        <w:rPr>
          <w:rFonts w:cs="Arial"/>
          <w:bCs/>
        </w:rPr>
        <w:t>,</w:t>
      </w:r>
      <w:r w:rsidR="00D965AF" w:rsidRPr="00D965AF">
        <w:rPr>
          <w:rFonts w:cs="Arial"/>
          <w:bCs/>
        </w:rPr>
        <w:t xml:space="preserve"> and barns were burn</w:t>
      </w:r>
      <w:r w:rsidR="009A3883">
        <w:rPr>
          <w:rFonts w:cs="Arial"/>
          <w:bCs/>
        </w:rPr>
        <w:t>ed</w:t>
      </w:r>
      <w:r w:rsidR="00D965AF" w:rsidRPr="00D965AF">
        <w:rPr>
          <w:rFonts w:cs="Arial"/>
          <w:bCs/>
        </w:rPr>
        <w:t xml:space="preserve">. More than 25% of the residents were killed or captured and marched to Canada where they were held for ransom. Some died </w:t>
      </w:r>
      <w:proofErr w:type="spellStart"/>
      <w:r w:rsidR="00D965AF" w:rsidRPr="00D965AF">
        <w:rPr>
          <w:rFonts w:cs="Arial"/>
          <w:bCs/>
        </w:rPr>
        <w:t>en</w:t>
      </w:r>
      <w:proofErr w:type="spellEnd"/>
      <w:r w:rsidR="00D965AF" w:rsidRPr="00D965AF">
        <w:rPr>
          <w:rFonts w:cs="Arial"/>
          <w:bCs/>
        </w:rPr>
        <w:t xml:space="preserve"> route, others were ransomed,</w:t>
      </w:r>
      <w:r w:rsidR="008641BE">
        <w:rPr>
          <w:rFonts w:cs="Arial"/>
          <w:bCs/>
        </w:rPr>
        <w:t xml:space="preserve"> and</w:t>
      </w:r>
      <w:r w:rsidR="00D965AF" w:rsidRPr="00D965AF">
        <w:rPr>
          <w:rFonts w:cs="Arial"/>
          <w:bCs/>
        </w:rPr>
        <w:t xml:space="preserve"> some never returned. The burial site of 15 members of the Adams family has a monument at Durham Point. Oyster River men formed companies of Indian fighters to track and kill the Indians to prevent further attacks. Bounties were paid by the government for Indian scalps. This was a period of great anxiety and the local economy was at a standstill. The last victims were Moses Davis and his adult son, Moses Davis Jr, who were killed near their Oyster River </w:t>
      </w:r>
      <w:r w:rsidR="00D965AF" w:rsidRPr="002C7FD8">
        <w:rPr>
          <w:rFonts w:cs="Arial"/>
          <w:bCs/>
        </w:rPr>
        <w:t>mill by the Mast Road. The</w:t>
      </w:r>
      <w:r w:rsidR="00D965AF" w:rsidRPr="00D965AF">
        <w:rPr>
          <w:rFonts w:cs="Arial"/>
          <w:bCs/>
        </w:rPr>
        <w:t xml:space="preserve"> graves of Aaron and Love Davis, children of Moses Davis Jr, can be seen on the old Davis farm on Mill Road. </w:t>
      </w:r>
      <w:r w:rsidR="00D965AF" w:rsidRPr="00F35D55">
        <w:rPr>
          <w:rFonts w:cs="Arial"/>
          <w:bCs/>
          <w:i/>
        </w:rPr>
        <w:t>Historical resources include burial grounds, roads laid out during this period, stone bridges, dam abutments, archaeological sites</w:t>
      </w:r>
      <w:r w:rsidR="00022C1A">
        <w:rPr>
          <w:rFonts w:cs="Arial"/>
          <w:bCs/>
          <w:i/>
        </w:rPr>
        <w:t>,</w:t>
      </w:r>
      <w:r w:rsidR="00D965AF" w:rsidRPr="00F35D55">
        <w:rPr>
          <w:rFonts w:cs="Arial"/>
          <w:bCs/>
          <w:i/>
        </w:rPr>
        <w:t xml:space="preserve"> </w:t>
      </w:r>
      <w:r w:rsidR="00D965AF" w:rsidRPr="000516C8">
        <w:rPr>
          <w:rFonts w:cs="Arial"/>
          <w:bCs/>
          <w:i/>
        </w:rPr>
        <w:t>and buildings</w:t>
      </w:r>
      <w:r w:rsidR="000516C8">
        <w:rPr>
          <w:rFonts w:cs="Arial"/>
          <w:bCs/>
          <w:i/>
        </w:rPr>
        <w:t xml:space="preserve"> </w:t>
      </w:r>
      <w:r w:rsidR="000516C8" w:rsidRPr="000516C8">
        <w:rPr>
          <w:rFonts w:cs="Arial"/>
          <w:bCs/>
          <w:i/>
        </w:rPr>
        <w:t>built during this period.</w:t>
      </w:r>
    </w:p>
    <w:p w:rsidR="001105C5" w:rsidRDefault="00D965AF" w:rsidP="007176F8">
      <w:pPr>
        <w:rPr>
          <w:rFonts w:cs="Arial"/>
          <w:b/>
          <w:bCs/>
          <w:sz w:val="25"/>
          <w:szCs w:val="25"/>
        </w:rPr>
      </w:pPr>
      <w:r w:rsidRPr="001105C5">
        <w:rPr>
          <w:rFonts w:cs="Arial"/>
          <w:b/>
          <w:bCs/>
          <w:sz w:val="25"/>
          <w:szCs w:val="25"/>
        </w:rPr>
        <w:lastRenderedPageBreak/>
        <w:t>1732-1773</w:t>
      </w:r>
      <w:r w:rsidRPr="001105C5">
        <w:rPr>
          <w:rFonts w:cs="Arial"/>
          <w:bCs/>
          <w:sz w:val="25"/>
          <w:szCs w:val="25"/>
        </w:rPr>
        <w:t>:</w:t>
      </w:r>
      <w:r w:rsidRPr="001105C5">
        <w:rPr>
          <w:rFonts w:cs="Arial"/>
          <w:b/>
          <w:bCs/>
          <w:sz w:val="25"/>
          <w:szCs w:val="25"/>
        </w:rPr>
        <w:t xml:space="preserve"> Indian Attacks Cease, Town Charter Received, Prosperity Returns</w:t>
      </w:r>
    </w:p>
    <w:p w:rsidR="007176F8" w:rsidRDefault="00351169" w:rsidP="007176F8">
      <w:pPr>
        <w:rPr>
          <w:rFonts w:cs="Arial"/>
          <w:b/>
          <w:bCs/>
        </w:rPr>
      </w:pPr>
      <w:r>
        <w:rPr>
          <w:noProof/>
        </w:rPr>
        <mc:AlternateContent>
          <mc:Choice Requires="wps">
            <w:drawing>
              <wp:anchor distT="0" distB="0" distL="114300" distR="114300" simplePos="0" relativeHeight="252263424" behindDoc="0" locked="0" layoutInCell="1" allowOverlap="1" wp14:anchorId="4E070466" wp14:editId="7E408E0C">
                <wp:simplePos x="0" y="0"/>
                <wp:positionH relativeFrom="column">
                  <wp:posOffset>-13970</wp:posOffset>
                </wp:positionH>
                <wp:positionV relativeFrom="paragraph">
                  <wp:posOffset>2800350</wp:posOffset>
                </wp:positionV>
                <wp:extent cx="4343400" cy="332105"/>
                <wp:effectExtent l="0" t="0" r="0" b="0"/>
                <wp:wrapNone/>
                <wp:docPr id="109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332105"/>
                        </a:xfrm>
                        <a:prstGeom prst="rect">
                          <a:avLst/>
                        </a:prstGeom>
                        <a:solidFill>
                          <a:schemeClr val="accent3"/>
                        </a:solidFill>
                        <a:ln w="9525">
                          <a:noFill/>
                          <a:miter lim="800000"/>
                          <a:headEnd/>
                          <a:tailEnd/>
                        </a:ln>
                      </wps:spPr>
                      <wps:txbx>
                        <w:txbxContent>
                          <w:p w:rsidR="003904A3" w:rsidRDefault="003904A3" w:rsidP="00B10E57">
                            <w:r w:rsidRPr="0070550D">
                              <w:rPr>
                                <w:sz w:val="30"/>
                                <w:szCs w:val="30"/>
                              </w:rPr>
                              <w:t>Did You Know?</w:t>
                            </w:r>
                            <w:r>
                              <w:t xml:space="preserve"> The Town Charter for Durham was granted in 1732.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1pt;margin-top:220.5pt;width:342pt;height:26.1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" fillcolor="#9bbb59 [3206]" stroked="f">
                <v:textbox>
                  <w:txbxContent>
                    <w:p w:rsidR="003904A3" w:rsidRDefault="003904A3" w:rsidP="00B10E57">
                      <w:r w:rsidRPr="0070550D">
                        <w:rPr>
                          <w:sz w:val="30"/>
                          <w:szCs w:val="30"/>
                        </w:rPr>
                        <w:t>Did You Know?</w:t>
                      </w:r>
                      <w:r>
                        <w:t xml:space="preserve"> The Town Charter for Durham was granted in 1732.</w:t>
                      </w:r>
                    </w:p>
                  </w:txbxContent>
                </v:textbox>
              </v:shape>
            </w:pict>
          </mc:Fallback>
        </mc:AlternateContent>
      </w:r>
      <w:r w:rsidR="00D965AF" w:rsidRPr="00D965AF">
        <w:rPr>
          <w:rFonts w:cs="Arial"/>
          <w:bCs/>
        </w:rPr>
        <w:t xml:space="preserve">The Oyster River parish was separated from Dover when the Town Charter for Durham was granted in 1732. The name of Durham was chosen to make a statement to the King. It was a reference to the palatinate of Durham, which held power second only to that of the sovereign. The land area of Durham was reduced by one third when the western part </w:t>
      </w:r>
      <w:r w:rsidR="008641BE">
        <w:rPr>
          <w:rFonts w:cs="Arial"/>
          <w:bCs/>
        </w:rPr>
        <w:t xml:space="preserve">of the town </w:t>
      </w:r>
      <w:r w:rsidR="00D965AF" w:rsidRPr="00D965AF">
        <w:rPr>
          <w:rFonts w:cs="Arial"/>
          <w:bCs/>
        </w:rPr>
        <w:t>was grant</w:t>
      </w:r>
      <w:r w:rsidR="008641BE">
        <w:rPr>
          <w:rFonts w:cs="Arial"/>
          <w:bCs/>
        </w:rPr>
        <w:t>ed its own Town Charter in 1766</w:t>
      </w:r>
      <w:r w:rsidR="00D965AF" w:rsidRPr="00D965AF">
        <w:rPr>
          <w:rFonts w:cs="Arial"/>
          <w:bCs/>
        </w:rPr>
        <w:t xml:space="preserve"> as the town of Lee. As the threat of Indian attacks abated, residents moved to settle new inland towns including Canterbury, Nottingham, Barrington, Rochester and New Durham. The economy recovered, prosperity increased and mills were built at additional sites along the Lamprey, </w:t>
      </w:r>
      <w:proofErr w:type="spellStart"/>
      <w:r w:rsidR="00D965AF" w:rsidRPr="00D965AF">
        <w:rPr>
          <w:rFonts w:cs="Arial"/>
          <w:bCs/>
        </w:rPr>
        <w:t>Piscassic</w:t>
      </w:r>
      <w:proofErr w:type="spellEnd"/>
      <w:r w:rsidR="00D965AF" w:rsidRPr="00D965AF">
        <w:rPr>
          <w:rFonts w:cs="Arial"/>
          <w:bCs/>
        </w:rPr>
        <w:t xml:space="preserve"> and Oyster Rivers, and </w:t>
      </w:r>
      <w:proofErr w:type="spellStart"/>
      <w:r w:rsidR="00D965AF" w:rsidRPr="00D965AF">
        <w:rPr>
          <w:rFonts w:cs="Arial"/>
          <w:bCs/>
        </w:rPr>
        <w:t>Crommett</w:t>
      </w:r>
      <w:proofErr w:type="spellEnd"/>
      <w:r w:rsidR="00D965AF" w:rsidRPr="00D965AF">
        <w:rPr>
          <w:rFonts w:cs="Arial"/>
          <w:bCs/>
        </w:rPr>
        <w:t>, Johnson</w:t>
      </w:r>
      <w:r w:rsidR="008641BE">
        <w:rPr>
          <w:rFonts w:cs="Arial"/>
          <w:bCs/>
        </w:rPr>
        <w:t>,</w:t>
      </w:r>
      <w:r w:rsidR="00D965AF" w:rsidRPr="00D965AF">
        <w:rPr>
          <w:rFonts w:cs="Arial"/>
          <w:bCs/>
        </w:rPr>
        <w:t xml:space="preserve"> and Bunker Creeks. Trade with Caribbean and foreign ports resumed, creating local wealth. </w:t>
      </w:r>
      <w:r w:rsidR="00D965AF" w:rsidRPr="00432D12">
        <w:rPr>
          <w:rFonts w:cs="Arial"/>
          <w:bCs/>
          <w:i/>
        </w:rPr>
        <w:t xml:space="preserve">Historical resources include private burial grounds, roads, stone bridges, stone walls, dam </w:t>
      </w:r>
      <w:r w:rsidR="00F73E3E">
        <w:rPr>
          <w:rFonts w:cs="Arial"/>
          <w:bCs/>
          <w:i/>
        </w:rPr>
        <w:t>abutment</w:t>
      </w:r>
      <w:r w:rsidR="00D965AF" w:rsidRPr="000516C8">
        <w:rPr>
          <w:rFonts w:cs="Arial"/>
          <w:bCs/>
          <w:i/>
        </w:rPr>
        <w:t>s</w:t>
      </w:r>
      <w:r w:rsidR="00F73E3E">
        <w:rPr>
          <w:rFonts w:cs="Arial"/>
          <w:bCs/>
          <w:i/>
        </w:rPr>
        <w:t>,</w:t>
      </w:r>
      <w:r w:rsidR="00D965AF" w:rsidRPr="000516C8">
        <w:rPr>
          <w:rFonts w:cs="Arial"/>
          <w:bCs/>
          <w:i/>
        </w:rPr>
        <w:t xml:space="preserve"> and buildings</w:t>
      </w:r>
      <w:r w:rsidR="00022C1A">
        <w:rPr>
          <w:rFonts w:cs="Arial"/>
          <w:bCs/>
          <w:i/>
        </w:rPr>
        <w:t xml:space="preserve"> </w:t>
      </w:r>
      <w:r w:rsidR="00D965AF" w:rsidRPr="00432D12">
        <w:rPr>
          <w:rFonts w:cs="Arial"/>
          <w:bCs/>
          <w:i/>
        </w:rPr>
        <w:t>built during this period.</w:t>
      </w:r>
    </w:p>
    <w:p w:rsidR="001105C5" w:rsidRDefault="001105C5" w:rsidP="007176F8">
      <w:pPr>
        <w:rPr>
          <w:rFonts w:cs="Arial"/>
          <w:b/>
          <w:bCs/>
        </w:rPr>
      </w:pPr>
      <w:r>
        <w:rPr>
          <w:rFonts w:cs="Arial"/>
          <w:b/>
          <w:bCs/>
        </w:rPr>
        <w:br w:type="page"/>
      </w:r>
    </w:p>
    <w:p w:rsidR="00D965AF" w:rsidRPr="00D965AF" w:rsidRDefault="00D965AF" w:rsidP="007176F8">
      <w:pPr>
        <w:rPr>
          <w:rFonts w:cs="Arial"/>
          <w:b/>
          <w:bCs/>
        </w:rPr>
      </w:pPr>
      <w:r w:rsidRPr="00D965AF">
        <w:rPr>
          <w:rFonts w:cs="Arial"/>
          <w:b/>
          <w:bCs/>
        </w:rPr>
        <w:lastRenderedPageBreak/>
        <w:t>1774-1840</w:t>
      </w:r>
      <w:r w:rsidRPr="00D965AF">
        <w:rPr>
          <w:rFonts w:cs="Arial"/>
          <w:bCs/>
        </w:rPr>
        <w:t xml:space="preserve">: </w:t>
      </w:r>
      <w:r w:rsidRPr="00D965AF">
        <w:rPr>
          <w:rFonts w:cs="Arial"/>
          <w:b/>
          <w:bCs/>
        </w:rPr>
        <w:t xml:space="preserve">Revolutionary War, American </w:t>
      </w:r>
      <w:r w:rsidR="001105C5">
        <w:rPr>
          <w:rFonts w:cs="Arial"/>
          <w:b/>
          <w:bCs/>
        </w:rPr>
        <w:t>C</w:t>
      </w:r>
      <w:r w:rsidRPr="00D965AF">
        <w:rPr>
          <w:rFonts w:cs="Arial"/>
          <w:b/>
          <w:bCs/>
        </w:rPr>
        <w:t>ommerce</w:t>
      </w:r>
    </w:p>
    <w:p w:rsidR="00D343BB" w:rsidRPr="00A82817" w:rsidRDefault="00A82817" w:rsidP="007E420F">
      <w:pPr>
        <w:rPr>
          <w:rFonts w:cs="Arial"/>
          <w:bCs/>
        </w:rPr>
      </w:pPr>
      <w:r>
        <w:rPr>
          <w:noProof/>
        </w:rPr>
        <mc:AlternateContent>
          <mc:Choice Requires="wpg">
            <w:drawing>
              <wp:anchor distT="0" distB="0" distL="114300" distR="114300" simplePos="0" relativeHeight="252371968" behindDoc="1" locked="0" layoutInCell="1" allowOverlap="1" wp14:anchorId="5CF35A95" wp14:editId="7EE6F4DF">
                <wp:simplePos x="0" y="0"/>
                <wp:positionH relativeFrom="column">
                  <wp:posOffset>-53340</wp:posOffset>
                </wp:positionH>
                <wp:positionV relativeFrom="paragraph">
                  <wp:posOffset>2006600</wp:posOffset>
                </wp:positionV>
                <wp:extent cx="9111615" cy="4454525"/>
                <wp:effectExtent l="171450" t="171450" r="0" b="365125"/>
                <wp:wrapTight wrapText="bothSides">
                  <wp:wrapPolygon edited="0">
                    <wp:start x="497" y="-831"/>
                    <wp:lineTo x="-406" y="-647"/>
                    <wp:lineTo x="-406" y="21985"/>
                    <wp:lineTo x="90" y="23001"/>
                    <wp:lineTo x="271" y="23278"/>
                    <wp:lineTo x="15174" y="23278"/>
                    <wp:lineTo x="15354" y="23001"/>
                    <wp:lineTo x="15806" y="21615"/>
                    <wp:lineTo x="16348" y="21523"/>
                    <wp:lineTo x="21451" y="20230"/>
                    <wp:lineTo x="21541" y="11362"/>
                    <wp:lineTo x="15806" y="11177"/>
                    <wp:lineTo x="15851" y="369"/>
                    <wp:lineTo x="15219" y="-647"/>
                    <wp:lineTo x="14948" y="-831"/>
                    <wp:lineTo x="497" y="-831"/>
                  </wp:wrapPolygon>
                </wp:wrapTight>
                <wp:docPr id="323" name="Group 323"/>
                <wp:cNvGraphicFramePr/>
                <a:graphic xmlns:a="http://schemas.openxmlformats.org/drawingml/2006/main">
                  <a:graphicData uri="http://schemas.microsoft.com/office/word/2010/wordprocessingGroup">
                    <wpg:wgp>
                      <wpg:cNvGrpSpPr/>
                      <wpg:grpSpPr>
                        <a:xfrm>
                          <a:off x="0" y="0"/>
                          <a:ext cx="9111615" cy="4454525"/>
                          <a:chOff x="-5682654" y="1418185"/>
                          <a:chExt cx="9130164" cy="4467852"/>
                        </a:xfrm>
                      </wpg:grpSpPr>
                      <pic:pic xmlns:pic="http://schemas.openxmlformats.org/drawingml/2006/picture">
                        <pic:nvPicPr>
                          <pic:cNvPr id="324" name="Picture 324" descr="M:\Towns\dur\2014_Master_Plan\Historic\George Washington MFA photo.jpg"/>
                          <pic:cNvPicPr>
                            <a:picLocks noChangeAspect="1"/>
                          </pic:cNvPicPr>
                        </pic:nvPicPr>
                        <pic:blipFill rotWithShape="1">
                          <a:blip r:embed="rId27" cstate="print">
                            <a:extLst>
                              <a:ext uri="{28A0092B-C50C-407E-A947-70E740481C1C}">
                                <a14:useLocalDpi xmlns:a14="http://schemas.microsoft.com/office/drawing/2010/main" val="0"/>
                              </a:ext>
                            </a:extLst>
                          </a:blip>
                          <a:srcRect l="841" t="19922" b="26042"/>
                          <a:stretch/>
                        </pic:blipFill>
                        <pic:spPr bwMode="auto">
                          <a:xfrm>
                            <a:off x="-5682654" y="1418185"/>
                            <a:ext cx="6345808" cy="44678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25" name="Text Box 2"/>
                        <wps:cNvSpPr txBox="1">
                          <a:spLocks noChangeArrowheads="1"/>
                        </wps:cNvSpPr>
                        <wps:spPr bwMode="auto">
                          <a:xfrm>
                            <a:off x="815397" y="3912215"/>
                            <a:ext cx="2632113" cy="1973167"/>
                          </a:xfrm>
                          <a:prstGeom prst="rect">
                            <a:avLst/>
                          </a:prstGeom>
                          <a:noFill/>
                          <a:ln w="9525">
                            <a:noFill/>
                            <a:miter lim="800000"/>
                            <a:headEnd/>
                            <a:tailEnd/>
                          </a:ln>
                        </wps:spPr>
                        <wps:txbx>
                          <w:txbxContent>
                            <w:p w:rsidR="003904A3" w:rsidRPr="009A3883" w:rsidRDefault="003904A3" w:rsidP="000E3087">
                              <w:pPr>
                                <w:rPr>
                                  <w:bCs/>
                                  <w:sz w:val="18"/>
                                  <w:szCs w:val="18"/>
                                </w:rPr>
                              </w:pPr>
                              <w:r w:rsidRPr="009A3883">
                                <w:rPr>
                                  <w:sz w:val="18"/>
                                  <w:szCs w:val="18"/>
                                </w:rPr>
                                <w:t xml:space="preserve">Image </w:t>
                              </w:r>
                              <w:r>
                                <w:rPr>
                                  <w:sz w:val="18"/>
                                  <w:szCs w:val="18"/>
                                </w:rPr>
                                <w:t>7</w:t>
                              </w:r>
                              <w:r w:rsidRPr="009A3883">
                                <w:rPr>
                                  <w:sz w:val="18"/>
                                  <w:szCs w:val="18"/>
                                </w:rPr>
                                <w:t xml:space="preserve">: </w:t>
                              </w:r>
                              <w:r w:rsidRPr="00F73E3E">
                                <w:rPr>
                                  <w:bCs/>
                                  <w:i/>
                                  <w:sz w:val="18"/>
                                  <w:szCs w:val="18"/>
                                </w:rPr>
                                <w:t>The Passage of the Delaware</w:t>
                              </w:r>
                              <w:r w:rsidRPr="009A3883">
                                <w:rPr>
                                  <w:bCs/>
                                  <w:sz w:val="18"/>
                                  <w:szCs w:val="18"/>
                                </w:rPr>
                                <w:t xml:space="preserve">, 1819.  </w:t>
                              </w:r>
                              <w:proofErr w:type="gramStart"/>
                              <w:r w:rsidRPr="009A3883">
                                <w:rPr>
                                  <w:bCs/>
                                  <w:sz w:val="18"/>
                                  <w:szCs w:val="18"/>
                                </w:rPr>
                                <w:t>Thomas Sully, American (born in England), 1783-1872.</w:t>
                              </w:r>
                              <w:proofErr w:type="gramEnd"/>
                              <w:r w:rsidRPr="009A3883">
                                <w:rPr>
                                  <w:bCs/>
                                  <w:sz w:val="18"/>
                                  <w:szCs w:val="18"/>
                                </w:rPr>
                                <w:t xml:space="preserve">  This famous depiction from the Revolutionary War of George Washington leading his troops across the Delaware River for a surprise attack on the British troops in </w:t>
                              </w:r>
                              <w:proofErr w:type="gramStart"/>
                              <w:r w:rsidRPr="009A3883">
                                <w:rPr>
                                  <w:bCs/>
                                  <w:sz w:val="18"/>
                                  <w:szCs w:val="18"/>
                                </w:rPr>
                                <w:t>Trenton,</w:t>
                              </w:r>
                              <w:proofErr w:type="gramEnd"/>
                              <w:r w:rsidRPr="009A3883">
                                <w:rPr>
                                  <w:bCs/>
                                  <w:sz w:val="18"/>
                                  <w:szCs w:val="18"/>
                                </w:rPr>
                                <w:t xml:space="preserve"> includes one of Durham’s own.  General John Sullivan, with the plume in his hat,</w:t>
                              </w:r>
                              <w:r>
                                <w:rPr>
                                  <w:bCs/>
                                  <w:sz w:val="18"/>
                                  <w:szCs w:val="18"/>
                                </w:rPr>
                                <w:t xml:space="preserve"> is</w:t>
                              </w:r>
                              <w:r w:rsidRPr="009A3883">
                                <w:rPr>
                                  <w:bCs/>
                                  <w:sz w:val="18"/>
                                  <w:szCs w:val="18"/>
                                </w:rPr>
                                <w:t xml:space="preserve"> seated on the horse on the right. Also shown are General Henry Knox, waving his sword, and General Nathaniel Greene, mounting his </w:t>
                              </w:r>
                              <w:proofErr w:type="gramStart"/>
                              <w:r w:rsidRPr="009A3883">
                                <w:rPr>
                                  <w:bCs/>
                                  <w:sz w:val="18"/>
                                  <w:szCs w:val="18"/>
                                </w:rPr>
                                <w:t>horse.</w:t>
                              </w:r>
                              <w:proofErr w:type="gramEnd"/>
                              <w:r w:rsidRPr="009A3883">
                                <w:rPr>
                                  <w:bCs/>
                                  <w:sz w:val="18"/>
                                  <w:szCs w:val="18"/>
                                </w:rPr>
                                <w:t xml:space="preserve"> </w:t>
                              </w:r>
                            </w:p>
                            <w:p w:rsidR="003904A3" w:rsidRPr="009A3883" w:rsidRDefault="003904A3" w:rsidP="000E3087">
                              <w:pPr>
                                <w:spacing w:before="120"/>
                                <w:rPr>
                                  <w:bCs/>
                                  <w:sz w:val="18"/>
                                  <w:szCs w:val="18"/>
                                </w:rPr>
                              </w:pPr>
                              <w:proofErr w:type="gramStart"/>
                              <w:r w:rsidRPr="009A3883">
                                <w:rPr>
                                  <w:bCs/>
                                  <w:sz w:val="18"/>
                                  <w:szCs w:val="18"/>
                                </w:rPr>
                                <w:t>Oil on canvas.</w:t>
                              </w:r>
                              <w:proofErr w:type="gramEnd"/>
                              <w:r w:rsidRPr="009A3883">
                                <w:rPr>
                                  <w:bCs/>
                                  <w:sz w:val="18"/>
                                  <w:szCs w:val="18"/>
                                </w:rPr>
                                <w:t xml:space="preserve">  </w:t>
                              </w:r>
                              <w:proofErr w:type="gramStart"/>
                              <w:r w:rsidRPr="009A3883">
                                <w:rPr>
                                  <w:bCs/>
                                  <w:sz w:val="18"/>
                                  <w:szCs w:val="18"/>
                                </w:rPr>
                                <w:t>372.11 x 525.78 cm (146-1/2x207 in.).</w:t>
                              </w:r>
                              <w:proofErr w:type="gramEnd"/>
                              <w:r w:rsidRPr="009A3883">
                                <w:rPr>
                                  <w:bCs/>
                                  <w:sz w:val="18"/>
                                  <w:szCs w:val="18"/>
                                </w:rPr>
                                <w:t xml:space="preserve">  </w:t>
                              </w:r>
                              <w:proofErr w:type="gramStart"/>
                              <w:r w:rsidRPr="009A3883">
                                <w:rPr>
                                  <w:bCs/>
                                  <w:sz w:val="18"/>
                                  <w:szCs w:val="18"/>
                                </w:rPr>
                                <w:t>Image courtesy of Museum of Fine Arts, Boston.</w:t>
                              </w:r>
                              <w:proofErr w:type="gramEnd"/>
                              <w:r w:rsidRPr="009A3883">
                                <w:rPr>
                                  <w:bCs/>
                                  <w:sz w:val="18"/>
                                  <w:szCs w:val="18"/>
                                </w:rPr>
                                <w:t xml:space="preserve">  </w:t>
                              </w:r>
                              <w:proofErr w:type="gramStart"/>
                              <w:r w:rsidRPr="009A3883">
                                <w:rPr>
                                  <w:bCs/>
                                  <w:sz w:val="18"/>
                                  <w:szCs w:val="18"/>
                                </w:rPr>
                                <w:t>Gift of the Owners of the old Boston Museum, 03.1079.</w:t>
                              </w:r>
                              <w:proofErr w:type="gramEnd"/>
                              <w:r w:rsidRPr="009A3883">
                                <w:rPr>
                                  <w:bCs/>
                                  <w:sz w:val="18"/>
                                  <w:szCs w:val="18"/>
                                </w:rPr>
                                <w:t>  Photograph © to be published 2015.</w:t>
                              </w:r>
                            </w:p>
                            <w:p w:rsidR="003904A3" w:rsidRPr="009A3883" w:rsidRDefault="003904A3" w:rsidP="000E3087">
                              <w:pPr>
                                <w:rPr>
                                  <w:sz w:val="18"/>
                                  <w:szCs w:val="18"/>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323" o:spid="_x0000_s1050" style="position:absolute;left:0;text-align:left;margin-left:-4.2pt;margin-top:158pt;width:717.45pt;height:350.75pt;z-index:-250944512" coordorigin="-56826,14181" coordsize="91301,44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">
                <v:shape id="Picture 324" o:spid="_x0000_s1051" type="#_x0000_t75" style="position:absolute;left:-56826;top:14181;width:63457;height:44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qVvnDAAAA3AAAAA8AAABkcnMvZG93bnJldi54bWxEj0+LwjAUxO8LfofwBG9rqi6rVKOIIIjr&#10;Zf1zfzTPttq81CTa+u3NwoLHYWZ+w8wWranEg5wvLSsY9BMQxJnVJecKjof15wSED8gaK8uk4Eke&#10;FvPOxwxTbRv+pcc+5CJC2KeooAihTqX0WUEGfd/WxNE7W2cwROlyqR02EW4qOUySb2mw5LhQYE2r&#10;grLr/m4UHM4/p9surI/lpZlIs0Wn72OnVK/bLqcgArXhHf5vb7SC0fAL/s7EIyD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pW+cMAAADcAAAADwAAAAAAAAAAAAAAAACf&#10;AgAAZHJzL2Rvd25yZXYueG1sUEsFBgAAAAAEAAQA9wAAAI8DAAAAAA==&#10;">
                  <v:imagedata r:id="rId28" o:title="George Washington MFA photo" croptop="13056f" cropbottom="17067f" cropleft="551f"/>
                  <v:shadow on="t" color="#333" opacity="42598f" origin="-.5,-.5" offset="2.74397mm,2.74397mm"/>
                  <v:path arrowok="t"/>
                </v:shape>
                <v:shape id="_x0000_s1052" type="#_x0000_t202" style="position:absolute;left:8153;top:39122;width:26322;height:19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O+cMA&#10;AADcAAAADwAAAGRycy9kb3ducmV2LnhtbESPQWsCMRSE74L/ITzBmyZaLXY1ilgKPSm1teDtsXnu&#10;Lm5elk10139vBMHjMDPfMItVa0txpdoXjjWMhgoEcepMwZmGv9+vwQyED8gGS8ek4UYeVstuZ4GJ&#10;cQ3/0HUfMhEh7BPUkIdQJVL6NCeLfugq4uidXG0xRFln0tTYRLgt5Vipd2mx4LiQY0WbnNLz/mI1&#10;HLan4/9E7bJPO60a1yrJ9kNq3e+16zmIQG14hZ/tb6PhbTy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aO+cMAAADcAAAADwAAAAAAAAAAAAAAAACYAgAAZHJzL2Rv&#10;d25yZXYueG1sUEsFBgAAAAAEAAQA9QAAAIgDAAAAAA==&#10;" filled="f" stroked="f">
                  <v:textbox>
                    <w:txbxContent>
                      <w:p w:rsidR="003904A3" w:rsidRPr="009A3883" w:rsidRDefault="003904A3" w:rsidP="000E3087">
                        <w:pPr>
                          <w:rPr>
                            <w:bCs/>
                            <w:sz w:val="18"/>
                            <w:szCs w:val="18"/>
                          </w:rPr>
                        </w:pPr>
                        <w:r w:rsidRPr="009A3883">
                          <w:rPr>
                            <w:sz w:val="18"/>
                            <w:szCs w:val="18"/>
                          </w:rPr>
                          <w:t xml:space="preserve">Image </w:t>
                        </w:r>
                        <w:r>
                          <w:rPr>
                            <w:sz w:val="18"/>
                            <w:szCs w:val="18"/>
                          </w:rPr>
                          <w:t>7</w:t>
                        </w:r>
                        <w:r w:rsidRPr="009A3883">
                          <w:rPr>
                            <w:sz w:val="18"/>
                            <w:szCs w:val="18"/>
                          </w:rPr>
                          <w:t xml:space="preserve">: </w:t>
                        </w:r>
                        <w:r w:rsidRPr="00F73E3E">
                          <w:rPr>
                            <w:bCs/>
                            <w:i/>
                            <w:sz w:val="18"/>
                            <w:szCs w:val="18"/>
                          </w:rPr>
                          <w:t>The Passage of the Delaware</w:t>
                        </w:r>
                        <w:r w:rsidRPr="009A3883">
                          <w:rPr>
                            <w:bCs/>
                            <w:sz w:val="18"/>
                            <w:szCs w:val="18"/>
                          </w:rPr>
                          <w:t>, 1819.  Thomas Sully, American (born in England), 1783-1872.  This famous depiction from the Revolutionary War of George Washington leading his troops across the Delaware River for a surprise attack on the British troops in Trenton, includes one of Durham’s own.  General John Sullivan, with the plume in his hat,</w:t>
                        </w:r>
                        <w:r>
                          <w:rPr>
                            <w:bCs/>
                            <w:sz w:val="18"/>
                            <w:szCs w:val="18"/>
                          </w:rPr>
                          <w:t xml:space="preserve"> is</w:t>
                        </w:r>
                        <w:r w:rsidRPr="009A3883">
                          <w:rPr>
                            <w:bCs/>
                            <w:sz w:val="18"/>
                            <w:szCs w:val="18"/>
                          </w:rPr>
                          <w:t xml:space="preserve"> seated on the horse on the right. Also shown are General Henry Knox, waving his sword, and General Nathaniel Greene, mounting his horse. </w:t>
                        </w:r>
                      </w:p>
                      <w:p w:rsidR="003904A3" w:rsidRPr="009A3883" w:rsidRDefault="003904A3" w:rsidP="000E3087">
                        <w:pPr>
                          <w:spacing w:before="120"/>
                          <w:rPr>
                            <w:bCs/>
                            <w:sz w:val="18"/>
                            <w:szCs w:val="18"/>
                          </w:rPr>
                        </w:pPr>
                        <w:r w:rsidRPr="009A3883">
                          <w:rPr>
                            <w:bCs/>
                            <w:sz w:val="18"/>
                            <w:szCs w:val="18"/>
                          </w:rPr>
                          <w:t>Oil on canvas.  372.11 x 525.78 cm (146-1/2x207 in.).  Image courtesy of Museum of Fine Arts, Boston.  Gift of the Owners of the old Boston Museum, 03.1079.  Photograph © to be published 2015.</w:t>
                        </w:r>
                      </w:p>
                      <w:p w:rsidR="003904A3" w:rsidRPr="009A3883" w:rsidRDefault="003904A3" w:rsidP="000E3087">
                        <w:pPr>
                          <w:rPr>
                            <w:sz w:val="18"/>
                            <w:szCs w:val="18"/>
                          </w:rPr>
                        </w:pPr>
                      </w:p>
                    </w:txbxContent>
                  </v:textbox>
                </v:shape>
                <w10:wrap type="tight"/>
              </v:group>
            </w:pict>
          </mc:Fallback>
        </mc:AlternateContent>
      </w:r>
      <w:r w:rsidR="00D965AF" w:rsidRPr="00D965AF">
        <w:rPr>
          <w:rFonts w:cs="Arial"/>
          <w:bCs/>
        </w:rPr>
        <w:t>In 1774</w:t>
      </w:r>
      <w:r w:rsidR="008641BE">
        <w:rPr>
          <w:rFonts w:cs="Arial"/>
          <w:bCs/>
        </w:rPr>
        <w:t>,</w:t>
      </w:r>
      <w:r w:rsidR="00D965AF" w:rsidRPr="00D965AF">
        <w:rPr>
          <w:rFonts w:cs="Arial"/>
          <w:bCs/>
        </w:rPr>
        <w:t xml:space="preserve"> Durham residents participated in the attack on Fort William &amp; Mary, the royal fort at New Castle that had guarded the harbor since 1632. </w:t>
      </w:r>
      <w:r w:rsidR="008641BE">
        <w:rPr>
          <w:rFonts w:cs="Arial"/>
          <w:bCs/>
        </w:rPr>
        <w:t>British colonists committed their first act of high treason when they seized c</w:t>
      </w:r>
      <w:r w:rsidR="00D965AF" w:rsidRPr="00D965AF">
        <w:rPr>
          <w:rFonts w:cs="Arial"/>
          <w:bCs/>
        </w:rPr>
        <w:t>annons and powder</w:t>
      </w:r>
      <w:r w:rsidR="008641BE">
        <w:rPr>
          <w:rFonts w:cs="Arial"/>
          <w:bCs/>
        </w:rPr>
        <w:t>.</w:t>
      </w:r>
      <w:r w:rsidR="00D965AF" w:rsidRPr="00D965AF">
        <w:rPr>
          <w:rFonts w:cs="Arial"/>
          <w:bCs/>
        </w:rPr>
        <w:t xml:space="preserve"> Durham sent many men to fight the British including General John Sullivan and Colonel Alexander Scammel</w:t>
      </w:r>
      <w:r w:rsidR="00B53D59">
        <w:rPr>
          <w:rFonts w:cs="Arial"/>
          <w:bCs/>
        </w:rPr>
        <w:t>l</w:t>
      </w:r>
      <w:r w:rsidR="00D965AF" w:rsidRPr="00D965AF">
        <w:rPr>
          <w:rFonts w:cs="Arial"/>
          <w:bCs/>
        </w:rPr>
        <w:t xml:space="preserve">. </w:t>
      </w:r>
      <w:r w:rsidR="008641BE">
        <w:rPr>
          <w:rFonts w:cs="Arial"/>
          <w:bCs/>
        </w:rPr>
        <w:t>In 1794, a</w:t>
      </w:r>
      <w:r w:rsidR="00D965AF" w:rsidRPr="00D965AF">
        <w:rPr>
          <w:rFonts w:cs="Arial"/>
          <w:bCs/>
        </w:rPr>
        <w:t>fte</w:t>
      </w:r>
      <w:r w:rsidR="008641BE">
        <w:rPr>
          <w:rFonts w:cs="Arial"/>
          <w:bCs/>
        </w:rPr>
        <w:t>r the Revolutionary War,</w:t>
      </w:r>
      <w:r w:rsidR="00D965AF" w:rsidRPr="00D965AF">
        <w:rPr>
          <w:rFonts w:cs="Arial"/>
          <w:bCs/>
        </w:rPr>
        <w:t xml:space="preserve"> the </w:t>
      </w:r>
      <w:proofErr w:type="spellStart"/>
      <w:r w:rsidR="00D965AF" w:rsidRPr="00D965AF">
        <w:rPr>
          <w:rFonts w:cs="Arial"/>
          <w:bCs/>
        </w:rPr>
        <w:t>Piscataqua</w:t>
      </w:r>
      <w:proofErr w:type="spellEnd"/>
      <w:r w:rsidR="00D965AF" w:rsidRPr="00D965AF">
        <w:rPr>
          <w:rFonts w:cs="Arial"/>
          <w:bCs/>
        </w:rPr>
        <w:t xml:space="preserve"> Bridge was built from Newington to Cedar Point in Durham</w:t>
      </w:r>
      <w:r w:rsidR="008641BE">
        <w:rPr>
          <w:rFonts w:cs="Arial"/>
          <w:bCs/>
        </w:rPr>
        <w:t>. The bridge was</w:t>
      </w:r>
      <w:r w:rsidR="00D965AF" w:rsidRPr="00D965AF">
        <w:rPr>
          <w:rFonts w:cs="Arial"/>
          <w:bCs/>
        </w:rPr>
        <w:t xml:space="preserve"> 2,362 feet long and 38 </w:t>
      </w:r>
      <w:r w:rsidR="008641BE">
        <w:rPr>
          <w:rFonts w:cs="Arial"/>
          <w:bCs/>
        </w:rPr>
        <w:t>feet wide and</w:t>
      </w:r>
      <w:r w:rsidR="00D965AF" w:rsidRPr="00D965AF">
        <w:rPr>
          <w:rFonts w:cs="Arial"/>
          <w:bCs/>
        </w:rPr>
        <w:t xml:space="preserve"> link</w:t>
      </w:r>
      <w:r w:rsidR="008641BE">
        <w:rPr>
          <w:rFonts w:cs="Arial"/>
          <w:bCs/>
        </w:rPr>
        <w:t>ed</w:t>
      </w:r>
      <w:r w:rsidR="00D965AF" w:rsidRPr="00D965AF">
        <w:rPr>
          <w:rFonts w:cs="Arial"/>
          <w:bCs/>
        </w:rPr>
        <w:t xml:space="preserve"> Portsmouth with the inland towns. The First New Hampshire Turnpike (Cedar P</w:t>
      </w:r>
      <w:r w:rsidR="008641BE">
        <w:rPr>
          <w:rFonts w:cs="Arial"/>
          <w:bCs/>
        </w:rPr>
        <w:t>oint</w:t>
      </w:r>
      <w:r w:rsidR="00D965AF" w:rsidRPr="00D965AF">
        <w:rPr>
          <w:rFonts w:cs="Arial"/>
          <w:bCs/>
        </w:rPr>
        <w:t xml:space="preserve"> R</w:t>
      </w:r>
      <w:r w:rsidR="008641BE">
        <w:rPr>
          <w:rFonts w:cs="Arial"/>
          <w:bCs/>
        </w:rPr>
        <w:t>oa</w:t>
      </w:r>
      <w:r w:rsidR="00D965AF" w:rsidRPr="00D965AF">
        <w:rPr>
          <w:rFonts w:cs="Arial"/>
          <w:bCs/>
        </w:rPr>
        <w:t xml:space="preserve">d to </w:t>
      </w:r>
      <w:proofErr w:type="spellStart"/>
      <w:r w:rsidR="00D965AF" w:rsidRPr="00D965AF">
        <w:rPr>
          <w:rFonts w:cs="Arial"/>
          <w:bCs/>
        </w:rPr>
        <w:t>Piscataqua</w:t>
      </w:r>
      <w:proofErr w:type="spellEnd"/>
      <w:r w:rsidR="00D965AF" w:rsidRPr="00D965AF">
        <w:rPr>
          <w:rFonts w:cs="Arial"/>
          <w:bCs/>
        </w:rPr>
        <w:t xml:space="preserve"> R</w:t>
      </w:r>
      <w:r w:rsidR="00022C1A">
        <w:rPr>
          <w:rFonts w:cs="Arial"/>
          <w:bCs/>
        </w:rPr>
        <w:t>oa</w:t>
      </w:r>
      <w:r w:rsidR="00D965AF" w:rsidRPr="00D965AF">
        <w:rPr>
          <w:rFonts w:cs="Arial"/>
          <w:bCs/>
        </w:rPr>
        <w:t>d to Main St</w:t>
      </w:r>
      <w:r w:rsidR="00022C1A">
        <w:rPr>
          <w:rFonts w:cs="Arial"/>
          <w:bCs/>
        </w:rPr>
        <w:t>reet</w:t>
      </w:r>
      <w:r w:rsidR="00D965AF" w:rsidRPr="00D965AF">
        <w:rPr>
          <w:rFonts w:cs="Arial"/>
          <w:bCs/>
        </w:rPr>
        <w:t xml:space="preserve"> to the Lee </w:t>
      </w:r>
      <w:r w:rsidR="00D965AF" w:rsidRPr="00D965AF">
        <w:rPr>
          <w:rFonts w:cs="Arial"/>
          <w:bCs/>
        </w:rPr>
        <w:lastRenderedPageBreak/>
        <w:t>line) was built in 180</w:t>
      </w:r>
      <w:r w:rsidR="00022C1A">
        <w:rPr>
          <w:rFonts w:cs="Arial"/>
          <w:bCs/>
        </w:rPr>
        <w:t>3</w:t>
      </w:r>
      <w:r w:rsidR="00D965AF" w:rsidRPr="00D965AF">
        <w:rPr>
          <w:rFonts w:cs="Arial"/>
          <w:bCs/>
        </w:rPr>
        <w:t xml:space="preserve"> to connect Durham with Concord, </w:t>
      </w:r>
      <w:r w:rsidR="00D25601">
        <w:rPr>
          <w:rFonts w:cs="Arial"/>
          <w:bCs/>
        </w:rPr>
        <w:t xml:space="preserve">which became the </w:t>
      </w:r>
      <w:r w:rsidR="00D965AF" w:rsidRPr="00D965AF">
        <w:rPr>
          <w:rFonts w:cs="Arial"/>
          <w:bCs/>
        </w:rPr>
        <w:t>new state capital in 1808. The bridge and turnpike made Durham a prosperous crossroads for 50 years. During this period</w:t>
      </w:r>
      <w:r w:rsidR="008641BE">
        <w:rPr>
          <w:rFonts w:cs="Arial"/>
          <w:bCs/>
        </w:rPr>
        <w:t>,</w:t>
      </w:r>
      <w:r w:rsidR="00D965AF" w:rsidRPr="00D965AF">
        <w:rPr>
          <w:rFonts w:cs="Arial"/>
          <w:bCs/>
        </w:rPr>
        <w:t xml:space="preserve"> shipbuilding flourished in Durham at the Old Landing and at </w:t>
      </w:r>
      <w:proofErr w:type="spellStart"/>
      <w:r w:rsidR="00D965AF" w:rsidRPr="00D965AF">
        <w:rPr>
          <w:rFonts w:cs="Arial"/>
          <w:bCs/>
        </w:rPr>
        <w:t>Meader’s</w:t>
      </w:r>
      <w:proofErr w:type="spellEnd"/>
      <w:r w:rsidR="00D965AF" w:rsidRPr="00D965AF">
        <w:rPr>
          <w:rFonts w:cs="Arial"/>
          <w:bCs/>
        </w:rPr>
        <w:t xml:space="preserve"> Cove. Stagecoaches left from Durham for destinations north, south, east</w:t>
      </w:r>
      <w:r w:rsidR="008641BE">
        <w:rPr>
          <w:rFonts w:cs="Arial"/>
          <w:bCs/>
        </w:rPr>
        <w:t>,</w:t>
      </w:r>
      <w:r w:rsidR="00D965AF" w:rsidRPr="00D965AF">
        <w:rPr>
          <w:rFonts w:cs="Arial"/>
          <w:bCs/>
        </w:rPr>
        <w:t xml:space="preserve"> and west, carrying passengers, mail</w:t>
      </w:r>
      <w:r w:rsidR="008641BE">
        <w:rPr>
          <w:rFonts w:cs="Arial"/>
          <w:bCs/>
        </w:rPr>
        <w:t>,</w:t>
      </w:r>
      <w:r w:rsidR="00D965AF" w:rsidRPr="00D965AF">
        <w:rPr>
          <w:rFonts w:cs="Arial"/>
          <w:bCs/>
        </w:rPr>
        <w:t xml:space="preserve"> and freight. Durham quarries produced the granite used to build the stone mill buildings at Newmarket during the 1820s. </w:t>
      </w:r>
      <w:r w:rsidR="00D965AF" w:rsidRPr="00432D12">
        <w:rPr>
          <w:rFonts w:cs="Arial"/>
          <w:bCs/>
          <w:i/>
        </w:rPr>
        <w:t>Historical resources include granite quarries, stone structures, burial ground</w:t>
      </w:r>
      <w:r w:rsidR="00D965AF" w:rsidRPr="000516C8">
        <w:rPr>
          <w:rFonts w:cs="Arial"/>
          <w:bCs/>
          <w:i/>
        </w:rPr>
        <w:t>s</w:t>
      </w:r>
      <w:r w:rsidR="00022C1A">
        <w:rPr>
          <w:rFonts w:cs="Arial"/>
          <w:bCs/>
          <w:i/>
        </w:rPr>
        <w:t>,</w:t>
      </w:r>
      <w:r w:rsidR="00D965AF" w:rsidRPr="000516C8">
        <w:rPr>
          <w:rFonts w:cs="Arial"/>
          <w:bCs/>
          <w:i/>
        </w:rPr>
        <w:t xml:space="preserve"> and buildings</w:t>
      </w:r>
      <w:r w:rsidR="00022C1A">
        <w:rPr>
          <w:rFonts w:cs="Arial"/>
          <w:bCs/>
          <w:i/>
        </w:rPr>
        <w:t xml:space="preserve"> </w:t>
      </w:r>
      <w:r w:rsidR="000516C8">
        <w:rPr>
          <w:rFonts w:cs="Arial"/>
          <w:bCs/>
          <w:i/>
        </w:rPr>
        <w:t>built during this period</w:t>
      </w:r>
      <w:r w:rsidR="00B10E57">
        <w:rPr>
          <w:rFonts w:cs="Arial"/>
          <w:bCs/>
          <w:i/>
        </w:rPr>
        <w:t>.</w:t>
      </w:r>
      <w:r w:rsidR="000516C8">
        <w:rPr>
          <w:rFonts w:cs="Arial"/>
          <w:bCs/>
          <w:i/>
        </w:rPr>
        <w:t xml:space="preserve"> </w:t>
      </w:r>
    </w:p>
    <w:p w:rsidR="000E3087" w:rsidRDefault="000E3087">
      <w:pPr>
        <w:jc w:val="left"/>
        <w:rPr>
          <w:rFonts w:cs="Arial"/>
          <w:b/>
          <w:bCs/>
          <w:sz w:val="25"/>
          <w:szCs w:val="25"/>
        </w:rPr>
      </w:pPr>
      <w:r>
        <w:rPr>
          <w:rFonts w:cs="Arial"/>
          <w:b/>
          <w:bCs/>
          <w:sz w:val="25"/>
          <w:szCs w:val="25"/>
        </w:rPr>
        <w:br w:type="page"/>
      </w:r>
    </w:p>
    <w:p w:rsidR="008022B3" w:rsidRDefault="008022B3" w:rsidP="007E420F">
      <w:pPr>
        <w:rPr>
          <w:rFonts w:cs="Arial"/>
          <w:b/>
          <w:bCs/>
          <w:sz w:val="25"/>
          <w:szCs w:val="25"/>
        </w:rPr>
        <w:sectPr w:rsidR="008022B3" w:rsidSect="00A82817">
          <w:type w:val="continuous"/>
          <w:pgSz w:w="15840" w:h="12240" w:orient="landscape" w:code="1"/>
          <w:pgMar w:top="576" w:right="720" w:bottom="1350" w:left="720" w:header="86" w:footer="0" w:gutter="0"/>
          <w:cols w:num="2" w:space="720"/>
          <w:docGrid w:linePitch="360"/>
        </w:sectPr>
      </w:pPr>
      <w:r>
        <w:rPr>
          <w:rFonts w:cs="Arial"/>
          <w:b/>
          <w:bCs/>
          <w:noProof/>
          <w:sz w:val="25"/>
          <w:szCs w:val="25"/>
        </w:rPr>
        <w:lastRenderedPageBreak/>
        <mc:AlternateContent>
          <mc:Choice Requires="wpg">
            <w:drawing>
              <wp:anchor distT="0" distB="0" distL="114300" distR="114300" simplePos="0" relativeHeight="252201984" behindDoc="0" locked="0" layoutInCell="1" allowOverlap="1" wp14:anchorId="2F953713" wp14:editId="0A6E90BF">
                <wp:simplePos x="0" y="0"/>
                <wp:positionH relativeFrom="column">
                  <wp:posOffset>10633</wp:posOffset>
                </wp:positionH>
                <wp:positionV relativeFrom="paragraph">
                  <wp:posOffset>48910</wp:posOffset>
                </wp:positionV>
                <wp:extent cx="3200075" cy="6920129"/>
                <wp:effectExtent l="171450" t="171450" r="362585" b="52705"/>
                <wp:wrapNone/>
                <wp:docPr id="107545" name="Group 107545"/>
                <wp:cNvGraphicFramePr/>
                <a:graphic xmlns:a="http://schemas.openxmlformats.org/drawingml/2006/main">
                  <a:graphicData uri="http://schemas.microsoft.com/office/word/2010/wordprocessingGroup">
                    <wpg:wgp>
                      <wpg:cNvGrpSpPr/>
                      <wpg:grpSpPr>
                        <a:xfrm>
                          <a:off x="0" y="0"/>
                          <a:ext cx="3200075" cy="6920129"/>
                          <a:chOff x="0" y="0"/>
                          <a:chExt cx="3200075" cy="6920128"/>
                        </a:xfrm>
                      </wpg:grpSpPr>
                      <wpg:grpSp>
                        <wpg:cNvPr id="107531" name="Group 107531"/>
                        <wpg:cNvGrpSpPr/>
                        <wpg:grpSpPr>
                          <a:xfrm>
                            <a:off x="0" y="2785731"/>
                            <a:ext cx="3143250" cy="1533861"/>
                            <a:chOff x="4147" y="176789"/>
                            <a:chExt cx="2594795" cy="1268785"/>
                          </a:xfrm>
                        </wpg:grpSpPr>
                        <pic:pic xmlns:pic="http://schemas.openxmlformats.org/drawingml/2006/picture">
                          <pic:nvPicPr>
                            <pic:cNvPr id="343" name="Picture 34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23749" y="176789"/>
                              <a:ext cx="2575193" cy="890192"/>
                            </a:xfrm>
                            <a:prstGeom prst="rect">
                              <a:avLst/>
                            </a:prstGeom>
                            <a:ln>
                              <a:noFill/>
                            </a:ln>
                            <a:effectLst>
                              <a:outerShdw blurRad="292100" dist="139700" dir="2700000" algn="tl" rotWithShape="0">
                                <a:srgbClr val="333333">
                                  <a:alpha val="65000"/>
                                </a:srgbClr>
                              </a:outerShdw>
                            </a:effectLst>
                          </pic:spPr>
                        </pic:pic>
                        <wps:wsp>
                          <wps:cNvPr id="344" name="Text Box 2"/>
                          <wps:cNvSpPr txBox="1">
                            <a:spLocks noChangeArrowheads="1"/>
                          </wps:cNvSpPr>
                          <wps:spPr bwMode="auto">
                            <a:xfrm>
                              <a:off x="4147" y="1066734"/>
                              <a:ext cx="2594544" cy="378840"/>
                            </a:xfrm>
                            <a:prstGeom prst="rect">
                              <a:avLst/>
                            </a:prstGeom>
                            <a:noFill/>
                            <a:ln w="9525">
                              <a:noFill/>
                              <a:miter lim="800000"/>
                              <a:headEnd/>
                              <a:tailEnd/>
                            </a:ln>
                          </wps:spPr>
                          <wps:txbx>
                            <w:txbxContent>
                              <w:p w:rsidR="003904A3" w:rsidRPr="00F35D55" w:rsidRDefault="003904A3" w:rsidP="00503211">
                                <w:pPr>
                                  <w:spacing w:after="0" w:line="240" w:lineRule="auto"/>
                                  <w:ind w:left="-86"/>
                                  <w:rPr>
                                    <w:sz w:val="18"/>
                                    <w:szCs w:val="18"/>
                                  </w:rPr>
                                </w:pPr>
                                <w:r w:rsidRPr="00F35D55">
                                  <w:rPr>
                                    <w:sz w:val="18"/>
                                    <w:szCs w:val="18"/>
                                  </w:rPr>
                                  <w:t>Image</w:t>
                                </w:r>
                                <w:r>
                                  <w:rPr>
                                    <w:sz w:val="18"/>
                                    <w:szCs w:val="18"/>
                                  </w:rPr>
                                  <w:t xml:space="preserve"> 9: In our nation’s capital, this six foot block of Durham granite was installed in the Washington Monument by vote of the residents in 1850</w:t>
                                </w:r>
                              </w:p>
                            </w:txbxContent>
                          </wps:txbx>
                          <wps:bodyPr rot="0" vert="horz" wrap="square" lIns="91440" tIns="45720" rIns="91440" bIns="45720" anchor="t" anchorCtr="0">
                            <a:noAutofit/>
                          </wps:bodyPr>
                        </wps:wsp>
                      </wpg:grpSp>
                      <wpg:grpSp>
                        <wpg:cNvPr id="107540" name="Group 107540"/>
                        <wpg:cNvGrpSpPr/>
                        <wpg:grpSpPr>
                          <a:xfrm>
                            <a:off x="21265" y="4412510"/>
                            <a:ext cx="3178810" cy="2507618"/>
                            <a:chOff x="0" y="-31903"/>
                            <a:chExt cx="3179135" cy="2507796"/>
                          </a:xfrm>
                        </wpg:grpSpPr>
                        <pic:pic xmlns:pic="http://schemas.openxmlformats.org/drawingml/2006/picture">
                          <pic:nvPicPr>
                            <pic:cNvPr id="346" name="Picture 346" descr="C:\Users\YY510\Pictures\2014_05_11 Daniels cellar hole, QuarrySouth nr Cressy house, Wine Cellar Rd, Huge Quarry, Connor Quarry\IMG_4671.JPG"/>
                            <pic:cNvPicPr/>
                          </pic:nvPicPr>
                          <pic:blipFill rotWithShape="1">
                            <a:blip r:embed="rId30" cstate="print">
                              <a:extLst>
                                <a:ext uri="{28A0092B-C50C-407E-A947-70E740481C1C}">
                                  <a14:useLocalDpi xmlns:a14="http://schemas.microsoft.com/office/drawing/2010/main" val="0"/>
                                </a:ext>
                              </a:extLst>
                            </a:blip>
                            <a:srcRect r="-96" b="4807"/>
                            <a:stretch/>
                          </pic:blipFill>
                          <pic:spPr bwMode="auto">
                            <a:xfrm>
                              <a:off x="0" y="-31903"/>
                              <a:ext cx="3179135" cy="22009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48" name="Text Box 2"/>
                          <wps:cNvSpPr txBox="1">
                            <a:spLocks noChangeArrowheads="1"/>
                          </wps:cNvSpPr>
                          <wps:spPr bwMode="auto">
                            <a:xfrm>
                              <a:off x="21265" y="2200939"/>
                              <a:ext cx="1761490" cy="274954"/>
                            </a:xfrm>
                            <a:prstGeom prst="rect">
                              <a:avLst/>
                            </a:prstGeom>
                            <a:noFill/>
                            <a:ln w="9525">
                              <a:noFill/>
                              <a:miter lim="800000"/>
                              <a:headEnd/>
                              <a:tailEnd/>
                            </a:ln>
                          </wps:spPr>
                          <wps:txbx>
                            <w:txbxContent>
                              <w:p w:rsidR="003904A3" w:rsidRPr="00F35D55" w:rsidRDefault="003904A3" w:rsidP="00503211">
                                <w:pPr>
                                  <w:spacing w:after="0" w:line="240" w:lineRule="auto"/>
                                  <w:ind w:left="-86"/>
                                  <w:rPr>
                                    <w:sz w:val="18"/>
                                    <w:szCs w:val="18"/>
                                  </w:rPr>
                                </w:pPr>
                                <w:r w:rsidRPr="00F35D55">
                                  <w:rPr>
                                    <w:sz w:val="18"/>
                                    <w:szCs w:val="18"/>
                                  </w:rPr>
                                  <w:t>Image</w:t>
                                </w:r>
                                <w:r>
                                  <w:rPr>
                                    <w:sz w:val="18"/>
                                    <w:szCs w:val="18"/>
                                  </w:rPr>
                                  <w:t xml:space="preserve"> 10: Durham Granite Quarry</w:t>
                                </w:r>
                              </w:p>
                            </w:txbxContent>
                          </wps:txbx>
                          <wps:bodyPr rot="0" vert="horz" wrap="square" lIns="91440" tIns="45720" rIns="91440" bIns="45720" anchor="t" anchorCtr="0">
                            <a:noAutofit/>
                          </wps:bodyPr>
                        </wps:wsp>
                      </wpg:grpSp>
                      <wpg:grpSp>
                        <wpg:cNvPr id="107541" name="Group 107541"/>
                        <wpg:cNvGrpSpPr/>
                        <wpg:grpSpPr>
                          <a:xfrm>
                            <a:off x="0" y="0"/>
                            <a:ext cx="3178810" cy="2636520"/>
                            <a:chOff x="0" y="0"/>
                            <a:chExt cx="3179134" cy="2636550"/>
                          </a:xfrm>
                        </wpg:grpSpPr>
                        <pic:pic xmlns:pic="http://schemas.openxmlformats.org/drawingml/2006/picture">
                          <pic:nvPicPr>
                            <pic:cNvPr id="347" name="Picture 347" descr="C:\Users\YY510\Documents\Durham Historic Association\Images\Durham - Old Town Hall 1935 SW view.jpg"/>
                            <pic:cNvPicPr>
                              <a:picLocks noChangeAspect="1"/>
                            </pic:cNvPicPr>
                          </pic:nvPicPr>
                          <pic:blipFill rotWithShape="1">
                            <a:blip r:embed="rId31" cstate="print">
                              <a:extLst>
                                <a:ext uri="{28A0092B-C50C-407E-A947-70E740481C1C}">
                                  <a14:useLocalDpi xmlns:a14="http://schemas.microsoft.com/office/drawing/2010/main" val="0"/>
                                </a:ext>
                              </a:extLst>
                            </a:blip>
                            <a:srcRect l="2895" t="6280" r="4737" b="5072"/>
                            <a:stretch/>
                          </pic:blipFill>
                          <pic:spPr bwMode="auto">
                            <a:xfrm>
                              <a:off x="0" y="0"/>
                              <a:ext cx="3179134" cy="21477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49" name="Text Box 2"/>
                          <wps:cNvSpPr txBox="1">
                            <a:spLocks noChangeArrowheads="1"/>
                          </wps:cNvSpPr>
                          <wps:spPr bwMode="auto">
                            <a:xfrm>
                              <a:off x="0" y="2200940"/>
                              <a:ext cx="2743200" cy="435610"/>
                            </a:xfrm>
                            <a:prstGeom prst="rect">
                              <a:avLst/>
                            </a:prstGeom>
                            <a:noFill/>
                            <a:ln w="9525">
                              <a:noFill/>
                              <a:miter lim="800000"/>
                              <a:headEnd/>
                              <a:tailEnd/>
                            </a:ln>
                          </wps:spPr>
                          <wps:txbx>
                            <w:txbxContent>
                              <w:p w:rsidR="003904A3" w:rsidRPr="00F35D55" w:rsidRDefault="003904A3" w:rsidP="00503211">
                                <w:pPr>
                                  <w:spacing w:after="0" w:line="240" w:lineRule="auto"/>
                                  <w:ind w:left="-86"/>
                                  <w:rPr>
                                    <w:sz w:val="18"/>
                                    <w:szCs w:val="18"/>
                                  </w:rPr>
                                </w:pPr>
                                <w:r w:rsidRPr="00F35D55">
                                  <w:rPr>
                                    <w:sz w:val="18"/>
                                    <w:szCs w:val="18"/>
                                  </w:rPr>
                                  <w:t>Image</w:t>
                                </w:r>
                                <w:r>
                                  <w:rPr>
                                    <w:sz w:val="18"/>
                                    <w:szCs w:val="18"/>
                                  </w:rPr>
                                  <w:t xml:space="preserve"> 8: Durham’s brick commercial block built C.1825 with entry at the corner of the first NH Turnpike and Newmarket Road – the first Town Hall</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07545" o:spid="_x0000_s1053" style="position:absolute;left:0;text-align:left;margin-left:.85pt;margin-top:3.85pt;width:251.95pt;height:544.9pt;z-index:252201984;mso-width-relative:margin;mso-height-relative:margin" coordsize="32000,692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">
                <v:group id="Group 107531" o:spid="_x0000_s1054" style="position:absolute;top:27857;width:31432;height:15338" coordorigin="41,1767" coordsize="25947,12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QbqMbwwAAAN8AAAAP&#10;AAAAAAAAAAAAAAAAAKoCAABkcnMvZG93bnJldi54bWxQSwUGAAAAAAQABAD6AAAAmgMAAAAA&#10;">
                  <v:shape id="Picture 343" o:spid="_x0000_s1055" type="#_x0000_t75" style="position:absolute;left:237;top:1767;width:25752;height:8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EroTDAAAA3AAAAA8AAABkcnMvZG93bnJldi54bWxEj81qwzAQhO+FvIPYQm6N3Lo0wY0SQpOC&#10;b86PH2CxtraxtTKSYrtvXxUKPQ4z8w2z3c+mFyM531pW8LxKQBBXVrdcKyhvn08bED4ga+wtk4Jv&#10;8rDfLR62mGk78YXGa6hFhLDPUEETwpBJ6auGDPqVHYij92WdwRClq6V2OEW46eVLkrxJgy3HhQYH&#10;+mio6q53o6A+didz1mVeFL07+8l3dn0plVo+zod3EIHm8B/+a+daQfqawu+Ze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SuhMMAAADcAAAADwAAAAAAAAAAAAAAAACf&#10;AgAAZHJzL2Rvd25yZXYueG1sUEsFBgAAAAAEAAQA9wAAAI8DAAAAAA==&#10;">
                    <v:imagedata r:id="rId32" o:title=""/>
                    <v:shadow on="t" color="#333" opacity="42598f" origin="-.5,-.5" offset="2.74397mm,2.74397mm"/>
                    <v:path arrowok="t"/>
                  </v:shape>
                  <v:shape id="_x0000_s1056" type="#_x0000_t202" style="position:absolute;left:41;top:10667;width:25945;height:3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OwsQA&#10;AADcAAAADwAAAGRycy9kb3ducmV2LnhtbESPT2vCQBTE7wW/w/IEb7prTcVGV5GK4MninxZ6e2Sf&#10;STD7NmRXk377riD0OMzMb5jFqrOVuFPjS8caxiMFgjhzpuRcw/m0Hc5A+IBssHJMGn7Jw2rZe1lg&#10;alzLB7ofQy4ihH2KGooQ6lRKnxVk0Y9cTRy9i2sshiibXJoG2wi3lXxVaiotlhwXCqzpo6DserxZ&#10;DV/7y893oj7zjX2rW9cpyfZdaj3od+s5iEBd+A8/2zujYZI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zsLEAAAA3AAAAA8AAAAAAAAAAAAAAAAAmAIAAGRycy9k&#10;b3ducmV2LnhtbFBLBQYAAAAABAAEAPUAAACJAwAAAAA=&#10;" filled="f" stroked="f">
                    <v:textbox>
                      <w:txbxContent>
                        <w:p w:rsidR="003904A3" w:rsidRPr="00F35D55" w:rsidRDefault="003904A3" w:rsidP="00503211">
                          <w:pPr>
                            <w:spacing w:after="0" w:line="240" w:lineRule="auto"/>
                            <w:ind w:left="-86"/>
                            <w:rPr>
                              <w:sz w:val="18"/>
                              <w:szCs w:val="18"/>
                            </w:rPr>
                          </w:pPr>
                          <w:r w:rsidRPr="00F35D55">
                            <w:rPr>
                              <w:sz w:val="18"/>
                              <w:szCs w:val="18"/>
                            </w:rPr>
                            <w:t>Image</w:t>
                          </w:r>
                          <w:r>
                            <w:rPr>
                              <w:sz w:val="18"/>
                              <w:szCs w:val="18"/>
                            </w:rPr>
                            <w:t xml:space="preserve"> 9: In our nation’s capital, this six foot block of Durham granite was installed in the Washington Monument by vote of the residents in 1850</w:t>
                          </w:r>
                        </w:p>
                      </w:txbxContent>
                    </v:textbox>
                  </v:shape>
                </v:group>
                <v:group id="Group 107540" o:spid="_x0000_s1057" style="position:absolute;left:212;top:44125;width:31788;height:25076" coordorigin=",-319" coordsize="31791,25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kdf3FAAAA3wAA&#10;AA8AAAAAAAAAAAAAAAAAqgIAAGRycy9kb3ducmV2LnhtbFBLBQYAAAAABAAEAPoAAACcAwAAAAA=&#10;">
                  <v:shape id="Picture 346" o:spid="_x0000_s1058" type="#_x0000_t75" style="position:absolute;top:-319;width:31791;height:22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937/FAAAA3AAAAA8AAABkcnMvZG93bnJldi54bWxEj09rwkAUxO8Fv8PyhN7qRi1RoqtIQCm9&#10;mRbE2yP78gezb0N2TVI/fVco9DjMzG+Y7X40jeipc7VlBfNZBII4t7rmUsH31/FtDcJ5ZI2NZVLw&#10;Qw72u8nLFhNtBz5Tn/lSBAi7BBVU3reJlC6vyKCb2ZY4eIXtDPogu1LqDocAN41cRFEsDdYcFips&#10;Ka0ov2V3o6BYX0+PcfVZxH1m4stQpkP6SJV6nY6HDQhPo/8P/7U/tILlewzPM+EIy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Pd+/xQAAANwAAAAPAAAAAAAAAAAAAAAA&#10;AJ8CAABkcnMvZG93bnJldi54bWxQSwUGAAAAAAQABAD3AAAAkQMAAAAA&#10;">
                    <v:imagedata r:id="rId33" o:title="IMG_4671" cropbottom="3150f" cropright="-63f"/>
                    <v:shadow on="t" color="#333" opacity="42598f" origin="-.5,-.5" offset="2.74397mm,2.74397mm"/>
                  </v:shape>
                  <v:shape id="_x0000_s1059" type="#_x0000_t202" style="position:absolute;left:212;top:22009;width:17615;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rsidR="003904A3" w:rsidRPr="00F35D55" w:rsidRDefault="003904A3" w:rsidP="00503211">
                          <w:pPr>
                            <w:spacing w:after="0" w:line="240" w:lineRule="auto"/>
                            <w:ind w:left="-86"/>
                            <w:rPr>
                              <w:sz w:val="18"/>
                              <w:szCs w:val="18"/>
                            </w:rPr>
                          </w:pPr>
                          <w:r w:rsidRPr="00F35D55">
                            <w:rPr>
                              <w:sz w:val="18"/>
                              <w:szCs w:val="18"/>
                            </w:rPr>
                            <w:t>Image</w:t>
                          </w:r>
                          <w:r>
                            <w:rPr>
                              <w:sz w:val="18"/>
                              <w:szCs w:val="18"/>
                            </w:rPr>
                            <w:t xml:space="preserve"> 10: Durham Granite Quarry</w:t>
                          </w:r>
                        </w:p>
                      </w:txbxContent>
                    </v:textbox>
                  </v:shape>
                </v:group>
                <v:group id="Group 107541" o:spid="_x0000_s1060" style="position:absolute;width:31788;height:26365" coordsize="31791,26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o0GbFAAAA3wAA&#10;AA8AAAAAAAAAAAAAAAAAqgIAAGRycy9kb3ducmV2LnhtbFBLBQYAAAAABAAEAPoAAACcAwAAAAA=&#10;">
                  <v:shape id="Picture 347" o:spid="_x0000_s1061" type="#_x0000_t75" style="position:absolute;width:31791;height:21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Oj4XFAAAA3AAAAA8AAABkcnMvZG93bnJldi54bWxEj9FqwkAURN+F/sNyC33TjVZUYjZSBKFQ&#10;+tC0H3DJXrOJ2btpdo3Rr3cLBR+HmTnDZLvRtmKg3teOFcxnCQji0umaKwU/34fpBoQPyBpbx6Tg&#10;Sh52+dMkw1S7C3/RUIRKRAj7FBWYELpUSl8asuhnriOO3tH1FkOUfSV1j5cIt61cJMlKWqw5Lhjs&#10;aG+oPBVnq6AxTbP8KJLP23HRUenX1+G32Sv18jy+bUEEGsMj/N9+1wpel2v4OxOPgMz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To+FxQAAANwAAAAPAAAAAAAAAAAAAAAA&#10;AJ8CAABkcnMvZG93bnJldi54bWxQSwUGAAAAAAQABAD3AAAAkQMAAAAA&#10;">
                    <v:imagedata r:id="rId34" o:title="Durham - Old Town Hall 1935 SW view" croptop="4116f" cropbottom="3324f" cropleft="1897f" cropright="3104f"/>
                    <v:shadow on="t" color="#333" opacity="42598f" origin="-.5,-.5" offset="2.74397mm,2.74397mm"/>
                    <v:path arrowok="t"/>
                  </v:shape>
                  <v:shape id="_x0000_s1062" type="#_x0000_t202" style="position:absolute;top:22009;width:27432;height:4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hXMQA&#10;AADcAAAADwAAAGRycy9kb3ducmV2LnhtbESPT4vCMBTE7wt+h/AEb5r4ZxetRhFF8LTLuqvg7dE8&#10;22LzUppo67c3C8Ieh5n5DbNYtbYUd6p94VjDcKBAEKfOFJxp+P3Z9acgfEA2WDomDQ/ysFp23haY&#10;GNfwN90PIRMRwj5BDXkIVSKlT3Oy6AeuIo7exdUWQ5R1Jk2NTYTbUo6U+pAWC44LOVa0ySm9Hm5W&#10;w/Hzcj5N1Fe2te9V41ol2c6k1r1uu56DCNSG//CrvTcaxpMZ/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EYVzEAAAA3AAAAA8AAAAAAAAAAAAAAAAAmAIAAGRycy9k&#10;b3ducmV2LnhtbFBLBQYAAAAABAAEAPUAAACJAwAAAAA=&#10;" filled="f" stroked="f">
                    <v:textbox>
                      <w:txbxContent>
                        <w:p w:rsidR="003904A3" w:rsidRPr="00F35D55" w:rsidRDefault="003904A3" w:rsidP="00503211">
                          <w:pPr>
                            <w:spacing w:after="0" w:line="240" w:lineRule="auto"/>
                            <w:ind w:left="-86"/>
                            <w:rPr>
                              <w:sz w:val="18"/>
                              <w:szCs w:val="18"/>
                            </w:rPr>
                          </w:pPr>
                          <w:r w:rsidRPr="00F35D55">
                            <w:rPr>
                              <w:sz w:val="18"/>
                              <w:szCs w:val="18"/>
                            </w:rPr>
                            <w:t>Image</w:t>
                          </w:r>
                          <w:r>
                            <w:rPr>
                              <w:sz w:val="18"/>
                              <w:szCs w:val="18"/>
                            </w:rPr>
                            <w:t xml:space="preserve"> 8: Durham’s brick commercial block built C.1825 with entry at the corner of the first NH Turnpike and Newmarket Road – the first Town Hall</w:t>
                          </w:r>
                        </w:p>
                      </w:txbxContent>
                    </v:textbox>
                  </v:shape>
                </v:group>
              </v:group>
            </w:pict>
          </mc:Fallback>
        </mc:AlternateContent>
      </w:r>
      <w:r w:rsidR="00CB714B">
        <w:rPr>
          <w:rFonts w:cs="Arial"/>
          <w:b/>
          <w:bCs/>
          <w:sz w:val="25"/>
          <w:szCs w:val="25"/>
        </w:rPr>
        <w:br w:type="column"/>
      </w:r>
    </w:p>
    <w:p w:rsidR="0059405A" w:rsidRDefault="00D965AF" w:rsidP="008022B3">
      <w:pPr>
        <w:ind w:left="5580"/>
        <w:rPr>
          <w:rFonts w:cs="Arial"/>
          <w:b/>
          <w:bCs/>
          <w:sz w:val="25"/>
          <w:szCs w:val="25"/>
        </w:rPr>
      </w:pPr>
      <w:r w:rsidRPr="002F4938">
        <w:rPr>
          <w:rFonts w:cs="Arial"/>
          <w:b/>
          <w:bCs/>
          <w:sz w:val="25"/>
          <w:szCs w:val="25"/>
        </w:rPr>
        <w:lastRenderedPageBreak/>
        <w:t>1841-1892: Durham Industries and the Railro</w:t>
      </w:r>
      <w:r w:rsidR="0059405A">
        <w:rPr>
          <w:rFonts w:cs="Arial"/>
          <w:b/>
          <w:bCs/>
          <w:sz w:val="25"/>
          <w:szCs w:val="25"/>
        </w:rPr>
        <w:t>ad Era, Land Ceded to Newmarket</w:t>
      </w:r>
    </w:p>
    <w:p w:rsidR="008022B3" w:rsidRDefault="00D965AF" w:rsidP="008022B3">
      <w:pPr>
        <w:ind w:left="5580"/>
        <w:rPr>
          <w:rFonts w:cs="Arial"/>
          <w:bCs/>
          <w:i/>
        </w:rPr>
      </w:pPr>
      <w:r w:rsidRPr="00D965AF">
        <w:rPr>
          <w:rFonts w:cs="Arial"/>
          <w:bCs/>
        </w:rPr>
        <w:t>In 1841</w:t>
      </w:r>
      <w:r w:rsidR="00B10E57">
        <w:rPr>
          <w:rFonts w:cs="Arial"/>
          <w:bCs/>
        </w:rPr>
        <w:t>,</w:t>
      </w:r>
      <w:r w:rsidRPr="00D965AF">
        <w:rPr>
          <w:rFonts w:cs="Arial"/>
          <w:bCs/>
        </w:rPr>
        <w:t xml:space="preserve"> the Boston &amp; Maine Railroad laid its track northward through Durham to Dover. Due to the railroad, the </w:t>
      </w:r>
      <w:proofErr w:type="spellStart"/>
      <w:r w:rsidRPr="00D965AF">
        <w:rPr>
          <w:rFonts w:cs="Arial"/>
          <w:bCs/>
        </w:rPr>
        <w:t>Piscataqua</w:t>
      </w:r>
      <w:proofErr w:type="spellEnd"/>
      <w:r w:rsidRPr="00D965AF">
        <w:rPr>
          <w:rFonts w:cs="Arial"/>
          <w:bCs/>
        </w:rPr>
        <w:t xml:space="preserve"> Bridge was not repaired in 1855 after damage caused by winter ice. Following the arrival of the railroad</w:t>
      </w:r>
      <w:r w:rsidR="00B10E57">
        <w:rPr>
          <w:rFonts w:cs="Arial"/>
          <w:bCs/>
        </w:rPr>
        <w:t>,</w:t>
      </w:r>
      <w:r w:rsidRPr="00D965AF">
        <w:rPr>
          <w:rFonts w:cs="Arial"/>
          <w:bCs/>
        </w:rPr>
        <w:t xml:space="preserve"> the town center gradually moved westward from the falls to its present location on Main Street near Madbury and Mill Roads. The first Town Hall was purchased in the 1840s and altered to accommodate Town Meeting in the 1850s. Industrial sites </w:t>
      </w:r>
      <w:r w:rsidR="006910C6">
        <w:rPr>
          <w:rFonts w:cs="Arial"/>
          <w:bCs/>
        </w:rPr>
        <w:t xml:space="preserve">that were </w:t>
      </w:r>
      <w:r w:rsidRPr="00D965AF">
        <w:rPr>
          <w:rFonts w:cs="Arial"/>
          <w:bCs/>
        </w:rPr>
        <w:t xml:space="preserve">active during the time included the Wiggin and </w:t>
      </w:r>
      <w:proofErr w:type="spellStart"/>
      <w:r w:rsidRPr="00D965AF">
        <w:rPr>
          <w:rFonts w:cs="Arial"/>
          <w:bCs/>
        </w:rPr>
        <w:t>Wiswall</w:t>
      </w:r>
      <w:proofErr w:type="spellEnd"/>
      <w:r w:rsidRPr="00D965AF">
        <w:rPr>
          <w:rFonts w:cs="Arial"/>
          <w:bCs/>
        </w:rPr>
        <w:t xml:space="preserve"> Mills</w:t>
      </w:r>
      <w:r w:rsidR="006910C6">
        <w:rPr>
          <w:rFonts w:cs="Arial"/>
          <w:bCs/>
        </w:rPr>
        <w:t>;</w:t>
      </w:r>
      <w:r w:rsidRPr="00D965AF">
        <w:rPr>
          <w:rFonts w:cs="Arial"/>
          <w:bCs/>
        </w:rPr>
        <w:t xml:space="preserve"> Hall’s Nut &amp; Bolt factory and Stott’s Candle &amp; Soap factory on the </w:t>
      </w:r>
      <w:proofErr w:type="spellStart"/>
      <w:r w:rsidRPr="00D965AF">
        <w:rPr>
          <w:rFonts w:cs="Arial"/>
          <w:bCs/>
        </w:rPr>
        <w:t>Piscassic</w:t>
      </w:r>
      <w:proofErr w:type="spellEnd"/>
      <w:r w:rsidRPr="00D965AF">
        <w:rPr>
          <w:rFonts w:cs="Arial"/>
          <w:bCs/>
        </w:rPr>
        <w:t xml:space="preserve"> River</w:t>
      </w:r>
      <w:r w:rsidR="006910C6">
        <w:rPr>
          <w:rFonts w:cs="Arial"/>
          <w:bCs/>
        </w:rPr>
        <w:t>;</w:t>
      </w:r>
      <w:r w:rsidRPr="00D965AF">
        <w:rPr>
          <w:rFonts w:cs="Arial"/>
          <w:bCs/>
        </w:rPr>
        <w:t xml:space="preserve"> the </w:t>
      </w:r>
      <w:r w:rsidR="00017592">
        <w:rPr>
          <w:rFonts w:cs="Arial"/>
          <w:bCs/>
        </w:rPr>
        <w:t>N</w:t>
      </w:r>
      <w:r w:rsidRPr="00D965AF">
        <w:rPr>
          <w:rFonts w:cs="Arial"/>
          <w:bCs/>
        </w:rPr>
        <w:t>ewmarket Manufacturing Co. machine shops at Packer’s Falls</w:t>
      </w:r>
      <w:r w:rsidR="006910C6">
        <w:rPr>
          <w:rFonts w:cs="Arial"/>
          <w:bCs/>
        </w:rPr>
        <w:t>; and</w:t>
      </w:r>
      <w:r w:rsidRPr="00D965AF">
        <w:rPr>
          <w:rFonts w:cs="Arial"/>
          <w:bCs/>
        </w:rPr>
        <w:t xml:space="preserve"> several brickyards and shoe shops. Following the Civil War, the population </w:t>
      </w:r>
      <w:r w:rsidR="008641BE">
        <w:rPr>
          <w:rFonts w:cs="Arial"/>
          <w:bCs/>
        </w:rPr>
        <w:t>of the</w:t>
      </w:r>
      <w:r w:rsidRPr="00D965AF">
        <w:rPr>
          <w:rFonts w:cs="Arial"/>
          <w:bCs/>
        </w:rPr>
        <w:t xml:space="preserve"> region</w:t>
      </w:r>
      <w:r w:rsidR="008641BE">
        <w:rPr>
          <w:rFonts w:cs="Arial"/>
          <w:bCs/>
        </w:rPr>
        <w:t xml:space="preserve"> declined</w:t>
      </w:r>
      <w:r w:rsidRPr="00D965AF">
        <w:rPr>
          <w:rFonts w:cs="Arial"/>
          <w:bCs/>
        </w:rPr>
        <w:t xml:space="preserve"> as residents left for the American west or to work in the commercial centers of Massachusetts. In 1870</w:t>
      </w:r>
      <w:r w:rsidR="00B10E57">
        <w:rPr>
          <w:rFonts w:cs="Arial"/>
          <w:bCs/>
        </w:rPr>
        <w:t>,</w:t>
      </w:r>
      <w:r w:rsidRPr="00D965AF">
        <w:rPr>
          <w:rFonts w:cs="Arial"/>
          <w:bCs/>
        </w:rPr>
        <w:t xml:space="preserve"> Durham ceded a large area on its south side to Newmarket</w:t>
      </w:r>
      <w:r w:rsidR="008641BE">
        <w:rPr>
          <w:rFonts w:cs="Arial"/>
          <w:bCs/>
        </w:rPr>
        <w:t>. This</w:t>
      </w:r>
      <w:r w:rsidRPr="00D965AF">
        <w:rPr>
          <w:rFonts w:cs="Arial"/>
          <w:bCs/>
        </w:rPr>
        <w:t xml:space="preserve"> includ</w:t>
      </w:r>
      <w:r w:rsidR="008641BE">
        <w:rPr>
          <w:rFonts w:cs="Arial"/>
          <w:bCs/>
        </w:rPr>
        <w:t>ed</w:t>
      </w:r>
      <w:r w:rsidRPr="00D965AF">
        <w:rPr>
          <w:rFonts w:cs="Arial"/>
          <w:bCs/>
        </w:rPr>
        <w:t xml:space="preserve"> land along Bay R</w:t>
      </w:r>
      <w:r w:rsidR="00B53D59">
        <w:rPr>
          <w:rFonts w:cs="Arial"/>
          <w:bCs/>
        </w:rPr>
        <w:t>oa</w:t>
      </w:r>
      <w:r w:rsidRPr="00D965AF">
        <w:rPr>
          <w:rFonts w:cs="Arial"/>
          <w:bCs/>
        </w:rPr>
        <w:t>d, Newmarket R</w:t>
      </w:r>
      <w:r w:rsidR="00B53D59">
        <w:rPr>
          <w:rFonts w:cs="Arial"/>
          <w:bCs/>
        </w:rPr>
        <w:t>oa</w:t>
      </w:r>
      <w:r w:rsidRPr="00D965AF">
        <w:rPr>
          <w:rFonts w:cs="Arial"/>
          <w:bCs/>
        </w:rPr>
        <w:t>d, Packers Falls R</w:t>
      </w:r>
      <w:r w:rsidR="00B53D59">
        <w:rPr>
          <w:rFonts w:cs="Arial"/>
          <w:bCs/>
        </w:rPr>
        <w:t>oa</w:t>
      </w:r>
      <w:r w:rsidRPr="00D965AF">
        <w:rPr>
          <w:rFonts w:cs="Arial"/>
          <w:bCs/>
        </w:rPr>
        <w:t>d</w:t>
      </w:r>
      <w:r w:rsidR="008641BE">
        <w:rPr>
          <w:rFonts w:cs="Arial"/>
          <w:bCs/>
        </w:rPr>
        <w:t>,</w:t>
      </w:r>
      <w:r w:rsidRPr="00D965AF">
        <w:rPr>
          <w:rFonts w:cs="Arial"/>
          <w:bCs/>
        </w:rPr>
        <w:t xml:space="preserve"> and Lee Hook R</w:t>
      </w:r>
      <w:r w:rsidR="00B53D59">
        <w:rPr>
          <w:rFonts w:cs="Arial"/>
          <w:bCs/>
        </w:rPr>
        <w:t>oa</w:t>
      </w:r>
      <w:r w:rsidRPr="00D965AF">
        <w:rPr>
          <w:rFonts w:cs="Arial"/>
          <w:bCs/>
        </w:rPr>
        <w:t xml:space="preserve">d, including the schools in Districts 6 and 9 and the industrial sites on the </w:t>
      </w:r>
      <w:proofErr w:type="spellStart"/>
      <w:r w:rsidRPr="00D965AF">
        <w:rPr>
          <w:rFonts w:cs="Arial"/>
          <w:bCs/>
        </w:rPr>
        <w:t>Piscassic</w:t>
      </w:r>
      <w:proofErr w:type="spellEnd"/>
      <w:r w:rsidRPr="00D965AF">
        <w:rPr>
          <w:rFonts w:cs="Arial"/>
          <w:bCs/>
        </w:rPr>
        <w:t xml:space="preserve"> River</w:t>
      </w:r>
      <w:r w:rsidRPr="000516C8">
        <w:rPr>
          <w:rFonts w:cs="Arial"/>
          <w:bCs/>
        </w:rPr>
        <w:t xml:space="preserve">. </w:t>
      </w:r>
      <w:r w:rsidRPr="000516C8">
        <w:rPr>
          <w:rFonts w:cs="Arial"/>
          <w:bCs/>
          <w:i/>
        </w:rPr>
        <w:t>Historic resources include former industrial sites, stone structures, burial grounds</w:t>
      </w:r>
      <w:r w:rsidR="00022C1A">
        <w:rPr>
          <w:rFonts w:cs="Arial"/>
          <w:bCs/>
          <w:i/>
        </w:rPr>
        <w:t>,</w:t>
      </w:r>
      <w:r w:rsidRPr="000516C8">
        <w:rPr>
          <w:rFonts w:cs="Arial"/>
          <w:bCs/>
          <w:i/>
        </w:rPr>
        <w:t xml:space="preserve"> and </w:t>
      </w:r>
      <w:r w:rsidR="000516C8" w:rsidRPr="000516C8">
        <w:rPr>
          <w:rFonts w:cs="Arial"/>
          <w:bCs/>
          <w:i/>
        </w:rPr>
        <w:t>buildings</w:t>
      </w:r>
      <w:r w:rsidR="00B10E57">
        <w:rPr>
          <w:rFonts w:cs="Arial"/>
          <w:bCs/>
          <w:i/>
        </w:rPr>
        <w:t xml:space="preserve"> </w:t>
      </w:r>
      <w:r w:rsidR="000516C8" w:rsidRPr="000516C8">
        <w:rPr>
          <w:rFonts w:cs="Arial"/>
          <w:bCs/>
          <w:i/>
        </w:rPr>
        <w:t>built</w:t>
      </w:r>
      <w:r w:rsidR="000516C8">
        <w:rPr>
          <w:rFonts w:cs="Arial"/>
          <w:bCs/>
          <w:i/>
        </w:rPr>
        <w:t xml:space="preserve"> during this period</w:t>
      </w:r>
      <w:r w:rsidR="0059405A">
        <w:rPr>
          <w:rFonts w:cs="Arial"/>
          <w:bCs/>
          <w:i/>
        </w:rPr>
        <w:t>.</w:t>
      </w:r>
    </w:p>
    <w:p w:rsidR="008022B3" w:rsidRDefault="008022B3" w:rsidP="008022B3">
      <w:pPr>
        <w:ind w:left="5580"/>
        <w:rPr>
          <w:rFonts w:cs="Arial"/>
          <w:bCs/>
          <w:i/>
        </w:rPr>
        <w:sectPr w:rsidR="008022B3" w:rsidSect="008022B3">
          <w:type w:val="continuous"/>
          <w:pgSz w:w="15840" w:h="12240" w:orient="landscape" w:code="1"/>
          <w:pgMar w:top="576" w:right="720" w:bottom="1350" w:left="720" w:header="86" w:footer="0" w:gutter="0"/>
          <w:cols w:space="720"/>
          <w:docGrid w:linePitch="360"/>
        </w:sectPr>
      </w:pPr>
    </w:p>
    <w:p w:rsidR="00D965AF" w:rsidRDefault="00D965AF" w:rsidP="007E420F">
      <w:pPr>
        <w:rPr>
          <w:rFonts w:cs="Arial"/>
          <w:bCs/>
        </w:rPr>
      </w:pPr>
      <w:r w:rsidRPr="00D965AF">
        <w:rPr>
          <w:rFonts w:cs="Arial"/>
          <w:bCs/>
        </w:rPr>
        <w:lastRenderedPageBreak/>
        <w:tab/>
      </w:r>
    </w:p>
    <w:p w:rsidR="002F4938" w:rsidRDefault="00B211A0">
      <w:pPr>
        <w:jc w:val="left"/>
        <w:rPr>
          <w:rFonts w:cs="Arial"/>
          <w:b/>
          <w:bCs/>
        </w:rPr>
      </w:pPr>
      <w:r>
        <w:rPr>
          <w:rFonts w:cs="Arial"/>
          <w:bCs/>
          <w:noProof/>
        </w:rPr>
        <mc:AlternateContent>
          <mc:Choice Requires="wpg">
            <w:drawing>
              <wp:anchor distT="0" distB="0" distL="0" distR="114300" simplePos="0" relativeHeight="252211200" behindDoc="0" locked="0" layoutInCell="1" allowOverlap="1" wp14:anchorId="5AFC7F54" wp14:editId="23ADAA6F">
                <wp:simplePos x="0" y="0"/>
                <wp:positionH relativeFrom="column">
                  <wp:posOffset>3453434</wp:posOffset>
                </wp:positionH>
                <wp:positionV relativeFrom="paragraph">
                  <wp:posOffset>598805</wp:posOffset>
                </wp:positionV>
                <wp:extent cx="2289175" cy="2677795"/>
                <wp:effectExtent l="133350" t="171450" r="377825" b="0"/>
                <wp:wrapNone/>
                <wp:docPr id="107521" name="Group 107521"/>
                <wp:cNvGraphicFramePr/>
                <a:graphic xmlns:a="http://schemas.openxmlformats.org/drawingml/2006/main">
                  <a:graphicData uri="http://schemas.microsoft.com/office/word/2010/wordprocessingGroup">
                    <wpg:wgp>
                      <wpg:cNvGrpSpPr/>
                      <wpg:grpSpPr>
                        <a:xfrm>
                          <a:off x="0" y="0"/>
                          <a:ext cx="2289175" cy="2677795"/>
                          <a:chOff x="-548593" y="986294"/>
                          <a:chExt cx="2302951" cy="2696557"/>
                        </a:xfrm>
                      </wpg:grpSpPr>
                      <pic:pic xmlns:pic="http://schemas.openxmlformats.org/drawingml/2006/picture">
                        <pic:nvPicPr>
                          <pic:cNvPr id="109577" name="Picture 10957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511104" y="986294"/>
                            <a:ext cx="2265462" cy="2215349"/>
                          </a:xfrm>
                          <a:prstGeom prst="rect">
                            <a:avLst/>
                          </a:prstGeom>
                          <a:ln>
                            <a:noFill/>
                          </a:ln>
                          <a:effectLst>
                            <a:outerShdw blurRad="292100" dist="139700" dir="2700000" algn="tl" rotWithShape="0">
                              <a:srgbClr val="333333">
                                <a:alpha val="65000"/>
                              </a:srgbClr>
                            </a:outerShdw>
                          </a:effectLst>
                        </pic:spPr>
                      </pic:pic>
                      <wps:wsp>
                        <wps:cNvPr id="351" name="Text Box 2"/>
                        <wps:cNvSpPr txBox="1">
                          <a:spLocks noChangeArrowheads="1"/>
                        </wps:cNvSpPr>
                        <wps:spPr bwMode="auto">
                          <a:xfrm>
                            <a:off x="-548593" y="3202258"/>
                            <a:ext cx="2046156" cy="480593"/>
                          </a:xfrm>
                          <a:prstGeom prst="rect">
                            <a:avLst/>
                          </a:prstGeom>
                          <a:noFill/>
                          <a:ln w="9525">
                            <a:noFill/>
                            <a:miter lim="800000"/>
                            <a:headEnd/>
                            <a:tailEnd/>
                          </a:ln>
                        </wps:spPr>
                        <wps:txbx>
                          <w:txbxContent>
                            <w:p w:rsidR="003904A3" w:rsidRPr="00F35D55" w:rsidRDefault="003904A3" w:rsidP="00EC4766">
                              <w:pPr>
                                <w:spacing w:after="0" w:line="240" w:lineRule="auto"/>
                                <w:ind w:left="-86"/>
                                <w:rPr>
                                  <w:sz w:val="18"/>
                                  <w:szCs w:val="18"/>
                                </w:rPr>
                              </w:pPr>
                              <w:r>
                                <w:rPr>
                                  <w:sz w:val="18"/>
                                  <w:szCs w:val="18"/>
                                </w:rPr>
                                <w:t xml:space="preserve">Image 11: Mill race at the site of the </w:t>
                              </w:r>
                              <w:proofErr w:type="spellStart"/>
                              <w:r>
                                <w:rPr>
                                  <w:sz w:val="18"/>
                                  <w:szCs w:val="18"/>
                                </w:rPr>
                                <w:t>Wiswall</w:t>
                              </w:r>
                              <w:proofErr w:type="spellEnd"/>
                              <w:r>
                                <w:rPr>
                                  <w:sz w:val="18"/>
                                  <w:szCs w:val="18"/>
                                </w:rPr>
                                <w:t xml:space="preserve"> Mills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7521" o:spid="_x0000_s1063" style="position:absolute;margin-left:271.9pt;margin-top:47.15pt;width:180.25pt;height:210.85pt;z-index:252211200;mso-wrap-distance-left:0;mso-width-relative:margin;mso-height-relative:margin" coordorigin="-5485,9862" coordsize="23029,2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">
                <v:shape id="Picture 109577" o:spid="_x0000_s1064" type="#_x0000_t75" style="position:absolute;left:-5111;top:9862;width:22654;height:2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yvAnHAAAA3wAAAA8AAABkcnMvZG93bnJldi54bWxET89PwjAUvpv4PzTPhJu0EpQxKURIMGrC&#10;AcYBbi/rc5uur8taxvSvtyYkHL98v2eL3taio9ZXjjU8DBUI4tyZigsN+2x9n4DwAdlg7Zg0/JCH&#10;xfz2ZoapcWfeUrcLhYgh7FPUUIbQpFL6vCSLfuga4sh9utZiiLAtpGnxHMNtLUdKPUmLFceGEhta&#10;lZR/705Wwybbbr7Wp8N47N5ff7ulSo7ZR6L14K5/eQYRqA9X8cX9ZuJ8NX2cTOD/TwQg5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wyvAnHAAAA3wAAAA8AAAAAAAAAAAAA&#10;AAAAnwIAAGRycy9kb3ducmV2LnhtbFBLBQYAAAAABAAEAPcAAACTAwAAAAA=&#10;">
                  <v:imagedata r:id="rId36" o:title=""/>
                  <v:shadow on="t" color="#333" opacity="42598f" origin="-.5,-.5" offset="2.74397mm,2.74397mm"/>
                  <v:path arrowok="t"/>
                </v:shape>
                <v:shape id="_x0000_s1065" type="#_x0000_t202" style="position:absolute;left:-5485;top:32022;width:20460;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rsidR="003904A3" w:rsidRPr="00F35D55" w:rsidRDefault="003904A3" w:rsidP="00EC4766">
                        <w:pPr>
                          <w:spacing w:after="0" w:line="240" w:lineRule="auto"/>
                          <w:ind w:left="-86"/>
                          <w:rPr>
                            <w:sz w:val="18"/>
                            <w:szCs w:val="18"/>
                          </w:rPr>
                        </w:pPr>
                        <w:r>
                          <w:rPr>
                            <w:sz w:val="18"/>
                            <w:szCs w:val="18"/>
                          </w:rPr>
                          <w:t>Image 11: Mill race at the site of the Wiswall Mills</w:t>
                        </w:r>
                      </w:p>
                    </w:txbxContent>
                  </v:textbox>
                </v:shape>
              </v:group>
            </w:pict>
          </mc:Fallback>
        </mc:AlternateContent>
      </w:r>
      <w:r w:rsidR="008022B3">
        <w:rPr>
          <w:rFonts w:cs="Arial"/>
          <w:bCs/>
          <w:noProof/>
        </w:rPr>
        <mc:AlternateContent>
          <mc:Choice Requires="wpg">
            <w:drawing>
              <wp:anchor distT="0" distB="0" distL="114300" distR="114300" simplePos="0" relativeHeight="252212224" behindDoc="0" locked="0" layoutInCell="1" allowOverlap="1" wp14:anchorId="2B3961AC" wp14:editId="5364BEE7">
                <wp:simplePos x="0" y="0"/>
                <wp:positionH relativeFrom="column">
                  <wp:posOffset>5958205</wp:posOffset>
                </wp:positionH>
                <wp:positionV relativeFrom="paragraph">
                  <wp:posOffset>598805</wp:posOffset>
                </wp:positionV>
                <wp:extent cx="3159125" cy="2459990"/>
                <wp:effectExtent l="171450" t="171450" r="384175" b="111760"/>
                <wp:wrapNone/>
                <wp:docPr id="107523" name="Group 107523"/>
                <wp:cNvGraphicFramePr/>
                <a:graphic xmlns:a="http://schemas.openxmlformats.org/drawingml/2006/main">
                  <a:graphicData uri="http://schemas.microsoft.com/office/word/2010/wordprocessingGroup">
                    <wpg:wgp>
                      <wpg:cNvGrpSpPr/>
                      <wpg:grpSpPr>
                        <a:xfrm>
                          <a:off x="0" y="0"/>
                          <a:ext cx="3159125" cy="2459990"/>
                          <a:chOff x="3486339" y="1270392"/>
                          <a:chExt cx="1570238" cy="1218233"/>
                        </a:xfrm>
                      </wpg:grpSpPr>
                      <pic:pic xmlns:pic="http://schemas.openxmlformats.org/drawingml/2006/picture">
                        <pic:nvPicPr>
                          <pic:cNvPr id="25" name="Picture 25" descr="cid:image029.jpg@01D040B2.C1511FE0"/>
                          <pic:cNvPicPr>
                            <a:picLocks noChangeAspect="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3486339" y="1270392"/>
                            <a:ext cx="1570238" cy="1089659"/>
                          </a:xfrm>
                          <a:prstGeom prst="rect">
                            <a:avLst/>
                          </a:prstGeom>
                          <a:ln>
                            <a:noFill/>
                          </a:ln>
                          <a:effectLst>
                            <a:outerShdw blurRad="292100" dist="139700" dir="2700000" algn="tl" rotWithShape="0">
                              <a:srgbClr val="333333">
                                <a:alpha val="65000"/>
                              </a:srgbClr>
                            </a:outerShdw>
                          </a:effectLst>
                        </pic:spPr>
                      </pic:pic>
                      <wps:wsp>
                        <wps:cNvPr id="107522" name="Text Box 2"/>
                        <wps:cNvSpPr txBox="1">
                          <a:spLocks noChangeArrowheads="1"/>
                        </wps:cNvSpPr>
                        <wps:spPr bwMode="auto">
                          <a:xfrm>
                            <a:off x="3486346" y="2360051"/>
                            <a:ext cx="1090813" cy="128574"/>
                          </a:xfrm>
                          <a:prstGeom prst="rect">
                            <a:avLst/>
                          </a:prstGeom>
                          <a:noFill/>
                          <a:ln w="9525">
                            <a:noFill/>
                            <a:miter lim="800000"/>
                            <a:headEnd/>
                            <a:tailEnd/>
                          </a:ln>
                        </wps:spPr>
                        <wps:txbx>
                          <w:txbxContent>
                            <w:p w:rsidR="003904A3" w:rsidRPr="00F35D55" w:rsidRDefault="003904A3" w:rsidP="00EC4766">
                              <w:pPr>
                                <w:spacing w:after="0" w:line="240" w:lineRule="auto"/>
                                <w:ind w:left="-86"/>
                                <w:rPr>
                                  <w:sz w:val="18"/>
                                  <w:szCs w:val="18"/>
                                </w:rPr>
                              </w:pPr>
                              <w:r>
                                <w:rPr>
                                  <w:sz w:val="18"/>
                                  <w:szCs w:val="18"/>
                                </w:rPr>
                                <w:t>Image 12: Farm on Mast Road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7523" o:spid="_x0000_s1066" style="position:absolute;margin-left:469.15pt;margin-top:47.15pt;width:248.75pt;height:193.7pt;z-index:252212224;mso-width-relative:margin;mso-height-relative:margin" coordorigin="34863,12703" coordsize="15702,12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">
                <v:shape id="Picture 25" o:spid="_x0000_s1067" type="#_x0000_t75" alt="cid:image029.jpg@01D040B2.C1511FE0" style="position:absolute;left:34863;top:12703;width:15702;height:10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AD5XEAAAA2wAAAA8AAABkcnMvZG93bnJldi54bWxEj0FrAjEUhO8F/0N4Qi9Fs26xlK1RSsVS&#10;RIRutefH5rlZ3LyETdT13xuh0OMwM98ws0VvW3GmLjSOFUzGGQjiyumGawW7n9XoFUSIyBpbx6Tg&#10;SgEW88HDDAvtLvxN5zLWIkE4FKjAxOgLKUNlyGIYO0+cvIPrLMYku1rqDi8JbluZZ9mLtNhwWjDo&#10;6cNQdSxPVgFav36+mu3nfvObL5/Wp1Xjq71Sj8P+/Q1EpD7+h//aX1pBPoX7l/QD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AD5XEAAAA2wAAAA8AAAAAAAAAAAAAAAAA&#10;nwIAAGRycy9kb3ducmV2LnhtbFBLBQYAAAAABAAEAPcAAACQAwAAAAA=&#10;">
                  <v:imagedata r:id="rId39" r:href="rId40"/>
                  <v:shadow on="t" color="#333" opacity="42598f" origin="-.5,-.5" offset="2.74397mm,2.74397mm"/>
                  <v:path arrowok="t"/>
                </v:shape>
                <v:shape id="_x0000_s1068" type="#_x0000_t202" style="position:absolute;left:34863;top:23600;width:10908;height:1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j5cMA&#10;AADfAAAADwAAAGRycy9kb3ducmV2LnhtbERPyWrDMBC9B/IPYgK9NVJNs9SxEkpLoaeGbIXcBmu8&#10;UGtkLDV2/j4qFHJ8vD3bDLYRF+p87VjD01SBIM6dqbnUcDx8PC5B+IBssHFMGq7kYbMejzJMjet5&#10;R5d9KEUMYZ+ihiqENpXS5xVZ9FPXEkeucJ3FEGFXStNhH8NtIxOl5tJizbGhwpbeKsp/9r9Ww+mr&#10;OH8/q235bmdt7wYl2b5IrR8mw+sKRKAh3MX/7k8T56vFLEng708E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Zj5cMAAADfAAAADwAAAAAAAAAAAAAAAACYAgAAZHJzL2Rv&#10;d25yZXYueG1sUEsFBgAAAAAEAAQA9QAAAIgDAAAAAA==&#10;" filled="f" stroked="f">
                  <v:textbox>
                    <w:txbxContent>
                      <w:p w:rsidR="003904A3" w:rsidRPr="00F35D55" w:rsidRDefault="003904A3" w:rsidP="00EC4766">
                        <w:pPr>
                          <w:spacing w:after="0" w:line="240" w:lineRule="auto"/>
                          <w:ind w:left="-86"/>
                          <w:rPr>
                            <w:sz w:val="18"/>
                            <w:szCs w:val="18"/>
                          </w:rPr>
                        </w:pPr>
                        <w:r>
                          <w:rPr>
                            <w:sz w:val="18"/>
                            <w:szCs w:val="18"/>
                          </w:rPr>
                          <w:t>Image 12: Farm on Mast Road</w:t>
                        </w:r>
                      </w:p>
                    </w:txbxContent>
                  </v:textbox>
                </v:shape>
              </v:group>
            </w:pict>
          </mc:Fallback>
        </mc:AlternateContent>
      </w:r>
      <w:r w:rsidR="002F4938">
        <w:rPr>
          <w:rFonts w:cs="Arial"/>
          <w:b/>
          <w:bCs/>
        </w:rPr>
        <w:br w:type="page"/>
      </w:r>
    </w:p>
    <w:p w:rsidR="00503211" w:rsidRDefault="00D965AF" w:rsidP="00414708">
      <w:pPr>
        <w:jc w:val="left"/>
        <w:rPr>
          <w:rFonts w:cs="Arial"/>
          <w:bCs/>
        </w:rPr>
      </w:pPr>
      <w:r w:rsidRPr="00D965AF">
        <w:rPr>
          <w:rFonts w:cs="Arial"/>
          <w:b/>
          <w:bCs/>
        </w:rPr>
        <w:lastRenderedPageBreak/>
        <w:t>1893-1945</w:t>
      </w:r>
      <w:r w:rsidRPr="00D965AF">
        <w:rPr>
          <w:rFonts w:cs="Arial"/>
          <w:bCs/>
        </w:rPr>
        <w:t xml:space="preserve">: </w:t>
      </w:r>
      <w:r w:rsidRPr="00D965AF">
        <w:rPr>
          <w:rFonts w:cs="Arial"/>
          <w:b/>
          <w:bCs/>
        </w:rPr>
        <w:t>New Hampshire College, Town Acquires Long Term Debt</w:t>
      </w:r>
      <w:r w:rsidRPr="00D965AF">
        <w:rPr>
          <w:rFonts w:cs="Arial"/>
          <w:b/>
          <w:bCs/>
        </w:rPr>
        <w:tab/>
      </w:r>
    </w:p>
    <w:p w:rsidR="00350C41" w:rsidRDefault="002B61C8" w:rsidP="007E420F">
      <w:pPr>
        <w:rPr>
          <w:rFonts w:cs="Arial"/>
          <w:bCs/>
        </w:rPr>
      </w:pPr>
      <w:r>
        <w:rPr>
          <w:rFonts w:cs="Arial"/>
          <w:bCs/>
          <w:noProof/>
        </w:rPr>
        <mc:AlternateContent>
          <mc:Choice Requires="wpg">
            <w:drawing>
              <wp:anchor distT="0" distB="0" distL="114300" distR="114300" simplePos="0" relativeHeight="252215296" behindDoc="0" locked="0" layoutInCell="1" allowOverlap="1" wp14:anchorId="793CCFA0" wp14:editId="2CF61DF8">
                <wp:simplePos x="0" y="0"/>
                <wp:positionH relativeFrom="column">
                  <wp:posOffset>-76200</wp:posOffset>
                </wp:positionH>
                <wp:positionV relativeFrom="paragraph">
                  <wp:posOffset>2964180</wp:posOffset>
                </wp:positionV>
                <wp:extent cx="8976995" cy="3766820"/>
                <wp:effectExtent l="114300" t="171450" r="376555" b="24130"/>
                <wp:wrapNone/>
                <wp:docPr id="107527" name="Group 107527"/>
                <wp:cNvGraphicFramePr/>
                <a:graphic xmlns:a="http://schemas.openxmlformats.org/drawingml/2006/main">
                  <a:graphicData uri="http://schemas.microsoft.com/office/word/2010/wordprocessingGroup">
                    <wpg:wgp>
                      <wpg:cNvGrpSpPr/>
                      <wpg:grpSpPr>
                        <a:xfrm>
                          <a:off x="0" y="0"/>
                          <a:ext cx="8976995" cy="3766820"/>
                          <a:chOff x="-389612" y="1017468"/>
                          <a:chExt cx="8987809" cy="3771821"/>
                        </a:xfrm>
                      </wpg:grpSpPr>
                      <pic:pic xmlns:pic="http://schemas.openxmlformats.org/drawingml/2006/picture">
                        <pic:nvPicPr>
                          <pic:cNvPr id="109575" name="Picture 109575"/>
                          <pic:cNvPicPr>
                            <a:picLocks noChangeAspect="1"/>
                          </pic:cNvPicPr>
                        </pic:nvPicPr>
                        <pic:blipFill rotWithShape="1">
                          <a:blip r:embed="rId41" cstate="print">
                            <a:extLst>
                              <a:ext uri="{28A0092B-C50C-407E-A947-70E740481C1C}">
                                <a14:useLocalDpi xmlns:a14="http://schemas.microsoft.com/office/drawing/2010/main" val="0"/>
                              </a:ext>
                            </a:extLst>
                          </a:blip>
                          <a:srcRect t="2693"/>
                          <a:stretch/>
                        </pic:blipFill>
                        <pic:spPr>
                          <a:xfrm>
                            <a:off x="-323699" y="1017468"/>
                            <a:ext cx="8921896" cy="3439073"/>
                          </a:xfrm>
                          <a:prstGeom prst="rect">
                            <a:avLst/>
                          </a:prstGeom>
                          <a:ln>
                            <a:noFill/>
                          </a:ln>
                          <a:effectLst>
                            <a:outerShdw blurRad="292100" dist="139700" dir="2700000" algn="tl" rotWithShape="0">
                              <a:srgbClr val="333333">
                                <a:alpha val="65000"/>
                              </a:srgbClr>
                            </a:outerShdw>
                          </a:effectLst>
                        </pic:spPr>
                      </pic:pic>
                      <wps:wsp>
                        <wps:cNvPr id="107526" name="Text Box 2"/>
                        <wps:cNvSpPr txBox="1">
                          <a:spLocks noChangeArrowheads="1"/>
                        </wps:cNvSpPr>
                        <wps:spPr bwMode="auto">
                          <a:xfrm>
                            <a:off x="-389612" y="4458488"/>
                            <a:ext cx="7076064" cy="330801"/>
                          </a:xfrm>
                          <a:prstGeom prst="rect">
                            <a:avLst/>
                          </a:prstGeom>
                          <a:noFill/>
                          <a:ln w="9525">
                            <a:noFill/>
                            <a:miter lim="800000"/>
                            <a:headEnd/>
                            <a:tailEnd/>
                          </a:ln>
                        </wps:spPr>
                        <wps:txbx>
                          <w:txbxContent>
                            <w:p w:rsidR="003904A3" w:rsidRPr="00350C41" w:rsidRDefault="003904A3">
                              <w:pPr>
                                <w:rPr>
                                  <w:sz w:val="18"/>
                                  <w:szCs w:val="18"/>
                                </w:rPr>
                              </w:pPr>
                              <w:r w:rsidRPr="00622E86">
                                <w:rPr>
                                  <w:sz w:val="18"/>
                                  <w:szCs w:val="18"/>
                                </w:rPr>
                                <w:t>Image 1</w:t>
                              </w:r>
                              <w:r>
                                <w:rPr>
                                  <w:sz w:val="18"/>
                                  <w:szCs w:val="18"/>
                                </w:rPr>
                                <w:t>3</w:t>
                              </w:r>
                              <w:r w:rsidRPr="00622E86">
                                <w:rPr>
                                  <w:sz w:val="18"/>
                                  <w:szCs w:val="18"/>
                                </w:rPr>
                                <w:t>:</w:t>
                              </w:r>
                              <w:r w:rsidRPr="00350C41">
                                <w:rPr>
                                  <w:sz w:val="18"/>
                                  <w:szCs w:val="18"/>
                                </w:rPr>
                                <w:t xml:space="preserve"> Madbury Road in 1933 – </w:t>
                              </w:r>
                              <w:r>
                                <w:rPr>
                                  <w:sz w:val="18"/>
                                  <w:szCs w:val="18"/>
                                </w:rPr>
                                <w:t>B</w:t>
                              </w:r>
                              <w:r w:rsidRPr="00350C41">
                                <w:rPr>
                                  <w:sz w:val="18"/>
                                  <w:szCs w:val="18"/>
                                </w:rPr>
                                <w:t>eyond are Woodman, Coe,</w:t>
                              </w:r>
                              <w:r>
                                <w:rPr>
                                  <w:sz w:val="18"/>
                                  <w:szCs w:val="18"/>
                                </w:rPr>
                                <w:t xml:space="preserve"> and Young Farms. The Oyster River is visible in the upper right of the image.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7527" o:spid="_x0000_s1069" style="position:absolute;left:0;text-align:left;margin-left:-6pt;margin-top:233.4pt;width:706.85pt;height:296.6pt;z-index:252215296;mso-width-relative:margin;mso-height-relative:margin" coordorigin="-3896,10174" coordsize="89878,37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">
                <v:shape id="Picture 109575" o:spid="_x0000_s1070" type="#_x0000_t75" style="position:absolute;left:-3236;top:10174;width:89217;height:34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2NVHFAAAA3wAAAA8AAABkcnMvZG93bnJldi54bWxET1trwjAUfhf2H8IR9jZTBbdZjSLDsTHd&#10;gzfEt0NzbEqbk9Jktfv3ZjDw8eO7zxadrURLjS8cKxgOEhDEmdMF5woO+/enVxA+IGusHJOCX/Kw&#10;mD/0Zphqd+UttbuQixjCPkUFJoQ6ldJnhiz6gauJI3dxjcUQYZNL3eA1httKjpLkWVosODYYrOnN&#10;UFbufqyCdfVxXH2V+nQ2x+9NW45csVw5pR773XIKIlAX7uJ/96eO85PJ+GUMf38iAD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9jVRxQAAAN8AAAAPAAAAAAAAAAAAAAAA&#10;AJ8CAABkcnMvZG93bnJldi54bWxQSwUGAAAAAAQABAD3AAAAkQMAAAAA&#10;">
                  <v:imagedata r:id="rId42" o:title="" croptop="1765f"/>
                  <v:shadow on="t" color="#333" opacity="42598f" origin="-.5,-.5" offset="2.74397mm,2.74397mm"/>
                  <v:path arrowok="t"/>
                </v:shape>
                <v:shape id="_x0000_s1071" type="#_x0000_t202" style="position:absolute;left:-3896;top:44584;width:70760;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1l5sMA&#10;AADfAAAADwAAAGRycy9kb3ducmV2LnhtbERPW2vCMBR+H/gfwhn4psnEy9Y1FVEEnzas22Bvh+bY&#10;ljUnpYm2/vtlIOzx47un68E24kqdrx1reJoqEMSFMzWXGj5O+8kzCB+QDTaOScONPKyz0UOKiXE9&#10;H+mah1LEEPYJaqhCaBMpfVGRRT91LXHkzq6zGCLsSmk67GO4beRMqaW0WHNsqLClbUXFT36xGj7f&#10;zt9fc/Ve7uyi7d2gJNsXqfX4cdi8ggg0hH/x3X0wcb5aLWZL+PsTAc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1l5sMAAADfAAAADwAAAAAAAAAAAAAAAACYAgAAZHJzL2Rv&#10;d25yZXYueG1sUEsFBgAAAAAEAAQA9QAAAIgDAAAAAA==&#10;" filled="f" stroked="f">
                  <v:textbox>
                    <w:txbxContent>
                      <w:p w:rsidR="003904A3" w:rsidRPr="00350C41" w:rsidRDefault="003904A3">
                        <w:pPr>
                          <w:rPr>
                            <w:sz w:val="18"/>
                            <w:szCs w:val="18"/>
                          </w:rPr>
                        </w:pPr>
                        <w:r w:rsidRPr="00622E86">
                          <w:rPr>
                            <w:sz w:val="18"/>
                            <w:szCs w:val="18"/>
                          </w:rPr>
                          <w:t>Image 1</w:t>
                        </w:r>
                        <w:r>
                          <w:rPr>
                            <w:sz w:val="18"/>
                            <w:szCs w:val="18"/>
                          </w:rPr>
                          <w:t>3</w:t>
                        </w:r>
                        <w:r w:rsidRPr="00622E86">
                          <w:rPr>
                            <w:sz w:val="18"/>
                            <w:szCs w:val="18"/>
                          </w:rPr>
                          <w:t>:</w:t>
                        </w:r>
                        <w:r w:rsidRPr="00350C41">
                          <w:rPr>
                            <w:sz w:val="18"/>
                            <w:szCs w:val="18"/>
                          </w:rPr>
                          <w:t xml:space="preserve"> Madbury Road in 1933 – </w:t>
                        </w:r>
                        <w:r>
                          <w:rPr>
                            <w:sz w:val="18"/>
                            <w:szCs w:val="18"/>
                          </w:rPr>
                          <w:t>B</w:t>
                        </w:r>
                        <w:r w:rsidRPr="00350C41">
                          <w:rPr>
                            <w:sz w:val="18"/>
                            <w:szCs w:val="18"/>
                          </w:rPr>
                          <w:t>eyond are Woodman, Coe,</w:t>
                        </w:r>
                        <w:r>
                          <w:rPr>
                            <w:sz w:val="18"/>
                            <w:szCs w:val="18"/>
                          </w:rPr>
                          <w:t xml:space="preserve"> and Young Farms. The Oyster River is visible in the upper right of the image. </w:t>
                        </w:r>
                      </w:p>
                    </w:txbxContent>
                  </v:textbox>
                </v:shape>
              </v:group>
            </w:pict>
          </mc:Fallback>
        </mc:AlternateContent>
      </w:r>
      <w:r w:rsidR="00D965AF" w:rsidRPr="00017592">
        <w:rPr>
          <w:rFonts w:cs="Arial"/>
          <w:bCs/>
        </w:rPr>
        <w:t>In 189</w:t>
      </w:r>
      <w:r w:rsidR="00B10E57" w:rsidRPr="00017592">
        <w:rPr>
          <w:rFonts w:cs="Arial"/>
          <w:bCs/>
        </w:rPr>
        <w:t xml:space="preserve">3, </w:t>
      </w:r>
      <w:r w:rsidR="00D965AF" w:rsidRPr="00017592">
        <w:rPr>
          <w:rFonts w:cs="Arial"/>
          <w:bCs/>
        </w:rPr>
        <w:t xml:space="preserve">New Hampshire College was </w:t>
      </w:r>
      <w:r w:rsidR="00017592" w:rsidRPr="00017592">
        <w:rPr>
          <w:rFonts w:cs="Arial"/>
          <w:bCs/>
        </w:rPr>
        <w:t>relocated</w:t>
      </w:r>
      <w:r w:rsidR="00D965AF" w:rsidRPr="00017592">
        <w:rPr>
          <w:rFonts w:cs="Arial"/>
          <w:bCs/>
        </w:rPr>
        <w:t xml:space="preserve"> to Durham</w:t>
      </w:r>
      <w:r w:rsidR="00017592">
        <w:rPr>
          <w:rFonts w:cs="Arial"/>
          <w:bCs/>
        </w:rPr>
        <w:t xml:space="preserve"> after</w:t>
      </w:r>
      <w:r w:rsidR="00D965AF" w:rsidRPr="00017592">
        <w:rPr>
          <w:rFonts w:cs="Arial"/>
          <w:bCs/>
        </w:rPr>
        <w:t xml:space="preserve"> resident Benjamin Thompson</w:t>
      </w:r>
      <w:r w:rsidR="00017592" w:rsidRPr="00017592">
        <w:rPr>
          <w:rFonts w:cs="Arial"/>
          <w:bCs/>
        </w:rPr>
        <w:t xml:space="preserve"> willed </w:t>
      </w:r>
      <w:r w:rsidR="009C631A">
        <w:rPr>
          <w:rFonts w:cs="Arial"/>
          <w:bCs/>
        </w:rPr>
        <w:t>money</w:t>
      </w:r>
      <w:r w:rsidR="00017592" w:rsidRPr="00017592">
        <w:rPr>
          <w:rFonts w:cs="Arial"/>
          <w:bCs/>
        </w:rPr>
        <w:t xml:space="preserve"> and land</w:t>
      </w:r>
      <w:r w:rsidR="00D965AF" w:rsidRPr="00017592">
        <w:rPr>
          <w:rFonts w:cs="Arial"/>
          <w:bCs/>
        </w:rPr>
        <w:t xml:space="preserve"> on condition that the </w:t>
      </w:r>
      <w:proofErr w:type="gramStart"/>
      <w:r w:rsidR="00017592" w:rsidRPr="00017592">
        <w:rPr>
          <w:rFonts w:cs="Arial"/>
          <w:bCs/>
        </w:rPr>
        <w:t>s</w:t>
      </w:r>
      <w:r w:rsidR="00D965AF" w:rsidRPr="00017592">
        <w:rPr>
          <w:rFonts w:cs="Arial"/>
          <w:bCs/>
        </w:rPr>
        <w:t>tate establish</w:t>
      </w:r>
      <w:proofErr w:type="gramEnd"/>
      <w:r w:rsidR="00D965AF" w:rsidRPr="00017592">
        <w:rPr>
          <w:rFonts w:cs="Arial"/>
          <w:bCs/>
        </w:rPr>
        <w:t xml:space="preserve"> an agricultural college </w:t>
      </w:r>
      <w:r w:rsidR="00017592">
        <w:rPr>
          <w:rFonts w:cs="Arial"/>
          <w:bCs/>
        </w:rPr>
        <w:t>in</w:t>
      </w:r>
      <w:r w:rsidR="00D965AF" w:rsidRPr="00017592">
        <w:rPr>
          <w:rFonts w:cs="Arial"/>
          <w:bCs/>
        </w:rPr>
        <w:t xml:space="preserve"> Durham</w:t>
      </w:r>
      <w:r w:rsidR="00017592">
        <w:rPr>
          <w:rFonts w:cs="Arial"/>
          <w:bCs/>
        </w:rPr>
        <w:t xml:space="preserve">. </w:t>
      </w:r>
      <w:r w:rsidR="00B10E57">
        <w:rPr>
          <w:rFonts w:cs="Arial"/>
          <w:bCs/>
        </w:rPr>
        <w:t>Thompson’s</w:t>
      </w:r>
      <w:r w:rsidR="00D965AF" w:rsidRPr="00D965AF">
        <w:rPr>
          <w:rFonts w:cs="Arial"/>
          <w:bCs/>
        </w:rPr>
        <w:t xml:space="preserve"> purpose was to promote the scientific education of NH farmers, </w:t>
      </w:r>
      <w:r w:rsidR="00B10E57">
        <w:rPr>
          <w:rFonts w:cs="Arial"/>
          <w:bCs/>
        </w:rPr>
        <w:t xml:space="preserve">which would </w:t>
      </w:r>
      <w:r w:rsidR="00D965AF" w:rsidRPr="00D965AF">
        <w:rPr>
          <w:rFonts w:cs="Arial"/>
          <w:bCs/>
        </w:rPr>
        <w:t>enabl</w:t>
      </w:r>
      <w:r w:rsidR="00B10E57">
        <w:rPr>
          <w:rFonts w:cs="Arial"/>
          <w:bCs/>
        </w:rPr>
        <w:t>e</w:t>
      </w:r>
      <w:r w:rsidR="00D965AF" w:rsidRPr="00D965AF">
        <w:rPr>
          <w:rFonts w:cs="Arial"/>
          <w:bCs/>
        </w:rPr>
        <w:t xml:space="preserve"> them to compete with farmers of the Great Plains whose produce was transported east by railroad.</w:t>
      </w:r>
      <w:r w:rsidR="00A10CB1">
        <w:rPr>
          <w:rFonts w:cs="Arial"/>
          <w:bCs/>
        </w:rPr>
        <w:t xml:space="preserve"> For the first time, Durham used long term debt to pay for road pavement in order to facilitate vehicles traveling at a higher speed</w:t>
      </w:r>
      <w:r w:rsidR="00D965AF" w:rsidRPr="00D965AF">
        <w:rPr>
          <w:rFonts w:cs="Arial"/>
          <w:bCs/>
        </w:rPr>
        <w:t>. In 1911</w:t>
      </w:r>
      <w:r w:rsidR="00B10E57">
        <w:rPr>
          <w:rFonts w:cs="Arial"/>
          <w:bCs/>
        </w:rPr>
        <w:t>,</w:t>
      </w:r>
      <w:r w:rsidR="00D965AF" w:rsidRPr="00D965AF">
        <w:rPr>
          <w:rFonts w:cs="Arial"/>
          <w:bCs/>
        </w:rPr>
        <w:t xml:space="preserve"> the Boston &amp; Maine Railroad moved its track west to straighten a curve between the Oyster River and the Madbury town line (the former rail bed is E</w:t>
      </w:r>
      <w:r w:rsidR="00B10E57">
        <w:rPr>
          <w:rFonts w:cs="Arial"/>
          <w:bCs/>
        </w:rPr>
        <w:t>dgewood R</w:t>
      </w:r>
      <w:r w:rsidR="008641BE">
        <w:rPr>
          <w:rFonts w:cs="Arial"/>
          <w:bCs/>
        </w:rPr>
        <w:t>oa</w:t>
      </w:r>
      <w:r w:rsidR="00B10E57">
        <w:rPr>
          <w:rFonts w:cs="Arial"/>
          <w:bCs/>
        </w:rPr>
        <w:t>d). From 1</w:t>
      </w:r>
      <w:r w:rsidR="005B2060">
        <w:rPr>
          <w:rFonts w:cs="Arial"/>
          <w:bCs/>
        </w:rPr>
        <w:t>8</w:t>
      </w:r>
      <w:r w:rsidR="008641BE">
        <w:rPr>
          <w:rFonts w:cs="Arial"/>
          <w:bCs/>
        </w:rPr>
        <w:t>94</w:t>
      </w:r>
      <w:r w:rsidR="00B10E57">
        <w:rPr>
          <w:rFonts w:cs="Arial"/>
          <w:bCs/>
        </w:rPr>
        <w:t xml:space="preserve"> to 1914, enrollment at New Hampshire C</w:t>
      </w:r>
      <w:r w:rsidR="00D965AF" w:rsidRPr="00D965AF">
        <w:rPr>
          <w:rFonts w:cs="Arial"/>
          <w:bCs/>
        </w:rPr>
        <w:t xml:space="preserve">ollege </w:t>
      </w:r>
      <w:r w:rsidR="00B10E57">
        <w:rPr>
          <w:rFonts w:cs="Arial"/>
          <w:bCs/>
        </w:rPr>
        <w:t xml:space="preserve">increased from </w:t>
      </w:r>
      <w:r w:rsidR="00D965AF" w:rsidRPr="00D965AF">
        <w:rPr>
          <w:rFonts w:cs="Arial"/>
          <w:bCs/>
        </w:rPr>
        <w:t xml:space="preserve">about 100 </w:t>
      </w:r>
      <w:r w:rsidR="00B10E57">
        <w:rPr>
          <w:rFonts w:cs="Arial"/>
          <w:bCs/>
        </w:rPr>
        <w:t xml:space="preserve">to </w:t>
      </w:r>
      <w:r w:rsidR="00D965AF" w:rsidRPr="00D965AF">
        <w:rPr>
          <w:rFonts w:cs="Arial"/>
          <w:bCs/>
        </w:rPr>
        <w:t xml:space="preserve">500 </w:t>
      </w:r>
      <w:r w:rsidR="00B10E57">
        <w:rPr>
          <w:rFonts w:cs="Arial"/>
          <w:bCs/>
        </w:rPr>
        <w:t>students</w:t>
      </w:r>
      <w:r w:rsidR="00D965AF" w:rsidRPr="00D965AF">
        <w:rPr>
          <w:rFonts w:cs="Arial"/>
          <w:bCs/>
        </w:rPr>
        <w:t>. In 1922</w:t>
      </w:r>
      <w:r w:rsidR="00B10E57">
        <w:rPr>
          <w:rFonts w:cs="Arial"/>
          <w:bCs/>
        </w:rPr>
        <w:t>,</w:t>
      </w:r>
      <w:r w:rsidR="00D965AF" w:rsidRPr="00D965AF">
        <w:rPr>
          <w:rFonts w:cs="Arial"/>
          <w:bCs/>
        </w:rPr>
        <w:t xml:space="preserve"> the number of students reached 1,000, exceeding the resident population for the first time. In 1923</w:t>
      </w:r>
      <w:r w:rsidR="00B10E57">
        <w:rPr>
          <w:rFonts w:cs="Arial"/>
          <w:bCs/>
        </w:rPr>
        <w:t>,</w:t>
      </w:r>
      <w:r w:rsidR="00D965AF" w:rsidRPr="00D965AF">
        <w:rPr>
          <w:rFonts w:cs="Arial"/>
          <w:bCs/>
        </w:rPr>
        <w:t xml:space="preserve"> N</w:t>
      </w:r>
      <w:r w:rsidR="00B10E57">
        <w:rPr>
          <w:rFonts w:cs="Arial"/>
          <w:bCs/>
        </w:rPr>
        <w:t xml:space="preserve">ew </w:t>
      </w:r>
      <w:r w:rsidR="00D965AF" w:rsidRPr="00D965AF">
        <w:rPr>
          <w:rFonts w:cs="Arial"/>
          <w:bCs/>
        </w:rPr>
        <w:t>H</w:t>
      </w:r>
      <w:r w:rsidR="00B10E57">
        <w:rPr>
          <w:rFonts w:cs="Arial"/>
          <w:bCs/>
        </w:rPr>
        <w:t>ampshire</w:t>
      </w:r>
      <w:r w:rsidR="00D965AF" w:rsidRPr="00D965AF">
        <w:rPr>
          <w:rFonts w:cs="Arial"/>
          <w:bCs/>
        </w:rPr>
        <w:t xml:space="preserve"> College petitioned the Legislature for a corporate restructure to become the University </w:t>
      </w:r>
      <w:proofErr w:type="gramStart"/>
      <w:r w:rsidR="00D965AF" w:rsidRPr="00D965AF">
        <w:rPr>
          <w:rFonts w:cs="Arial"/>
          <w:bCs/>
        </w:rPr>
        <w:t>of</w:t>
      </w:r>
      <w:proofErr w:type="gramEnd"/>
      <w:r w:rsidR="00D965AF" w:rsidRPr="00D965AF">
        <w:rPr>
          <w:rFonts w:cs="Arial"/>
          <w:bCs/>
        </w:rPr>
        <w:t xml:space="preserve"> N</w:t>
      </w:r>
      <w:r w:rsidR="00B10E57">
        <w:rPr>
          <w:rFonts w:cs="Arial"/>
          <w:bCs/>
        </w:rPr>
        <w:t xml:space="preserve">ew </w:t>
      </w:r>
      <w:r w:rsidR="00D965AF" w:rsidRPr="00D965AF">
        <w:rPr>
          <w:rFonts w:cs="Arial"/>
          <w:bCs/>
        </w:rPr>
        <w:t>H</w:t>
      </w:r>
      <w:r w:rsidR="00B10E57">
        <w:rPr>
          <w:rFonts w:cs="Arial"/>
          <w:bCs/>
        </w:rPr>
        <w:t>ampshire (UNH)</w:t>
      </w:r>
      <w:r w:rsidR="00D965AF" w:rsidRPr="00D965AF">
        <w:rPr>
          <w:rFonts w:cs="Arial"/>
          <w:bCs/>
        </w:rPr>
        <w:t xml:space="preserve">. </w:t>
      </w:r>
    </w:p>
    <w:p w:rsidR="00C14C26" w:rsidRDefault="009D4199" w:rsidP="007E420F">
      <w:pPr>
        <w:rPr>
          <w:rFonts w:cs="Arial"/>
          <w:bCs/>
        </w:rPr>
      </w:pPr>
      <w:r>
        <w:rPr>
          <w:rFonts w:cs="Arial"/>
          <w:bCs/>
        </w:rPr>
        <w:br w:type="column"/>
      </w:r>
    </w:p>
    <w:p w:rsidR="00D965AF" w:rsidRDefault="00B10E57" w:rsidP="007E420F">
      <w:pPr>
        <w:rPr>
          <w:rFonts w:cs="Arial"/>
          <w:bCs/>
        </w:rPr>
      </w:pPr>
      <w:r w:rsidRPr="00D965AF">
        <w:rPr>
          <w:rFonts w:cs="Arial"/>
          <w:bCs/>
        </w:rPr>
        <w:t>The Ebenezer Thompson farm</w:t>
      </w:r>
      <w:r w:rsidR="009C631A">
        <w:rPr>
          <w:rFonts w:cs="Arial"/>
          <w:bCs/>
        </w:rPr>
        <w:t>,</w:t>
      </w:r>
      <w:r w:rsidRPr="00D965AF">
        <w:rPr>
          <w:rFonts w:cs="Arial"/>
          <w:bCs/>
        </w:rPr>
        <w:t xml:space="preserve"> built in 1710, was sold and used for student housing.</w:t>
      </w:r>
      <w:r>
        <w:rPr>
          <w:rFonts w:cs="Arial"/>
          <w:bCs/>
        </w:rPr>
        <w:t xml:space="preserve"> </w:t>
      </w:r>
      <w:r w:rsidR="00D965AF" w:rsidRPr="00D965AF">
        <w:rPr>
          <w:rFonts w:cs="Arial"/>
          <w:bCs/>
        </w:rPr>
        <w:t>In the 1930s</w:t>
      </w:r>
      <w:proofErr w:type="gramStart"/>
      <w:r w:rsidR="008641BE">
        <w:rPr>
          <w:rFonts w:cs="Arial"/>
          <w:bCs/>
        </w:rPr>
        <w:t xml:space="preserve">, </w:t>
      </w:r>
      <w:r w:rsidR="00D965AF" w:rsidRPr="00D965AF">
        <w:rPr>
          <w:rFonts w:cs="Arial"/>
          <w:bCs/>
        </w:rPr>
        <w:t xml:space="preserve"> fraternities</w:t>
      </w:r>
      <w:proofErr w:type="gramEnd"/>
      <w:r w:rsidR="00D965AF" w:rsidRPr="00D965AF">
        <w:rPr>
          <w:rFonts w:cs="Arial"/>
          <w:bCs/>
        </w:rPr>
        <w:t xml:space="preserve"> and houses were built along Madbury Road on this farm and the adjacent Jenkins and Woodman farms. Private water systems owned by three residents supplied water along Main St</w:t>
      </w:r>
      <w:r w:rsidR="008641BE">
        <w:rPr>
          <w:rFonts w:cs="Arial"/>
          <w:bCs/>
        </w:rPr>
        <w:t>reet</w:t>
      </w:r>
      <w:r w:rsidR="00D965AF" w:rsidRPr="00D965AF">
        <w:rPr>
          <w:rFonts w:cs="Arial"/>
          <w:bCs/>
        </w:rPr>
        <w:t>, Madbury R</w:t>
      </w:r>
      <w:r w:rsidR="008641BE">
        <w:rPr>
          <w:rFonts w:cs="Arial"/>
          <w:bCs/>
        </w:rPr>
        <w:t>oa</w:t>
      </w:r>
      <w:r w:rsidR="00D965AF" w:rsidRPr="00D965AF">
        <w:rPr>
          <w:rFonts w:cs="Arial"/>
          <w:bCs/>
        </w:rPr>
        <w:t>d and Mill R</w:t>
      </w:r>
      <w:r w:rsidR="008641BE">
        <w:rPr>
          <w:rFonts w:cs="Arial"/>
          <w:bCs/>
        </w:rPr>
        <w:t>oa</w:t>
      </w:r>
      <w:r w:rsidR="00D965AF" w:rsidRPr="00D965AF">
        <w:rPr>
          <w:rFonts w:cs="Arial"/>
          <w:bCs/>
        </w:rPr>
        <w:t>d. The historic Benjamin Thompson house, used as a dormitory, was destroyed by fire (site of the Post Office). When student enrollment reached 2,500 UNH built a dam on the Oyster River t</w:t>
      </w:r>
      <w:r w:rsidR="005B2060">
        <w:rPr>
          <w:rFonts w:cs="Arial"/>
          <w:bCs/>
        </w:rPr>
        <w:t>o provide water for its campus and purchased</w:t>
      </w:r>
      <w:r w:rsidR="00D965AF" w:rsidRPr="00D965AF">
        <w:rPr>
          <w:rFonts w:cs="Arial"/>
          <w:bCs/>
        </w:rPr>
        <w:t xml:space="preserve"> the adjacent land flooded by the reservoir. A sewage treatment plant was built on the Oyster River by UNH to process the sewage produced by the university. A new town school was built in 1936 on the site of the Woodman Garrison (now the Middle School). By the end of World War II, student enrollment was 2,600 and UNH owned 1,500 acres of prime land in Durham. </w:t>
      </w:r>
      <w:r w:rsidR="00D965AF" w:rsidRPr="00350C41">
        <w:rPr>
          <w:rFonts w:cs="Arial"/>
          <w:bCs/>
          <w:i/>
        </w:rPr>
        <w:t xml:space="preserve">Historic resources include </w:t>
      </w:r>
      <w:r w:rsidR="00D965AF" w:rsidRPr="000516C8">
        <w:rPr>
          <w:rFonts w:cs="Arial"/>
          <w:bCs/>
          <w:i/>
        </w:rPr>
        <w:t>building</w:t>
      </w:r>
      <w:r w:rsidR="005B2060">
        <w:rPr>
          <w:rFonts w:cs="Arial"/>
          <w:bCs/>
          <w:i/>
        </w:rPr>
        <w:t>s</w:t>
      </w:r>
      <w:r w:rsidR="00022C1A">
        <w:rPr>
          <w:rFonts w:cs="Arial"/>
          <w:bCs/>
          <w:i/>
        </w:rPr>
        <w:t xml:space="preserve"> </w:t>
      </w:r>
      <w:r w:rsidR="00D965AF" w:rsidRPr="00350C41">
        <w:rPr>
          <w:rFonts w:cs="Arial"/>
          <w:bCs/>
          <w:i/>
        </w:rPr>
        <w:t>built between 1893 and 1915</w:t>
      </w:r>
      <w:r w:rsidR="005B2060">
        <w:rPr>
          <w:rFonts w:cs="Arial"/>
          <w:bCs/>
          <w:i/>
        </w:rPr>
        <w:t>.</w:t>
      </w:r>
    </w:p>
    <w:p w:rsidR="0080610C" w:rsidRDefault="0080610C">
      <w:pPr>
        <w:jc w:val="left"/>
        <w:rPr>
          <w:rFonts w:cs="Arial"/>
          <w:b/>
          <w:bCs/>
        </w:rPr>
      </w:pPr>
      <w:r>
        <w:rPr>
          <w:rFonts w:cs="Arial"/>
          <w:b/>
          <w:bCs/>
        </w:rPr>
        <w:br w:type="page"/>
      </w:r>
    </w:p>
    <w:p w:rsidR="00D965AF" w:rsidRDefault="004E0DB6" w:rsidP="003657F0">
      <w:pPr>
        <w:spacing w:after="0"/>
        <w:rPr>
          <w:rFonts w:cs="Arial"/>
          <w:b/>
          <w:bCs/>
        </w:rPr>
      </w:pPr>
      <w:r>
        <w:rPr>
          <w:rFonts w:cs="Arial"/>
          <w:bCs/>
          <w:noProof/>
        </w:rPr>
        <w:lastRenderedPageBreak/>
        <mc:AlternateContent>
          <mc:Choice Requires="wpg">
            <w:drawing>
              <wp:anchor distT="0" distB="0" distL="114300" distR="114300" simplePos="0" relativeHeight="252220416" behindDoc="1" locked="0" layoutInCell="1" allowOverlap="1" wp14:anchorId="78E87BB2" wp14:editId="09DE5C3F">
                <wp:simplePos x="0" y="0"/>
                <wp:positionH relativeFrom="column">
                  <wp:posOffset>361950</wp:posOffset>
                </wp:positionH>
                <wp:positionV relativeFrom="paragraph">
                  <wp:posOffset>34925</wp:posOffset>
                </wp:positionV>
                <wp:extent cx="3056890" cy="1985645"/>
                <wp:effectExtent l="95250" t="171450" r="372110" b="128905"/>
                <wp:wrapTight wrapText="bothSides">
                  <wp:wrapPolygon edited="0">
                    <wp:start x="2019" y="-1865"/>
                    <wp:lineTo x="-673" y="-1451"/>
                    <wp:lineTo x="-673" y="19272"/>
                    <wp:lineTo x="269" y="21759"/>
                    <wp:lineTo x="1346" y="22795"/>
                    <wp:lineTo x="22076" y="22795"/>
                    <wp:lineTo x="23152" y="21759"/>
                    <wp:lineTo x="23960" y="18650"/>
                    <wp:lineTo x="24095" y="207"/>
                    <wp:lineTo x="22749" y="-1451"/>
                    <wp:lineTo x="21403" y="-1865"/>
                    <wp:lineTo x="2019" y="-1865"/>
                  </wp:wrapPolygon>
                </wp:wrapTight>
                <wp:docPr id="107534" name="Group 107534"/>
                <wp:cNvGraphicFramePr/>
                <a:graphic xmlns:a="http://schemas.openxmlformats.org/drawingml/2006/main">
                  <a:graphicData uri="http://schemas.microsoft.com/office/word/2010/wordprocessingGroup">
                    <wpg:wgp>
                      <wpg:cNvGrpSpPr/>
                      <wpg:grpSpPr>
                        <a:xfrm>
                          <a:off x="0" y="0"/>
                          <a:ext cx="3056891" cy="1985645"/>
                          <a:chOff x="-239302" y="-624744"/>
                          <a:chExt cx="3065946" cy="1995405"/>
                        </a:xfrm>
                      </wpg:grpSpPr>
                      <pic:pic xmlns:pic="http://schemas.openxmlformats.org/drawingml/2006/picture">
                        <pic:nvPicPr>
                          <pic:cNvPr id="16" name="Picture 2" descr="11_28"/>
                          <pic:cNvPicPr>
                            <a:picLocks noChangeAspect="1"/>
                          </pic:cNvPicPr>
                        </pic:nvPicPr>
                        <pic:blipFill rotWithShape="1">
                          <a:blip r:embed="rId43" cstate="print">
                            <a:extLst>
                              <a:ext uri="{28A0092B-C50C-407E-A947-70E740481C1C}">
                                <a14:useLocalDpi xmlns:a14="http://schemas.microsoft.com/office/drawing/2010/main" val="0"/>
                              </a:ext>
                            </a:extLst>
                          </a:blip>
                          <a:srcRect t="2487" b="5828"/>
                          <a:stretch/>
                        </pic:blipFill>
                        <pic:spPr bwMode="auto">
                          <a:xfrm>
                            <a:off x="-165936" y="-624744"/>
                            <a:ext cx="2992580" cy="1754219"/>
                          </a:xfrm>
                          <a:prstGeom prst="rect">
                            <a:avLst/>
                          </a:prstGeom>
                          <a:ln>
                            <a:noFill/>
                          </a:ln>
                          <a:effectLst>
                            <a:outerShdw blurRad="292100" dist="139700" dir="2700000" algn="tl" rotWithShape="0">
                              <a:srgbClr val="333333">
                                <a:alpha val="65000"/>
                              </a:srgbClr>
                            </a:outerShdw>
                          </a:effectLst>
                          <a:extLst/>
                        </pic:spPr>
                      </pic:pic>
                      <wps:wsp>
                        <wps:cNvPr id="107533" name="Text Box 2"/>
                        <wps:cNvSpPr txBox="1">
                          <a:spLocks noChangeArrowheads="1"/>
                        </wps:cNvSpPr>
                        <wps:spPr bwMode="auto">
                          <a:xfrm>
                            <a:off x="-239302" y="1132742"/>
                            <a:ext cx="2975506" cy="237919"/>
                          </a:xfrm>
                          <a:prstGeom prst="rect">
                            <a:avLst/>
                          </a:prstGeom>
                          <a:noFill/>
                          <a:ln w="9525">
                            <a:noFill/>
                            <a:miter lim="800000"/>
                            <a:headEnd/>
                            <a:tailEnd/>
                          </a:ln>
                        </wps:spPr>
                        <wps:txbx>
                          <w:txbxContent>
                            <w:p w:rsidR="003904A3" w:rsidRPr="00862B01" w:rsidRDefault="003904A3">
                              <w:pPr>
                                <w:rPr>
                                  <w:sz w:val="18"/>
                                  <w:szCs w:val="18"/>
                                </w:rPr>
                              </w:pPr>
                              <w:r w:rsidRPr="00622E86">
                                <w:rPr>
                                  <w:sz w:val="18"/>
                                  <w:szCs w:val="18"/>
                                </w:rPr>
                                <w:t>Image 1</w:t>
                              </w:r>
                              <w:r>
                                <w:rPr>
                                  <w:sz w:val="18"/>
                                  <w:szCs w:val="18"/>
                                </w:rPr>
                                <w:t>4</w:t>
                              </w:r>
                              <w:r w:rsidRPr="00622E86">
                                <w:rPr>
                                  <w:sz w:val="18"/>
                                  <w:szCs w:val="18"/>
                                </w:rPr>
                                <w:t>: The</w:t>
                              </w:r>
                              <w:r w:rsidRPr="00862B01">
                                <w:rPr>
                                  <w:sz w:val="18"/>
                                  <w:szCs w:val="18"/>
                                </w:rPr>
                                <w:t xml:space="preserve"> Oyster River was re-routed for a new railroad bridge in 1911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7534" o:spid="_x0000_s1072" style="position:absolute;left:0;text-align:left;margin-left:28.5pt;margin-top:2.75pt;width:240.7pt;height:156.35pt;z-index:-251096064;mso-width-relative:margin;mso-height-relative:margin" coordorigin="-2393,-6247" coordsize="30659,19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">
                <v:shape id="Picture 2" o:spid="_x0000_s1073" type="#_x0000_t75" alt="11_28" style="position:absolute;left:-1659;top:-6247;width:29925;height:1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gZ7AAAAA2wAAAA8AAABkcnMvZG93bnJldi54bWxET01rwkAQvRf8D8sI3ppNRYKkriKFlkK9&#10;JAa9DrtjkpqdDdlV47/vFgRv83ifs9qMthNXGnzrWMFbkoIg1s60XCuo9p+vSxA+IBvsHJOCO3nY&#10;rCcvK8yNu3FB1zLUIoawz1FBE0KfS+l1QxZ94nriyJ3cYDFEONTSDHiL4baT8zTNpMWWY0ODPX00&#10;pM/lxSr4qb72i+DSHR6oNPr3pIujWSo1m47bdxCBxvAUP9zfJs7P4P+XeIBc/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8CBnsAAAADbAAAADwAAAAAAAAAAAAAAAACfAgAA&#10;ZHJzL2Rvd25yZXYueG1sUEsFBgAAAAAEAAQA9wAAAIwDAAAAAA==&#10;">
                  <v:imagedata r:id="rId44" o:title="11_28" croptop="1630f" cropbottom="3819f"/>
                  <v:shadow on="t" color="#333" opacity="42598f" origin="-.5,-.5" offset="2.74397mm,2.74397mm"/>
                  <v:path arrowok="t"/>
                </v:shape>
                <v:shape id="_x0000_s1074" type="#_x0000_t202" style="position:absolute;left:-2393;top:11327;width:29755;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NQo8MA&#10;AADfAAAADwAAAGRycy9kb3ducmV2LnhtbERPy2oCMRTdF/yHcIXualKtWqcTRSwFVxVfBXeXyZ0H&#10;Tm6GSepM/94UCl0ezjtd9bYWN2p95VjD80iBIM6cqbjQcDp+PL2C8AHZYO2YNPyQh9Vy8JBiYlzH&#10;e7odQiFiCPsENZQhNImUPivJoh+5hjhyuWsthgjbQpoWuxhuazlWaiYtVhwbSmxoU1J2PXxbDefP&#10;/PL1onbFu502neuVZLuQWj8O+/UbiEB9+Bf/ubcmzlfz6WQCv38iA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4NQo8MAAADfAAAADwAAAAAAAAAAAAAAAACYAgAAZHJzL2Rv&#10;d25yZXYueG1sUEsFBgAAAAAEAAQA9QAAAIgDAAAAAA==&#10;" filled="f" stroked="f">
                  <v:textbox>
                    <w:txbxContent>
                      <w:p w:rsidR="003904A3" w:rsidRPr="00862B01" w:rsidRDefault="003904A3">
                        <w:pPr>
                          <w:rPr>
                            <w:sz w:val="18"/>
                            <w:szCs w:val="18"/>
                          </w:rPr>
                        </w:pPr>
                        <w:r w:rsidRPr="00622E86">
                          <w:rPr>
                            <w:sz w:val="18"/>
                            <w:szCs w:val="18"/>
                          </w:rPr>
                          <w:t>Image 1</w:t>
                        </w:r>
                        <w:r>
                          <w:rPr>
                            <w:sz w:val="18"/>
                            <w:szCs w:val="18"/>
                          </w:rPr>
                          <w:t>4</w:t>
                        </w:r>
                        <w:r w:rsidRPr="00622E86">
                          <w:rPr>
                            <w:sz w:val="18"/>
                            <w:szCs w:val="18"/>
                          </w:rPr>
                          <w:t>: The</w:t>
                        </w:r>
                        <w:r w:rsidRPr="00862B01">
                          <w:rPr>
                            <w:sz w:val="18"/>
                            <w:szCs w:val="18"/>
                          </w:rPr>
                          <w:t xml:space="preserve"> Oyster River was re-routed for a new railroad bridge in 1911</w:t>
                        </w:r>
                      </w:p>
                    </w:txbxContent>
                  </v:textbox>
                </v:shape>
                <w10:wrap type="tight"/>
              </v:group>
            </w:pict>
          </mc:Fallback>
        </mc:AlternateContent>
      </w:r>
      <w:r>
        <w:rPr>
          <w:rFonts w:cs="Arial"/>
          <w:b/>
          <w:bCs/>
        </w:rPr>
        <w:br w:type="column"/>
      </w:r>
      <w:r w:rsidR="00D965AF" w:rsidRPr="00D965AF">
        <w:rPr>
          <w:rFonts w:cs="Arial"/>
          <w:b/>
          <w:bCs/>
        </w:rPr>
        <w:lastRenderedPageBreak/>
        <w:t>1946-1980</w:t>
      </w:r>
      <w:r w:rsidR="00D965AF" w:rsidRPr="00D965AF">
        <w:rPr>
          <w:rFonts w:cs="Arial"/>
          <w:bCs/>
        </w:rPr>
        <w:t xml:space="preserve">: </w:t>
      </w:r>
      <w:r w:rsidR="00D965AF" w:rsidRPr="00D965AF">
        <w:rPr>
          <w:rFonts w:cs="Arial"/>
          <w:b/>
          <w:bCs/>
        </w:rPr>
        <w:t>Housing Developments and Oyster River Cooperative School District</w:t>
      </w:r>
      <w:r w:rsidR="00D965AF">
        <w:rPr>
          <w:rFonts w:cs="Arial"/>
          <w:b/>
          <w:bCs/>
        </w:rPr>
        <w:tab/>
      </w:r>
    </w:p>
    <w:p w:rsidR="005A4671" w:rsidRPr="00D965AF" w:rsidRDefault="005A4671" w:rsidP="003657F0">
      <w:pPr>
        <w:spacing w:after="0"/>
        <w:rPr>
          <w:rFonts w:cs="Arial"/>
          <w:b/>
          <w:bCs/>
        </w:rPr>
      </w:pPr>
    </w:p>
    <w:p w:rsidR="0080610C" w:rsidRDefault="005A4671" w:rsidP="009D4199">
      <w:pPr>
        <w:rPr>
          <w:rFonts w:cs="Arial"/>
          <w:b/>
          <w:bCs/>
        </w:rPr>
      </w:pPr>
      <w:r w:rsidRPr="004426B9">
        <w:rPr>
          <w:rFonts w:cs="Arial"/>
          <w:bCs/>
          <w:noProof/>
        </w:rPr>
        <mc:AlternateContent>
          <mc:Choice Requires="wpg">
            <w:drawing>
              <wp:anchor distT="0" distB="0" distL="114300" distR="114300" simplePos="0" relativeHeight="252289024" behindDoc="1" locked="0" layoutInCell="1" allowOverlap="1" wp14:anchorId="7C97E7D0" wp14:editId="6AA50FF2">
                <wp:simplePos x="0" y="0"/>
                <wp:positionH relativeFrom="column">
                  <wp:posOffset>-4505325</wp:posOffset>
                </wp:positionH>
                <wp:positionV relativeFrom="paragraph">
                  <wp:posOffset>4024630</wp:posOffset>
                </wp:positionV>
                <wp:extent cx="3199765" cy="2200275"/>
                <wp:effectExtent l="19050" t="171450" r="381635" b="66675"/>
                <wp:wrapTight wrapText="bothSides">
                  <wp:wrapPolygon edited="0">
                    <wp:start x="2443" y="-1683"/>
                    <wp:lineTo x="-129" y="-1309"/>
                    <wp:lineTo x="-129" y="16644"/>
                    <wp:lineTo x="129" y="19823"/>
                    <wp:lineTo x="1672" y="21694"/>
                    <wp:lineTo x="1800" y="22068"/>
                    <wp:lineTo x="22119" y="22068"/>
                    <wp:lineTo x="22247" y="21694"/>
                    <wp:lineTo x="23790" y="19823"/>
                    <wp:lineTo x="24048" y="-374"/>
                    <wp:lineTo x="23276" y="-1309"/>
                    <wp:lineTo x="21476" y="-1683"/>
                    <wp:lineTo x="2443" y="-1683"/>
                  </wp:wrapPolygon>
                </wp:wrapTight>
                <wp:docPr id="107542" name="Group 107542"/>
                <wp:cNvGraphicFramePr/>
                <a:graphic xmlns:a="http://schemas.openxmlformats.org/drawingml/2006/main">
                  <a:graphicData uri="http://schemas.microsoft.com/office/word/2010/wordprocessingGroup">
                    <wpg:wgp>
                      <wpg:cNvGrpSpPr/>
                      <wpg:grpSpPr>
                        <a:xfrm>
                          <a:off x="0" y="0"/>
                          <a:ext cx="3199765" cy="2200275"/>
                          <a:chOff x="18300" y="992729"/>
                          <a:chExt cx="3202065" cy="2148769"/>
                        </a:xfrm>
                      </wpg:grpSpPr>
                      <wps:wsp>
                        <wps:cNvPr id="107537" name="Text Box 2"/>
                        <wps:cNvSpPr txBox="1">
                          <a:spLocks noChangeArrowheads="1"/>
                        </wps:cNvSpPr>
                        <wps:spPr bwMode="auto">
                          <a:xfrm>
                            <a:off x="18300" y="2887173"/>
                            <a:ext cx="1961302" cy="254325"/>
                          </a:xfrm>
                          <a:prstGeom prst="rect">
                            <a:avLst/>
                          </a:prstGeom>
                          <a:noFill/>
                          <a:ln w="9525">
                            <a:noFill/>
                            <a:miter lim="800000"/>
                            <a:headEnd/>
                            <a:tailEnd/>
                          </a:ln>
                        </wps:spPr>
                        <wps:txbx>
                          <w:txbxContent>
                            <w:p w:rsidR="003904A3" w:rsidRPr="00862B01" w:rsidRDefault="003904A3" w:rsidP="003834B6">
                              <w:pPr>
                                <w:rPr>
                                  <w:sz w:val="18"/>
                                  <w:szCs w:val="18"/>
                                </w:rPr>
                              </w:pPr>
                              <w:r>
                                <w:rPr>
                                  <w:sz w:val="18"/>
                                  <w:szCs w:val="18"/>
                                </w:rPr>
                                <w:t>Image 16: 1958 View of Main Street</w:t>
                              </w:r>
                            </w:p>
                          </w:txbxContent>
                        </wps:txbx>
                        <wps:bodyPr rot="0" vert="horz" wrap="square" lIns="91440" tIns="45720" rIns="91440" bIns="45720" anchor="t" anchorCtr="0">
                          <a:noAutofit/>
                        </wps:bodyPr>
                      </wps:wsp>
                      <pic:pic xmlns:pic="http://schemas.openxmlformats.org/drawingml/2006/picture">
                        <pic:nvPicPr>
                          <pic:cNvPr id="2" name="Picture 2"/>
                          <pic:cNvPicPr preferRelativeResize="0">
                            <a:picLocks noChangeAspect="1"/>
                          </pic:cNvPicPr>
                        </pic:nvPicPr>
                        <pic:blipFill rotWithShape="1">
                          <a:blip r:embed="rId45" cstate="print">
                            <a:extLst>
                              <a:ext uri="{28A0092B-C50C-407E-A947-70E740481C1C}">
                                <a14:useLocalDpi xmlns:a14="http://schemas.microsoft.com/office/drawing/2010/main" val="0"/>
                              </a:ext>
                            </a:extLst>
                          </a:blip>
                          <a:srcRect t="4653"/>
                          <a:stretch/>
                        </pic:blipFill>
                        <pic:spPr>
                          <a:xfrm>
                            <a:off x="161278" y="992729"/>
                            <a:ext cx="3059087" cy="1851896"/>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id="Group 107542" o:spid="_x0000_s1075" style="position:absolute;left:0;text-align:left;margin-left:-354.75pt;margin-top:316.9pt;width:251.95pt;height:173.25pt;z-index:-251027456;mso-width-relative:margin;mso-height-relative:margin" coordorigin="183,9927" coordsize="32020,21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">
                <v:shape id="_x0000_s1076" type="#_x0000_t202" style="position:absolute;left:183;top:28871;width:19613;height:2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hWoMMA&#10;AADfAAAADwAAAGRycy9kb3ducmV2LnhtbERPW2vCMBR+H/gfwhF8m4nzNqtRhiL4NNFtgm+H5tgW&#10;m5PSRFv/vRkM9vjx3Rer1pbiTrUvHGsY9BUI4tSZgjMN31/b13cQPiAbLB2Thgd5WC07LwtMjGv4&#10;QPdjyEQMYZ+ghjyEKpHSpzlZ9H1XEUfu4mqLIcI6k6bGJobbUr4pNZEWC44NOVa0zim9Hm9Ww8/n&#10;5XwaqX22seOqca2SbGdS6163/ZiDCNSGf/Gfe2fifDUdD6fw+ycC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hWoMMAAADfAAAADwAAAAAAAAAAAAAAAACYAgAAZHJzL2Rv&#10;d25yZXYueG1sUEsFBgAAAAAEAAQA9QAAAIgDAAAAAA==&#10;" filled="f" stroked="f">
                  <v:textbox>
                    <w:txbxContent>
                      <w:p w:rsidR="003904A3" w:rsidRPr="00862B01" w:rsidRDefault="003904A3" w:rsidP="003834B6">
                        <w:pPr>
                          <w:rPr>
                            <w:sz w:val="18"/>
                            <w:szCs w:val="18"/>
                          </w:rPr>
                        </w:pPr>
                        <w:r>
                          <w:rPr>
                            <w:sz w:val="18"/>
                            <w:szCs w:val="18"/>
                          </w:rPr>
                          <w:t>Image 16: 1958 View of Main Street</w:t>
                        </w:r>
                      </w:p>
                    </w:txbxContent>
                  </v:textbox>
                </v:shape>
                <v:shape id="Picture 2" o:spid="_x0000_s1077" type="#_x0000_t75" style="position:absolute;left:1612;top:9927;width:30591;height:185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44E/DAAAA2gAAAA8AAABkcnMvZG93bnJldi54bWxEj8FqwzAQRO+B/IPYQm+x3LSY4FoxwRAo&#10;pTnYLeS6tTa2ibUykpK4fx8VCj0OM/OGKcrZjOJKzg+WFTwlKQji1uqBOwVfn/vVBoQPyBpHy6Tg&#10;hzyU2+WiwFzbG9d0bUInIoR9jgr6EKZcSt/2ZNAndiKO3sk6gyFK10nt8BbhZpTrNM2kwYHjQo8T&#10;VT215+ZiFBxfbHXKfHO4vH+3rp4b/kjxWanHh3n3CiLQHP7Df+03rWANv1fiDZD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7jgT8MAAADaAAAADwAAAAAAAAAAAAAAAACf&#10;AgAAZHJzL2Rvd25yZXYueG1sUEsFBgAAAAAEAAQA9wAAAI8DAAAAAA==&#10;">
                  <v:imagedata r:id="rId46" o:title="" croptop="3049f"/>
                  <v:shadow on="t" color="#333" opacity="42598f" origin="-.5,-.5" offset="2.74397mm,2.74397mm"/>
                  <v:path arrowok="t"/>
                </v:shape>
                <w10:wrap type="tight"/>
              </v:group>
            </w:pict>
          </mc:Fallback>
        </mc:AlternateContent>
      </w:r>
      <w:r w:rsidRPr="004426B9">
        <w:rPr>
          <w:rFonts w:cs="Arial"/>
          <w:bCs/>
          <w:noProof/>
        </w:rPr>
        <mc:AlternateContent>
          <mc:Choice Requires="wps">
            <w:drawing>
              <wp:anchor distT="0" distB="0" distL="114300" distR="114300" simplePos="0" relativeHeight="252286976" behindDoc="0" locked="0" layoutInCell="1" allowOverlap="1" wp14:anchorId="59619AA4" wp14:editId="10767CB8">
                <wp:simplePos x="0" y="0"/>
                <wp:positionH relativeFrom="column">
                  <wp:posOffset>-4472305</wp:posOffset>
                </wp:positionH>
                <wp:positionV relativeFrom="paragraph">
                  <wp:posOffset>3597910</wp:posOffset>
                </wp:positionV>
                <wp:extent cx="3095625" cy="419100"/>
                <wp:effectExtent l="0" t="0" r="0" b="0"/>
                <wp:wrapTight wrapText="bothSides">
                  <wp:wrapPolygon edited="0">
                    <wp:start x="399" y="0"/>
                    <wp:lineTo x="399" y="20618"/>
                    <wp:lineTo x="21135" y="20618"/>
                    <wp:lineTo x="21135" y="0"/>
                    <wp:lineTo x="399" y="0"/>
                  </wp:wrapPolygon>
                </wp:wrapTight>
                <wp:docPr id="107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419100"/>
                        </a:xfrm>
                        <a:prstGeom prst="rect">
                          <a:avLst/>
                        </a:prstGeom>
                        <a:noFill/>
                        <a:ln w="9525">
                          <a:noFill/>
                          <a:miter lim="800000"/>
                          <a:headEnd/>
                          <a:tailEnd/>
                        </a:ln>
                      </wps:spPr>
                      <wps:txbx>
                        <w:txbxContent>
                          <w:p w:rsidR="003904A3" w:rsidRPr="00862B01" w:rsidRDefault="003904A3" w:rsidP="002B61C8">
                            <w:pPr>
                              <w:spacing w:line="240" w:lineRule="auto"/>
                              <w:rPr>
                                <w:sz w:val="18"/>
                                <w:szCs w:val="18"/>
                              </w:rPr>
                            </w:pPr>
                            <w:r>
                              <w:rPr>
                                <w:sz w:val="18"/>
                                <w:szCs w:val="18"/>
                              </w:rPr>
                              <w:t xml:space="preserve">Image 15: 1957 Faculty Road and Valentine Hill Road Development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352.15pt;margin-top:283.3pt;width:243.75pt;height:33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" filled="f" stroked="f">
                <v:textbox>
                  <w:txbxContent>
                    <w:p w:rsidR="003904A3" w:rsidRPr="00862B01" w:rsidRDefault="003904A3" w:rsidP="002B61C8">
                      <w:pPr>
                        <w:spacing w:line="240" w:lineRule="auto"/>
                        <w:rPr>
                          <w:sz w:val="18"/>
                          <w:szCs w:val="18"/>
                        </w:rPr>
                      </w:pPr>
                      <w:r>
                        <w:rPr>
                          <w:sz w:val="18"/>
                          <w:szCs w:val="18"/>
                        </w:rPr>
                        <w:t xml:space="preserve">Image 15: 1957 Faculty Road and Valentine Hill Road Development </w:t>
                      </w:r>
                    </w:p>
                  </w:txbxContent>
                </v:textbox>
                <w10:wrap type="tight"/>
              </v:shape>
            </w:pict>
          </mc:Fallback>
        </mc:AlternateContent>
      </w:r>
      <w:r w:rsidRPr="004426B9">
        <w:rPr>
          <w:rFonts w:cs="Arial"/>
          <w:bCs/>
          <w:noProof/>
        </w:rPr>
        <w:drawing>
          <wp:anchor distT="0" distB="0" distL="114300" distR="114300" simplePos="0" relativeHeight="252288000" behindDoc="1" locked="0" layoutInCell="1" allowOverlap="1" wp14:anchorId="2C9B4AFA" wp14:editId="5C983222">
            <wp:simplePos x="0" y="0"/>
            <wp:positionH relativeFrom="column">
              <wp:posOffset>-4363085</wp:posOffset>
            </wp:positionH>
            <wp:positionV relativeFrom="paragraph">
              <wp:posOffset>1503680</wp:posOffset>
            </wp:positionV>
            <wp:extent cx="3020695" cy="2054860"/>
            <wp:effectExtent l="171450" t="171450" r="389255" b="364490"/>
            <wp:wrapTight wrapText="bothSides">
              <wp:wrapPolygon edited="0">
                <wp:start x="1498" y="-1802"/>
                <wp:lineTo x="-1226" y="-1402"/>
                <wp:lineTo x="-1226" y="22428"/>
                <wp:lineTo x="-272" y="24230"/>
                <wp:lineTo x="817" y="25231"/>
                <wp:lineTo x="22204" y="25231"/>
                <wp:lineTo x="23294" y="24230"/>
                <wp:lineTo x="24111" y="21226"/>
                <wp:lineTo x="24247" y="801"/>
                <wp:lineTo x="22340" y="-1402"/>
                <wp:lineTo x="21523" y="-1802"/>
                <wp:lineTo x="1498" y="-1802"/>
              </wp:wrapPolygon>
            </wp:wrapTight>
            <wp:docPr id="107529" name="Picture 2" descr="s_Faculty_Rd_24_5A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9" name="Picture 2" descr="s_Faculty_Rd_24_5A1a"/>
                    <pic:cNvPicPr>
                      <a:picLocks noChangeAspect="1"/>
                    </pic:cNvPicPr>
                  </pic:nvPicPr>
                  <pic:blipFill rotWithShape="1">
                    <a:blip r:embed="rId47" cstate="print">
                      <a:extLst>
                        <a:ext uri="{28A0092B-C50C-407E-A947-70E740481C1C}">
                          <a14:useLocalDpi xmlns:a14="http://schemas.microsoft.com/office/drawing/2010/main" val="0"/>
                        </a:ext>
                      </a:extLst>
                    </a:blip>
                    <a:srcRect t="6961"/>
                    <a:stretch/>
                  </pic:blipFill>
                  <pic:spPr bwMode="auto">
                    <a:xfrm>
                      <a:off x="0" y="0"/>
                      <a:ext cx="3020695" cy="2054860"/>
                    </a:xfrm>
                    <a:prstGeom prst="rect">
                      <a:avLst/>
                    </a:prstGeom>
                    <a:ln>
                      <a:noFill/>
                    </a:ln>
                    <a:effectLst>
                      <a:outerShdw blurRad="292100" dist="139700" dir="2700000" algn="tl" rotWithShape="0">
                        <a:srgbClr val="333333">
                          <a:alpha val="65000"/>
                        </a:srgbClr>
                      </a:outerShdw>
                    </a:effectLst>
                    <a:extLst/>
                  </pic:spPr>
                </pic:pic>
              </a:graphicData>
            </a:graphic>
            <wp14:sizeRelH relativeFrom="margin">
              <wp14:pctWidth>0</wp14:pctWidth>
            </wp14:sizeRelH>
            <wp14:sizeRelV relativeFrom="margin">
              <wp14:pctHeight>0</wp14:pctHeight>
            </wp14:sizeRelV>
          </wp:anchor>
        </w:drawing>
      </w:r>
      <w:r w:rsidR="00D965AF" w:rsidRPr="004426B9">
        <w:rPr>
          <w:rFonts w:cs="Arial"/>
          <w:bCs/>
        </w:rPr>
        <w:t>After World War II, UNH enrollment</w:t>
      </w:r>
      <w:r w:rsidR="00022C1A" w:rsidRPr="004426B9">
        <w:rPr>
          <w:rFonts w:cs="Arial"/>
          <w:bCs/>
        </w:rPr>
        <w:t xml:space="preserve"> </w:t>
      </w:r>
      <w:r w:rsidR="00D965AF" w:rsidRPr="004426B9">
        <w:rPr>
          <w:rFonts w:cs="Arial"/>
          <w:bCs/>
        </w:rPr>
        <w:t xml:space="preserve">doubled to 5,200 students </w:t>
      </w:r>
      <w:r w:rsidR="00022C1A" w:rsidRPr="004426B9">
        <w:rPr>
          <w:rFonts w:cs="Arial"/>
          <w:bCs/>
        </w:rPr>
        <w:t>by</w:t>
      </w:r>
      <w:r w:rsidR="00D965AF" w:rsidRPr="004426B9">
        <w:rPr>
          <w:rFonts w:cs="Arial"/>
          <w:bCs/>
        </w:rPr>
        <w:t xml:space="preserve"> 1948. </w:t>
      </w:r>
      <w:r w:rsidR="004426B9">
        <w:rPr>
          <w:rFonts w:cs="Arial"/>
          <w:bCs/>
        </w:rPr>
        <w:t>Single family housing developments first appeared in Durham, including f</w:t>
      </w:r>
      <w:r w:rsidR="004426B9" w:rsidRPr="004426B9">
        <w:t xml:space="preserve">aculty development on the </w:t>
      </w:r>
      <w:proofErr w:type="spellStart"/>
      <w:r w:rsidR="004426B9" w:rsidRPr="004426B9">
        <w:t>McDaniels-Hoitt</w:t>
      </w:r>
      <w:proofErr w:type="spellEnd"/>
      <w:r w:rsidR="004426B9" w:rsidRPr="004426B9">
        <w:t xml:space="preserve"> farm and </w:t>
      </w:r>
      <w:proofErr w:type="spellStart"/>
      <w:r w:rsidR="004426B9" w:rsidRPr="004426B9">
        <w:t>Onderdonk</w:t>
      </w:r>
      <w:proofErr w:type="spellEnd"/>
      <w:r w:rsidR="004426B9" w:rsidRPr="004426B9">
        <w:t xml:space="preserve"> land, Wedgwood development on Burnham-Page land, Riverview Road on the Bunker pasture, Beards Landing on the Coe farm, </w:t>
      </w:r>
      <w:proofErr w:type="spellStart"/>
      <w:r w:rsidR="004426B9" w:rsidRPr="004426B9">
        <w:t>Littlehale</w:t>
      </w:r>
      <w:proofErr w:type="spellEnd"/>
      <w:r w:rsidR="004426B9" w:rsidRPr="004426B9">
        <w:t xml:space="preserve"> Road on the Emerson farm</w:t>
      </w:r>
      <w:r w:rsidR="004426B9">
        <w:t>,</w:t>
      </w:r>
      <w:r w:rsidR="004426B9" w:rsidRPr="004426B9">
        <w:t xml:space="preserve"> and Woodridge development on the Davis farm. </w:t>
      </w:r>
      <w:r w:rsidR="00B10E57" w:rsidRPr="004426B9">
        <w:rPr>
          <w:rFonts w:cs="Arial"/>
          <w:bCs/>
        </w:rPr>
        <w:t xml:space="preserve">The </w:t>
      </w:r>
      <w:r w:rsidR="00D965AF" w:rsidRPr="004426B9">
        <w:rPr>
          <w:rFonts w:cs="Arial"/>
          <w:bCs/>
        </w:rPr>
        <w:t>construction</w:t>
      </w:r>
      <w:r w:rsidR="00D965AF" w:rsidRPr="00D965AF">
        <w:rPr>
          <w:rFonts w:cs="Arial"/>
          <w:bCs/>
        </w:rPr>
        <w:t xml:space="preserve"> of Pease Air Force Base, regulations favoring agribusiness</w:t>
      </w:r>
      <w:r w:rsidR="00B10E57">
        <w:rPr>
          <w:rFonts w:cs="Arial"/>
          <w:bCs/>
        </w:rPr>
        <w:t>,</w:t>
      </w:r>
      <w:r w:rsidR="00D965AF" w:rsidRPr="00D965AF">
        <w:rPr>
          <w:rFonts w:cs="Arial"/>
          <w:bCs/>
        </w:rPr>
        <w:t xml:space="preserve"> and the decline of the railroads</w:t>
      </w:r>
      <w:r w:rsidR="00B10E57">
        <w:rPr>
          <w:rFonts w:cs="Arial"/>
          <w:bCs/>
        </w:rPr>
        <w:t xml:space="preserve"> contributed to the decline of local dairy farming</w:t>
      </w:r>
      <w:r w:rsidR="00D965AF" w:rsidRPr="00D965AF">
        <w:rPr>
          <w:rFonts w:cs="Arial"/>
          <w:bCs/>
        </w:rPr>
        <w:t>. The Oyster River Cooperative School District was formed in 1954, combining the schools of Durham, Lee</w:t>
      </w:r>
      <w:r w:rsidR="008641BE">
        <w:rPr>
          <w:rFonts w:cs="Arial"/>
          <w:bCs/>
        </w:rPr>
        <w:t>,</w:t>
      </w:r>
      <w:r w:rsidR="00D965AF" w:rsidRPr="00D965AF">
        <w:rPr>
          <w:rFonts w:cs="Arial"/>
          <w:bCs/>
        </w:rPr>
        <w:t xml:space="preserve"> and Madbury. A high school was built in 1964 on the Coe farm. Railroad passenger service ceased, automobile traffic increased and the Route 4 bypass was completed in 1966 crossing the Coe, Woodman</w:t>
      </w:r>
      <w:r w:rsidR="008641BE">
        <w:rPr>
          <w:rFonts w:cs="Arial"/>
          <w:bCs/>
        </w:rPr>
        <w:t>,</w:t>
      </w:r>
      <w:r w:rsidR="00D965AF" w:rsidRPr="00D965AF">
        <w:rPr>
          <w:rFonts w:cs="Arial"/>
          <w:bCs/>
        </w:rPr>
        <w:t xml:space="preserve"> and </w:t>
      </w:r>
      <w:proofErr w:type="spellStart"/>
      <w:r w:rsidR="00D965AF" w:rsidRPr="00D965AF">
        <w:rPr>
          <w:rFonts w:cs="Arial"/>
          <w:bCs/>
        </w:rPr>
        <w:t>Demeritt</w:t>
      </w:r>
      <w:proofErr w:type="spellEnd"/>
      <w:r w:rsidR="00D965AF" w:rsidRPr="00D965AF">
        <w:rPr>
          <w:rFonts w:cs="Arial"/>
          <w:bCs/>
        </w:rPr>
        <w:t xml:space="preserve"> farms. </w:t>
      </w:r>
      <w:r w:rsidR="00181103" w:rsidRPr="00D965AF">
        <w:rPr>
          <w:rFonts w:cs="Arial"/>
          <w:bCs/>
        </w:rPr>
        <w:t xml:space="preserve">The first shopping center at Mill Plaza was built on the </w:t>
      </w:r>
      <w:proofErr w:type="spellStart"/>
      <w:r w:rsidR="00181103" w:rsidRPr="00D965AF">
        <w:rPr>
          <w:rFonts w:cs="Arial"/>
          <w:bCs/>
        </w:rPr>
        <w:t>Chesley</w:t>
      </w:r>
      <w:proofErr w:type="spellEnd"/>
      <w:r w:rsidR="00181103" w:rsidRPr="00D965AF">
        <w:rPr>
          <w:rFonts w:cs="Arial"/>
          <w:bCs/>
        </w:rPr>
        <w:t xml:space="preserve">-Osgood farm </w:t>
      </w:r>
      <w:r w:rsidR="00181103">
        <w:rPr>
          <w:rFonts w:cs="Arial"/>
          <w:bCs/>
        </w:rPr>
        <w:t>circa 1969</w:t>
      </w:r>
      <w:r w:rsidR="00181103" w:rsidRPr="00D965AF">
        <w:rPr>
          <w:rFonts w:cs="Arial"/>
          <w:bCs/>
        </w:rPr>
        <w:t xml:space="preserve">. </w:t>
      </w:r>
      <w:r w:rsidR="00D965AF" w:rsidRPr="00D965AF">
        <w:rPr>
          <w:rFonts w:cs="Arial"/>
          <w:bCs/>
        </w:rPr>
        <w:t xml:space="preserve">During the 1973 oil crisis, </w:t>
      </w:r>
      <w:r w:rsidR="00B10E57">
        <w:rPr>
          <w:rFonts w:cs="Arial"/>
          <w:bCs/>
        </w:rPr>
        <w:t>Aristotle Onassis proposed an</w:t>
      </w:r>
      <w:r w:rsidR="00D965AF" w:rsidRPr="00D965AF">
        <w:rPr>
          <w:rFonts w:cs="Arial"/>
          <w:bCs/>
        </w:rPr>
        <w:t xml:space="preserve"> oil refinery on </w:t>
      </w:r>
      <w:r w:rsidR="00022C1A">
        <w:rPr>
          <w:rFonts w:cs="Arial"/>
          <w:bCs/>
        </w:rPr>
        <w:t>3</w:t>
      </w:r>
      <w:r w:rsidR="00D965AF" w:rsidRPr="00D965AF">
        <w:rPr>
          <w:rFonts w:cs="Arial"/>
          <w:bCs/>
        </w:rPr>
        <w:t xml:space="preserve">,000 acres south of the Oyster River. </w:t>
      </w:r>
      <w:r w:rsidR="00B10E57">
        <w:rPr>
          <w:rFonts w:cs="Arial"/>
          <w:bCs/>
        </w:rPr>
        <w:t>R</w:t>
      </w:r>
      <w:r w:rsidR="00D965AF" w:rsidRPr="00D965AF">
        <w:rPr>
          <w:rFonts w:cs="Arial"/>
          <w:bCs/>
        </w:rPr>
        <w:t>esident activists</w:t>
      </w:r>
      <w:r w:rsidR="00B10E57">
        <w:rPr>
          <w:rFonts w:cs="Arial"/>
          <w:bCs/>
        </w:rPr>
        <w:t xml:space="preserve"> opposed the refinery and this</w:t>
      </w:r>
      <w:r w:rsidR="00D965AF" w:rsidRPr="00D965AF">
        <w:rPr>
          <w:rFonts w:cs="Arial"/>
          <w:bCs/>
        </w:rPr>
        <w:t xml:space="preserve"> economic opportunity was defeated by town vote in 1974. Spruce Hole was listed as a National Landmark and acquired as conservation land by town vote in 1974. The Durham Historic District was created in 1975 by vote of the town and listed on the National Register in 1980. By 1980</w:t>
      </w:r>
      <w:r w:rsidR="008641BE">
        <w:rPr>
          <w:rFonts w:cs="Arial"/>
          <w:bCs/>
        </w:rPr>
        <w:t>,</w:t>
      </w:r>
      <w:r w:rsidR="00D965AF" w:rsidRPr="00D965AF">
        <w:rPr>
          <w:rFonts w:cs="Arial"/>
          <w:bCs/>
        </w:rPr>
        <w:t xml:space="preserve"> UNH enrollment had doubled once more to over 10,000 students, twice the resident population. Residences along Main Street on Church Hill were sold and converted to student housing.</w:t>
      </w:r>
    </w:p>
    <w:p w:rsidR="009D4199" w:rsidRDefault="009D4199">
      <w:pPr>
        <w:jc w:val="left"/>
        <w:rPr>
          <w:rFonts w:cs="Arial"/>
          <w:b/>
          <w:bCs/>
        </w:rPr>
      </w:pPr>
      <w:r>
        <w:rPr>
          <w:rFonts w:cs="Arial"/>
          <w:b/>
          <w:bCs/>
        </w:rPr>
        <w:br w:type="page"/>
      </w:r>
    </w:p>
    <w:p w:rsidR="00D965AF" w:rsidRPr="00D965AF" w:rsidRDefault="006756E7" w:rsidP="0080610C">
      <w:pPr>
        <w:rPr>
          <w:rFonts w:cs="Arial"/>
          <w:bCs/>
        </w:rPr>
      </w:pPr>
      <w:r>
        <w:rPr>
          <w:rFonts w:cs="Arial"/>
          <w:b/>
          <w:bCs/>
          <w:noProof/>
        </w:rPr>
        <w:lastRenderedPageBreak/>
        <mc:AlternateContent>
          <mc:Choice Requires="wpg">
            <w:drawing>
              <wp:anchor distT="0" distB="0" distL="114300" distR="114300" simplePos="0" relativeHeight="252381184" behindDoc="0" locked="0" layoutInCell="1" allowOverlap="1" wp14:anchorId="3BD5B03B" wp14:editId="0FD6A253">
                <wp:simplePos x="0" y="0"/>
                <wp:positionH relativeFrom="column">
                  <wp:posOffset>4791694</wp:posOffset>
                </wp:positionH>
                <wp:positionV relativeFrom="paragraph">
                  <wp:posOffset>-68877</wp:posOffset>
                </wp:positionV>
                <wp:extent cx="4395280" cy="6394739"/>
                <wp:effectExtent l="171450" t="0" r="310515" b="6350"/>
                <wp:wrapSquare wrapText="bothSides"/>
                <wp:docPr id="107543" name="Group 107543"/>
                <wp:cNvGraphicFramePr/>
                <a:graphic xmlns:a="http://schemas.openxmlformats.org/drawingml/2006/main">
                  <a:graphicData uri="http://schemas.microsoft.com/office/word/2010/wordprocessingGroup">
                    <wpg:wgp>
                      <wpg:cNvGrpSpPr/>
                      <wpg:grpSpPr>
                        <a:xfrm>
                          <a:off x="0" y="0"/>
                          <a:ext cx="4395280" cy="6394739"/>
                          <a:chOff x="0" y="0"/>
                          <a:chExt cx="4395280" cy="6394739"/>
                        </a:xfrm>
                      </wpg:grpSpPr>
                      <wps:wsp>
                        <wps:cNvPr id="107539" name="Text Box 2"/>
                        <wps:cNvSpPr txBox="1">
                          <a:spLocks noChangeArrowheads="1"/>
                        </wps:cNvSpPr>
                        <wps:spPr bwMode="auto">
                          <a:xfrm>
                            <a:off x="11875" y="0"/>
                            <a:ext cx="4379595" cy="424180"/>
                          </a:xfrm>
                          <a:prstGeom prst="rect">
                            <a:avLst/>
                          </a:prstGeom>
                          <a:solidFill>
                            <a:schemeClr val="accent3"/>
                          </a:solidFill>
                          <a:ln w="9525">
                            <a:noFill/>
                            <a:miter lim="800000"/>
                            <a:headEnd/>
                            <a:tailEnd/>
                          </a:ln>
                        </wps:spPr>
                        <wps:txbx>
                          <w:txbxContent>
                            <w:p w:rsidR="003904A3" w:rsidRDefault="003904A3">
                              <w:r w:rsidRPr="00FD0D83">
                                <w:rPr>
                                  <w:sz w:val="30"/>
                                  <w:szCs w:val="30"/>
                                </w:rPr>
                                <w:t>Did You Know?</w:t>
                              </w:r>
                              <w:r>
                                <w:t xml:space="preserve"> As of 2015, Durham is 385 years old. </w:t>
                              </w:r>
                            </w:p>
                          </w:txbxContent>
                        </wps:txbx>
                        <wps:bodyPr rot="0" vert="horz" wrap="square" lIns="91440" tIns="45720" rIns="91440" bIns="45720" anchor="t" anchorCtr="0">
                          <a:noAutofit/>
                        </wps:bodyPr>
                      </wps:wsp>
                      <wps:wsp>
                        <wps:cNvPr id="107528" name="Text Box 2"/>
                        <wps:cNvSpPr txBox="1">
                          <a:spLocks noChangeArrowheads="1"/>
                        </wps:cNvSpPr>
                        <wps:spPr bwMode="auto">
                          <a:xfrm>
                            <a:off x="11875" y="3621974"/>
                            <a:ext cx="4383405" cy="498764"/>
                          </a:xfrm>
                          <a:prstGeom prst="rect">
                            <a:avLst/>
                          </a:prstGeom>
                          <a:noFill/>
                          <a:ln w="9525">
                            <a:noFill/>
                            <a:miter lim="800000"/>
                            <a:headEnd/>
                            <a:tailEnd/>
                          </a:ln>
                        </wps:spPr>
                        <wps:txbx>
                          <w:txbxContent>
                            <w:p w:rsidR="003904A3" w:rsidRPr="00E22C42" w:rsidRDefault="003904A3" w:rsidP="00622E86">
                              <w:pPr>
                                <w:ind w:left="-90"/>
                                <w:rPr>
                                  <w:sz w:val="18"/>
                                  <w:szCs w:val="18"/>
                                </w:rPr>
                              </w:pPr>
                              <w:r>
                                <w:rPr>
                                  <w:sz w:val="18"/>
                                  <w:szCs w:val="18"/>
                                </w:rPr>
                                <w:t xml:space="preserve">Image 17: In 1991, Oyster River Bridge was replaced with a new bridge of similar scale with granite facing (Photo credit: Bernie Casey) </w:t>
                              </w:r>
                            </w:p>
                          </w:txbxContent>
                        </wps:txbx>
                        <wps:bodyPr rot="0" vert="horz" wrap="square" lIns="91440" tIns="45720" rIns="91440" bIns="45720" anchor="t" anchorCtr="0">
                          <a:noAutofit/>
                        </wps:bodyPr>
                      </wps:wsp>
                      <pic:pic xmlns:pic="http://schemas.openxmlformats.org/drawingml/2006/picture">
                        <pic:nvPicPr>
                          <pic:cNvPr id="3" name="Picture 3" descr="M:\Towns\dur\2014_Master_Plan\Historic\DSC_0614-2.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641268"/>
                            <a:ext cx="4346368" cy="2897579"/>
                          </a:xfrm>
                          <a:prstGeom prst="rect">
                            <a:avLst/>
                          </a:prstGeom>
                          <a:ln>
                            <a:noFill/>
                          </a:ln>
                          <a:effectLst>
                            <a:outerShdw blurRad="292100" dist="139700" dir="2700000" algn="tl" rotWithShape="0">
                              <a:srgbClr val="333333">
                                <a:alpha val="65000"/>
                              </a:srgbClr>
                            </a:outerShdw>
                          </a:effectLst>
                        </pic:spPr>
                      </pic:pic>
                      <wps:wsp>
                        <wps:cNvPr id="7" name="Text Box 2"/>
                        <wps:cNvSpPr txBox="1">
                          <a:spLocks noChangeArrowheads="1"/>
                        </wps:cNvSpPr>
                        <wps:spPr bwMode="auto">
                          <a:xfrm>
                            <a:off x="47501" y="4156364"/>
                            <a:ext cx="4343400" cy="2238375"/>
                          </a:xfrm>
                          <a:prstGeom prst="rect">
                            <a:avLst/>
                          </a:prstGeom>
                          <a:solidFill>
                            <a:schemeClr val="bg1">
                              <a:lumMod val="75000"/>
                            </a:schemeClr>
                          </a:solidFill>
                          <a:ln w="9525">
                            <a:noFill/>
                            <a:miter lim="800000"/>
                            <a:headEnd/>
                            <a:tailEnd/>
                          </a:ln>
                        </wps:spPr>
                        <wps:txbx>
                          <w:txbxContent>
                            <w:p w:rsidR="003904A3" w:rsidRDefault="003904A3" w:rsidP="00241C98">
                              <w:pPr>
                                <w:jc w:val="center"/>
                              </w:pPr>
                              <w:r>
                                <w:t>Success Story: Oyster River Bridge</w:t>
                              </w:r>
                            </w:p>
                            <w:p w:rsidR="003904A3" w:rsidRDefault="003904A3" w:rsidP="00241C98">
                              <w:r>
                                <w:t xml:space="preserve">Durham’s HDC worked with the NH Department of Transportation to alter the design proposed for the reconstruction of this bridge. The excellent result is a safe modern bridge that preserves the </w:t>
                              </w:r>
                              <w:proofErr w:type="spellStart"/>
                              <w:r>
                                <w:t>viewscape</w:t>
                              </w:r>
                              <w:proofErr w:type="spellEnd"/>
                              <w:r>
                                <w:t xml:space="preserve"> of the historic Oyster River Falls area. The view was preserved by reducing the proposed height and width of the bridge, maintaining the historic bridge profile, installing granite facing over the concrete, and constructing a separate pedestrian bridge. Town events and ceremonies held at the Oyster River Bridge and the adjacent Town Landing Park are enjoyed by many Durham residents.</w:t>
                              </w:r>
                            </w:p>
                            <w:p w:rsidR="003904A3" w:rsidRDefault="003904A3"/>
                          </w:txbxContent>
                        </wps:txbx>
                        <wps:bodyPr rot="0" vert="horz" wrap="square" lIns="91440" tIns="45720" rIns="91440" bIns="45720" anchor="t" anchorCtr="0">
                          <a:noAutofit/>
                        </wps:bodyPr>
                      </wps:wsp>
                    </wpg:wgp>
                  </a:graphicData>
                </a:graphic>
              </wp:anchor>
            </w:drawing>
          </mc:Choice>
          <mc:Fallback>
            <w:pict>
              <v:group id="Group 107543" o:spid="_x0000_s1079" style="position:absolute;left:0;text-align:left;margin-left:377.3pt;margin-top:-5.4pt;width:346.1pt;height:503.5pt;z-index:252381184" coordsize="43952,63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">
                <v:shape id="_x0000_s1080" type="#_x0000_t202" style="position:absolute;left:118;width:43796;height:4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7JsUA&#10;AADfAAAADwAAAGRycy9kb3ducmV2LnhtbERPW2vCMBR+H/gfwhnsbabTdWpnFBHGxhDmDcG3Y3PW&#10;FJuT0kSt/94MBj5+fPfxtLWVOFPjS8cKXroJCOLc6ZILBdvNx/MQhA/IGivHpOBKHqaTzsMYM+0u&#10;vKLzOhQihrDPUIEJoc6k9Lkhi77rauLI/brGYoiwKaRu8BLDbSV7SfImLZYcGwzWNDeUH9cnq2Aw&#10;D+mr6e9O39c6PSx/0sWn3C+UenpsZ+8gArXhLv53f+k4Pxmk/RH8/YkA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LsmxQAAAN8AAAAPAAAAAAAAAAAAAAAAAJgCAABkcnMv&#10;ZG93bnJldi54bWxQSwUGAAAAAAQABAD1AAAAigMAAAAA&#10;" fillcolor="#9bbb59 [3206]" stroked="f">
                  <v:textbox>
                    <w:txbxContent>
                      <w:p w:rsidR="003904A3" w:rsidRDefault="003904A3">
                        <w:r w:rsidRPr="00FD0D83">
                          <w:rPr>
                            <w:sz w:val="30"/>
                            <w:szCs w:val="30"/>
                          </w:rPr>
                          <w:t>Did You Know?</w:t>
                        </w:r>
                        <w:r>
                          <w:t xml:space="preserve"> As of 2015, Durham is 385 years old. </w:t>
                        </w:r>
                      </w:p>
                    </w:txbxContent>
                  </v:textbox>
                </v:shape>
                <v:shape id="_x0000_s1081" type="#_x0000_t202" style="position:absolute;left:118;top:36219;width:43834;height:4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5UD8MA&#10;AADfAAAADwAAAGRycy9kb3ducmV2LnhtbERPTWvCQBC9C/6HZYTe6q5SaxtdRVoKPVXUKvQ2ZMck&#10;mJ0N2a1J/33nIHh8vO/luve1ulIbq8AWJmMDijgPruLCwvfh4/EFVEzIDuvAZOGPIqxXw8ESMxc6&#10;3tF1nwolIRwztFCm1GRax7wkj3EcGmLhzqH1mAS2hXYtdhLuaz015ll7rFgaSmzoraT8sv/1Fo5f&#10;55/Tk9kW737WdKE3mv2rtvZh1G8WoBL16S6+uT+dzDfz2VQGyx8Bo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5UD8MAAADfAAAADwAAAAAAAAAAAAAAAACYAgAAZHJzL2Rv&#10;d25yZXYueG1sUEsFBgAAAAAEAAQA9QAAAIgDAAAAAA==&#10;" filled="f" stroked="f">
                  <v:textbox>
                    <w:txbxContent>
                      <w:p w:rsidR="003904A3" w:rsidRPr="00E22C42" w:rsidRDefault="003904A3" w:rsidP="00622E86">
                        <w:pPr>
                          <w:ind w:left="-90"/>
                          <w:rPr>
                            <w:sz w:val="18"/>
                            <w:szCs w:val="18"/>
                          </w:rPr>
                        </w:pPr>
                        <w:r>
                          <w:rPr>
                            <w:sz w:val="18"/>
                            <w:szCs w:val="18"/>
                          </w:rPr>
                          <w:t xml:space="preserve">Image 17: In 1991, Oyster River Bridge was replaced with a new bridge of similar scale with granite facing (Photo credit: Bernie Casey) </w:t>
                        </w:r>
                      </w:p>
                    </w:txbxContent>
                  </v:textbox>
                </v:shape>
                <v:shape id="Picture 3" o:spid="_x0000_s1082" type="#_x0000_t75" style="position:absolute;top:6412;width:43463;height:28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M9eLAAAAA2gAAAA8AAABkcnMvZG93bnJldi54bWxET1trwjAUfhf2H8IZ+KaJk8nojCLCRPDJ&#10;y8r2dtacNWXNSWliW//9Mhj4+PHdl+vB1aKjNlSeNcymCgRx4U3FpYbL+W3yAiJEZIO1Z9JwowDr&#10;1cNoiZnxPR+pO8VSpBAOGWqwMTaZlKGw5DBMfUOcuG/fOowJtqU0LfYp3NXySamFdFhxarDY0NZS&#10;8XO6ujQjvxT9tj8MqgvvuYr28+Nr96z1+HHYvIKINMS7+N+9Nxrm8Hcl+UGu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gz14sAAAADaAAAADwAAAAAAAAAAAAAAAACfAgAA&#10;ZHJzL2Rvd25yZXYueG1sUEsFBgAAAAAEAAQA9wAAAIwDAAAAAA==&#10;">
                  <v:imagedata r:id="rId49" o:title="DSC_0614-2"/>
                  <v:shadow on="t" color="#333" opacity="42598f" origin="-.5,-.5" offset="2.74397mm,2.74397mm"/>
                  <v:path arrowok="t"/>
                </v:shape>
                <v:shape id="_x0000_s1083" type="#_x0000_t202" style="position:absolute;left:475;top:41563;width:43434;height:22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0VZ8EA&#10;AADaAAAADwAAAGRycy9kb3ducmV2LnhtbESPwWrDMBBE74H+g9hCb4nUHFzHjRJKwJBjqzaQ42Jt&#10;bVNrZSTVcf6+CgR6HGbmDbPdz24QE4XYe9bwvFIgiBtve241fH3WyxJETMgWB8+k4UoR9ruHxRYr&#10;6y/8QZNJrcgQjhVq6FIaKylj05HDuPIjcfa+fXCYsgyttAEvGe4GuVaqkA57zgsdjnToqPkxv05D&#10;VOei3LyX9aFUx9Ng3MYUIWn99Di/vYJINKf/8L19tBpe4HYl3wC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NFWfBAAAA2gAAAA8AAAAAAAAAAAAAAAAAmAIAAGRycy9kb3du&#10;cmV2LnhtbFBLBQYAAAAABAAEAPUAAACGAwAAAAA=&#10;" fillcolor="#bfbfbf [2412]" stroked="f">
                  <v:textbox>
                    <w:txbxContent>
                      <w:p w:rsidR="003904A3" w:rsidRDefault="003904A3" w:rsidP="00241C98">
                        <w:pPr>
                          <w:jc w:val="center"/>
                        </w:pPr>
                        <w:r>
                          <w:t>Success Story: Oyster River Bridge</w:t>
                        </w:r>
                      </w:p>
                      <w:p w:rsidR="003904A3" w:rsidRDefault="003904A3" w:rsidP="00241C98">
                        <w:r>
                          <w:t>Durham’s HDC worked with the NH Department of Transportation to alter the design proposed for the reconstruction of this bridge. The excellent result is a safe modern bridge that preserves the viewscape of the historic Oyster River Falls area. The view was preserved by reducing the proposed height and width of the bridge, maintaining the historic bridge profile, installing granite facing over the concrete, and constructing a separate pedestrian bridge. Town events and ceremonies held at the Oyster River Bridge and the adjacent Town Landing Park are enjoyed by many Durham residents.</w:t>
                        </w:r>
                      </w:p>
                      <w:p w:rsidR="003904A3" w:rsidRDefault="003904A3"/>
                    </w:txbxContent>
                  </v:textbox>
                </v:shape>
                <w10:wrap type="square"/>
              </v:group>
            </w:pict>
          </mc:Fallback>
        </mc:AlternateContent>
      </w:r>
      <w:r w:rsidR="00D965AF" w:rsidRPr="00D965AF">
        <w:rPr>
          <w:rFonts w:cs="Arial"/>
          <w:b/>
          <w:bCs/>
        </w:rPr>
        <w:t>1981-present</w:t>
      </w:r>
      <w:r w:rsidR="00D965AF" w:rsidRPr="00D965AF">
        <w:rPr>
          <w:rFonts w:cs="Arial"/>
          <w:bCs/>
        </w:rPr>
        <w:t xml:space="preserve">: </w:t>
      </w:r>
      <w:r w:rsidR="003657F0">
        <w:rPr>
          <w:rFonts w:cs="Arial"/>
          <w:b/>
          <w:bCs/>
        </w:rPr>
        <w:t>UNH State Funding Reduced</w:t>
      </w:r>
      <w:r w:rsidR="00D965AF" w:rsidRPr="00D965AF">
        <w:rPr>
          <w:rFonts w:cs="Arial"/>
          <w:b/>
          <w:bCs/>
        </w:rPr>
        <w:t>, Development Accelerates, Conservation Efforts Intensify</w:t>
      </w:r>
      <w:r w:rsidR="00D965AF" w:rsidRPr="00D965AF">
        <w:rPr>
          <w:rFonts w:cs="Arial"/>
          <w:b/>
          <w:bCs/>
        </w:rPr>
        <w:tab/>
      </w:r>
      <w:r w:rsidR="00D965AF" w:rsidRPr="00D965AF">
        <w:rPr>
          <w:rFonts w:cs="Arial"/>
          <w:b/>
          <w:bCs/>
        </w:rPr>
        <w:tab/>
        <w:t xml:space="preserve"> </w:t>
      </w:r>
    </w:p>
    <w:p w:rsidR="00880772" w:rsidRDefault="008641BE" w:rsidP="007E420F">
      <w:pPr>
        <w:rPr>
          <w:rFonts w:cs="Arial"/>
          <w:bCs/>
        </w:rPr>
      </w:pPr>
      <w:r>
        <w:rPr>
          <w:rFonts w:cs="Arial"/>
          <w:bCs/>
        </w:rPr>
        <w:t xml:space="preserve">From 1981 to the present, enrollment at UNH continued to increase, </w:t>
      </w:r>
      <w:r w:rsidR="00D965AF" w:rsidRPr="00D965AF">
        <w:rPr>
          <w:rFonts w:cs="Arial"/>
          <w:bCs/>
        </w:rPr>
        <w:t xml:space="preserve">exacerbating the </w:t>
      </w:r>
      <w:r w:rsidR="003657F0">
        <w:rPr>
          <w:rFonts w:cs="Arial"/>
          <w:bCs/>
        </w:rPr>
        <w:t>water supply and student housing crises</w:t>
      </w:r>
      <w:r w:rsidR="00D965AF" w:rsidRPr="00D965AF">
        <w:rPr>
          <w:rFonts w:cs="Arial"/>
          <w:bCs/>
        </w:rPr>
        <w:t>. The Town agree</w:t>
      </w:r>
      <w:r w:rsidR="00F1256C">
        <w:rPr>
          <w:rFonts w:cs="Arial"/>
          <w:bCs/>
        </w:rPr>
        <w:t>d to</w:t>
      </w:r>
      <w:r w:rsidR="00D965AF" w:rsidRPr="00D965AF">
        <w:rPr>
          <w:rFonts w:cs="Arial"/>
          <w:bCs/>
        </w:rPr>
        <w:t xml:space="preserve"> utilize </w:t>
      </w:r>
      <w:r>
        <w:rPr>
          <w:rFonts w:cs="Arial"/>
          <w:bCs/>
        </w:rPr>
        <w:t xml:space="preserve">the </w:t>
      </w:r>
      <w:r w:rsidR="00D965AF" w:rsidRPr="00D965AF">
        <w:rPr>
          <w:rFonts w:cs="Arial"/>
          <w:bCs/>
        </w:rPr>
        <w:t xml:space="preserve">Spruce Hole </w:t>
      </w:r>
      <w:r w:rsidR="009C631A">
        <w:rPr>
          <w:rFonts w:cs="Arial"/>
          <w:bCs/>
        </w:rPr>
        <w:t xml:space="preserve">aquifer </w:t>
      </w:r>
      <w:r w:rsidR="00D965AF" w:rsidRPr="00D965AF">
        <w:rPr>
          <w:rFonts w:cs="Arial"/>
          <w:bCs/>
        </w:rPr>
        <w:t xml:space="preserve">as a </w:t>
      </w:r>
      <w:r w:rsidR="009C631A">
        <w:rPr>
          <w:rFonts w:cs="Arial"/>
          <w:bCs/>
        </w:rPr>
        <w:t xml:space="preserve">water supply </w:t>
      </w:r>
      <w:r w:rsidR="00D965AF" w:rsidRPr="00D965AF">
        <w:rPr>
          <w:rFonts w:cs="Arial"/>
          <w:bCs/>
        </w:rPr>
        <w:t>reservoir. In 1985</w:t>
      </w:r>
      <w:r w:rsidR="00F1256C">
        <w:rPr>
          <w:rFonts w:cs="Arial"/>
          <w:bCs/>
        </w:rPr>
        <w:t>,</w:t>
      </w:r>
      <w:r w:rsidR="00D965AF" w:rsidRPr="00D965AF">
        <w:rPr>
          <w:rFonts w:cs="Arial"/>
          <w:bCs/>
        </w:rPr>
        <w:t xml:space="preserve"> the first industrial park was built on the </w:t>
      </w:r>
      <w:proofErr w:type="spellStart"/>
      <w:r w:rsidR="00D965AF" w:rsidRPr="00D965AF">
        <w:rPr>
          <w:rFonts w:cs="Arial"/>
          <w:bCs/>
        </w:rPr>
        <w:t>Demeritt</w:t>
      </w:r>
      <w:proofErr w:type="spellEnd"/>
      <w:r w:rsidR="00D965AF" w:rsidRPr="00D965AF">
        <w:rPr>
          <w:rFonts w:cs="Arial"/>
          <w:bCs/>
        </w:rPr>
        <w:t>-Woodward farm</w:t>
      </w:r>
      <w:r w:rsidR="009C631A">
        <w:rPr>
          <w:rFonts w:cs="Arial"/>
          <w:bCs/>
        </w:rPr>
        <w:t xml:space="preserve"> at Technology Drive</w:t>
      </w:r>
      <w:r w:rsidR="00D965AF" w:rsidRPr="00D965AF">
        <w:rPr>
          <w:rFonts w:cs="Arial"/>
          <w:bCs/>
        </w:rPr>
        <w:t xml:space="preserve">. The Lee well was added as another water source for Durham. In 1987, after 255 years of Town Meeting government, residents voted to change the Town Charter to a Town Council-Town Administrator form of government. Farms and rural land </w:t>
      </w:r>
      <w:r w:rsidR="00181103">
        <w:rPr>
          <w:rFonts w:cs="Arial"/>
          <w:bCs/>
        </w:rPr>
        <w:t>north</w:t>
      </w:r>
      <w:r w:rsidR="00D965AF" w:rsidRPr="00D965AF">
        <w:rPr>
          <w:rFonts w:cs="Arial"/>
          <w:bCs/>
        </w:rPr>
        <w:t>west of Mill R</w:t>
      </w:r>
      <w:r w:rsidR="00F1256C">
        <w:rPr>
          <w:rFonts w:cs="Arial"/>
          <w:bCs/>
        </w:rPr>
        <w:t>oa</w:t>
      </w:r>
      <w:r w:rsidR="00D965AF" w:rsidRPr="00D965AF">
        <w:rPr>
          <w:rFonts w:cs="Arial"/>
          <w:bCs/>
        </w:rPr>
        <w:t xml:space="preserve">d and the campus were rezoned to MUDOR (Multiunit Dwelling-Office-Research). New construction on MUDOR land included three student housing complexes and the Spruce Woods-Emeritus elder </w:t>
      </w:r>
      <w:r w:rsidR="009C631A">
        <w:rPr>
          <w:rFonts w:cs="Arial"/>
          <w:bCs/>
        </w:rPr>
        <w:t>care facility</w:t>
      </w:r>
      <w:r w:rsidR="00D965AF" w:rsidRPr="00D965AF">
        <w:rPr>
          <w:rFonts w:cs="Arial"/>
          <w:bCs/>
        </w:rPr>
        <w:t>. UNH purchased more land along Mast R</w:t>
      </w:r>
      <w:r w:rsidR="00F1256C">
        <w:rPr>
          <w:rFonts w:cs="Arial"/>
          <w:bCs/>
        </w:rPr>
        <w:t>oad,</w:t>
      </w:r>
      <w:r w:rsidR="00D965AF" w:rsidRPr="00D965AF">
        <w:rPr>
          <w:rFonts w:cs="Arial"/>
          <w:bCs/>
        </w:rPr>
        <w:t xml:space="preserve"> and the Bunker neighborhood was demolished. New campus buildings of increased height and scale</w:t>
      </w:r>
      <w:r w:rsidR="00880772">
        <w:rPr>
          <w:rFonts w:cs="Arial"/>
          <w:bCs/>
        </w:rPr>
        <w:t xml:space="preserve"> began to</w:t>
      </w:r>
      <w:r w:rsidR="00D965AF" w:rsidRPr="00D965AF">
        <w:rPr>
          <w:rFonts w:cs="Arial"/>
          <w:bCs/>
        </w:rPr>
        <w:t xml:space="preserve"> dominate Main St</w:t>
      </w:r>
      <w:r w:rsidR="00880772">
        <w:rPr>
          <w:rFonts w:cs="Arial"/>
          <w:bCs/>
        </w:rPr>
        <w:t>reet</w:t>
      </w:r>
      <w:r w:rsidR="00D965AF" w:rsidRPr="00D965AF">
        <w:rPr>
          <w:rFonts w:cs="Arial"/>
          <w:bCs/>
        </w:rPr>
        <w:t xml:space="preserve"> and Garrison </w:t>
      </w:r>
      <w:r w:rsidR="00880772">
        <w:rPr>
          <w:rFonts w:cs="Arial"/>
          <w:bCs/>
        </w:rPr>
        <w:t>Avenue.</w:t>
      </w:r>
      <w:r w:rsidR="00D965AF" w:rsidRPr="00D965AF">
        <w:rPr>
          <w:rFonts w:cs="Arial"/>
          <w:bCs/>
        </w:rPr>
        <w:t xml:space="preserve"> Several large student housing complexes were</w:t>
      </w:r>
      <w:r w:rsidR="00880772">
        <w:rPr>
          <w:rFonts w:cs="Arial"/>
          <w:bCs/>
        </w:rPr>
        <w:t xml:space="preserve"> also</w:t>
      </w:r>
      <w:r w:rsidR="00D965AF" w:rsidRPr="00D965AF">
        <w:rPr>
          <w:rFonts w:cs="Arial"/>
          <w:bCs/>
        </w:rPr>
        <w:t xml:space="preserve"> built downtown</w:t>
      </w:r>
      <w:r w:rsidR="00880772">
        <w:rPr>
          <w:rFonts w:cs="Arial"/>
          <w:bCs/>
        </w:rPr>
        <w:t>, which transformed portions of the village’s streetscape</w:t>
      </w:r>
      <w:r w:rsidR="00D965AF" w:rsidRPr="00D965AF">
        <w:rPr>
          <w:rFonts w:cs="Arial"/>
          <w:bCs/>
        </w:rPr>
        <w:t xml:space="preserve">. Durham’s finest example of a Federal style house was sold and dismantled. </w:t>
      </w:r>
    </w:p>
    <w:p w:rsidR="0080610C" w:rsidRDefault="00D965AF" w:rsidP="008641BE">
      <w:pPr>
        <w:rPr>
          <w:rFonts w:cs="Arial"/>
          <w:b/>
          <w:bCs/>
          <w:u w:val="single"/>
        </w:rPr>
      </w:pPr>
      <w:r w:rsidRPr="00D965AF">
        <w:rPr>
          <w:rFonts w:cs="Arial"/>
          <w:bCs/>
        </w:rPr>
        <w:t>Throughout this period</w:t>
      </w:r>
      <w:r w:rsidR="00880772">
        <w:rPr>
          <w:rFonts w:cs="Arial"/>
          <w:bCs/>
        </w:rPr>
        <w:t>, the town recognized the need to protect land and water resources from development.</w:t>
      </w:r>
      <w:r w:rsidRPr="00D965AF">
        <w:rPr>
          <w:rFonts w:cs="Arial"/>
          <w:bCs/>
        </w:rPr>
        <w:t xml:space="preserve"> Conservation easements </w:t>
      </w:r>
      <w:r w:rsidR="00880772">
        <w:rPr>
          <w:rFonts w:cs="Arial"/>
          <w:bCs/>
        </w:rPr>
        <w:t xml:space="preserve">were established to </w:t>
      </w:r>
      <w:r w:rsidRPr="00D965AF">
        <w:rPr>
          <w:rFonts w:cs="Arial"/>
          <w:bCs/>
        </w:rPr>
        <w:t xml:space="preserve">protect </w:t>
      </w:r>
      <w:proofErr w:type="spellStart"/>
      <w:r w:rsidRPr="00D965AF">
        <w:rPr>
          <w:rFonts w:cs="Arial"/>
          <w:bCs/>
        </w:rPr>
        <w:t>Crommett</w:t>
      </w:r>
      <w:proofErr w:type="spellEnd"/>
      <w:r w:rsidRPr="00D965AF">
        <w:rPr>
          <w:rFonts w:cs="Arial"/>
          <w:bCs/>
        </w:rPr>
        <w:t xml:space="preserve"> Creek and the Oyster and Lamprey River watersheds. In 1989</w:t>
      </w:r>
      <w:r w:rsidR="00880772">
        <w:rPr>
          <w:rFonts w:cs="Arial"/>
          <w:bCs/>
        </w:rPr>
        <w:t>,</w:t>
      </w:r>
      <w:r w:rsidRPr="00D965AF">
        <w:rPr>
          <w:rFonts w:cs="Arial"/>
          <w:bCs/>
        </w:rPr>
        <w:t xml:space="preserve"> the Great Bay National Estuarine Research Reserve was created to protect </w:t>
      </w:r>
      <w:r w:rsidR="009C631A">
        <w:rPr>
          <w:rFonts w:cs="Arial"/>
          <w:bCs/>
        </w:rPr>
        <w:t xml:space="preserve">the tidal estuary of the </w:t>
      </w:r>
      <w:proofErr w:type="spellStart"/>
      <w:r w:rsidR="009C631A">
        <w:rPr>
          <w:rFonts w:cs="Arial"/>
          <w:bCs/>
        </w:rPr>
        <w:t>Piscataqua</w:t>
      </w:r>
      <w:proofErr w:type="spellEnd"/>
      <w:r w:rsidR="009C631A">
        <w:rPr>
          <w:rFonts w:cs="Arial"/>
          <w:bCs/>
        </w:rPr>
        <w:t xml:space="preserve"> River</w:t>
      </w:r>
      <w:r w:rsidRPr="00D965AF">
        <w:rPr>
          <w:rFonts w:cs="Arial"/>
          <w:bCs/>
        </w:rPr>
        <w:t xml:space="preserve">. The Lamprey River was declared a federal Wild and Scenic River and the Oyster River was nominated for the NH Rivers Management and Protection Program. The Mill Pond Dam and Smith Chapel were preserved by local activists. Sale of conservation easements and land acquisition by NH Fish &amp; Game and private non-profits increased. </w:t>
      </w:r>
      <w:r w:rsidRPr="00FD0D83">
        <w:rPr>
          <w:rFonts w:cs="Arial"/>
          <w:bCs/>
          <w:i/>
        </w:rPr>
        <w:t>In 2015 Durham is 385 years old and has been an incorporated town for 283 years.</w:t>
      </w:r>
      <w:r w:rsidR="00294B39" w:rsidRPr="00294B39">
        <w:rPr>
          <w:rFonts w:cs="Arial"/>
          <w:bCs/>
          <w:noProof/>
        </w:rPr>
        <mc:AlternateContent>
          <mc:Choice Requires="wps">
            <w:drawing>
              <wp:anchor distT="0" distB="0" distL="114300" distR="114300" simplePos="0" relativeHeight="252363776" behindDoc="0" locked="0" layoutInCell="1" allowOverlap="1" wp14:anchorId="0AA19D6D" wp14:editId="75211DE9">
                <wp:simplePos x="0" y="0"/>
                <wp:positionH relativeFrom="column">
                  <wp:posOffset>-5103800</wp:posOffset>
                </wp:positionH>
                <wp:positionV relativeFrom="paragraph">
                  <wp:posOffset>3226435</wp:posOffset>
                </wp:positionV>
                <wp:extent cx="4619502" cy="285007"/>
                <wp:effectExtent l="0" t="0" r="0" b="12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502" cy="285007"/>
                        </a:xfrm>
                        <a:prstGeom prst="rect">
                          <a:avLst/>
                        </a:prstGeom>
                        <a:noFill/>
                        <a:ln w="9525">
                          <a:noFill/>
                          <a:miter lim="800000"/>
                          <a:headEnd/>
                          <a:tailEnd/>
                        </a:ln>
                      </wps:spPr>
                      <wps:txbx>
                        <w:txbxContent>
                          <w:p w:rsidR="003904A3" w:rsidRPr="00294B39" w:rsidRDefault="003904A3">
                            <w:pPr>
                              <w:rPr>
                                <w:sz w:val="18"/>
                                <w:szCs w:val="18"/>
                              </w:rPr>
                            </w:pPr>
                            <w:r w:rsidRPr="00294B39">
                              <w:rPr>
                                <w:sz w:val="18"/>
                                <w:szCs w:val="18"/>
                              </w:rPr>
                              <w:t>I</w:t>
                            </w:r>
                            <w:r>
                              <w:rPr>
                                <w:sz w:val="18"/>
                                <w:szCs w:val="18"/>
                              </w:rPr>
                              <w:t>mage 17</w:t>
                            </w:r>
                            <w:r w:rsidRPr="00294B39">
                              <w:rPr>
                                <w:sz w:val="18"/>
                                <w:szCs w:val="18"/>
                              </w:rPr>
                              <w:t>: 1990 Oyster River Bridge replaced with a new bridge of similar scale with granite facing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401.85pt;margin-top:254.05pt;width:363.75pt;height:22.4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" filled="f" stroked="f">
                <v:textbox>
                  <w:txbxContent>
                    <w:p w:rsidR="003904A3" w:rsidRPr="00294B39" w:rsidRDefault="003904A3">
                      <w:pPr>
                        <w:rPr>
                          <w:sz w:val="18"/>
                          <w:szCs w:val="18"/>
                        </w:rPr>
                      </w:pPr>
                      <w:r w:rsidRPr="00294B39">
                        <w:rPr>
                          <w:sz w:val="18"/>
                          <w:szCs w:val="18"/>
                        </w:rPr>
                        <w:t>I</w:t>
                      </w:r>
                      <w:r>
                        <w:rPr>
                          <w:sz w:val="18"/>
                          <w:szCs w:val="18"/>
                        </w:rPr>
                        <w:t>mage 17</w:t>
                      </w:r>
                      <w:r w:rsidRPr="00294B39">
                        <w:rPr>
                          <w:sz w:val="18"/>
                          <w:szCs w:val="18"/>
                        </w:rPr>
                        <w:t>: 1990 Oyster River Bridge replaced with a new bridge of similar scale with granite facing</w:t>
                      </w:r>
                    </w:p>
                  </w:txbxContent>
                </v:textbox>
              </v:shape>
            </w:pict>
          </mc:Fallback>
        </mc:AlternateContent>
      </w:r>
      <w:r w:rsidR="0080610C">
        <w:rPr>
          <w:rFonts w:cs="Arial"/>
          <w:b/>
          <w:bCs/>
          <w:u w:val="single"/>
        </w:rPr>
        <w:br w:type="page"/>
      </w:r>
    </w:p>
    <w:p w:rsidR="00F7789D" w:rsidRDefault="00F7789D" w:rsidP="00440537">
      <w:pPr>
        <w:spacing w:after="0"/>
        <w:jc w:val="left"/>
        <w:rPr>
          <w:rFonts w:cs="Arial"/>
          <w:b/>
          <w:bCs/>
          <w:u w:val="single"/>
        </w:rPr>
        <w:sectPr w:rsidR="00F7789D" w:rsidSect="00A82817">
          <w:type w:val="continuous"/>
          <w:pgSz w:w="15840" w:h="12240" w:orient="landscape" w:code="1"/>
          <w:pgMar w:top="576" w:right="720" w:bottom="1350" w:left="720" w:header="86" w:footer="0" w:gutter="0"/>
          <w:cols w:num="2" w:space="720"/>
          <w:docGrid w:linePitch="360"/>
        </w:sectPr>
      </w:pPr>
    </w:p>
    <w:p w:rsidR="00844D52" w:rsidRPr="00844D52" w:rsidRDefault="00CB23BD" w:rsidP="00844D52">
      <w:pPr>
        <w:spacing w:after="0"/>
        <w:jc w:val="left"/>
        <w:rPr>
          <w:rFonts w:cs="Arial"/>
          <w:b/>
          <w:bCs/>
          <w:u w:val="single"/>
        </w:rPr>
      </w:pPr>
      <w:r w:rsidRPr="00CB23BD">
        <w:rPr>
          <w:rFonts w:cs="Arial"/>
          <w:b/>
          <w:bCs/>
          <w:u w:val="single"/>
        </w:rPr>
        <w:lastRenderedPageBreak/>
        <w:t>Farm Settlement/Village/Neighborhood Historical Overview</w:t>
      </w:r>
      <w:r w:rsidR="00844D52" w:rsidRPr="00844D52">
        <w:rPr>
          <w:rFonts w:cs="Arial"/>
          <w:b/>
          <w:bCs/>
        </w:rPr>
        <w:t xml:space="preserve"> </w:t>
      </w:r>
      <w:r w:rsidRPr="005B7F42">
        <w:rPr>
          <w:rFonts w:cs="Arial"/>
          <w:b/>
          <w:bCs/>
        </w:rPr>
        <w:t>(areas of note prior to World War II)</w:t>
      </w:r>
    </w:p>
    <w:p w:rsidR="00CB23BD" w:rsidRPr="00F7789D" w:rsidRDefault="00CB23BD" w:rsidP="00844D52">
      <w:pPr>
        <w:rPr>
          <w:rFonts w:cs="Arial"/>
          <w:b/>
          <w:bCs/>
        </w:rPr>
      </w:pPr>
      <w:r w:rsidRPr="00CB23BD">
        <w:rPr>
          <w:rFonts w:cs="Arial"/>
        </w:rPr>
        <w:t>Reflecting initial settlement patterns, Durham has developed into distinct areas of individual character. Durham has housing stock dating from the late 1600s, including a legacy of several characteristic neighborhoods and rural areas. Despite some diffusion of the town center due to construction of the Mill Plaza in 1970 and recent construction of student housing blocks, the town center remains vital and its historic character remains largely intact</w:t>
      </w:r>
      <w:r w:rsidR="005B7F42">
        <w:rPr>
          <w:rFonts w:cs="Arial"/>
        </w:rPr>
        <w:t xml:space="preserve">. </w:t>
      </w:r>
      <w:r w:rsidRPr="00CB23BD">
        <w:rPr>
          <w:rFonts w:cs="Arial"/>
        </w:rPr>
        <w:t>This is chiefly due to the adaptive reuse of the historic buildings within the Historic District and surrounding area. Durham also has a varied collection of histori</w:t>
      </w:r>
      <w:r w:rsidR="00A03E06">
        <w:rPr>
          <w:rFonts w:cs="Arial"/>
        </w:rPr>
        <w:t>c rural areas and neighborhoods.</w:t>
      </w:r>
    </w:p>
    <w:p w:rsidR="00BA1F41" w:rsidRDefault="00A45065" w:rsidP="00844D52">
      <w:pPr>
        <w:rPr>
          <w:rFonts w:cs="Arial"/>
        </w:rPr>
      </w:pPr>
      <w:r>
        <w:rPr>
          <w:noProof/>
        </w:rPr>
        <w:drawing>
          <wp:anchor distT="0" distB="0" distL="114300" distR="114300" simplePos="0" relativeHeight="252382208" behindDoc="0" locked="0" layoutInCell="1" allowOverlap="1" wp14:anchorId="12E958D1" wp14:editId="1D00FBE8">
            <wp:simplePos x="0" y="0"/>
            <wp:positionH relativeFrom="column">
              <wp:posOffset>-104775</wp:posOffset>
            </wp:positionH>
            <wp:positionV relativeFrom="paragraph">
              <wp:posOffset>539750</wp:posOffset>
            </wp:positionV>
            <wp:extent cx="7458075" cy="51244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SettlementMap_edit_v2.jpg"/>
                    <pic:cNvPicPr/>
                  </pic:nvPicPr>
                  <pic:blipFill rotWithShape="1">
                    <a:blip r:embed="rId50" cstate="print">
                      <a:extLst>
                        <a:ext uri="{28A0092B-C50C-407E-A947-70E740481C1C}">
                          <a14:useLocalDpi xmlns:a14="http://schemas.microsoft.com/office/drawing/2010/main" val="0"/>
                        </a:ext>
                      </a:extLst>
                    </a:blip>
                    <a:srcRect t="1789" r="4224" b="1968"/>
                    <a:stretch/>
                  </pic:blipFill>
                  <pic:spPr bwMode="auto">
                    <a:xfrm>
                      <a:off x="0" y="0"/>
                      <a:ext cx="7458075" cy="512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23BD" w:rsidRPr="009A3883">
        <w:rPr>
          <w:rFonts w:cs="Arial"/>
        </w:rPr>
        <w:t>T</w:t>
      </w:r>
      <w:r w:rsidR="00CB23BD" w:rsidRPr="007045A7">
        <w:rPr>
          <w:rFonts w:cs="Arial"/>
        </w:rPr>
        <w:t>he earliest residents lived on the salt water shore and inland along the rivers and creeks. After 50 years, during the Indian Wars, the settlement pattern reversed as residents moved close</w:t>
      </w:r>
      <w:r w:rsidR="007045A7" w:rsidRPr="007045A7">
        <w:rPr>
          <w:rFonts w:cs="Arial"/>
        </w:rPr>
        <w:t>r</w:t>
      </w:r>
      <w:r w:rsidR="00CB23BD" w:rsidRPr="007045A7">
        <w:rPr>
          <w:rFonts w:cs="Arial"/>
        </w:rPr>
        <w:t xml:space="preserve"> to the salt water shore which provided an avenue of escape in time of attack. After the Indian Wars</w:t>
      </w:r>
      <w:r w:rsidR="00FD3FB5" w:rsidRPr="007045A7">
        <w:rPr>
          <w:rFonts w:cs="Arial"/>
        </w:rPr>
        <w:t>,</w:t>
      </w:r>
      <w:r w:rsidR="00CB23BD" w:rsidRPr="007045A7">
        <w:rPr>
          <w:rFonts w:cs="Arial"/>
        </w:rPr>
        <w:t xml:space="preserve"> residents moved inland once again.</w:t>
      </w:r>
      <w:r w:rsidR="00CB23BD" w:rsidRPr="009A3883">
        <w:rPr>
          <w:rFonts w:cs="Arial"/>
        </w:rPr>
        <w:t xml:space="preserve">  </w:t>
      </w:r>
    </w:p>
    <w:p w:rsidR="00BA1F41" w:rsidRDefault="00BA1F41" w:rsidP="00BA1F41">
      <w:pPr>
        <w:ind w:right="10800"/>
        <w:rPr>
          <w:rFonts w:cs="Arial"/>
        </w:rPr>
        <w:sectPr w:rsidR="00BA1F41" w:rsidSect="00BA1F41">
          <w:type w:val="continuous"/>
          <w:pgSz w:w="15840" w:h="12240" w:orient="landscape" w:code="1"/>
          <w:pgMar w:top="576" w:right="720" w:bottom="1350" w:left="720" w:header="86" w:footer="0" w:gutter="0"/>
          <w:cols w:space="720"/>
          <w:docGrid w:linePitch="360"/>
        </w:sectPr>
      </w:pPr>
    </w:p>
    <w:p w:rsidR="00CB23BD" w:rsidRDefault="00CB23BD" w:rsidP="009A3883">
      <w:pPr>
        <w:rPr>
          <w:rFonts w:cs="Arial"/>
        </w:rPr>
      </w:pPr>
      <w:r w:rsidRPr="009A3883">
        <w:rPr>
          <w:rFonts w:cs="Arial"/>
        </w:rPr>
        <w:lastRenderedPageBreak/>
        <w:tab/>
      </w:r>
    </w:p>
    <w:p w:rsidR="00BA1F41" w:rsidRPr="00A45065" w:rsidRDefault="00A45065" w:rsidP="00A45065">
      <w:pPr>
        <w:rPr>
          <w:rFonts w:cs="Arial"/>
          <w:u w:val="single"/>
        </w:rPr>
      </w:pPr>
      <w:r>
        <w:rPr>
          <w:noProof/>
        </w:rPr>
        <mc:AlternateContent>
          <mc:Choice Requires="wps">
            <w:drawing>
              <wp:anchor distT="0" distB="0" distL="114300" distR="114300" simplePos="0" relativeHeight="252259328" behindDoc="0" locked="0" layoutInCell="1" allowOverlap="1" wp14:anchorId="2DB53DCA" wp14:editId="1D103C63">
                <wp:simplePos x="0" y="0"/>
                <wp:positionH relativeFrom="column">
                  <wp:posOffset>7350760</wp:posOffset>
                </wp:positionH>
                <wp:positionV relativeFrom="paragraph">
                  <wp:posOffset>3856990</wp:posOffset>
                </wp:positionV>
                <wp:extent cx="2146300" cy="1133475"/>
                <wp:effectExtent l="0" t="0" r="0" b="0"/>
                <wp:wrapSquare wrapText="bothSides"/>
                <wp:docPr id="109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1133475"/>
                        </a:xfrm>
                        <a:prstGeom prst="rect">
                          <a:avLst/>
                        </a:prstGeom>
                        <a:noFill/>
                        <a:ln w="9525">
                          <a:noFill/>
                          <a:miter lim="800000"/>
                          <a:headEnd/>
                          <a:tailEnd/>
                        </a:ln>
                      </wps:spPr>
                      <wps:txbx>
                        <w:txbxContent>
                          <w:p w:rsidR="003904A3" w:rsidRDefault="003904A3" w:rsidP="00440537">
                            <w:pPr>
                              <w:ind w:left="-90"/>
                              <w:rPr>
                                <w:sz w:val="18"/>
                                <w:szCs w:val="18"/>
                              </w:rPr>
                            </w:pPr>
                            <w:r>
                              <w:rPr>
                                <w:sz w:val="18"/>
                                <w:szCs w:val="18"/>
                              </w:rPr>
                              <w:t xml:space="preserve">Image 18: Early settlement map of Durham </w:t>
                            </w:r>
                          </w:p>
                          <w:p w:rsidR="00915BFE" w:rsidRPr="00E22C42" w:rsidRDefault="00915BFE" w:rsidP="00915BFE">
                            <w:pPr>
                              <w:spacing w:after="0"/>
                              <w:ind w:left="-86"/>
                              <w:rPr>
                                <w:sz w:val="18"/>
                                <w:szCs w:val="18"/>
                              </w:rPr>
                            </w:pPr>
                            <w:r>
                              <w:rPr>
                                <w:sz w:val="18"/>
                                <w:szCs w:val="18"/>
                              </w:rPr>
                              <w:t>Developed by Janet Mackie</w:t>
                            </w:r>
                            <w:r w:rsidR="00AD3A9E">
                              <w:rPr>
                                <w:sz w:val="18"/>
                                <w:szCs w:val="18"/>
                              </w:rPr>
                              <w:t xml:space="preserve"> of the</w:t>
                            </w:r>
                            <w:r>
                              <w:rPr>
                                <w:sz w:val="18"/>
                                <w:szCs w:val="18"/>
                              </w:rPr>
                              <w:t xml:space="preserve"> Historic District Commission in partnership with SRPC</w:t>
                            </w:r>
                            <w:r w:rsidR="00AD3A9E">
                              <w:rPr>
                                <w:sz w:val="18"/>
                                <w:szCs w:val="18"/>
                              </w:rPr>
                              <w:t xml:space="preserve"> </w:t>
                            </w:r>
                            <w:r>
                              <w:rPr>
                                <w:sz w:val="18"/>
                                <w:szCs w:val="18"/>
                              </w:rPr>
                              <w:t>(</w:t>
                            </w:r>
                            <w:proofErr w:type="spellStart"/>
                            <w:r>
                              <w:rPr>
                                <w:sz w:val="18"/>
                                <w:szCs w:val="18"/>
                              </w:rPr>
                              <w:t>Basemap</w:t>
                            </w:r>
                            <w:proofErr w:type="spellEnd"/>
                            <w:r>
                              <w:rPr>
                                <w:sz w:val="18"/>
                                <w:szCs w:val="18"/>
                              </w:rPr>
                              <w:t xml:space="preserve"> Source: USGS Topographic Map)</w:t>
                            </w:r>
                            <w:r w:rsidR="00AD3A9E">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578.8pt;margin-top:303.7pt;width:169pt;height:89.2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" filled="f" stroked="f">
                <v:textbox>
                  <w:txbxContent>
                    <w:p w:rsidR="003904A3" w:rsidRDefault="003904A3" w:rsidP="00440537">
                      <w:pPr>
                        <w:ind w:left="-90"/>
                        <w:rPr>
                          <w:sz w:val="18"/>
                          <w:szCs w:val="18"/>
                        </w:rPr>
                      </w:pPr>
                      <w:r>
                        <w:rPr>
                          <w:sz w:val="18"/>
                          <w:szCs w:val="18"/>
                        </w:rPr>
                        <w:t xml:space="preserve">Image 18: Early settlement map of Durham </w:t>
                      </w:r>
                    </w:p>
                    <w:p w:rsidR="00915BFE" w:rsidRPr="00E22C42" w:rsidRDefault="00915BFE" w:rsidP="00915BFE">
                      <w:pPr>
                        <w:spacing w:after="0"/>
                        <w:ind w:left="-86"/>
                        <w:rPr>
                          <w:sz w:val="18"/>
                          <w:szCs w:val="18"/>
                        </w:rPr>
                      </w:pPr>
                      <w:r>
                        <w:rPr>
                          <w:sz w:val="18"/>
                          <w:szCs w:val="18"/>
                        </w:rPr>
                        <w:t>Developed by Janet Mackie</w:t>
                      </w:r>
                      <w:r w:rsidR="00AD3A9E">
                        <w:rPr>
                          <w:sz w:val="18"/>
                          <w:szCs w:val="18"/>
                        </w:rPr>
                        <w:t xml:space="preserve"> of the</w:t>
                      </w:r>
                      <w:r>
                        <w:rPr>
                          <w:sz w:val="18"/>
                          <w:szCs w:val="18"/>
                        </w:rPr>
                        <w:t xml:space="preserve"> Historic District Commission in partnership with SRPC</w:t>
                      </w:r>
                      <w:r w:rsidR="00AD3A9E">
                        <w:rPr>
                          <w:sz w:val="18"/>
                          <w:szCs w:val="18"/>
                        </w:rPr>
                        <w:t xml:space="preserve"> </w:t>
                      </w:r>
                      <w:r>
                        <w:rPr>
                          <w:sz w:val="18"/>
                          <w:szCs w:val="18"/>
                        </w:rPr>
                        <w:t>(Basemap Source: USGS Topographic Map)</w:t>
                      </w:r>
                      <w:r w:rsidR="00AD3A9E">
                        <w:rPr>
                          <w:sz w:val="18"/>
                          <w:szCs w:val="18"/>
                        </w:rPr>
                        <w:t>.</w:t>
                      </w:r>
                    </w:p>
                  </w:txbxContent>
                </v:textbox>
                <w10:wrap type="square"/>
              </v:shape>
            </w:pict>
          </mc:Fallback>
        </mc:AlternateContent>
      </w:r>
      <w:r w:rsidR="00BA1F41" w:rsidRPr="00A45065">
        <w:rPr>
          <w:rFonts w:cs="Arial"/>
          <w:u w:val="single"/>
        </w:rPr>
        <w:br w:type="page"/>
      </w:r>
    </w:p>
    <w:p w:rsidR="00FD3FB5" w:rsidRPr="00EC2CA5" w:rsidRDefault="004F306E" w:rsidP="00EC2CA5">
      <w:pPr>
        <w:pStyle w:val="ListParagraph"/>
        <w:numPr>
          <w:ilvl w:val="0"/>
          <w:numId w:val="7"/>
        </w:numPr>
        <w:ind w:left="274" w:hanging="274"/>
        <w:contextualSpacing w:val="0"/>
        <w:rPr>
          <w:rFonts w:ascii="Myriad Pro Cond" w:hAnsi="Myriad Pro Cond" w:cs="Arial"/>
          <w:sz w:val="26"/>
        </w:rPr>
      </w:pPr>
      <w:r>
        <w:rPr>
          <w:rFonts w:cs="Arial"/>
          <w:noProof/>
        </w:rPr>
        <w:lastRenderedPageBreak/>
        <mc:AlternateContent>
          <mc:Choice Requires="wpg">
            <w:drawing>
              <wp:anchor distT="0" distB="0" distL="114300" distR="114300" simplePos="0" relativeHeight="252308480" behindDoc="0" locked="0" layoutInCell="1" allowOverlap="1" wp14:anchorId="67E855BE" wp14:editId="572E5BA6">
                <wp:simplePos x="0" y="0"/>
                <wp:positionH relativeFrom="column">
                  <wp:posOffset>-76200</wp:posOffset>
                </wp:positionH>
                <wp:positionV relativeFrom="paragraph">
                  <wp:posOffset>-51435</wp:posOffset>
                </wp:positionV>
                <wp:extent cx="213573" cy="238125"/>
                <wp:effectExtent l="0" t="0" r="0" b="9525"/>
                <wp:wrapNone/>
                <wp:docPr id="109569" name="Group 109569"/>
                <wp:cNvGraphicFramePr/>
                <a:graphic xmlns:a="http://schemas.openxmlformats.org/drawingml/2006/main">
                  <a:graphicData uri="http://schemas.microsoft.com/office/word/2010/wordprocessingGroup">
                    <wpg:wgp>
                      <wpg:cNvGrpSpPr/>
                      <wpg:grpSpPr>
                        <a:xfrm>
                          <a:off x="0" y="0"/>
                          <a:ext cx="213573" cy="238125"/>
                          <a:chOff x="-39990" y="109220"/>
                          <a:chExt cx="213995" cy="238125"/>
                        </a:xfrm>
                      </wpg:grpSpPr>
                      <wps:wsp>
                        <wps:cNvPr id="107546" name="Oval 107546"/>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550" name="Text Box 2"/>
                        <wps:cNvSpPr txBox="1">
                          <a:spLocks noChangeArrowheads="1"/>
                        </wps:cNvSpPr>
                        <wps:spPr bwMode="auto">
                          <a:xfrm>
                            <a:off x="-39990" y="109220"/>
                            <a:ext cx="213995" cy="238125"/>
                          </a:xfrm>
                          <a:prstGeom prst="rect">
                            <a:avLst/>
                          </a:prstGeom>
                          <a:noFill/>
                          <a:ln w="9525">
                            <a:noFill/>
                            <a:miter lim="800000"/>
                            <a:headEnd/>
                            <a:tailEnd/>
                          </a:ln>
                        </wps:spPr>
                        <wps:txbx>
                          <w:txbxContent>
                            <w:p w:rsidR="003904A3" w:rsidRPr="00EC2CA5" w:rsidRDefault="003904A3">
                              <w:pPr>
                                <w:rPr>
                                  <w:color w:val="FFFFFF" w:themeColor="background1"/>
                                </w:rPr>
                              </w:pPr>
                              <w:r>
                                <w:rPr>
                                  <w:color w:val="FFFFFF" w:themeColor="background1"/>
                                </w:rPr>
                                <w:t>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9569" o:spid="_x0000_s1086" style="position:absolute;left:0;text-align:left;margin-left:-6pt;margin-top:-4.05pt;width:16.8pt;height:18.75pt;z-index:252308480;mso-width-relative:margin;mso-height-relative:margin" coordorigin="-39990,109220" coordsize="213995,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">
                <v:oval id="Oval 107546" o:spid="_x0000_s1087"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WdI8MA&#10;AADfAAAADwAAAGRycy9kb3ducmV2LnhtbERP3WrCMBS+H+wdwhl4NxOHdrMaZSiC7GJgtwc4NMem&#10;2pyUJtr69kYY7PLj+1+uB9eIK3Wh9qxhMlYgiEtvaq40/P7sXj9AhIhssPFMGm4UYL16flpibnzP&#10;B7oWsRIphEOOGmyMbS5lKC05DGPfEifu6DuHMcGukqbDPoW7Rr4plUmHNacGiy1tLJXn4uI0ZLGw&#10;9fn0fZurzbb/muyO8hSk1qOX4XMBItIQ/8V/7r1J89X7bJrB408C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WdI8MAAADfAAAADwAAAAAAAAAAAAAAAACYAgAAZHJzL2Rv&#10;d25yZXYueG1sUEsFBgAAAAAEAAQA9QAAAIgDAAAAAA==&#10;" fillcolor="black [3213]" stroked="f" strokeweight="2pt"/>
                <v:shape id="_x0000_s1088" type="#_x0000_t202" style="position:absolute;left:-39990;top:109220;width:213995;height:238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4rdMMA&#10;AADfAAAADwAAAGRycy9kb3ducmV2LnhtbERPTUvDQBC9F/oflil4a3ctptaYTSmK4EmxWsHbkJ0m&#10;wexsyK5N/PfOQejx8b6L3eQ7daYhtoEtXK8MKOIquJZrCx/vT8stqJiQHXaBycIvRdiV81mBuQsj&#10;v9H5kGolIRxztNCk1Odax6ohj3EVemLhTmHwmAQOtXYDjhLuO702ZqM9tiwNDfb00FD1ffjxFo4v&#10;p6/PG/NaP/qsH8NkNPs7be3VYtrfg0o0pYv43/3sZL65zTJ5IH8Eg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4rdMMAAADfAAAADwAAAAAAAAAAAAAAAACYAgAAZHJzL2Rv&#10;d25yZXYueG1sUEsFBgAAAAAEAAQA9QAAAIgDAAAAAA==&#10;" filled="f" stroked="f">
                  <v:textbox>
                    <w:txbxContent>
                      <w:p w:rsidR="003904A3" w:rsidRPr="00EC2CA5" w:rsidRDefault="003904A3">
                        <w:pPr>
                          <w:rPr>
                            <w:color w:val="FFFFFF" w:themeColor="background1"/>
                          </w:rPr>
                        </w:pPr>
                        <w:r>
                          <w:rPr>
                            <w:color w:val="FFFFFF" w:themeColor="background1"/>
                          </w:rPr>
                          <w:t>A</w:t>
                        </w:r>
                      </w:p>
                    </w:txbxContent>
                  </v:textbox>
                </v:shape>
              </v:group>
            </w:pict>
          </mc:Fallback>
        </mc:AlternateContent>
      </w:r>
      <w:r>
        <w:rPr>
          <w:rFonts w:cs="Arial"/>
          <w:noProof/>
        </w:rPr>
        <mc:AlternateContent>
          <mc:Choice Requires="wpg">
            <w:drawing>
              <wp:anchor distT="0" distB="0" distL="114300" distR="114300" simplePos="0" relativeHeight="252310528" behindDoc="0" locked="0" layoutInCell="1" allowOverlap="1" wp14:anchorId="287ED249" wp14:editId="24561256">
                <wp:simplePos x="0" y="0"/>
                <wp:positionH relativeFrom="column">
                  <wp:posOffset>-76200</wp:posOffset>
                </wp:positionH>
                <wp:positionV relativeFrom="paragraph">
                  <wp:posOffset>2101215</wp:posOffset>
                </wp:positionV>
                <wp:extent cx="204470" cy="285750"/>
                <wp:effectExtent l="0" t="0" r="5080" b="0"/>
                <wp:wrapNone/>
                <wp:docPr id="109570" name="Group 109570"/>
                <wp:cNvGraphicFramePr/>
                <a:graphic xmlns:a="http://schemas.openxmlformats.org/drawingml/2006/main">
                  <a:graphicData uri="http://schemas.microsoft.com/office/word/2010/wordprocessingGroup">
                    <wpg:wgp>
                      <wpg:cNvGrpSpPr/>
                      <wpg:grpSpPr>
                        <a:xfrm>
                          <a:off x="0" y="0"/>
                          <a:ext cx="204470" cy="285750"/>
                          <a:chOff x="-38100" y="109220"/>
                          <a:chExt cx="204470" cy="285750"/>
                        </a:xfrm>
                      </wpg:grpSpPr>
                      <wps:wsp>
                        <wps:cNvPr id="109571" name="Oval 109571"/>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572" name="Text Box 2"/>
                        <wps:cNvSpPr txBox="1">
                          <a:spLocks noChangeArrowheads="1"/>
                        </wps:cNvSpPr>
                        <wps:spPr bwMode="auto">
                          <a:xfrm>
                            <a:off x="-38100" y="109220"/>
                            <a:ext cx="194945" cy="2857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9570" o:spid="_x0000_s1089" style="position:absolute;left:0;text-align:left;margin-left:-6pt;margin-top:165.45pt;width:16.1pt;height:22.5pt;z-index:252310528;mso-width-relative:margin;mso-height-relative:margin" coordorigin="-38100,109220" coordsize="20447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">
                <v:oval id="Oval 109571" o:spid="_x0000_s1090"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i8B8IA&#10;AADfAAAADwAAAGRycy9kb3ducmV2LnhtbERP3WrCMBS+H/gO4Qy8m0mFudkZRRyC7EJY3QMcmmNT&#10;bU5KE219+0UQvPz4/herwTXiSl2oPWvIJgoEcelNzZWGv8P27RNEiMgGG8+k4UYBVsvRywJz43v+&#10;pWsRK5FCOOSowcbY5lKG0pLDMPEtceKOvnMYE+wqaTrsU7hr5FSpmXRYc2qw2NLGUnkuLk7DLBa2&#10;Pp/2t7nafPc/2fYoT0FqPX4d1l8gIg3xKX64dybNV/P3jwzufxI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OLwHwgAAAN8AAAAPAAAAAAAAAAAAAAAAAJgCAABkcnMvZG93&#10;bnJldi54bWxQSwUGAAAAAAQABAD1AAAAhwMAAAAA&#10;" fillcolor="black [3213]" stroked="f" strokeweight="2pt"/>
                <v:shape id="_x0000_s1091" type="#_x0000_t202" style="position:absolute;left:-38100;top:109220;width:194945;height:285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0/FcEA&#10;AADfAAAADwAAAGRycy9kb3ducmV2LnhtbERPW2vCMBR+H/gfwhH2NhPFazXKmAg+TbyCb4fm2Bab&#10;k9Jktv57Mxjs8eO7L1atLcWDal841tDvKRDEqTMFZxpOx83HFIQPyAZLx6ThSR5Wy87bAhPjGt7T&#10;4xAyEUPYJ6ghD6FKpPRpThZ9z1XEkbu52mKIsM6kqbGJ4baUA6XG0mLBsSHHir5ySu+HH6vh/H27&#10;XoZql63tqGpcqyTbmdT6vdt+zkEEasO/+M+9NXG+mo0mA/j9EwH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9PxXBAAAA3wAAAA8AAAAAAAAAAAAAAAAAmAIAAGRycy9kb3du&#10;cmV2LnhtbFBLBQYAAAAABAAEAPUAAACGAwAAAAA=&#10;" filled="f" stroked="f">
                  <v:textbox>
                    <w:txbxContent>
                      <w:p w:rsidR="003904A3" w:rsidRPr="00EC2CA5" w:rsidRDefault="003904A3" w:rsidP="00EC2CA5">
                        <w:pPr>
                          <w:rPr>
                            <w:color w:val="FFFFFF" w:themeColor="background1"/>
                          </w:rPr>
                        </w:pPr>
                        <w:r>
                          <w:rPr>
                            <w:color w:val="FFFFFF" w:themeColor="background1"/>
                          </w:rPr>
                          <w:t>B</w:t>
                        </w:r>
                      </w:p>
                    </w:txbxContent>
                  </v:textbox>
                </v:shape>
              </v:group>
            </w:pict>
          </mc:Fallback>
        </mc:AlternateContent>
      </w:r>
      <w:proofErr w:type="spellStart"/>
      <w:r w:rsidR="00CB23BD" w:rsidRPr="00EC2CA5">
        <w:rPr>
          <w:rFonts w:ascii="Myriad Pro Cond" w:hAnsi="Myriad Pro Cond" w:cs="Arial"/>
          <w:sz w:val="26"/>
          <w:u w:val="single"/>
        </w:rPr>
        <w:t>Piscataqua</w:t>
      </w:r>
      <w:proofErr w:type="spellEnd"/>
      <w:r w:rsidR="00CB23BD" w:rsidRPr="00EC2CA5">
        <w:rPr>
          <w:rFonts w:ascii="Myriad Pro Cond" w:hAnsi="Myriad Pro Cond" w:cs="Arial"/>
          <w:sz w:val="26"/>
          <w:u w:val="single"/>
        </w:rPr>
        <w:t xml:space="preserve"> &amp; Old </w:t>
      </w:r>
      <w:proofErr w:type="spellStart"/>
      <w:r w:rsidR="00CB23BD" w:rsidRPr="00EC2CA5">
        <w:rPr>
          <w:rFonts w:ascii="Myriad Pro Cond" w:hAnsi="Myriad Pro Cond" w:cs="Arial"/>
          <w:sz w:val="26"/>
          <w:u w:val="single"/>
        </w:rPr>
        <w:t>Piscataqua</w:t>
      </w:r>
      <w:proofErr w:type="spellEnd"/>
      <w:r w:rsidR="00CB23BD" w:rsidRPr="00EC2CA5">
        <w:rPr>
          <w:rFonts w:ascii="Myriad Pro Cond" w:hAnsi="Myriad Pro Cond" w:cs="Arial"/>
          <w:sz w:val="26"/>
          <w:u w:val="single"/>
        </w:rPr>
        <w:t xml:space="preserve"> Road: </w:t>
      </w:r>
      <w:r w:rsidR="00CB23BD" w:rsidRPr="00EC2CA5">
        <w:rPr>
          <w:rFonts w:ascii="Myriad Pro Cond" w:hAnsi="Myriad Pro Cond" w:cs="Arial"/>
          <w:sz w:val="26"/>
        </w:rPr>
        <w:t>This area is the site of early farms dating from 1630 along the shore. Ferries transported people and freight across the water to Newington and Dover. Mills were built on Stony Brook and Johnson Creek. A tide mill operated on Bunker Creek. In 1794</w:t>
      </w:r>
      <w:r w:rsidR="005B7F42" w:rsidRPr="00EC2CA5">
        <w:rPr>
          <w:rFonts w:ascii="Myriad Pro Cond" w:hAnsi="Myriad Pro Cond" w:cs="Arial"/>
          <w:sz w:val="26"/>
        </w:rPr>
        <w:t>,</w:t>
      </w:r>
      <w:r w:rsidR="00CB23BD" w:rsidRPr="00EC2CA5">
        <w:rPr>
          <w:rFonts w:ascii="Myriad Pro Cond" w:hAnsi="Myriad Pro Cond" w:cs="Arial"/>
          <w:sz w:val="26"/>
        </w:rPr>
        <w:t xml:space="preserve"> the </w:t>
      </w:r>
      <w:proofErr w:type="spellStart"/>
      <w:r w:rsidR="00CB23BD" w:rsidRPr="00EC2CA5">
        <w:rPr>
          <w:rFonts w:ascii="Myriad Pro Cond" w:hAnsi="Myriad Pro Cond" w:cs="Arial"/>
          <w:sz w:val="26"/>
        </w:rPr>
        <w:t>Piscataqua</w:t>
      </w:r>
      <w:proofErr w:type="spellEnd"/>
      <w:r w:rsidR="00CB23BD" w:rsidRPr="00EC2CA5">
        <w:rPr>
          <w:rFonts w:ascii="Myriad Pro Cond" w:hAnsi="Myriad Pro Cond" w:cs="Arial"/>
          <w:sz w:val="26"/>
        </w:rPr>
        <w:t xml:space="preserve"> Bridge was built from Cedar Point to Fox Point in Newington, replacing the ferries in this area. The First New Hampshire Turnpike was completed a few years later increasing commercial activity near Cedar Poin</w:t>
      </w:r>
      <w:r w:rsidR="005B7F42" w:rsidRPr="00EC2CA5">
        <w:rPr>
          <w:rFonts w:ascii="Myriad Pro Cond" w:hAnsi="Myriad Pro Cond" w:cs="Arial"/>
          <w:sz w:val="26"/>
        </w:rPr>
        <w:t xml:space="preserve">t. </w:t>
      </w:r>
      <w:proofErr w:type="spellStart"/>
      <w:r w:rsidR="005B7F42" w:rsidRPr="00EC2CA5">
        <w:rPr>
          <w:rFonts w:ascii="Myriad Pro Cond" w:hAnsi="Myriad Pro Cond" w:cs="Arial"/>
          <w:sz w:val="26"/>
        </w:rPr>
        <w:t>M</w:t>
      </w:r>
      <w:r w:rsidR="00CB23BD" w:rsidRPr="00EC2CA5">
        <w:rPr>
          <w:rFonts w:ascii="Myriad Pro Cond" w:hAnsi="Myriad Pro Cond" w:cs="Arial"/>
          <w:sz w:val="26"/>
        </w:rPr>
        <w:t>asted</w:t>
      </w:r>
      <w:proofErr w:type="spellEnd"/>
      <w:r w:rsidR="00CB23BD" w:rsidRPr="00EC2CA5">
        <w:rPr>
          <w:rFonts w:ascii="Myriad Pro Cond" w:hAnsi="Myriad Pro Cond" w:cs="Arial"/>
          <w:sz w:val="26"/>
        </w:rPr>
        <w:t xml:space="preserve"> ships were built at </w:t>
      </w:r>
      <w:proofErr w:type="spellStart"/>
      <w:r w:rsidR="00CB23BD" w:rsidRPr="00EC2CA5">
        <w:rPr>
          <w:rFonts w:ascii="Myriad Pro Cond" w:hAnsi="Myriad Pro Cond" w:cs="Arial"/>
          <w:sz w:val="26"/>
        </w:rPr>
        <w:t>Meader</w:t>
      </w:r>
      <w:proofErr w:type="spellEnd"/>
      <w:r w:rsidR="00CB23BD" w:rsidRPr="00EC2CA5">
        <w:rPr>
          <w:rFonts w:ascii="Myriad Pro Cond" w:hAnsi="Myriad Pro Cond" w:cs="Arial"/>
          <w:sz w:val="26"/>
        </w:rPr>
        <w:t xml:space="preserve"> Cove. After 1855</w:t>
      </w:r>
      <w:r w:rsidR="005B7F42" w:rsidRPr="00EC2CA5">
        <w:rPr>
          <w:rFonts w:ascii="Myriad Pro Cond" w:hAnsi="Myriad Pro Cond" w:cs="Arial"/>
          <w:sz w:val="26"/>
        </w:rPr>
        <w:t>,</w:t>
      </w:r>
      <w:r w:rsidR="00CB23BD" w:rsidRPr="00EC2CA5">
        <w:rPr>
          <w:rFonts w:ascii="Myriad Pro Cond" w:hAnsi="Myriad Pro Cond" w:cs="Arial"/>
          <w:sz w:val="26"/>
        </w:rPr>
        <w:t xml:space="preserve"> the bridge was no longer used, causing the area to become quiet and rural for the first time</w:t>
      </w:r>
      <w:r w:rsidR="004356CF">
        <w:rPr>
          <w:rFonts w:ascii="Myriad Pro Cond" w:hAnsi="Myriad Pro Cond" w:cs="Arial"/>
          <w:sz w:val="26"/>
        </w:rPr>
        <w:t>,</w:t>
      </w:r>
      <w:r w:rsidR="00CB23BD" w:rsidRPr="00EC2CA5">
        <w:rPr>
          <w:rFonts w:ascii="Myriad Pro Cond" w:hAnsi="Myriad Pro Cond" w:cs="Arial"/>
          <w:sz w:val="26"/>
        </w:rPr>
        <w:t xml:space="preserve"> except where granite quarries operated north of Jackson Landing.</w:t>
      </w:r>
    </w:p>
    <w:p w:rsidR="00FD3FB5" w:rsidRPr="00A03E06" w:rsidRDefault="00844D52" w:rsidP="00466CC4">
      <w:pPr>
        <w:pStyle w:val="ListParagraph"/>
        <w:numPr>
          <w:ilvl w:val="0"/>
          <w:numId w:val="7"/>
        </w:numPr>
        <w:ind w:left="274" w:hanging="274"/>
        <w:contextualSpacing w:val="0"/>
        <w:jc w:val="both"/>
        <w:rPr>
          <w:rFonts w:ascii="Myriad Pro Cond" w:hAnsi="Myriad Pro Cond" w:cs="Arial"/>
          <w:spacing w:val="-4"/>
          <w:sz w:val="26"/>
        </w:rPr>
      </w:pPr>
      <w:r>
        <w:rPr>
          <w:rFonts w:cs="Arial"/>
          <w:noProof/>
        </w:rPr>
        <mc:AlternateContent>
          <mc:Choice Requires="wpg">
            <w:drawing>
              <wp:anchor distT="0" distB="0" distL="114300" distR="114300" simplePos="0" relativeHeight="252312576" behindDoc="0" locked="0" layoutInCell="1" allowOverlap="1" wp14:anchorId="16D8A904" wp14:editId="10D8BAC6">
                <wp:simplePos x="0" y="0"/>
                <wp:positionH relativeFrom="column">
                  <wp:posOffset>-76200</wp:posOffset>
                </wp:positionH>
                <wp:positionV relativeFrom="paragraph">
                  <wp:posOffset>1663700</wp:posOffset>
                </wp:positionV>
                <wp:extent cx="213995" cy="279400"/>
                <wp:effectExtent l="0" t="0" r="0" b="6350"/>
                <wp:wrapNone/>
                <wp:docPr id="109573" name="Group 109573"/>
                <wp:cNvGraphicFramePr/>
                <a:graphic xmlns:a="http://schemas.openxmlformats.org/drawingml/2006/main">
                  <a:graphicData uri="http://schemas.microsoft.com/office/word/2010/wordprocessingGroup">
                    <wpg:wgp>
                      <wpg:cNvGrpSpPr/>
                      <wpg:grpSpPr>
                        <a:xfrm>
                          <a:off x="0" y="0"/>
                          <a:ext cx="213995" cy="279400"/>
                          <a:chOff x="-47625" y="109220"/>
                          <a:chExt cx="213995" cy="279400"/>
                        </a:xfrm>
                      </wpg:grpSpPr>
                      <wps:wsp>
                        <wps:cNvPr id="109576" name="Oval 109576"/>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578" name="Text Box 2"/>
                        <wps:cNvSpPr txBox="1">
                          <a:spLocks noChangeArrowheads="1"/>
                        </wps:cNvSpPr>
                        <wps:spPr bwMode="auto">
                          <a:xfrm>
                            <a:off x="-47625" y="109220"/>
                            <a:ext cx="213995" cy="27940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C</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9573" o:spid="_x0000_s1092" style="position:absolute;left:0;text-align:left;margin-left:-6pt;margin-top:131pt;width:16.85pt;height:22pt;z-index:252312576;mso-width-relative:margin;mso-height-relative:margin" coordorigin="-47625,109220" coordsize="213995,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">
                <v:oval id="Oval 109576" o:spid="_x0000_s1093"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kc8IA&#10;AADfAAAADwAAAGRycy9kb3ducmV2LnhtbERP3WrCMBS+H/gO4Qy8m4mD1dkZRRyC7EKw7gEOzbGp&#10;NielyWx9+0UQvPz4/herwTXiSl2oPWuYThQI4tKbmisNv8ft2yeIEJENNp5Jw40CrJajlwXmxvd8&#10;oGsRK5FCOOSowcbY5lKG0pLDMPEtceJOvnMYE+wqaTrsU7hr5LtSmXRYc2qw2NLGUnkp/pyGLBa2&#10;vpz3t7nafPc/0+1JnoPUevw6rL9ARBriU/xw70yar+YfswzufxI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0SRzwgAAAN8AAAAPAAAAAAAAAAAAAAAAAJgCAABkcnMvZG93&#10;bnJldi54bWxQSwUGAAAAAAQABAD1AAAAhwMAAAAA&#10;" fillcolor="black [3213]" stroked="f" strokeweight="2pt"/>
                <v:shape id="_x0000_s1094" type="#_x0000_t202" style="position:absolute;left:-47625;top:109220;width:213995;height:279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I/8MA&#10;AADfAAAADwAAAGRycy9kb3ducmV2LnhtbERPTWvCQBC9C/6HZYTe6q6ltjV1laIIPVW0VehtyI5J&#10;MDsbsqtJ/33nIHh8vO/5sve1ulIbq8AWJmMDijgPruLCws/35vENVEzIDuvAZOGPIiwXw8EcMxc6&#10;3tF1nwolIRwztFCm1GRax7wkj3EcGmLhTqH1mAS2hXYtdhLua/1kzIv2WLE0lNjQqqT8vL94C4ev&#10;0+/x2WyLtZ82XeiNZj/T1j6M+o93UIn6dBff3J9O5pvZ9FUGyx8Bo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UI/8MAAADfAAAADwAAAAAAAAAAAAAAAACYAgAAZHJzL2Rv&#10;d25yZXYueG1sUEsFBgAAAAAEAAQA9QAAAIgDAAAAAA==&#10;" filled="f" stroked="f">
                  <v:textbox>
                    <w:txbxContent>
                      <w:p w:rsidR="003904A3" w:rsidRPr="00EC2CA5" w:rsidRDefault="003904A3" w:rsidP="00EC2CA5">
                        <w:pPr>
                          <w:rPr>
                            <w:color w:val="FFFFFF" w:themeColor="background1"/>
                          </w:rPr>
                        </w:pPr>
                        <w:r>
                          <w:rPr>
                            <w:color w:val="FFFFFF" w:themeColor="background1"/>
                          </w:rPr>
                          <w:t>C</w:t>
                        </w:r>
                      </w:p>
                    </w:txbxContent>
                  </v:textbox>
                </v:shape>
              </v:group>
            </w:pict>
          </mc:Fallback>
        </mc:AlternateContent>
      </w:r>
      <w:r w:rsidR="00CB23BD" w:rsidRPr="00CB23BD">
        <w:rPr>
          <w:rFonts w:ascii="Myriad Pro Cond" w:hAnsi="Myriad Pro Cond" w:cs="Arial"/>
          <w:sz w:val="26"/>
          <w:u w:val="single"/>
        </w:rPr>
        <w:t>D</w:t>
      </w:r>
      <w:r w:rsidR="00CB23BD" w:rsidRPr="00A03E06">
        <w:rPr>
          <w:rFonts w:ascii="Myriad Pro Cond" w:hAnsi="Myriad Pro Cond" w:cs="Arial"/>
          <w:spacing w:val="-4"/>
          <w:sz w:val="26"/>
          <w:u w:val="single"/>
        </w:rPr>
        <w:t xml:space="preserve">urham Point &amp; Bay Road area including </w:t>
      </w:r>
      <w:proofErr w:type="spellStart"/>
      <w:r w:rsidR="00CB23BD" w:rsidRPr="00A03E06">
        <w:rPr>
          <w:rFonts w:ascii="Myriad Pro Cond" w:hAnsi="Myriad Pro Cond" w:cs="Arial"/>
          <w:spacing w:val="-4"/>
          <w:sz w:val="26"/>
          <w:u w:val="single"/>
        </w:rPr>
        <w:t>Longmarsh</w:t>
      </w:r>
      <w:proofErr w:type="spellEnd"/>
      <w:r w:rsidR="00CB23BD" w:rsidRPr="00A03E06">
        <w:rPr>
          <w:rFonts w:ascii="Myriad Pro Cond" w:hAnsi="Myriad Pro Cond" w:cs="Arial"/>
          <w:spacing w:val="-4"/>
          <w:sz w:val="26"/>
          <w:u w:val="single"/>
        </w:rPr>
        <w:t xml:space="preserve"> &amp; Dam</w:t>
      </w:r>
      <w:r w:rsidR="00A03E06" w:rsidRPr="00A03E06">
        <w:rPr>
          <w:rFonts w:ascii="Myriad Pro Cond" w:hAnsi="Myriad Pro Cond" w:cs="Arial"/>
          <w:spacing w:val="-4"/>
          <w:sz w:val="26"/>
          <w:u w:val="single"/>
        </w:rPr>
        <w:t>e</w:t>
      </w:r>
      <w:r w:rsidR="00CB23BD" w:rsidRPr="00A03E06">
        <w:rPr>
          <w:rFonts w:ascii="Myriad Pro Cond" w:hAnsi="Myriad Pro Cond" w:cs="Arial"/>
          <w:spacing w:val="-4"/>
          <w:sz w:val="26"/>
          <w:u w:val="single"/>
        </w:rPr>
        <w:t xml:space="preserve"> Roads:</w:t>
      </w:r>
      <w:r w:rsidR="00CB23BD" w:rsidRPr="00A03E06">
        <w:rPr>
          <w:rFonts w:ascii="Myriad Pro Cond" w:hAnsi="Myriad Pro Cond" w:cs="Arial"/>
          <w:spacing w:val="-4"/>
          <w:sz w:val="26"/>
        </w:rPr>
        <w:t xml:space="preserve"> This area is the site of early farms dating from 1630 along the shore. Ferries transported people and freight across the water to Newington. The first Meeting House was built on the Oyster River opposite Bunker Lane in 1655. A tide mill operated on </w:t>
      </w:r>
      <w:proofErr w:type="spellStart"/>
      <w:r w:rsidR="00CB23BD" w:rsidRPr="00A03E06">
        <w:rPr>
          <w:rFonts w:ascii="Myriad Pro Cond" w:hAnsi="Myriad Pro Cond" w:cs="Arial"/>
          <w:spacing w:val="-4"/>
          <w:sz w:val="26"/>
        </w:rPr>
        <w:t>Crommett</w:t>
      </w:r>
      <w:proofErr w:type="spellEnd"/>
      <w:r w:rsidR="00CB23BD" w:rsidRPr="00A03E06">
        <w:rPr>
          <w:rFonts w:ascii="Myriad Pro Cond" w:hAnsi="Myriad Pro Cond" w:cs="Arial"/>
          <w:spacing w:val="-4"/>
          <w:sz w:val="26"/>
        </w:rPr>
        <w:t xml:space="preserve"> Creek. The </w:t>
      </w:r>
      <w:proofErr w:type="spellStart"/>
      <w:r w:rsidR="00CB23BD" w:rsidRPr="00A03E06">
        <w:rPr>
          <w:rFonts w:ascii="Myriad Pro Cond" w:hAnsi="Myriad Pro Cond" w:cs="Arial"/>
          <w:spacing w:val="-4"/>
          <w:sz w:val="26"/>
        </w:rPr>
        <w:t>Piscataqua</w:t>
      </w:r>
      <w:proofErr w:type="spellEnd"/>
      <w:r w:rsidR="00CB23BD" w:rsidRPr="00A03E06">
        <w:rPr>
          <w:rFonts w:ascii="Myriad Pro Cond" w:hAnsi="Myriad Pro Cond" w:cs="Arial"/>
          <w:spacing w:val="-4"/>
          <w:sz w:val="26"/>
        </w:rPr>
        <w:t xml:space="preserve"> Bridge and Turnpike reduced ferry traffic to Durham Point and Adams Point. From the 1820s granite quarries were active supplying stone for the Newmarket Mills. Later several brickyards operated along the shores.</w:t>
      </w:r>
    </w:p>
    <w:p w:rsidR="00CB23BD" w:rsidRPr="00CB23BD" w:rsidRDefault="00CA7B38" w:rsidP="00EC2CA5">
      <w:pPr>
        <w:pStyle w:val="ListParagraph"/>
        <w:numPr>
          <w:ilvl w:val="0"/>
          <w:numId w:val="7"/>
        </w:numPr>
        <w:ind w:left="274" w:hanging="274"/>
        <w:contextualSpacing w:val="0"/>
        <w:jc w:val="both"/>
        <w:rPr>
          <w:rFonts w:ascii="Myriad Pro Cond" w:hAnsi="Myriad Pro Cond" w:cs="Arial"/>
          <w:sz w:val="26"/>
        </w:rPr>
      </w:pPr>
      <w:r>
        <w:rPr>
          <w:rFonts w:cs="Arial"/>
          <w:noProof/>
        </w:rPr>
        <mc:AlternateContent>
          <mc:Choice Requires="wpg">
            <w:drawing>
              <wp:anchor distT="0" distB="0" distL="114300" distR="114300" simplePos="0" relativeHeight="252314624" behindDoc="0" locked="0" layoutInCell="1" allowOverlap="1" wp14:anchorId="6581F9DF" wp14:editId="465BC5D7">
                <wp:simplePos x="0" y="0"/>
                <wp:positionH relativeFrom="column">
                  <wp:posOffset>-89535</wp:posOffset>
                </wp:positionH>
                <wp:positionV relativeFrom="paragraph">
                  <wp:posOffset>1199042</wp:posOffset>
                </wp:positionV>
                <wp:extent cx="213995" cy="298450"/>
                <wp:effectExtent l="0" t="0" r="0" b="6350"/>
                <wp:wrapNone/>
                <wp:docPr id="109579" name="Group 109579"/>
                <wp:cNvGraphicFramePr/>
                <a:graphic xmlns:a="http://schemas.openxmlformats.org/drawingml/2006/main">
                  <a:graphicData uri="http://schemas.microsoft.com/office/word/2010/wordprocessingGroup">
                    <wpg:wgp>
                      <wpg:cNvGrpSpPr/>
                      <wpg:grpSpPr>
                        <a:xfrm>
                          <a:off x="0" y="0"/>
                          <a:ext cx="213995" cy="298450"/>
                          <a:chOff x="-47625" y="109220"/>
                          <a:chExt cx="213995" cy="298450"/>
                        </a:xfrm>
                      </wpg:grpSpPr>
                      <wps:wsp>
                        <wps:cNvPr id="109583" name="Oval 109583"/>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584" name="Text Box 2"/>
                        <wps:cNvSpPr txBox="1">
                          <a:spLocks noChangeArrowheads="1"/>
                        </wps:cNvSpPr>
                        <wps:spPr bwMode="auto">
                          <a:xfrm>
                            <a:off x="-47625" y="109220"/>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D</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09579" o:spid="_x0000_s1095" style="position:absolute;left:0;text-align:left;margin-left:-7.05pt;margin-top:94.4pt;width:16.85pt;height:23.5pt;z-index:252314624;mso-height-relative:margin" coordorigin="-47625,109220" coordsize="21399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">
                <v:oval id="Oval 109583" o:spid="_x0000_s1096"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P3zMIA&#10;AADfAAAADwAAAGRycy9kb3ducmV2LnhtbERP3WrCMBS+H+wdwhl4NxMVRTujDEUQL4R1e4BDc2yq&#10;zUlpoq1vbwRhlx/f/3Ldu1rcqA2VZw2joQJBXHhTcanh73f3OQcRIrLB2jNpuFOA9er9bYmZ8R3/&#10;0C2PpUghHDLUYGNsMilDYclhGPqGOHEn3zqMCbalNC12KdzVcqzUTDqsODVYbGhjqbjkV6dhFnNb&#10;Xc7H+0Jttt1htDvJc5BaDz767y8Qkfr4L3659ybNV4vpfALPPwm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fMwgAAAN8AAAAPAAAAAAAAAAAAAAAAAJgCAABkcnMvZG93&#10;bnJldi54bWxQSwUGAAAAAAQABAD1AAAAhwMAAAAA&#10;" fillcolor="black [3213]" stroked="f" strokeweight="2pt"/>
                <v:shape id="_x0000_s1097" type="#_x0000_t202" style="position:absolute;left:-47625;top:109220;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1y3cEA&#10;AADfAAAADwAAAGRycy9kb3ducmV2LnhtbERPTYvCMBC9L/gfwgje1kTRRbtGEUXwpKy6C3sbmrEt&#10;NpPSRFv/vREEj4/3PVu0thQ3qn3hWMOgr0AQp84UnGk4HTefExA+IBssHZOGO3lYzDsfM0yMa/iH&#10;boeQiRjCPkENeQhVIqVPc7Lo+64ijtzZ1RZDhHUmTY1NDLelHCr1JS0WHBtyrGiVU3o5XK2G3935&#10;/2+k9tnajqvGtUqynUqte912+Q0iUBve4pd7a+J8NR1PRvD8EwH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Nct3BAAAA3wAAAA8AAAAAAAAAAAAAAAAAmAIAAGRycy9kb3du&#10;cmV2LnhtbFBLBQYAAAAABAAEAPUAAACGAwAAAAA=&#10;" filled="f" stroked="f">
                  <v:textbox>
                    <w:txbxContent>
                      <w:p w:rsidR="003904A3" w:rsidRPr="00EC2CA5" w:rsidRDefault="003904A3" w:rsidP="00EC2CA5">
                        <w:pPr>
                          <w:rPr>
                            <w:color w:val="FFFFFF" w:themeColor="background1"/>
                          </w:rPr>
                        </w:pPr>
                        <w:r>
                          <w:rPr>
                            <w:color w:val="FFFFFF" w:themeColor="background1"/>
                          </w:rPr>
                          <w:t>D</w:t>
                        </w:r>
                      </w:p>
                    </w:txbxContent>
                  </v:textbox>
                </v:shape>
              </v:group>
            </w:pict>
          </mc:Fallback>
        </mc:AlternateContent>
      </w:r>
      <w:r w:rsidR="00CB23BD" w:rsidRPr="00CB23BD">
        <w:rPr>
          <w:rFonts w:ascii="Myriad Pro Cond" w:hAnsi="Myriad Pro Cond" w:cs="Arial"/>
          <w:sz w:val="26"/>
          <w:u w:val="single"/>
        </w:rPr>
        <w:t>Bagdad R</w:t>
      </w:r>
      <w:r w:rsidR="009A3883">
        <w:rPr>
          <w:rFonts w:ascii="Myriad Pro Cond" w:hAnsi="Myriad Pro Cond" w:cs="Arial"/>
          <w:sz w:val="26"/>
          <w:u w:val="single"/>
        </w:rPr>
        <w:t>oa</w:t>
      </w:r>
      <w:r w:rsidR="00CB23BD" w:rsidRPr="00CB23BD">
        <w:rPr>
          <w:rFonts w:ascii="Myriad Pro Cond" w:hAnsi="Myriad Pro Cond" w:cs="Arial"/>
          <w:sz w:val="26"/>
          <w:u w:val="single"/>
        </w:rPr>
        <w:t>d corner at Emerson (Newtown) R</w:t>
      </w:r>
      <w:r w:rsidR="009A3883">
        <w:rPr>
          <w:rFonts w:ascii="Myriad Pro Cond" w:hAnsi="Myriad Pro Cond" w:cs="Arial"/>
          <w:sz w:val="26"/>
          <w:u w:val="single"/>
        </w:rPr>
        <w:t>oa</w:t>
      </w:r>
      <w:r w:rsidR="00CB23BD" w:rsidRPr="00CB23BD">
        <w:rPr>
          <w:rFonts w:ascii="Myriad Pro Cond" w:hAnsi="Myriad Pro Cond" w:cs="Arial"/>
          <w:sz w:val="26"/>
          <w:u w:val="single"/>
        </w:rPr>
        <w:t>d:</w:t>
      </w:r>
      <w:r w:rsidR="00CB23BD" w:rsidRPr="00CB23BD">
        <w:rPr>
          <w:rFonts w:ascii="Myriad Pro Cond" w:hAnsi="Myriad Pro Cond" w:cs="Arial"/>
          <w:sz w:val="26"/>
        </w:rPr>
        <w:t xml:space="preserve"> This area is the site of early farms at the junction of the town landing at the head of Beard’s Creek, the King’s Road from Oyster River Falls </w:t>
      </w:r>
      <w:r w:rsidR="004356CF">
        <w:rPr>
          <w:rFonts w:ascii="Myriad Pro Cond" w:hAnsi="Myriad Pro Cond" w:cs="Arial"/>
          <w:sz w:val="26"/>
        </w:rPr>
        <w:t>to</w:t>
      </w:r>
      <w:r w:rsidR="00CB23BD" w:rsidRPr="00CB23BD">
        <w:rPr>
          <w:rFonts w:ascii="Myriad Pro Cond" w:hAnsi="Myriad Pro Cond" w:cs="Arial"/>
          <w:sz w:val="26"/>
        </w:rPr>
        <w:t xml:space="preserve"> </w:t>
      </w:r>
      <w:proofErr w:type="spellStart"/>
      <w:r w:rsidR="00CB23BD" w:rsidRPr="00CB23BD">
        <w:rPr>
          <w:rFonts w:ascii="Myriad Pro Cond" w:hAnsi="Myriad Pro Cond" w:cs="Arial"/>
          <w:sz w:val="26"/>
        </w:rPr>
        <w:t>Cocheco</w:t>
      </w:r>
      <w:proofErr w:type="spellEnd"/>
      <w:r w:rsidR="00CB23BD" w:rsidRPr="00CB23BD">
        <w:rPr>
          <w:rFonts w:ascii="Myriad Pro Cond" w:hAnsi="Myriad Pro Cond" w:cs="Arial"/>
          <w:sz w:val="26"/>
        </w:rPr>
        <w:t xml:space="preserve"> (Bagdad R</w:t>
      </w:r>
      <w:r w:rsidR="009A3883">
        <w:rPr>
          <w:rFonts w:ascii="Myriad Pro Cond" w:hAnsi="Myriad Pro Cond" w:cs="Arial"/>
          <w:sz w:val="26"/>
        </w:rPr>
        <w:t>oad</w:t>
      </w:r>
      <w:r w:rsidR="00CB23BD" w:rsidRPr="00CB23BD">
        <w:rPr>
          <w:rFonts w:ascii="Myriad Pro Cond" w:hAnsi="Myriad Pro Cond" w:cs="Arial"/>
          <w:sz w:val="26"/>
        </w:rPr>
        <w:t>) and the road to Newtown (Emerson R</w:t>
      </w:r>
      <w:r w:rsidR="004356CF">
        <w:rPr>
          <w:rFonts w:ascii="Myriad Pro Cond" w:hAnsi="Myriad Pro Cond" w:cs="Arial"/>
          <w:sz w:val="26"/>
        </w:rPr>
        <w:t>oa</w:t>
      </w:r>
      <w:r w:rsidR="00CB23BD" w:rsidRPr="00CB23BD">
        <w:rPr>
          <w:rFonts w:ascii="Myriad Pro Cond" w:hAnsi="Myriad Pro Cond" w:cs="Arial"/>
          <w:sz w:val="26"/>
        </w:rPr>
        <w:t>d), laid out in 1689. Mills operated on Huckins Brook and Tom Hall Brook.</w:t>
      </w:r>
    </w:p>
    <w:p w:rsidR="00CB23BD" w:rsidRPr="00CB23BD" w:rsidRDefault="00CB23BD" w:rsidP="00CA7B38">
      <w:pPr>
        <w:pStyle w:val="ListParagraph"/>
        <w:numPr>
          <w:ilvl w:val="0"/>
          <w:numId w:val="7"/>
        </w:numPr>
        <w:tabs>
          <w:tab w:val="left" w:pos="270"/>
        </w:tabs>
        <w:spacing w:afterLines="200" w:after="480"/>
        <w:ind w:left="270" w:hanging="270"/>
        <w:jc w:val="both"/>
        <w:rPr>
          <w:rFonts w:ascii="Myriad Pro Cond" w:hAnsi="Myriad Pro Cond" w:cs="Arial"/>
          <w:sz w:val="26"/>
        </w:rPr>
      </w:pPr>
      <w:r w:rsidRPr="00CB23BD">
        <w:rPr>
          <w:rFonts w:ascii="Myriad Pro Cond" w:hAnsi="Myriad Pro Cond" w:cs="Arial"/>
          <w:sz w:val="26"/>
          <w:u w:val="single"/>
        </w:rPr>
        <w:t>Mast Road:</w:t>
      </w:r>
      <w:r w:rsidRPr="00CB23BD">
        <w:rPr>
          <w:rFonts w:ascii="Myriad Pro Cond" w:hAnsi="Myriad Pro Cond" w:cs="Arial"/>
          <w:sz w:val="26"/>
        </w:rPr>
        <w:t xml:space="preserve"> This road was built from Oyster River Falls through Lee to Nottingham, t</w:t>
      </w:r>
      <w:r w:rsidR="004356CF">
        <w:rPr>
          <w:rFonts w:ascii="Myriad Pro Cond" w:hAnsi="Myriad Pro Cond" w:cs="Arial"/>
          <w:sz w:val="26"/>
        </w:rPr>
        <w:t>o provide the most level route with the</w:t>
      </w:r>
      <w:r w:rsidRPr="00CB23BD">
        <w:rPr>
          <w:rFonts w:ascii="Myriad Pro Cond" w:hAnsi="Myriad Pro Cond" w:cs="Arial"/>
          <w:sz w:val="26"/>
        </w:rPr>
        <w:t xml:space="preserve"> widest curves, to haul the long mast pines by ox train from the forests to the salt water. The best mast pines were floated down to Portsmouth and shipped to England. Early farms were built along the Mast Road and mills operated on the Oyster River near </w:t>
      </w:r>
      <w:proofErr w:type="spellStart"/>
      <w:r w:rsidRPr="00CB23BD">
        <w:rPr>
          <w:rFonts w:ascii="Myriad Pro Cond" w:hAnsi="Myriad Pro Cond" w:cs="Arial"/>
          <w:sz w:val="26"/>
        </w:rPr>
        <w:t>Laskey’s</w:t>
      </w:r>
      <w:proofErr w:type="spellEnd"/>
      <w:r w:rsidRPr="00CB23BD">
        <w:rPr>
          <w:rFonts w:ascii="Myriad Pro Cond" w:hAnsi="Myriad Pro Cond" w:cs="Arial"/>
          <w:sz w:val="26"/>
        </w:rPr>
        <w:t xml:space="preserve"> bridge, at the Lee town line.</w:t>
      </w:r>
      <w:r w:rsidR="00EC2CA5" w:rsidRPr="00EC2CA5">
        <w:rPr>
          <w:rFonts w:cs="Arial"/>
          <w:noProof/>
        </w:rPr>
        <w:t xml:space="preserve"> </w:t>
      </w:r>
    </w:p>
    <w:p w:rsidR="00CB23BD" w:rsidRPr="00CB23BD" w:rsidRDefault="00CA7B38" w:rsidP="00466CC4">
      <w:pPr>
        <w:pStyle w:val="ListParagraph"/>
        <w:numPr>
          <w:ilvl w:val="0"/>
          <w:numId w:val="7"/>
        </w:numPr>
        <w:ind w:left="274" w:hanging="270"/>
        <w:contextualSpacing w:val="0"/>
        <w:jc w:val="both"/>
        <w:rPr>
          <w:rFonts w:ascii="Myriad Pro Cond" w:hAnsi="Myriad Pro Cond" w:cs="Arial"/>
          <w:sz w:val="26"/>
        </w:rPr>
      </w:pPr>
      <w:r>
        <w:rPr>
          <w:rFonts w:cs="Arial"/>
          <w:noProof/>
        </w:rPr>
        <w:lastRenderedPageBreak/>
        <mc:AlternateContent>
          <mc:Choice Requires="wpg">
            <w:drawing>
              <wp:anchor distT="0" distB="0" distL="114300" distR="114300" simplePos="0" relativeHeight="252316672" behindDoc="0" locked="0" layoutInCell="1" allowOverlap="1" wp14:anchorId="48E0E208" wp14:editId="764C39ED">
                <wp:simplePos x="0" y="0"/>
                <wp:positionH relativeFrom="column">
                  <wp:posOffset>-98755</wp:posOffset>
                </wp:positionH>
                <wp:positionV relativeFrom="paragraph">
                  <wp:posOffset>-41656</wp:posOffset>
                </wp:positionV>
                <wp:extent cx="213995" cy="298450"/>
                <wp:effectExtent l="0" t="0" r="0" b="6350"/>
                <wp:wrapNone/>
                <wp:docPr id="109590" name="Group 109590"/>
                <wp:cNvGraphicFramePr/>
                <a:graphic xmlns:a="http://schemas.openxmlformats.org/drawingml/2006/main">
                  <a:graphicData uri="http://schemas.microsoft.com/office/word/2010/wordprocessingGroup">
                    <wpg:wgp>
                      <wpg:cNvGrpSpPr/>
                      <wpg:grpSpPr>
                        <a:xfrm>
                          <a:off x="0" y="0"/>
                          <a:ext cx="213995" cy="298450"/>
                          <a:chOff x="-47625" y="116246"/>
                          <a:chExt cx="213995" cy="298450"/>
                        </a:xfrm>
                      </wpg:grpSpPr>
                      <wps:wsp>
                        <wps:cNvPr id="109591" name="Oval 109591"/>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592" name="Text Box 2"/>
                        <wps:cNvSpPr txBox="1">
                          <a:spLocks noChangeArrowheads="1"/>
                        </wps:cNvSpPr>
                        <wps:spPr bwMode="auto">
                          <a:xfrm>
                            <a:off x="-47625" y="116246"/>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09590" o:spid="_x0000_s1098" style="position:absolute;left:0;text-align:left;margin-left:-7.8pt;margin-top:-3.3pt;width:16.85pt;height:23.5pt;z-index:252316672;mso-height-relative:margin" coordorigin="-47625,116246" coordsize="21399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">
                <v:oval id="Oval 109591" o:spid="_x0000_s1099"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Ra/cIA&#10;AADfAAAADwAAAGRycy9kb3ducmV2LnhtbERP3WrCMBS+H/gO4Qi7m0kHE1uNIg5h7EKw2wMcmmNT&#10;bU5Kk9n69osgePnx/a82o2vFlfrQeNaQzRQI4sqbhmsNvz/7twWIEJENtp5Jw40CbNaTlxUWxg98&#10;pGsZa5FCOBSowcbYFVKGypLDMPMdceJOvncYE+xraXocUrhr5btSc+mw4dRgsaOdpepS/jkN81ja&#10;5nI+3HK1+xy+s/1JnoPU+nU6bpcgIo3xKX64v0yar/KPPIP7nwR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NFr9wgAAAN8AAAAPAAAAAAAAAAAAAAAAAJgCAABkcnMvZG93&#10;bnJldi54bWxQSwUGAAAAAAQABAD1AAAAhwMAAAAA&#10;" fillcolor="black [3213]" stroked="f" strokeweight="2pt"/>
                <v:shape id="_x0000_s1100" type="#_x0000_t202" style="position:absolute;left:-47625;top:116246;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HZ78MA&#10;AADfAAAADwAAAGRycy9kb3ducmV2LnhtbERPXWvCMBR9F/wP4Qp7s8nKlLUaRRyDPW2oU/Dt0lzb&#10;suamNFnb/ftlMPDxcL7X29E2oqfO1441PCYKBHHhTM2lhs/T6/wZhA/IBhvHpOGHPGw308kac+MG&#10;PlB/DKWIIexz1FCF0OZS+qIiiz5xLXHkbq6zGCLsSmk6HGK4bWSq1FJarDk2VNjSvqLi6/htNZzf&#10;b9fLk/ooX+yiHdyoJNtMav0wG3crEIHGcBf/u99MnK+yRZbC358I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7HZ78MAAADfAAAADwAAAAAAAAAAAAAAAACYAgAAZHJzL2Rv&#10;d25yZXYueG1sUEsFBgAAAAAEAAQA9QAAAIgDAAAAAA==&#10;" filled="f" stroked="f">
                  <v:textbox>
                    <w:txbxContent>
                      <w:p w:rsidR="003904A3" w:rsidRPr="00EC2CA5" w:rsidRDefault="003904A3" w:rsidP="00EC2CA5">
                        <w:pPr>
                          <w:rPr>
                            <w:color w:val="FFFFFF" w:themeColor="background1"/>
                          </w:rPr>
                        </w:pPr>
                        <w:r>
                          <w:rPr>
                            <w:color w:val="FFFFFF" w:themeColor="background1"/>
                          </w:rPr>
                          <w:t>E</w:t>
                        </w:r>
                      </w:p>
                    </w:txbxContent>
                  </v:textbox>
                </v:shape>
              </v:group>
            </w:pict>
          </mc:Fallback>
        </mc:AlternateContent>
      </w:r>
      <w:r w:rsidR="00EC2CA5">
        <w:rPr>
          <w:rFonts w:cs="Arial"/>
          <w:noProof/>
        </w:rPr>
        <mc:AlternateContent>
          <mc:Choice Requires="wpg">
            <w:drawing>
              <wp:anchor distT="0" distB="0" distL="114300" distR="114300" simplePos="0" relativeHeight="252318720" behindDoc="0" locked="0" layoutInCell="1" allowOverlap="1" wp14:anchorId="65571DF3" wp14:editId="5A24DFD9">
                <wp:simplePos x="0" y="0"/>
                <wp:positionH relativeFrom="column">
                  <wp:posOffset>-98425</wp:posOffset>
                </wp:positionH>
                <wp:positionV relativeFrom="paragraph">
                  <wp:posOffset>1642745</wp:posOffset>
                </wp:positionV>
                <wp:extent cx="213995" cy="298450"/>
                <wp:effectExtent l="0" t="0" r="0" b="6350"/>
                <wp:wrapNone/>
                <wp:docPr id="109593" name="Group 109593"/>
                <wp:cNvGraphicFramePr/>
                <a:graphic xmlns:a="http://schemas.openxmlformats.org/drawingml/2006/main">
                  <a:graphicData uri="http://schemas.microsoft.com/office/word/2010/wordprocessingGroup">
                    <wpg:wgp>
                      <wpg:cNvGrpSpPr/>
                      <wpg:grpSpPr>
                        <a:xfrm>
                          <a:off x="0" y="0"/>
                          <a:ext cx="213995" cy="298450"/>
                          <a:chOff x="-47625" y="109220"/>
                          <a:chExt cx="213995" cy="298450"/>
                        </a:xfrm>
                      </wpg:grpSpPr>
                      <wps:wsp>
                        <wps:cNvPr id="109594" name="Oval 109594"/>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595" name="Text Box 2"/>
                        <wps:cNvSpPr txBox="1">
                          <a:spLocks noChangeArrowheads="1"/>
                        </wps:cNvSpPr>
                        <wps:spPr bwMode="auto">
                          <a:xfrm>
                            <a:off x="-47625" y="109220"/>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09593" o:spid="_x0000_s1101" style="position:absolute;left:0;text-align:left;margin-left:-7.75pt;margin-top:129.35pt;width:16.85pt;height:23.5pt;z-index:252318720;mso-height-relative:margin" coordorigin="-47625,109220" coordsize="21399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">
                <v:oval id="Oval 109594" o:spid="_x0000_s1102"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P5ZcIA&#10;AADfAAAADwAAAGRycy9kb3ducmV2LnhtbERP3WrCMBS+H/gO4Qy8m4kyZe2MIg5BdiGs7gEOzbGp&#10;Nieliba+/SIIu/z4/pfrwTXiRl2oPWuYThQI4tKbmisNv8fd2weIEJENNp5Jw50CrFejlyXmxvf8&#10;Q7ciViKFcMhRg42xzaUMpSWHYeJb4sSdfOcwJthV0nTYp3DXyJlSC+mw5tRgsaWtpfJSXJ2GRSxs&#10;fTkf7pnafvXf091JnoPUevw6bD5BRBriv/jp3ps0X2Xz7B0efxI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Q/llwgAAAN8AAAAPAAAAAAAAAAAAAAAAAJgCAABkcnMvZG93&#10;bnJldi54bWxQSwUGAAAAAAQABAD1AAAAhwMAAAAA&#10;" fillcolor="black [3213]" stroked="f" strokeweight="2pt"/>
                <v:shape id="_x0000_s1103" type="#_x0000_t202" style="position:absolute;left:-47625;top:109220;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hBm8IA&#10;AADfAAAADwAAAGRycy9kb3ducmV2LnhtbERPW2vCMBR+H/gfwhH2NhOHHbYaRTaEPSnzBr4dmmNb&#10;bE5Kk9n6781g4OPHd58ve1uLG7W+cqxhPFIgiHNnKi40HPbrtykIH5AN1o5Jw508LBeDlzlmxnX8&#10;Q7ddKEQMYZ+hhjKEJpPS5yVZ9CPXEEfu4lqLIcK2kKbFLobbWr4r9SEtVhwbSmzos6T8uvu1Go6b&#10;y/k0UdviyyZN53ol2aZS69dhv5qBCNSHp/jf/W3ifJUmaQJ/fyI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EGbwgAAAN8AAAAPAAAAAAAAAAAAAAAAAJgCAABkcnMvZG93&#10;bnJldi54bWxQSwUGAAAAAAQABAD1AAAAhwMAAAAA&#10;" filled="f" stroked="f">
                  <v:textbox>
                    <w:txbxContent>
                      <w:p w:rsidR="003904A3" w:rsidRPr="00EC2CA5" w:rsidRDefault="003904A3" w:rsidP="00EC2CA5">
                        <w:pPr>
                          <w:rPr>
                            <w:color w:val="FFFFFF" w:themeColor="background1"/>
                          </w:rPr>
                        </w:pPr>
                        <w:r>
                          <w:rPr>
                            <w:color w:val="FFFFFF" w:themeColor="background1"/>
                          </w:rPr>
                          <w:t>F</w:t>
                        </w:r>
                      </w:p>
                    </w:txbxContent>
                  </v:textbox>
                </v:shape>
              </v:group>
            </w:pict>
          </mc:Fallback>
        </mc:AlternateContent>
      </w:r>
      <w:r w:rsidR="00CB23BD" w:rsidRPr="00CB23BD">
        <w:rPr>
          <w:rFonts w:ascii="Myriad Pro Cond" w:hAnsi="Myriad Pro Cond" w:cs="Arial"/>
          <w:sz w:val="26"/>
          <w:u w:val="single"/>
        </w:rPr>
        <w:t>Village at Oyster River Dam</w:t>
      </w:r>
      <w:r w:rsidR="00CB23BD" w:rsidRPr="00CB23BD">
        <w:rPr>
          <w:rFonts w:ascii="Myriad Pro Cond" w:hAnsi="Myriad Pro Cond" w:cs="Arial"/>
          <w:sz w:val="26"/>
        </w:rPr>
        <w:t>: Th</w:t>
      </w:r>
      <w:r w:rsidR="00844D52">
        <w:rPr>
          <w:rFonts w:ascii="Myriad Pro Cond" w:hAnsi="Myriad Pro Cond" w:cs="Arial"/>
          <w:sz w:val="26"/>
        </w:rPr>
        <w:t>is</w:t>
      </w:r>
      <w:r w:rsidR="00CB23BD" w:rsidRPr="00CB23BD">
        <w:rPr>
          <w:rFonts w:ascii="Myriad Pro Cond" w:hAnsi="Myriad Pro Cond" w:cs="Arial"/>
          <w:sz w:val="26"/>
        </w:rPr>
        <w:t xml:space="preserve"> area developed after Thomas Beard and Valentine Hill were granted mill rights at Oyster River </w:t>
      </w:r>
      <w:proofErr w:type="gramStart"/>
      <w:r w:rsidR="00CB23BD" w:rsidRPr="00CB23BD">
        <w:rPr>
          <w:rFonts w:ascii="Myriad Pro Cond" w:hAnsi="Myriad Pro Cond" w:cs="Arial"/>
          <w:sz w:val="26"/>
        </w:rPr>
        <w:t>falls</w:t>
      </w:r>
      <w:proofErr w:type="gramEnd"/>
      <w:r w:rsidR="00CB23BD" w:rsidRPr="00CB23BD">
        <w:rPr>
          <w:rFonts w:ascii="Myriad Pro Cond" w:hAnsi="Myriad Pro Cond" w:cs="Arial"/>
          <w:sz w:val="26"/>
        </w:rPr>
        <w:t xml:space="preserve"> c.1650. The area was surrounded by early farms and developed into a village </w:t>
      </w:r>
      <w:r w:rsidR="005A4671">
        <w:rPr>
          <w:rFonts w:ascii="Myriad Pro Cond" w:hAnsi="Myriad Pro Cond" w:cs="Arial"/>
          <w:sz w:val="26"/>
        </w:rPr>
        <w:t>due to the</w:t>
      </w:r>
      <w:r w:rsidR="00AD1532">
        <w:rPr>
          <w:rFonts w:ascii="Myriad Pro Cond" w:hAnsi="Myriad Pro Cond" w:cs="Arial"/>
          <w:sz w:val="26"/>
        </w:rPr>
        <w:t xml:space="preserve"> </w:t>
      </w:r>
      <w:r w:rsidR="00CB23BD" w:rsidRPr="00CB23BD">
        <w:rPr>
          <w:rFonts w:ascii="Myriad Pro Cond" w:hAnsi="Myriad Pro Cond" w:cs="Arial"/>
          <w:sz w:val="26"/>
        </w:rPr>
        <w:t xml:space="preserve">mills and the Mast Road. The Meeting House was relocated to the village in 1714. After the </w:t>
      </w:r>
      <w:proofErr w:type="spellStart"/>
      <w:r w:rsidR="00CB23BD" w:rsidRPr="00CB23BD">
        <w:rPr>
          <w:rFonts w:ascii="Myriad Pro Cond" w:hAnsi="Myriad Pro Cond" w:cs="Arial"/>
          <w:sz w:val="26"/>
        </w:rPr>
        <w:t>Piscataqua</w:t>
      </w:r>
      <w:proofErr w:type="spellEnd"/>
      <w:r w:rsidR="00CB23BD" w:rsidRPr="00CB23BD">
        <w:rPr>
          <w:rFonts w:ascii="Myriad Pro Cond" w:hAnsi="Myriad Pro Cond" w:cs="Arial"/>
          <w:sz w:val="26"/>
        </w:rPr>
        <w:t xml:space="preserve"> Bridge and Turnpike were built, commercial activity increased as taverns, inns</w:t>
      </w:r>
      <w:r w:rsidR="005A4671">
        <w:rPr>
          <w:rFonts w:ascii="Myriad Pro Cond" w:hAnsi="Myriad Pro Cond" w:cs="Arial"/>
          <w:sz w:val="26"/>
        </w:rPr>
        <w:t>,</w:t>
      </w:r>
      <w:r w:rsidR="00CB23BD" w:rsidRPr="00CB23BD">
        <w:rPr>
          <w:rFonts w:ascii="Myriad Pro Cond" w:hAnsi="Myriad Pro Cond" w:cs="Arial"/>
          <w:sz w:val="26"/>
        </w:rPr>
        <w:t xml:space="preserve"> and livery stables welcomed travelers. </w:t>
      </w:r>
      <w:proofErr w:type="spellStart"/>
      <w:r w:rsidR="00CB23BD" w:rsidRPr="00CB23BD">
        <w:rPr>
          <w:rFonts w:ascii="Myriad Pro Cond" w:hAnsi="Myriad Pro Cond" w:cs="Arial"/>
          <w:sz w:val="26"/>
        </w:rPr>
        <w:t>Masted</w:t>
      </w:r>
      <w:proofErr w:type="spellEnd"/>
      <w:r w:rsidR="00CB23BD" w:rsidRPr="00CB23BD">
        <w:rPr>
          <w:rFonts w:ascii="Myriad Pro Cond" w:hAnsi="Myriad Pro Cond" w:cs="Arial"/>
          <w:sz w:val="26"/>
        </w:rPr>
        <w:t xml:space="preserve"> ships were built at the Old Landing for more than 50 years by several owners.</w:t>
      </w:r>
    </w:p>
    <w:p w:rsidR="00CB23BD" w:rsidRPr="00CB23BD" w:rsidRDefault="00EC2CA5" w:rsidP="00466CC4">
      <w:pPr>
        <w:pStyle w:val="ListParagraph"/>
        <w:numPr>
          <w:ilvl w:val="0"/>
          <w:numId w:val="7"/>
        </w:numPr>
        <w:ind w:left="274" w:hanging="270"/>
        <w:contextualSpacing w:val="0"/>
        <w:jc w:val="both"/>
        <w:rPr>
          <w:rFonts w:ascii="Myriad Pro Cond" w:hAnsi="Myriad Pro Cond" w:cs="Arial"/>
          <w:sz w:val="26"/>
        </w:rPr>
      </w:pPr>
      <w:r>
        <w:rPr>
          <w:rFonts w:cs="Arial"/>
          <w:noProof/>
        </w:rPr>
        <mc:AlternateContent>
          <mc:Choice Requires="wpg">
            <w:drawing>
              <wp:anchor distT="0" distB="0" distL="114300" distR="114300" simplePos="0" relativeHeight="252320768" behindDoc="0" locked="0" layoutInCell="1" allowOverlap="1" wp14:anchorId="53AC693D" wp14:editId="184E2819">
                <wp:simplePos x="0" y="0"/>
                <wp:positionH relativeFrom="column">
                  <wp:posOffset>-106071</wp:posOffset>
                </wp:positionH>
                <wp:positionV relativeFrom="paragraph">
                  <wp:posOffset>988720</wp:posOffset>
                </wp:positionV>
                <wp:extent cx="221310" cy="298450"/>
                <wp:effectExtent l="0" t="0" r="7620" b="6350"/>
                <wp:wrapNone/>
                <wp:docPr id="109596" name="Group 109596"/>
                <wp:cNvGraphicFramePr/>
                <a:graphic xmlns:a="http://schemas.openxmlformats.org/drawingml/2006/main">
                  <a:graphicData uri="http://schemas.microsoft.com/office/word/2010/wordprocessingGroup">
                    <wpg:wgp>
                      <wpg:cNvGrpSpPr/>
                      <wpg:grpSpPr>
                        <a:xfrm>
                          <a:off x="0" y="0"/>
                          <a:ext cx="221310" cy="298450"/>
                          <a:chOff x="-54940" y="109220"/>
                          <a:chExt cx="221310" cy="298450"/>
                        </a:xfrm>
                      </wpg:grpSpPr>
                      <wps:wsp>
                        <wps:cNvPr id="109597" name="Oval 109597"/>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598" name="Text Box 2"/>
                        <wps:cNvSpPr txBox="1">
                          <a:spLocks noChangeArrowheads="1"/>
                        </wps:cNvSpPr>
                        <wps:spPr bwMode="auto">
                          <a:xfrm>
                            <a:off x="-54940" y="109220"/>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9596" o:spid="_x0000_s1104" style="position:absolute;left:0;text-align:left;margin-left:-8.35pt;margin-top:77.85pt;width:17.45pt;height:23.5pt;z-index:252320768;mso-width-relative:margin;mso-height-relative:margin" coordorigin="-54940,109220" coordsize="22131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">
                <v:oval id="Oval 109597" o:spid="_x0000_s1105"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FnEsIA&#10;AADfAAAADwAAAGRycy9kb3ducmV2LnhtbERP3WrCMBS+H/gO4Qy8m4nC3NoZRRyC7EJY3QMcmmNT&#10;bU5KE219+0UQvPz4/herwTXiSl2oPWuYThQI4tKbmisNf4ft2yeIEJENNp5Jw40CrJajlwXmxvf8&#10;S9ciViKFcMhRg42xzaUMpSWHYeJb4sQdfecwJthV0nTYp3DXyJlSc+mw5tRgsaWNpfJcXJyGeSxs&#10;fT7tb5nafPc/0+1RnoLUevw6rL9ARBriU/xw70yar7L37APufxI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kWcSwgAAAN8AAAAPAAAAAAAAAAAAAAAAAJgCAABkcnMvZG93&#10;bnJldi54bWxQSwUGAAAAAAQABAD1AAAAhwMAAAAA&#10;" fillcolor="black [3213]" stroked="f" strokeweight="2pt"/>
                <v:shape id="_x0000_s1106" type="#_x0000_t202" style="position:absolute;left:-54940;top:109220;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uBcMA&#10;AADfAAAADwAAAGRycy9kb3ducmV2LnhtbERPTWvCQBC9F/oflil4q7stWprUVUpF8KTUtoK3ITsm&#10;odnZkF1N/PfOQfD4eN+zxeAbdaYu1oEtvIwNKOIiuJpLC78/q+d3UDEhO2wCk4ULRVjMHx9mmLvQ&#10;8zedd6lUEsIxRwtVSm2udSwq8hjHoSUW7hg6j0lgV2rXYS/hvtGvxrxpjzVLQ4UtfVVU/O9O3sLf&#10;5njYT8y2XPpp24fBaPaZtnb0NHx+gEo0pLv45l47mW+yaSaD5Y8A0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nuBcMAAADfAAAADwAAAAAAAAAAAAAAAACYAgAAZHJzL2Rv&#10;d25yZXYueG1sUEsFBgAAAAAEAAQA9QAAAIgDAAAAAA==&#10;" filled="f" stroked="f">
                  <v:textbox>
                    <w:txbxContent>
                      <w:p w:rsidR="003904A3" w:rsidRPr="00EC2CA5" w:rsidRDefault="003904A3" w:rsidP="00EC2CA5">
                        <w:pPr>
                          <w:rPr>
                            <w:color w:val="FFFFFF" w:themeColor="background1"/>
                          </w:rPr>
                        </w:pPr>
                        <w:r>
                          <w:rPr>
                            <w:color w:val="FFFFFF" w:themeColor="background1"/>
                          </w:rPr>
                          <w:t>G</w:t>
                        </w:r>
                      </w:p>
                    </w:txbxContent>
                  </v:textbox>
                </v:shape>
              </v:group>
            </w:pict>
          </mc:Fallback>
        </mc:AlternateContent>
      </w:r>
      <w:r w:rsidR="00CB23BD" w:rsidRPr="00CB23BD">
        <w:rPr>
          <w:rFonts w:ascii="Myriad Pro Cond" w:hAnsi="Myriad Pro Cond" w:cs="Arial"/>
          <w:sz w:val="26"/>
          <w:u w:val="single"/>
        </w:rPr>
        <w:t>Mill Road</w:t>
      </w:r>
      <w:r w:rsidR="00CB23BD" w:rsidRPr="00CB23BD">
        <w:rPr>
          <w:rFonts w:ascii="Myriad Pro Cond" w:hAnsi="Myriad Pro Cond" w:cs="Arial"/>
          <w:sz w:val="26"/>
        </w:rPr>
        <w:t xml:space="preserve">: This area is the site of </w:t>
      </w:r>
      <w:r w:rsidR="00CB23BD" w:rsidRPr="007045A7">
        <w:rPr>
          <w:rFonts w:ascii="Myriad Pro Cond" w:hAnsi="Myriad Pro Cond" w:cs="Arial"/>
          <w:sz w:val="26"/>
        </w:rPr>
        <w:t>early farms and the mill operated on the north</w:t>
      </w:r>
      <w:r w:rsidR="00844D52" w:rsidRPr="007045A7">
        <w:rPr>
          <w:rFonts w:ascii="Myriad Pro Cond" w:hAnsi="Myriad Pro Cond" w:cs="Arial"/>
          <w:sz w:val="26"/>
        </w:rPr>
        <w:t xml:space="preserve">west </w:t>
      </w:r>
      <w:r w:rsidR="00CB23BD" w:rsidRPr="007045A7">
        <w:rPr>
          <w:rFonts w:ascii="Myriad Pro Cond" w:hAnsi="Myriad Pro Cond" w:cs="Arial"/>
          <w:sz w:val="26"/>
        </w:rPr>
        <w:t xml:space="preserve">side of the Mill Road </w:t>
      </w:r>
      <w:proofErr w:type="gramStart"/>
      <w:r w:rsidR="00CB23BD" w:rsidRPr="007045A7">
        <w:rPr>
          <w:rFonts w:ascii="Myriad Pro Cond" w:hAnsi="Myriad Pro Cond" w:cs="Arial"/>
          <w:sz w:val="26"/>
        </w:rPr>
        <w:t>bridge</w:t>
      </w:r>
      <w:proofErr w:type="gramEnd"/>
      <w:r w:rsidR="00CB23BD" w:rsidRPr="007045A7">
        <w:rPr>
          <w:rFonts w:ascii="Myriad Pro Cond" w:hAnsi="Myriad Pro Cond" w:cs="Arial"/>
          <w:sz w:val="26"/>
        </w:rPr>
        <w:t>. The road forked west of the bridge</w:t>
      </w:r>
      <w:r w:rsidR="007045A7" w:rsidRPr="007045A7">
        <w:rPr>
          <w:rFonts w:ascii="Myriad Pro Cond" w:hAnsi="Myriad Pro Cond" w:cs="Arial"/>
          <w:sz w:val="26"/>
        </w:rPr>
        <w:t>;</w:t>
      </w:r>
      <w:r w:rsidR="00CB23BD" w:rsidRPr="007045A7">
        <w:rPr>
          <w:rFonts w:ascii="Myriad Pro Cond" w:hAnsi="Myriad Pro Cond" w:cs="Arial"/>
          <w:sz w:val="26"/>
        </w:rPr>
        <w:t xml:space="preserve"> the earliest branch</w:t>
      </w:r>
      <w:r w:rsidR="007045A7" w:rsidRPr="007045A7">
        <w:rPr>
          <w:rFonts w:ascii="Myriad Pro Cond" w:hAnsi="Myriad Pro Cond" w:cs="Arial"/>
          <w:sz w:val="26"/>
        </w:rPr>
        <w:t>,</w:t>
      </w:r>
      <w:r w:rsidR="00CB23BD" w:rsidRPr="007045A7">
        <w:rPr>
          <w:rFonts w:ascii="Myriad Pro Cond" w:hAnsi="Myriad Pro Cond" w:cs="Arial"/>
          <w:sz w:val="26"/>
        </w:rPr>
        <w:t xml:space="preserve"> leading south to Packers Falls, </w:t>
      </w:r>
      <w:r w:rsidR="007045A7" w:rsidRPr="007045A7">
        <w:rPr>
          <w:rFonts w:ascii="Myriad Pro Cond" w:hAnsi="Myriad Pro Cond" w:cs="Arial"/>
          <w:sz w:val="26"/>
        </w:rPr>
        <w:t xml:space="preserve">was </w:t>
      </w:r>
      <w:r w:rsidR="00CB23BD" w:rsidRPr="007045A7">
        <w:rPr>
          <w:rFonts w:ascii="Myriad Pro Cond" w:hAnsi="Myriad Pro Cond" w:cs="Arial"/>
          <w:sz w:val="26"/>
        </w:rPr>
        <w:t>discontinued after the road was crossed by the railroad in 1841. The later branch</w:t>
      </w:r>
      <w:r w:rsidR="00CB23BD" w:rsidRPr="00CB23BD">
        <w:rPr>
          <w:rFonts w:ascii="Myriad Pro Cond" w:hAnsi="Myriad Pro Cond" w:cs="Arial"/>
          <w:sz w:val="26"/>
        </w:rPr>
        <w:t xml:space="preserve"> leads to Packers Falls Road</w:t>
      </w:r>
      <w:r w:rsidR="00FD3FB5">
        <w:rPr>
          <w:rFonts w:ascii="Myriad Pro Cond" w:hAnsi="Myriad Pro Cond" w:cs="Arial"/>
          <w:sz w:val="26"/>
        </w:rPr>
        <w:t>.</w:t>
      </w:r>
      <w:r w:rsidR="00CB23BD" w:rsidRPr="00CB23BD">
        <w:rPr>
          <w:rFonts w:ascii="Myriad Pro Cond" w:hAnsi="Myriad Pro Cond" w:cs="Arial"/>
          <w:sz w:val="26"/>
        </w:rPr>
        <w:t xml:space="preserve"> </w:t>
      </w:r>
    </w:p>
    <w:p w:rsidR="00440537" w:rsidRPr="00440537" w:rsidRDefault="00EC2CA5" w:rsidP="00466CC4">
      <w:pPr>
        <w:pStyle w:val="ListParagraph"/>
        <w:numPr>
          <w:ilvl w:val="0"/>
          <w:numId w:val="7"/>
        </w:numPr>
        <w:ind w:left="274" w:hanging="270"/>
        <w:contextualSpacing w:val="0"/>
        <w:jc w:val="both"/>
        <w:rPr>
          <w:rFonts w:ascii="Myriad Pro Cond" w:hAnsi="Myriad Pro Cond" w:cs="Arial"/>
          <w:sz w:val="26"/>
        </w:rPr>
      </w:pPr>
      <w:r>
        <w:rPr>
          <w:rFonts w:cs="Arial"/>
          <w:noProof/>
        </w:rPr>
        <mc:AlternateContent>
          <mc:Choice Requires="wpg">
            <w:drawing>
              <wp:anchor distT="0" distB="0" distL="114300" distR="114300" simplePos="0" relativeHeight="252322816" behindDoc="0" locked="0" layoutInCell="1" allowOverlap="1" wp14:anchorId="0964FFE2" wp14:editId="02B92871">
                <wp:simplePos x="0" y="0"/>
                <wp:positionH relativeFrom="column">
                  <wp:posOffset>-86690</wp:posOffset>
                </wp:positionH>
                <wp:positionV relativeFrom="paragraph">
                  <wp:posOffset>982345</wp:posOffset>
                </wp:positionV>
                <wp:extent cx="213995" cy="298450"/>
                <wp:effectExtent l="0" t="0" r="0" b="6350"/>
                <wp:wrapNone/>
                <wp:docPr id="109599" name="Group 109599"/>
                <wp:cNvGraphicFramePr/>
                <a:graphic xmlns:a="http://schemas.openxmlformats.org/drawingml/2006/main">
                  <a:graphicData uri="http://schemas.microsoft.com/office/word/2010/wordprocessingGroup">
                    <wpg:wgp>
                      <wpg:cNvGrpSpPr/>
                      <wpg:grpSpPr>
                        <a:xfrm>
                          <a:off x="0" y="0"/>
                          <a:ext cx="213995" cy="298450"/>
                          <a:chOff x="-47625" y="109220"/>
                          <a:chExt cx="213995" cy="298450"/>
                        </a:xfrm>
                      </wpg:grpSpPr>
                      <wps:wsp>
                        <wps:cNvPr id="288" name="Oval 288"/>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Text Box 2"/>
                        <wps:cNvSpPr txBox="1">
                          <a:spLocks noChangeArrowheads="1"/>
                        </wps:cNvSpPr>
                        <wps:spPr bwMode="auto">
                          <a:xfrm>
                            <a:off x="-47625" y="109220"/>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H</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09599" o:spid="_x0000_s1107" style="position:absolute;left:0;text-align:left;margin-left:-6.85pt;margin-top:77.35pt;width:16.85pt;height:23.5pt;z-index:252322816;mso-height-relative:margin" coordorigin="-47625,109220" coordsize="21399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">
                <v:oval id="Oval 288" o:spid="_x0000_s1108"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rb0A&#10;AADcAAAADwAAAGRycy9kb3ducmV2LnhtbERPSwrCMBDdC94hjOBOU12IVqOIIogLweoBhmZsqs2k&#10;NNHW25uF4PLx/qtNZyvxpsaXjhVMxgkI4tzpkgsFt+thNAfhA7LGyjEp+JCHzbrfW2GqXcsXemeh&#10;EDGEfYoKTAh1KqXPDVn0Y1cTR+7uGoshwqaQusE2httKTpNkJi2WHBsM1rQzlD+zl1UwC5kpn4/z&#10;Z5Hs9u1pcrjLh5dKDQfddgkiUBf+4p/7qBVM53FtPBOP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o/Krb0AAADcAAAADwAAAAAAAAAAAAAAAACYAgAAZHJzL2Rvd25yZXYu&#10;eG1sUEsFBgAAAAAEAAQA9QAAAIIDAAAAAA==&#10;" fillcolor="black [3213]" stroked="f" strokeweight="2pt"/>
                <v:shape id="_x0000_s1109" type="#_x0000_t202" style="position:absolute;left:-47625;top:109220;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3904A3" w:rsidRPr="00EC2CA5" w:rsidRDefault="003904A3" w:rsidP="00EC2CA5">
                        <w:pPr>
                          <w:rPr>
                            <w:color w:val="FFFFFF" w:themeColor="background1"/>
                          </w:rPr>
                        </w:pPr>
                        <w:r>
                          <w:rPr>
                            <w:color w:val="FFFFFF" w:themeColor="background1"/>
                          </w:rPr>
                          <w:t>H</w:t>
                        </w:r>
                      </w:p>
                    </w:txbxContent>
                  </v:textbox>
                </v:shape>
              </v:group>
            </w:pict>
          </mc:Fallback>
        </mc:AlternateContent>
      </w:r>
      <w:r w:rsidR="00CB23BD" w:rsidRPr="00CB23BD">
        <w:rPr>
          <w:rFonts w:ascii="Myriad Pro Cond" w:hAnsi="Myriad Pro Cond" w:cs="Arial"/>
          <w:sz w:val="26"/>
          <w:u w:val="single"/>
        </w:rPr>
        <w:t>Packers Falls &amp; Bennett Roads:</w:t>
      </w:r>
      <w:r w:rsidR="00CB23BD" w:rsidRPr="00CB23BD">
        <w:rPr>
          <w:rFonts w:ascii="Myriad Pro Cond" w:hAnsi="Myriad Pro Cond" w:cs="Arial"/>
          <w:sz w:val="26"/>
        </w:rPr>
        <w:t xml:space="preserve"> This area is the site of early farms and commerce at Packers Falls and Sullivan Falls as the water powered </w:t>
      </w:r>
      <w:proofErr w:type="gramStart"/>
      <w:r w:rsidR="00CB23BD" w:rsidRPr="00CB23BD">
        <w:rPr>
          <w:rFonts w:ascii="Myriad Pro Cond" w:hAnsi="Myriad Pro Cond" w:cs="Arial"/>
          <w:sz w:val="26"/>
        </w:rPr>
        <w:t>gristmills,</w:t>
      </w:r>
      <w:proofErr w:type="gramEnd"/>
      <w:r w:rsidR="00CB23BD" w:rsidRPr="00CB23BD">
        <w:rPr>
          <w:rFonts w:ascii="Myriad Pro Cond" w:hAnsi="Myriad Pro Cond" w:cs="Arial"/>
          <w:sz w:val="26"/>
        </w:rPr>
        <w:t xml:space="preserve"> sawmills, fulling mills and later machine tool shops. Bennett Road connected the falls mills with Long </w:t>
      </w:r>
      <w:r w:rsidR="00CB23BD" w:rsidRPr="00FD3FB5">
        <w:rPr>
          <w:rFonts w:ascii="Myriad Pro Cond" w:hAnsi="Myriad Pro Cond" w:cs="Arial"/>
          <w:sz w:val="26"/>
        </w:rPr>
        <w:t>Marsh Road</w:t>
      </w:r>
      <w:r w:rsidR="005B7F42">
        <w:rPr>
          <w:rFonts w:ascii="Myriad Pro Cond" w:hAnsi="Myriad Pro Cond" w:cs="Arial"/>
          <w:sz w:val="26"/>
        </w:rPr>
        <w:t>,</w:t>
      </w:r>
      <w:r w:rsidR="00CB23BD" w:rsidRPr="00FD3FB5">
        <w:rPr>
          <w:rFonts w:ascii="Myriad Pro Cond" w:hAnsi="Myriad Pro Cond" w:cs="Arial"/>
          <w:sz w:val="26"/>
        </w:rPr>
        <w:t xml:space="preserve"> which led to the ferries at Durham Point and Adams Point.  </w:t>
      </w:r>
    </w:p>
    <w:p w:rsidR="00CB23BD" w:rsidRPr="00FD3FB5" w:rsidRDefault="00CB23BD" w:rsidP="00466CC4">
      <w:pPr>
        <w:pStyle w:val="ListParagraph"/>
        <w:numPr>
          <w:ilvl w:val="0"/>
          <w:numId w:val="7"/>
        </w:numPr>
        <w:ind w:left="274" w:hanging="270"/>
        <w:contextualSpacing w:val="0"/>
        <w:jc w:val="both"/>
        <w:rPr>
          <w:rFonts w:ascii="Myriad Pro Cond" w:hAnsi="Myriad Pro Cond" w:cs="Arial"/>
          <w:sz w:val="26"/>
        </w:rPr>
      </w:pPr>
      <w:r w:rsidRPr="00FD3FB5">
        <w:rPr>
          <w:rFonts w:ascii="Myriad Pro Cond" w:hAnsi="Myriad Pro Cond" w:cs="Arial"/>
          <w:sz w:val="26"/>
          <w:u w:val="single"/>
        </w:rPr>
        <w:t>Newmarket Road:</w:t>
      </w:r>
      <w:r w:rsidRPr="00FD3FB5">
        <w:rPr>
          <w:rFonts w:ascii="Myriad Pro Cond" w:hAnsi="Myriad Pro Cond" w:cs="Arial"/>
          <w:sz w:val="26"/>
        </w:rPr>
        <w:t xml:space="preserve"> This area is the site of early farms and a later road linking Durham </w:t>
      </w:r>
      <w:r w:rsidR="00844D52">
        <w:rPr>
          <w:rFonts w:ascii="Myriad Pro Cond" w:hAnsi="Myriad Pro Cond" w:cs="Arial"/>
          <w:sz w:val="26"/>
        </w:rPr>
        <w:t xml:space="preserve">Village </w:t>
      </w:r>
      <w:r w:rsidRPr="00FD3FB5">
        <w:rPr>
          <w:rFonts w:ascii="Myriad Pro Cond" w:hAnsi="Myriad Pro Cond" w:cs="Arial"/>
          <w:sz w:val="26"/>
        </w:rPr>
        <w:t xml:space="preserve">with Lamprey River </w:t>
      </w:r>
      <w:proofErr w:type="gramStart"/>
      <w:r w:rsidRPr="00FD3FB5">
        <w:rPr>
          <w:rFonts w:ascii="Myriad Pro Cond" w:hAnsi="Myriad Pro Cond" w:cs="Arial"/>
          <w:sz w:val="26"/>
        </w:rPr>
        <w:t>bridge</w:t>
      </w:r>
      <w:proofErr w:type="gramEnd"/>
      <w:r w:rsidRPr="00FD3FB5">
        <w:rPr>
          <w:rFonts w:ascii="Myriad Pro Cond" w:hAnsi="Myriad Pro Cond" w:cs="Arial"/>
          <w:sz w:val="26"/>
        </w:rPr>
        <w:t>,</w:t>
      </w:r>
      <w:r w:rsidR="00BE6146">
        <w:rPr>
          <w:rFonts w:ascii="Myriad Pro Cond" w:hAnsi="Myriad Pro Cond" w:cs="Arial"/>
          <w:sz w:val="26"/>
        </w:rPr>
        <w:t xml:space="preserve"> which was</w:t>
      </w:r>
      <w:r w:rsidRPr="00FD3FB5">
        <w:rPr>
          <w:rFonts w:ascii="Myriad Pro Cond" w:hAnsi="Myriad Pro Cond" w:cs="Arial"/>
          <w:sz w:val="26"/>
        </w:rPr>
        <w:t xml:space="preserve"> the Durham-Newmarket town line until 1870. Before the present road was built across the marsh, the way led from Bennett Road across Shepard’s bridge near the Moat. Brickyards operated near the Moat.</w:t>
      </w:r>
    </w:p>
    <w:p w:rsidR="00CB23BD" w:rsidRPr="00CB23BD" w:rsidRDefault="00CA7B38" w:rsidP="00466CC4">
      <w:pPr>
        <w:pStyle w:val="ListParagraph"/>
        <w:numPr>
          <w:ilvl w:val="0"/>
          <w:numId w:val="7"/>
        </w:numPr>
        <w:ind w:left="274" w:hanging="270"/>
        <w:contextualSpacing w:val="0"/>
        <w:jc w:val="both"/>
        <w:rPr>
          <w:rFonts w:ascii="Myriad Pro Cond" w:hAnsi="Myriad Pro Cond" w:cs="Arial"/>
          <w:sz w:val="26"/>
        </w:rPr>
      </w:pPr>
      <w:r>
        <w:rPr>
          <w:rFonts w:cs="Arial"/>
          <w:noProof/>
        </w:rPr>
        <mc:AlternateContent>
          <mc:Choice Requires="wpg">
            <w:drawing>
              <wp:anchor distT="0" distB="0" distL="114300" distR="114300" simplePos="0" relativeHeight="252324864" behindDoc="0" locked="0" layoutInCell="1" allowOverlap="1" wp14:anchorId="14513864" wp14:editId="0AED16CC">
                <wp:simplePos x="0" y="0"/>
                <wp:positionH relativeFrom="column">
                  <wp:posOffset>-78639</wp:posOffset>
                </wp:positionH>
                <wp:positionV relativeFrom="paragraph">
                  <wp:posOffset>-38049</wp:posOffset>
                </wp:positionV>
                <wp:extent cx="213995" cy="298450"/>
                <wp:effectExtent l="0" t="0" r="0" b="6350"/>
                <wp:wrapNone/>
                <wp:docPr id="290" name="Group 290"/>
                <wp:cNvGraphicFramePr/>
                <a:graphic xmlns:a="http://schemas.openxmlformats.org/drawingml/2006/main">
                  <a:graphicData uri="http://schemas.microsoft.com/office/word/2010/wordprocessingGroup">
                    <wpg:wgp>
                      <wpg:cNvGrpSpPr/>
                      <wpg:grpSpPr>
                        <a:xfrm>
                          <a:off x="0" y="0"/>
                          <a:ext cx="213995" cy="298450"/>
                          <a:chOff x="-25680" y="109220"/>
                          <a:chExt cx="213995" cy="298450"/>
                        </a:xfrm>
                      </wpg:grpSpPr>
                      <wps:wsp>
                        <wps:cNvPr id="291" name="Oval 291"/>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Text Box 2"/>
                        <wps:cNvSpPr txBox="1">
                          <a:spLocks noChangeArrowheads="1"/>
                        </wps:cNvSpPr>
                        <wps:spPr bwMode="auto">
                          <a:xfrm>
                            <a:off x="-25680" y="109220"/>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I</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90" o:spid="_x0000_s1110" style="position:absolute;left:0;text-align:left;margin-left:-6.2pt;margin-top:-3pt;width:16.85pt;height:23.5pt;z-index:252324864;mso-height-relative:margin" coordorigin="-25680,109220" coordsize="21399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">
                <v:oval id="Oval 291" o:spid="_x0000_s1111"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z17cQA&#10;AADcAAAADwAAAGRycy9kb3ducmV2LnhtbESPzWrDMBCE74W8g9hCbrXsHELjRAklIVByCNTNAyzW&#10;2nJirYyl+ufto0Khx2FmvmF2h8m2YqDeN44VZEkKgrh0uuFawe37/PYOwgdkja1jUjCTh8N+8bLD&#10;XLuRv2goQi0ihH2OCkwIXS6lLw1Z9InriKNXud5iiLKvpe5xjHDbylWarqXFhuOCwY6OhspH8WMV&#10;rENhmsf9Om/S42m8ZOdK3r1Uavk6fWxBBJrCf/iv/akVrDYZ/J6JR0D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s9e3EAAAA3AAAAA8AAAAAAAAAAAAAAAAAmAIAAGRycy9k&#10;b3ducmV2LnhtbFBLBQYAAAAABAAEAPUAAACJAwAAAAA=&#10;" fillcolor="black [3213]" stroked="f" strokeweight="2pt"/>
                <v:shape id="_x0000_s1112" type="#_x0000_t202" style="position:absolute;left:-25680;top:109220;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rsidR="003904A3" w:rsidRPr="00EC2CA5" w:rsidRDefault="003904A3" w:rsidP="00EC2CA5">
                        <w:pPr>
                          <w:rPr>
                            <w:color w:val="FFFFFF" w:themeColor="background1"/>
                          </w:rPr>
                        </w:pPr>
                        <w:r>
                          <w:rPr>
                            <w:color w:val="FFFFFF" w:themeColor="background1"/>
                          </w:rPr>
                          <w:t>I</w:t>
                        </w:r>
                      </w:p>
                    </w:txbxContent>
                  </v:textbox>
                </v:shape>
              </v:group>
            </w:pict>
          </mc:Fallback>
        </mc:AlternateContent>
      </w:r>
      <w:r w:rsidR="00CB23BD" w:rsidRPr="00CB23BD">
        <w:rPr>
          <w:rFonts w:ascii="Myriad Pro Cond" w:hAnsi="Myriad Pro Cond" w:cs="Arial"/>
          <w:sz w:val="26"/>
          <w:u w:val="single"/>
        </w:rPr>
        <w:t>Broth Hill:</w:t>
      </w:r>
      <w:r w:rsidR="00CB23BD" w:rsidRPr="00CB23BD">
        <w:rPr>
          <w:rFonts w:ascii="Myriad Pro Cond" w:hAnsi="Myriad Pro Cond" w:cs="Arial"/>
          <w:sz w:val="26"/>
        </w:rPr>
        <w:t xml:space="preserve"> This neighborhood developed at the junction of Newmarket Road and Durham Point Road. Early farms were supplemented by the addition of houses for workers in several trades employed in the shipyards at the Old Landing.</w:t>
      </w:r>
    </w:p>
    <w:p w:rsidR="00844D52" w:rsidRDefault="00844D52" w:rsidP="00466CC4">
      <w:pPr>
        <w:pStyle w:val="ListParagraph"/>
        <w:numPr>
          <w:ilvl w:val="0"/>
          <w:numId w:val="7"/>
        </w:numPr>
        <w:ind w:left="274" w:hanging="270"/>
        <w:contextualSpacing w:val="0"/>
        <w:jc w:val="both"/>
        <w:rPr>
          <w:rFonts w:ascii="Myriad Pro Cond" w:hAnsi="Myriad Pro Cond" w:cs="Arial"/>
          <w:sz w:val="26"/>
          <w:u w:val="single"/>
        </w:rPr>
      </w:pPr>
      <w:r>
        <w:rPr>
          <w:rFonts w:ascii="Myriad Pro Cond" w:hAnsi="Myriad Pro Cond" w:cs="Arial"/>
          <w:sz w:val="26"/>
          <w:u w:val="single"/>
        </w:rPr>
        <w:br w:type="page"/>
      </w:r>
    </w:p>
    <w:p w:rsidR="00CB23BD" w:rsidRPr="00CB23BD" w:rsidRDefault="00844D52" w:rsidP="00466CC4">
      <w:pPr>
        <w:pStyle w:val="ListParagraph"/>
        <w:numPr>
          <w:ilvl w:val="0"/>
          <w:numId w:val="7"/>
        </w:numPr>
        <w:ind w:left="274" w:hanging="270"/>
        <w:contextualSpacing w:val="0"/>
        <w:jc w:val="both"/>
        <w:rPr>
          <w:rFonts w:ascii="Myriad Pro Cond" w:hAnsi="Myriad Pro Cond" w:cs="Arial"/>
          <w:sz w:val="26"/>
        </w:rPr>
      </w:pPr>
      <w:r>
        <w:rPr>
          <w:rFonts w:cs="Arial"/>
          <w:noProof/>
        </w:rPr>
        <w:lastRenderedPageBreak/>
        <mc:AlternateContent>
          <mc:Choice Requires="wpg">
            <w:drawing>
              <wp:anchor distT="0" distB="0" distL="114300" distR="114300" simplePos="0" relativeHeight="252326912" behindDoc="0" locked="0" layoutInCell="1" allowOverlap="1" wp14:anchorId="47BF4FB4" wp14:editId="11618110">
                <wp:simplePos x="0" y="0"/>
                <wp:positionH relativeFrom="column">
                  <wp:posOffset>-63500</wp:posOffset>
                </wp:positionH>
                <wp:positionV relativeFrom="paragraph">
                  <wp:posOffset>-43180</wp:posOffset>
                </wp:positionV>
                <wp:extent cx="213995" cy="298450"/>
                <wp:effectExtent l="0" t="0" r="0" b="6350"/>
                <wp:wrapNone/>
                <wp:docPr id="293" name="Group 293"/>
                <wp:cNvGraphicFramePr/>
                <a:graphic xmlns:a="http://schemas.openxmlformats.org/drawingml/2006/main">
                  <a:graphicData uri="http://schemas.microsoft.com/office/word/2010/wordprocessingGroup">
                    <wpg:wgp>
                      <wpg:cNvGrpSpPr/>
                      <wpg:grpSpPr>
                        <a:xfrm>
                          <a:off x="0" y="0"/>
                          <a:ext cx="213995" cy="298450"/>
                          <a:chOff x="-34925" y="109220"/>
                          <a:chExt cx="213995" cy="298450"/>
                        </a:xfrm>
                      </wpg:grpSpPr>
                      <wps:wsp>
                        <wps:cNvPr id="294" name="Oval 294"/>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Text Box 2"/>
                        <wps:cNvSpPr txBox="1">
                          <a:spLocks noChangeArrowheads="1"/>
                        </wps:cNvSpPr>
                        <wps:spPr bwMode="auto">
                          <a:xfrm>
                            <a:off x="-34925" y="109220"/>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J</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93" o:spid="_x0000_s1113" style="position:absolute;left:0;text-align:left;margin-left:-5pt;margin-top:-3.4pt;width:16.85pt;height:23.5pt;z-index:252326912;mso-height-relative:margin" coordorigin="-34925,109220" coordsize="21399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">
                <v:oval id="Oval 294" o:spid="_x0000_s1114"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tWdcQA&#10;AADcAAAADwAAAGRycy9kb3ducmV2LnhtbESP3WrCQBSE7wu+w3IK3tWNIlKjm1AUoXhRaPQBDtlj&#10;Npo9G7Lb/Ly9Wyj0cpiZb5h9PtpG9NT52rGC5SIBQVw6XXOl4Ho5vb2D8AFZY+OYFEzkIc9mL3tM&#10;tRv4m/oiVCJC2KeowITQplL60pBFv3AtcfRurrMYouwqqTscItw2cpUkG2mx5rhgsKWDofJR/FgF&#10;m1CY+nH/mrbJ4Ticl6ebvHup1Px1/NiBCDSG//Bf+1MrWG3X8HsmHgGZ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bVnXEAAAA3AAAAA8AAAAAAAAAAAAAAAAAmAIAAGRycy9k&#10;b3ducmV2LnhtbFBLBQYAAAAABAAEAPUAAACJAwAAAAA=&#10;" fillcolor="black [3213]" stroked="f" strokeweight="2pt"/>
                <v:shape id="_x0000_s1115" type="#_x0000_t202" style="position:absolute;left:-34925;top:109220;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3904A3" w:rsidRPr="00EC2CA5" w:rsidRDefault="003904A3" w:rsidP="00EC2CA5">
                        <w:pPr>
                          <w:rPr>
                            <w:color w:val="FFFFFF" w:themeColor="background1"/>
                          </w:rPr>
                        </w:pPr>
                        <w:r>
                          <w:rPr>
                            <w:color w:val="FFFFFF" w:themeColor="background1"/>
                          </w:rPr>
                          <w:t>J</w:t>
                        </w:r>
                      </w:p>
                    </w:txbxContent>
                  </v:textbox>
                </v:shape>
              </v:group>
            </w:pict>
          </mc:Fallback>
        </mc:AlternateContent>
      </w:r>
      <w:r w:rsidR="00CB23BD" w:rsidRPr="00CB23BD">
        <w:rPr>
          <w:rFonts w:ascii="Myriad Pro Cond" w:hAnsi="Myriad Pro Cond" w:cs="Arial"/>
          <w:sz w:val="26"/>
          <w:u w:val="single"/>
        </w:rPr>
        <w:t>Thompson Farm-Madbury Road:</w:t>
      </w:r>
      <w:r w:rsidR="00CB23BD" w:rsidRPr="00CB23BD">
        <w:rPr>
          <w:rFonts w:ascii="Myriad Pro Cond" w:hAnsi="Myriad Pro Cond" w:cs="Arial"/>
          <w:sz w:val="26"/>
        </w:rPr>
        <w:t xml:space="preserve"> This area was the site of early farms owned by the Jenkins, Woodman and Thompson families. Madbury Road was built almost 200 years after the first farms. When the Thompson Farm was sold in the early 20</w:t>
      </w:r>
      <w:r w:rsidR="00CB23BD" w:rsidRPr="00CB23BD">
        <w:rPr>
          <w:rFonts w:ascii="Myriad Pro Cond" w:hAnsi="Myriad Pro Cond" w:cs="Arial"/>
          <w:sz w:val="26"/>
          <w:vertAlign w:val="superscript"/>
        </w:rPr>
        <w:t>th</w:t>
      </w:r>
      <w:r w:rsidR="00CB23BD" w:rsidRPr="00CB23BD">
        <w:rPr>
          <w:rFonts w:ascii="Myriad Pro Cond" w:hAnsi="Myriad Pro Cond" w:cs="Arial"/>
          <w:sz w:val="26"/>
        </w:rPr>
        <w:t xml:space="preserve"> century, houses were built along the road and the 300 year old Lucien Thompson farm and barn were converted for student housing (now the ‘Beehive’ </w:t>
      </w:r>
      <w:r w:rsidR="00F70E09">
        <w:rPr>
          <w:rFonts w:ascii="Myriad Pro Cond" w:hAnsi="Myriad Pro Cond" w:cs="Arial"/>
          <w:sz w:val="26"/>
        </w:rPr>
        <w:t>at Madbury Road and Davis Court</w:t>
      </w:r>
      <w:r w:rsidR="00CB23BD" w:rsidRPr="00CB23BD">
        <w:rPr>
          <w:rFonts w:ascii="Myriad Pro Cond" w:hAnsi="Myriad Pro Cond" w:cs="Arial"/>
          <w:sz w:val="26"/>
        </w:rPr>
        <w:t>)</w:t>
      </w:r>
      <w:r w:rsidR="00F70E09">
        <w:rPr>
          <w:rFonts w:ascii="Myriad Pro Cond" w:hAnsi="Myriad Pro Cond" w:cs="Arial"/>
          <w:sz w:val="26"/>
        </w:rPr>
        <w:t>.</w:t>
      </w:r>
      <w:r w:rsidR="00CB23BD" w:rsidRPr="00CB23BD">
        <w:rPr>
          <w:rFonts w:ascii="Myriad Pro Cond" w:hAnsi="Myriad Pro Cond" w:cs="Arial"/>
          <w:sz w:val="26"/>
        </w:rPr>
        <w:t xml:space="preserve"> </w:t>
      </w:r>
    </w:p>
    <w:p w:rsidR="00CB23BD" w:rsidRPr="00CB23BD" w:rsidRDefault="00844D52" w:rsidP="00466CC4">
      <w:pPr>
        <w:pStyle w:val="ListParagraph"/>
        <w:numPr>
          <w:ilvl w:val="0"/>
          <w:numId w:val="7"/>
        </w:numPr>
        <w:ind w:left="274" w:hanging="270"/>
        <w:contextualSpacing w:val="0"/>
        <w:jc w:val="both"/>
        <w:rPr>
          <w:rFonts w:ascii="Myriad Pro Cond" w:hAnsi="Myriad Pro Cond" w:cs="Arial"/>
          <w:sz w:val="26"/>
        </w:rPr>
      </w:pPr>
      <w:r>
        <w:rPr>
          <w:rFonts w:cs="Arial"/>
          <w:noProof/>
        </w:rPr>
        <w:lastRenderedPageBreak/>
        <mc:AlternateContent>
          <mc:Choice Requires="wpg">
            <w:drawing>
              <wp:anchor distT="0" distB="0" distL="114300" distR="114300" simplePos="0" relativeHeight="252328960" behindDoc="0" locked="0" layoutInCell="1" allowOverlap="1" wp14:anchorId="36FF80E6" wp14:editId="0300C8EE">
                <wp:simplePos x="0" y="0"/>
                <wp:positionH relativeFrom="column">
                  <wp:posOffset>-88900</wp:posOffset>
                </wp:positionH>
                <wp:positionV relativeFrom="paragraph">
                  <wp:posOffset>-54610</wp:posOffset>
                </wp:positionV>
                <wp:extent cx="213995" cy="298450"/>
                <wp:effectExtent l="0" t="0" r="0" b="6350"/>
                <wp:wrapNone/>
                <wp:docPr id="296" name="Group 296"/>
                <wp:cNvGraphicFramePr/>
                <a:graphic xmlns:a="http://schemas.openxmlformats.org/drawingml/2006/main">
                  <a:graphicData uri="http://schemas.microsoft.com/office/word/2010/wordprocessingGroup">
                    <wpg:wgp>
                      <wpg:cNvGrpSpPr/>
                      <wpg:grpSpPr>
                        <a:xfrm>
                          <a:off x="0" y="0"/>
                          <a:ext cx="213995" cy="298450"/>
                          <a:chOff x="-34925" y="109220"/>
                          <a:chExt cx="213995" cy="298450"/>
                        </a:xfrm>
                      </wpg:grpSpPr>
                      <wps:wsp>
                        <wps:cNvPr id="297" name="Oval 297"/>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Text Box 2"/>
                        <wps:cNvSpPr txBox="1">
                          <a:spLocks noChangeArrowheads="1"/>
                        </wps:cNvSpPr>
                        <wps:spPr bwMode="auto">
                          <a:xfrm>
                            <a:off x="-34925" y="109220"/>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K</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96" o:spid="_x0000_s1116" style="position:absolute;left:0;text-align:left;margin-left:-7pt;margin-top:-4.3pt;width:16.85pt;height:23.5pt;z-index:252328960;mso-height-relative:margin" coordorigin="-34925,109220" coordsize="21399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">
                <v:oval id="Oval 297" o:spid="_x0000_s1117"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IAsQA&#10;AADcAAAADwAAAGRycy9kb3ducmV2LnhtbESPQWvCQBSE7wX/w/IK3upGD7FGN6EoQulBaPQHPLLP&#10;bDT7NmS3Sfz3bqHQ4zAz3zC7YrKtGKj3jWMFy0UCgrhyuuFaweV8fHsH4QOyxtYxKXiQhyKfveww&#10;027kbxrKUIsIYZ+hAhNCl0npK0MW/cJ1xNG7ut5iiLKvpe5xjHDbylWSpNJiw3HBYEd7Q9W9/LEK&#10;0lCa5n47PTbJ/jB+LY9XefNSqfnr9LEFEWgK/+G/9qdWsNqs4fdMPAIy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JyALEAAAA3AAAAA8AAAAAAAAAAAAAAAAAmAIAAGRycy9k&#10;b3ducmV2LnhtbFBLBQYAAAAABAAEAPUAAACJAwAAAAA=&#10;" fillcolor="black [3213]" stroked="f" strokeweight="2pt"/>
                <v:shape id="_x0000_s1118" type="#_x0000_t202" style="position:absolute;left:-34925;top:109220;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rsidR="003904A3" w:rsidRPr="00EC2CA5" w:rsidRDefault="003904A3" w:rsidP="00EC2CA5">
                        <w:pPr>
                          <w:rPr>
                            <w:color w:val="FFFFFF" w:themeColor="background1"/>
                          </w:rPr>
                        </w:pPr>
                        <w:r>
                          <w:rPr>
                            <w:color w:val="FFFFFF" w:themeColor="background1"/>
                          </w:rPr>
                          <w:t>K</w:t>
                        </w:r>
                      </w:p>
                    </w:txbxContent>
                  </v:textbox>
                </v:shape>
              </v:group>
            </w:pict>
          </mc:Fallback>
        </mc:AlternateContent>
      </w:r>
      <w:r w:rsidR="00CB23BD" w:rsidRPr="00CB23BD">
        <w:rPr>
          <w:rFonts w:ascii="Myriad Pro Cond" w:hAnsi="Myriad Pro Cond" w:cs="Arial"/>
          <w:sz w:val="26"/>
          <w:u w:val="single"/>
        </w:rPr>
        <w:t>Dover Road:</w:t>
      </w:r>
      <w:r w:rsidR="00CB23BD" w:rsidRPr="00CB23BD">
        <w:rPr>
          <w:rFonts w:ascii="Myriad Pro Cond" w:hAnsi="Myriad Pro Cond" w:cs="Arial"/>
          <w:sz w:val="26"/>
        </w:rPr>
        <w:t xml:space="preserve"> This later road crosses Old </w:t>
      </w:r>
      <w:proofErr w:type="spellStart"/>
      <w:r w:rsidR="00CB23BD" w:rsidRPr="00CB23BD">
        <w:rPr>
          <w:rFonts w:ascii="Myriad Pro Cond" w:hAnsi="Myriad Pro Cond" w:cs="Arial"/>
          <w:sz w:val="26"/>
        </w:rPr>
        <w:t>Piscataqua</w:t>
      </w:r>
      <w:proofErr w:type="spellEnd"/>
      <w:r w:rsidR="00CB23BD" w:rsidRPr="00CB23BD">
        <w:rPr>
          <w:rFonts w:ascii="Myriad Pro Cond" w:hAnsi="Myriad Pro Cond" w:cs="Arial"/>
          <w:sz w:val="26"/>
        </w:rPr>
        <w:t xml:space="preserve"> Road and the King’s Road, continuing through Madbury to Dover. The road passes through early farms, past granite quarries and the </w:t>
      </w:r>
      <w:r w:rsidR="00F70E09">
        <w:rPr>
          <w:rFonts w:ascii="Myriad Pro Cond" w:hAnsi="Myriad Pro Cond" w:cs="Arial"/>
          <w:sz w:val="26"/>
        </w:rPr>
        <w:t xml:space="preserve">site of the </w:t>
      </w:r>
      <w:r w:rsidR="00CB23BD" w:rsidRPr="00CB23BD">
        <w:rPr>
          <w:rFonts w:ascii="Myriad Pro Cond" w:hAnsi="Myriad Pro Cond" w:cs="Arial"/>
          <w:sz w:val="26"/>
        </w:rPr>
        <w:t>Town Poor Farm.</w:t>
      </w:r>
    </w:p>
    <w:p w:rsidR="00350C41" w:rsidRPr="00FF04C2" w:rsidRDefault="00844D52" w:rsidP="007176F8">
      <w:pPr>
        <w:pStyle w:val="ListParagraph"/>
        <w:numPr>
          <w:ilvl w:val="0"/>
          <w:numId w:val="7"/>
        </w:numPr>
        <w:ind w:left="274" w:hanging="270"/>
        <w:contextualSpacing w:val="0"/>
        <w:jc w:val="both"/>
      </w:pPr>
      <w:r>
        <w:rPr>
          <w:rFonts w:cs="Arial"/>
          <w:noProof/>
        </w:rPr>
        <mc:AlternateContent>
          <mc:Choice Requires="wpg">
            <w:drawing>
              <wp:anchor distT="0" distB="0" distL="114300" distR="114300" simplePos="0" relativeHeight="252331008" behindDoc="0" locked="0" layoutInCell="1" allowOverlap="1" wp14:anchorId="0A1677BE" wp14:editId="1AFC59F1">
                <wp:simplePos x="0" y="0"/>
                <wp:positionH relativeFrom="column">
                  <wp:posOffset>-79375</wp:posOffset>
                </wp:positionH>
                <wp:positionV relativeFrom="paragraph">
                  <wp:posOffset>-43815</wp:posOffset>
                </wp:positionV>
                <wp:extent cx="213995" cy="298450"/>
                <wp:effectExtent l="0" t="0" r="0" b="6350"/>
                <wp:wrapNone/>
                <wp:docPr id="299" name="Group 299"/>
                <wp:cNvGraphicFramePr/>
                <a:graphic xmlns:a="http://schemas.openxmlformats.org/drawingml/2006/main">
                  <a:graphicData uri="http://schemas.microsoft.com/office/word/2010/wordprocessingGroup">
                    <wpg:wgp>
                      <wpg:cNvGrpSpPr/>
                      <wpg:grpSpPr>
                        <a:xfrm>
                          <a:off x="0" y="0"/>
                          <a:ext cx="213995" cy="298450"/>
                          <a:chOff x="-47625" y="109220"/>
                          <a:chExt cx="213995" cy="298450"/>
                        </a:xfrm>
                      </wpg:grpSpPr>
                      <wps:wsp>
                        <wps:cNvPr id="301" name="Oval 301"/>
                        <wps:cNvSpPr/>
                        <wps:spPr>
                          <a:xfrm>
                            <a:off x="0" y="171450"/>
                            <a:ext cx="166370" cy="1663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Text Box 2"/>
                        <wps:cNvSpPr txBox="1">
                          <a:spLocks noChangeArrowheads="1"/>
                        </wps:cNvSpPr>
                        <wps:spPr bwMode="auto">
                          <a:xfrm>
                            <a:off x="-47625" y="109220"/>
                            <a:ext cx="213995" cy="298450"/>
                          </a:xfrm>
                          <a:prstGeom prst="rect">
                            <a:avLst/>
                          </a:prstGeom>
                          <a:noFill/>
                          <a:ln w="9525">
                            <a:noFill/>
                            <a:miter lim="800000"/>
                            <a:headEnd/>
                            <a:tailEnd/>
                          </a:ln>
                        </wps:spPr>
                        <wps:txbx>
                          <w:txbxContent>
                            <w:p w:rsidR="003904A3" w:rsidRPr="00EC2CA5" w:rsidRDefault="003904A3" w:rsidP="00EC2CA5">
                              <w:pPr>
                                <w:rPr>
                                  <w:color w:val="FFFFFF" w:themeColor="background1"/>
                                </w:rPr>
                              </w:pPr>
                              <w:r>
                                <w:rPr>
                                  <w:color w:val="FFFFFF" w:themeColor="background1"/>
                                </w:rPr>
                                <w:t>L</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99" o:spid="_x0000_s1119" style="position:absolute;left:0;text-align:left;margin-left:-6.25pt;margin-top:-3.45pt;width:16.85pt;height:23.5pt;z-index:252331008;mso-height-relative:margin" coordorigin="-47625,109220" coordsize="21399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">
                <v:oval id="Oval 301" o:spid="_x0000_s1120" style="position:absolute;top:171450;width:166370;height:166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v98MA&#10;AADcAAAADwAAAGRycy9kb3ducmV2LnhtbESP0YrCMBRE3xf2H8Jd8G1NqiBrNYoogviwsNUPuDTX&#10;ptrclCba+vdmYWEfh5k5wyzXg2vEg7pQe9aQjRUI4tKbmisN59P+8wtEiMgGG8+k4UkB1qv3tyXm&#10;xvf8Q48iViJBOOSowcbY5lKG0pLDMPYtcfIuvnMYk+wqaTrsE9w1cqLUTDqsOS1YbGlrqbwVd6dh&#10;Fgtb367fz7na7vpjtr/Ia5Bajz6GzQJEpCH+h//aB6NhqjL4PZOO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dv98MAAADcAAAADwAAAAAAAAAAAAAAAACYAgAAZHJzL2Rv&#10;d25yZXYueG1sUEsFBgAAAAAEAAQA9QAAAIgDAAAAAA==&#10;" fillcolor="black [3213]" stroked="f" strokeweight="2pt"/>
                <v:shape id="_x0000_s1121" type="#_x0000_t202" style="position:absolute;left:-47625;top:109220;width:213995;height:298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K7cQA&#10;AADcAAAADwAAAGRycy9kb3ducmV2LnhtbESPQWvCQBSE7wX/w/IEb7qrtkXTbESUQk8tpip4e2Sf&#10;SWj2bchuTfrvuwWhx2FmvmHSzWAbcaPO1441zGcKBHHhTM2lhuPn63QFwgdkg41j0vBDHjbZ6CHF&#10;xLieD3TLQykihH2CGqoQ2kRKX1Rk0c9cSxy9q+sshii7UpoO+wi3jVwo9Swt1hwXKmxpV1HxlX9b&#10;Daf36+X8qD7KvX1qezcoyXYttZ6Mh+0LiEBD+A/f229Gw1I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Su3EAAAA3AAAAA8AAAAAAAAAAAAAAAAAmAIAAGRycy9k&#10;b3ducmV2LnhtbFBLBQYAAAAABAAEAPUAAACJAwAAAAA=&#10;" filled="f" stroked="f">
                  <v:textbox>
                    <w:txbxContent>
                      <w:p w:rsidR="003904A3" w:rsidRPr="00EC2CA5" w:rsidRDefault="003904A3" w:rsidP="00EC2CA5">
                        <w:pPr>
                          <w:rPr>
                            <w:color w:val="FFFFFF" w:themeColor="background1"/>
                          </w:rPr>
                        </w:pPr>
                        <w:r>
                          <w:rPr>
                            <w:color w:val="FFFFFF" w:themeColor="background1"/>
                          </w:rPr>
                          <w:t>L</w:t>
                        </w:r>
                      </w:p>
                    </w:txbxContent>
                  </v:textbox>
                </v:shape>
              </v:group>
            </w:pict>
          </mc:Fallback>
        </mc:AlternateContent>
      </w:r>
      <w:proofErr w:type="spellStart"/>
      <w:r w:rsidR="00CB23BD" w:rsidRPr="007176F8">
        <w:rPr>
          <w:rFonts w:ascii="Myriad Pro Cond" w:hAnsi="Myriad Pro Cond" w:cs="Arial"/>
          <w:sz w:val="26"/>
          <w:u w:val="single"/>
        </w:rPr>
        <w:t>Wiswall</w:t>
      </w:r>
      <w:proofErr w:type="spellEnd"/>
      <w:r w:rsidR="00CB23BD" w:rsidRPr="007176F8">
        <w:rPr>
          <w:rFonts w:ascii="Myriad Pro Cond" w:hAnsi="Myriad Pro Cond" w:cs="Arial"/>
          <w:sz w:val="26"/>
          <w:u w:val="single"/>
        </w:rPr>
        <w:t xml:space="preserve"> Mills:</w:t>
      </w:r>
      <w:r w:rsidR="00CB23BD" w:rsidRPr="007176F8">
        <w:rPr>
          <w:rFonts w:ascii="Myriad Pro Cond" w:hAnsi="Myriad Pro Cond" w:cs="Arial"/>
          <w:sz w:val="26"/>
        </w:rPr>
        <w:t xml:space="preserve"> This neighborhood grew up around the Wiggin mills, and later the </w:t>
      </w:r>
      <w:proofErr w:type="spellStart"/>
      <w:r w:rsidR="00CB23BD" w:rsidRPr="007176F8">
        <w:rPr>
          <w:rFonts w:ascii="Myriad Pro Cond" w:hAnsi="Myriad Pro Cond" w:cs="Arial"/>
          <w:sz w:val="26"/>
        </w:rPr>
        <w:t>Wiswall</w:t>
      </w:r>
      <w:proofErr w:type="spellEnd"/>
      <w:r w:rsidR="00CB23BD" w:rsidRPr="007176F8">
        <w:rPr>
          <w:rFonts w:ascii="Myriad Pro Cond" w:hAnsi="Myriad Pro Cond" w:cs="Arial"/>
          <w:sz w:val="26"/>
        </w:rPr>
        <w:t xml:space="preserve"> mills</w:t>
      </w:r>
      <w:r w:rsidR="00BE6146">
        <w:rPr>
          <w:rFonts w:ascii="Myriad Pro Cond" w:hAnsi="Myriad Pro Cond" w:cs="Arial"/>
          <w:sz w:val="26"/>
        </w:rPr>
        <w:t>. It</w:t>
      </w:r>
      <w:r w:rsidR="00CB23BD" w:rsidRPr="007176F8">
        <w:rPr>
          <w:rFonts w:ascii="Myriad Pro Cond" w:hAnsi="Myriad Pro Cond" w:cs="Arial"/>
          <w:sz w:val="26"/>
        </w:rPr>
        <w:t xml:space="preserve"> dates from the 1800s, when the bridge was built across the Lamprey River. The last use of this water power was an electricity-generating plant that operated during the early 20</w:t>
      </w:r>
      <w:r w:rsidR="00CB23BD" w:rsidRPr="007176F8">
        <w:rPr>
          <w:rFonts w:ascii="Myriad Pro Cond" w:hAnsi="Myriad Pro Cond" w:cs="Arial"/>
          <w:sz w:val="26"/>
          <w:vertAlign w:val="superscript"/>
        </w:rPr>
        <w:t>th</w:t>
      </w:r>
      <w:r w:rsidR="00CB23BD" w:rsidRPr="007176F8">
        <w:rPr>
          <w:rFonts w:ascii="Myriad Pro Cond" w:hAnsi="Myriad Pro Cond" w:cs="Arial"/>
          <w:sz w:val="26"/>
        </w:rPr>
        <w:t xml:space="preserve"> century</w:t>
      </w:r>
      <w:r w:rsidR="00FF04C2">
        <w:rPr>
          <w:rFonts w:ascii="Myriad Pro Cond" w:hAnsi="Myriad Pro Cond" w:cs="Arial"/>
          <w:sz w:val="26"/>
        </w:rPr>
        <w:t xml:space="preserve">. </w:t>
      </w:r>
    </w:p>
    <w:p w:rsidR="00FF04C2" w:rsidRDefault="00FF04C2" w:rsidP="007176F8">
      <w:pPr>
        <w:pStyle w:val="ListParagraph"/>
        <w:numPr>
          <w:ilvl w:val="0"/>
          <w:numId w:val="7"/>
        </w:numPr>
        <w:ind w:left="274" w:hanging="270"/>
        <w:contextualSpacing w:val="0"/>
        <w:jc w:val="both"/>
        <w:sectPr w:rsidR="00FF04C2" w:rsidSect="00A82817">
          <w:type w:val="continuous"/>
          <w:pgSz w:w="15840" w:h="12240" w:orient="landscape" w:code="1"/>
          <w:pgMar w:top="576" w:right="720" w:bottom="1350" w:left="720" w:header="86" w:footer="0" w:gutter="0"/>
          <w:cols w:num="2" w:space="720"/>
          <w:docGrid w:linePitch="360"/>
        </w:sectPr>
      </w:pPr>
    </w:p>
    <w:p w:rsidR="007176F8" w:rsidRDefault="00062953" w:rsidP="007176F8">
      <w:pPr>
        <w:pStyle w:val="headingB"/>
      </w:pPr>
      <w:r>
        <w:rPr>
          <w:noProof/>
        </w:rPr>
        <w:lastRenderedPageBreak/>
        <mc:AlternateContent>
          <mc:Choice Requires="wps">
            <w:drawing>
              <wp:anchor distT="0" distB="0" distL="114300" distR="114300" simplePos="0" relativeHeight="252394496" behindDoc="0" locked="0" layoutInCell="1" allowOverlap="1" wp14:anchorId="3703C0A2" wp14:editId="2601C784">
                <wp:simplePos x="0" y="0"/>
                <wp:positionH relativeFrom="column">
                  <wp:posOffset>-112395</wp:posOffset>
                </wp:positionH>
                <wp:positionV relativeFrom="paragraph">
                  <wp:posOffset>369570</wp:posOffset>
                </wp:positionV>
                <wp:extent cx="9255125" cy="39179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5125" cy="391795"/>
                        </a:xfrm>
                        <a:prstGeom prst="rect">
                          <a:avLst/>
                        </a:prstGeom>
                        <a:noFill/>
                        <a:ln w="9525">
                          <a:noFill/>
                          <a:miter lim="800000"/>
                          <a:headEnd/>
                          <a:tailEnd/>
                        </a:ln>
                      </wps:spPr>
                      <wps:txbx>
                        <w:txbxContent>
                          <w:p w:rsidR="003904A3" w:rsidRDefault="003904A3" w:rsidP="00E13570">
                            <w:pPr>
                              <w:pStyle w:val="headingB"/>
                              <w:jc w:val="center"/>
                            </w:pPr>
                            <w:r>
                              <w:t>Preservation Success Stories</w:t>
                            </w:r>
                          </w:p>
                        </w:txbxContent>
                      </wps:txbx>
                      <wps:bodyPr rot="0" vert="horz" wrap="square" lIns="91440" tIns="45720" rIns="91440" bIns="45720" anchor="t" anchorCtr="0">
                        <a:noAutofit/>
                      </wps:bodyPr>
                    </wps:wsp>
                  </a:graphicData>
                </a:graphic>
              </wp:anchor>
            </w:drawing>
          </mc:Choice>
          <mc:Fallback>
            <w:pict>
              <v:shape id="_x0000_s1122" type="#_x0000_t202" style="position:absolute;left:0;text-align:left;margin-left:-8.85pt;margin-top:29.1pt;width:728.75pt;height:30.85pt;z-index:25239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" filled="f" stroked="f">
                <v:textbox>
                  <w:txbxContent>
                    <w:p w:rsidR="003904A3" w:rsidRDefault="003904A3" w:rsidP="00E13570">
                      <w:pPr>
                        <w:pStyle w:val="headingB"/>
                        <w:jc w:val="center"/>
                      </w:pPr>
                      <w:r>
                        <w:t>Preservation Success Stories</w:t>
                      </w:r>
                    </w:p>
                  </w:txbxContent>
                </v:textbox>
              </v:shape>
            </w:pict>
          </mc:Fallback>
        </mc:AlternateContent>
      </w:r>
      <w:r>
        <w:rPr>
          <w:noProof/>
        </w:rPr>
        <mc:AlternateContent>
          <mc:Choice Requires="wps">
            <w:drawing>
              <wp:anchor distT="0" distB="0" distL="114300" distR="114300" simplePos="0" relativeHeight="252389376" behindDoc="0" locked="0" layoutInCell="1" allowOverlap="1" wp14:anchorId="44574A19" wp14:editId="63C27B5E">
                <wp:simplePos x="0" y="0"/>
                <wp:positionH relativeFrom="column">
                  <wp:posOffset>-113030</wp:posOffset>
                </wp:positionH>
                <wp:positionV relativeFrom="paragraph">
                  <wp:posOffset>299085</wp:posOffset>
                </wp:positionV>
                <wp:extent cx="9326880" cy="4823460"/>
                <wp:effectExtent l="0" t="0" r="7620" b="0"/>
                <wp:wrapNone/>
                <wp:docPr id="20" name="Rectangle 20"/>
                <wp:cNvGraphicFramePr/>
                <a:graphic xmlns:a="http://schemas.openxmlformats.org/drawingml/2006/main">
                  <a:graphicData uri="http://schemas.microsoft.com/office/word/2010/wordprocessingShape">
                    <wps:wsp>
                      <wps:cNvSpPr/>
                      <wps:spPr>
                        <a:xfrm>
                          <a:off x="0" y="0"/>
                          <a:ext cx="9326880" cy="48234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0" o:spid="_x0000_s1026" style="position:absolute;margin-left:-8.9pt;margin-top:23.55pt;width:734.4pt;height:379.8pt;z-index:25238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" fillcolor="#bfbfbf [2412]" stroked="f" strokeweight="2pt"/>
            </w:pict>
          </mc:Fallback>
        </mc:AlternateContent>
      </w:r>
    </w:p>
    <w:p w:rsidR="00FD3FB5" w:rsidRDefault="005A4671" w:rsidP="007176F8">
      <w:pPr>
        <w:pStyle w:val="headingB"/>
      </w:pPr>
      <w:r>
        <w:rPr>
          <w:noProof/>
        </w:rPr>
        <mc:AlternateContent>
          <mc:Choice Requires="wps">
            <w:drawing>
              <wp:anchor distT="0" distB="0" distL="114300" distR="114300" simplePos="0" relativeHeight="252392448" behindDoc="0" locked="0" layoutInCell="1" allowOverlap="1" wp14:anchorId="3646E9B2" wp14:editId="59802954">
                <wp:simplePos x="0" y="0"/>
                <wp:positionH relativeFrom="column">
                  <wp:posOffset>4412142</wp:posOffset>
                </wp:positionH>
                <wp:positionV relativeFrom="paragraph">
                  <wp:posOffset>475615</wp:posOffset>
                </wp:positionV>
                <wp:extent cx="2530475" cy="4144010"/>
                <wp:effectExtent l="0" t="0" r="0" b="0"/>
                <wp:wrapNone/>
                <wp:docPr id="109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0475" cy="4144010"/>
                        </a:xfrm>
                        <a:prstGeom prst="rect">
                          <a:avLst/>
                        </a:prstGeom>
                        <a:noFill/>
                        <a:ln w="9525">
                          <a:noFill/>
                          <a:miter lim="800000"/>
                          <a:headEnd/>
                          <a:tailEnd/>
                        </a:ln>
                      </wps:spPr>
                      <wps:txbx>
                        <w:txbxContent>
                          <w:p w:rsidR="003904A3" w:rsidRPr="00062953" w:rsidRDefault="003904A3" w:rsidP="00062953">
                            <w:pPr>
                              <w:spacing w:after="120"/>
                              <w:jc w:val="center"/>
                              <w:rPr>
                                <w:sz w:val="30"/>
                                <w:szCs w:val="30"/>
                              </w:rPr>
                            </w:pPr>
                            <w:r w:rsidRPr="00062953">
                              <w:rPr>
                                <w:sz w:val="30"/>
                                <w:szCs w:val="30"/>
                              </w:rPr>
                              <w:t>Smith Chapel</w:t>
                            </w:r>
                          </w:p>
                          <w:p w:rsidR="003904A3" w:rsidRDefault="003904A3" w:rsidP="00E13570">
                            <w:r>
                              <w:t>When this historic town-owned jewel fell into disrepair, town funding replaced the slate roof and restored the magnificent Redding Baird stained glass windows. The Heritage Commission obtained a Moose Plate grant for interior restorations, completed under the direction of the DPW.  Smith Chapel was listed on the State and National Historic Registers in 2013 with a Certified Local Government grant obtained by the Heritage Commission. The Heritage Commission, DHA, Parks &amp; Recreation, and Three Chimneys Inn sponsored an Open House for town residents at Smith Chapel in 2014. Town residents may arrange to use the Smith Chapel for wedding ceremonies.</w:t>
                            </w:r>
                          </w:p>
                          <w:p w:rsidR="003904A3" w:rsidRDefault="003904A3" w:rsidP="00E135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47.4pt;margin-top:37.45pt;width:199.25pt;height:326.3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" filled="f" stroked="f">
                <v:textbox>
                  <w:txbxContent>
                    <w:p w:rsidR="003904A3" w:rsidRPr="00062953" w:rsidRDefault="003904A3" w:rsidP="00062953">
                      <w:pPr>
                        <w:spacing w:after="120"/>
                        <w:jc w:val="center"/>
                        <w:rPr>
                          <w:sz w:val="30"/>
                          <w:szCs w:val="30"/>
                        </w:rPr>
                      </w:pPr>
                      <w:r w:rsidRPr="00062953">
                        <w:rPr>
                          <w:sz w:val="30"/>
                          <w:szCs w:val="30"/>
                        </w:rPr>
                        <w:t>Smith Chapel</w:t>
                      </w:r>
                    </w:p>
                    <w:p w:rsidR="003904A3" w:rsidRDefault="003904A3" w:rsidP="00E13570">
                      <w:r>
                        <w:t>When this historic town-owned jewel fell into disrepair, town funding replaced the slate roof and restored the magnificent Redding Baird stained glass windows. The Heritage Commission obtained a Moose Plate grant for interior restorations, completed under the direction of the DPW.  Smith Chapel was listed on the State and National Historic Registers in 2013 with a Certified Local Government grant obtained by the Heritage Commission. The Heritage Commission, DHA, Parks &amp; Recreation, and Three Chimneys Inn sponsored an Open House for town residents at Smith Chapel in 2014. Town residents may arrange to use the Smith Chapel for wedding ceremonies.</w:t>
                      </w:r>
                    </w:p>
                    <w:p w:rsidR="003904A3" w:rsidRDefault="003904A3" w:rsidP="00E13570"/>
                  </w:txbxContent>
                </v:textbox>
              </v:shape>
            </w:pict>
          </mc:Fallback>
        </mc:AlternateContent>
      </w:r>
      <w:r>
        <w:rPr>
          <w:noProof/>
        </w:rPr>
        <mc:AlternateContent>
          <mc:Choice Requires="wps">
            <w:drawing>
              <wp:anchor distT="0" distB="0" distL="114300" distR="114300" simplePos="0" relativeHeight="252390400" behindDoc="0" locked="0" layoutInCell="1" allowOverlap="1" wp14:anchorId="765B5502" wp14:editId="28D935D6">
                <wp:simplePos x="0" y="0"/>
                <wp:positionH relativeFrom="column">
                  <wp:posOffset>2112807</wp:posOffset>
                </wp:positionH>
                <wp:positionV relativeFrom="paragraph">
                  <wp:posOffset>469900</wp:posOffset>
                </wp:positionV>
                <wp:extent cx="2279015" cy="3608705"/>
                <wp:effectExtent l="0" t="0" r="6985" b="0"/>
                <wp:wrapNone/>
                <wp:docPr id="1075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015" cy="3608705"/>
                        </a:xfrm>
                        <a:prstGeom prst="rect">
                          <a:avLst/>
                        </a:prstGeom>
                        <a:solidFill>
                          <a:schemeClr val="bg1">
                            <a:lumMod val="75000"/>
                          </a:schemeClr>
                        </a:solidFill>
                        <a:ln w="9525">
                          <a:noFill/>
                          <a:miter lim="800000"/>
                          <a:headEnd/>
                          <a:tailEnd/>
                        </a:ln>
                      </wps:spPr>
                      <wps:txbx>
                        <w:txbxContent>
                          <w:p w:rsidR="003904A3" w:rsidRPr="00062953" w:rsidRDefault="003904A3" w:rsidP="00062953">
                            <w:pPr>
                              <w:spacing w:after="120"/>
                              <w:jc w:val="center"/>
                              <w:rPr>
                                <w:sz w:val="30"/>
                                <w:szCs w:val="30"/>
                              </w:rPr>
                            </w:pPr>
                            <w:r w:rsidRPr="00062953">
                              <w:rPr>
                                <w:sz w:val="30"/>
                                <w:szCs w:val="30"/>
                              </w:rPr>
                              <w:t>Mill Pond Dam</w:t>
                            </w:r>
                          </w:p>
                          <w:p w:rsidR="003904A3" w:rsidRDefault="003904A3" w:rsidP="00E13570">
                            <w:r>
                              <w:t xml:space="preserve">The HDC advocated for this endangered structure and brought the historically significant role it plays into focus for the Town. The NH Preservation Alliance recognized the dam as an important historic structure and in 2014 the Mill Pond Dam was listed on the State Register of Historic Places. The HDC, Parks &amp; Recreation and the DHA hosted the centennial celebration for the Mill Pond Dam in 2013. Over 150 Durham residents attended the event. </w:t>
                            </w:r>
                          </w:p>
                          <w:p w:rsidR="003904A3" w:rsidRDefault="003904A3" w:rsidP="00E13570"/>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24" type="#_x0000_t202" style="position:absolute;left:0;text-align:left;margin-left:166.35pt;margin-top:37pt;width:179.45pt;height:284.15pt;z-index:25239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" fillcolor="#bfbfbf [2412]" stroked="f">
                <v:textbox>
                  <w:txbxContent>
                    <w:p w:rsidR="003904A3" w:rsidRPr="00062953" w:rsidRDefault="003904A3" w:rsidP="00062953">
                      <w:pPr>
                        <w:spacing w:after="120"/>
                        <w:jc w:val="center"/>
                        <w:rPr>
                          <w:sz w:val="30"/>
                          <w:szCs w:val="30"/>
                        </w:rPr>
                      </w:pPr>
                      <w:r w:rsidRPr="00062953">
                        <w:rPr>
                          <w:sz w:val="30"/>
                          <w:szCs w:val="30"/>
                        </w:rPr>
                        <w:t>Mill Pond Dam</w:t>
                      </w:r>
                    </w:p>
                    <w:p w:rsidR="003904A3" w:rsidRDefault="003904A3" w:rsidP="00E13570">
                      <w:r>
                        <w:t xml:space="preserve">The HDC advocated for this endangered structure and brought the historically significant role it plays into focus for the Town. The NH Preservation Alliance recognized the dam as an important historic structure and in 2014 the Mill Pond Dam was listed on the State Register of Historic Places. The HDC, Parks &amp; Recreation and the DHA hosted the centennial celebration for the Mill Pond Dam in 2013. Over 150 Durham residents attended the event. </w:t>
                      </w:r>
                    </w:p>
                    <w:p w:rsidR="003904A3" w:rsidRDefault="003904A3" w:rsidP="00E13570"/>
                  </w:txbxContent>
                </v:textbox>
              </v:shape>
            </w:pict>
          </mc:Fallback>
        </mc:AlternateContent>
      </w:r>
      <w:r>
        <w:rPr>
          <w:noProof/>
        </w:rPr>
        <mc:AlternateContent>
          <mc:Choice Requires="wps">
            <w:drawing>
              <wp:anchor distT="0" distB="0" distL="114300" distR="114300" simplePos="0" relativeHeight="252391424" behindDoc="0" locked="0" layoutInCell="1" allowOverlap="1" wp14:anchorId="2FF31774" wp14:editId="1BD78646">
                <wp:simplePos x="0" y="0"/>
                <wp:positionH relativeFrom="column">
                  <wp:posOffset>6976110</wp:posOffset>
                </wp:positionH>
                <wp:positionV relativeFrom="paragraph">
                  <wp:posOffset>482600</wp:posOffset>
                </wp:positionV>
                <wp:extent cx="2125980" cy="3099435"/>
                <wp:effectExtent l="0" t="0" r="7620" b="5715"/>
                <wp:wrapNone/>
                <wp:docPr id="109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3099435"/>
                        </a:xfrm>
                        <a:prstGeom prst="rect">
                          <a:avLst/>
                        </a:prstGeom>
                        <a:solidFill>
                          <a:schemeClr val="bg1">
                            <a:lumMod val="75000"/>
                          </a:schemeClr>
                        </a:solidFill>
                        <a:ln w="9525">
                          <a:noFill/>
                          <a:miter lim="800000"/>
                          <a:headEnd/>
                          <a:tailEnd/>
                        </a:ln>
                      </wps:spPr>
                      <wps:txbx>
                        <w:txbxContent>
                          <w:p w:rsidR="003904A3" w:rsidRPr="00062953" w:rsidRDefault="003904A3" w:rsidP="00062953">
                            <w:pPr>
                              <w:spacing w:after="120"/>
                              <w:jc w:val="center"/>
                              <w:rPr>
                                <w:sz w:val="30"/>
                                <w:szCs w:val="30"/>
                              </w:rPr>
                            </w:pPr>
                            <w:r w:rsidRPr="00062953">
                              <w:rPr>
                                <w:sz w:val="30"/>
                                <w:szCs w:val="30"/>
                              </w:rPr>
                              <w:t>The Grange</w:t>
                            </w:r>
                          </w:p>
                          <w:p w:rsidR="003904A3" w:rsidRDefault="003904A3" w:rsidP="00E13570">
                            <w:r>
                              <w:t xml:space="preserve">This building, once a town school, was later adapted for use by the Scammell Grange. The town purchased the building in 1981 and leased it to tenants until 2011 when it was sold for renovation to include three workforce housing units. The Grange adaptive reuse project received a Housing Leadership award and a Plan NH award. </w:t>
                            </w:r>
                          </w:p>
                          <w:p w:rsidR="003904A3" w:rsidRDefault="003904A3" w:rsidP="00E13570"/>
                        </w:txbxContent>
                      </wps:txbx>
                      <wps:bodyPr rot="0" vert="horz" wrap="square" lIns="91440" tIns="45720" rIns="91440" bIns="45720" anchor="t" anchorCtr="0">
                        <a:noAutofit/>
                      </wps:bodyPr>
                    </wps:wsp>
                  </a:graphicData>
                </a:graphic>
              </wp:anchor>
            </w:drawing>
          </mc:Choice>
          <mc:Fallback>
            <w:pict>
              <v:shape id="_x0000_s1125" type="#_x0000_t202" style="position:absolute;left:0;text-align:left;margin-left:549.3pt;margin-top:38pt;width:167.4pt;height:244.05pt;z-index:25239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" fillcolor="#bfbfbf [2412]" stroked="f">
                <v:textbox>
                  <w:txbxContent>
                    <w:p w:rsidR="003904A3" w:rsidRPr="00062953" w:rsidRDefault="003904A3" w:rsidP="00062953">
                      <w:pPr>
                        <w:spacing w:after="120"/>
                        <w:jc w:val="center"/>
                        <w:rPr>
                          <w:sz w:val="30"/>
                          <w:szCs w:val="30"/>
                        </w:rPr>
                      </w:pPr>
                      <w:r w:rsidRPr="00062953">
                        <w:rPr>
                          <w:sz w:val="30"/>
                          <w:szCs w:val="30"/>
                        </w:rPr>
                        <w:t>The Grange</w:t>
                      </w:r>
                    </w:p>
                    <w:p w:rsidR="003904A3" w:rsidRDefault="003904A3" w:rsidP="00E13570">
                      <w:r>
                        <w:t xml:space="preserve">This building, once a town school, was later adapted for use by the Scammell Grange. The town purchased the building in 1981 and leased it to tenants until 2011 when it was sold for renovation to include three workforce housing units. The Grange adaptive reuse project received a Housing Leadership award and a Plan NH award. </w:t>
                      </w:r>
                    </w:p>
                    <w:p w:rsidR="003904A3" w:rsidRDefault="003904A3" w:rsidP="00E13570"/>
                  </w:txbxContent>
                </v:textbox>
              </v:shape>
            </w:pict>
          </mc:Fallback>
        </mc:AlternateContent>
      </w:r>
      <w:r w:rsidR="00062953">
        <w:rPr>
          <w:noProof/>
        </w:rPr>
        <mc:AlternateContent>
          <mc:Choice Requires="wps">
            <w:drawing>
              <wp:anchor distT="0" distB="0" distL="114300" distR="114300" simplePos="0" relativeHeight="252393472" behindDoc="0" locked="0" layoutInCell="1" allowOverlap="1" wp14:anchorId="3EF54109" wp14:editId="61CCD1FB">
                <wp:simplePos x="0" y="0"/>
                <wp:positionH relativeFrom="column">
                  <wp:posOffset>-64770</wp:posOffset>
                </wp:positionH>
                <wp:positionV relativeFrom="paragraph">
                  <wp:posOffset>483235</wp:posOffset>
                </wp:positionV>
                <wp:extent cx="2125980" cy="3526790"/>
                <wp:effectExtent l="0" t="0" r="762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3526790"/>
                        </a:xfrm>
                        <a:prstGeom prst="rect">
                          <a:avLst/>
                        </a:prstGeom>
                        <a:solidFill>
                          <a:schemeClr val="bg1">
                            <a:lumMod val="75000"/>
                          </a:schemeClr>
                        </a:solidFill>
                        <a:ln w="9525">
                          <a:noFill/>
                          <a:miter lim="800000"/>
                          <a:headEnd/>
                          <a:tailEnd/>
                        </a:ln>
                      </wps:spPr>
                      <wps:txbx>
                        <w:txbxContent>
                          <w:p w:rsidR="003904A3" w:rsidRPr="00062953" w:rsidRDefault="003904A3" w:rsidP="00062953">
                            <w:pPr>
                              <w:spacing w:after="120"/>
                              <w:jc w:val="center"/>
                              <w:rPr>
                                <w:sz w:val="30"/>
                                <w:szCs w:val="30"/>
                              </w:rPr>
                            </w:pPr>
                            <w:r w:rsidRPr="00062953">
                              <w:rPr>
                                <w:sz w:val="30"/>
                                <w:szCs w:val="30"/>
                              </w:rPr>
                              <w:t>Three Chimneys</w:t>
                            </w:r>
                            <w:r>
                              <w:rPr>
                                <w:sz w:val="30"/>
                                <w:szCs w:val="30"/>
                              </w:rPr>
                              <w:t xml:space="preserve"> Inn</w:t>
                            </w:r>
                          </w:p>
                          <w:p w:rsidR="003904A3" w:rsidRDefault="003904A3" w:rsidP="00241C98">
                            <w:r>
                              <w:t>The centuries-old Hill-Woodman-Frost-Sawyer homestead with barn and gardens was preserved by renovating and adding new construction, chiefly underground, carefully disguised, and married into the landscape on the north side of the property. Today, this historic estate is a popular meeting place, inn, and restaurant. The Three Chimneys Inn is a good example of the successful adaptive reuse of an historic structure that benefits all Durham residents.</w:t>
                            </w:r>
                          </w:p>
                          <w:p w:rsidR="003904A3" w:rsidRDefault="003904A3" w:rsidP="00F80F9A"/>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126" type="#_x0000_t202" style="position:absolute;left:0;text-align:left;margin-left:-5.1pt;margin-top:38.05pt;width:167.4pt;height:277.7pt;z-index:25239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" fillcolor="#bfbfbf [2412]" stroked="f">
                <v:textbox>
                  <w:txbxContent>
                    <w:p w:rsidR="003904A3" w:rsidRPr="00062953" w:rsidRDefault="003904A3" w:rsidP="00062953">
                      <w:pPr>
                        <w:spacing w:after="120"/>
                        <w:jc w:val="center"/>
                        <w:rPr>
                          <w:sz w:val="30"/>
                          <w:szCs w:val="30"/>
                        </w:rPr>
                      </w:pPr>
                      <w:r w:rsidRPr="00062953">
                        <w:rPr>
                          <w:sz w:val="30"/>
                          <w:szCs w:val="30"/>
                        </w:rPr>
                        <w:t>Three Chimneys</w:t>
                      </w:r>
                      <w:r>
                        <w:rPr>
                          <w:sz w:val="30"/>
                          <w:szCs w:val="30"/>
                        </w:rPr>
                        <w:t xml:space="preserve"> Inn</w:t>
                      </w:r>
                    </w:p>
                    <w:p w:rsidR="003904A3" w:rsidRDefault="003904A3" w:rsidP="00241C98">
                      <w:r>
                        <w:t>The centuries-old Hill-Woodman-Frost-Sawyer homestead with barn and gardens was preserved by renovating and adding new construction, chiefly underground, carefully disguised, and married into the landscape on the north side of the property. Today, this historic estate is a popular meeting place, inn, and restaurant. The Three Chimneys Inn is a good example of the successful adaptive reuse of an historic structure that benefits all Durham residents.</w:t>
                      </w:r>
                    </w:p>
                    <w:p w:rsidR="003904A3" w:rsidRDefault="003904A3" w:rsidP="00F80F9A"/>
                  </w:txbxContent>
                </v:textbox>
              </v:shape>
            </w:pict>
          </mc:Fallback>
        </mc:AlternateContent>
      </w:r>
      <w:r w:rsidR="00FD3FB5">
        <w:br w:type="page"/>
      </w:r>
    </w:p>
    <w:p w:rsidR="00A24D31" w:rsidRPr="00396CDA" w:rsidRDefault="00396CDA" w:rsidP="00396CDA">
      <w:pPr>
        <w:pStyle w:val="headingB"/>
        <w:ind w:left="1260" w:hanging="1260"/>
        <w:rPr>
          <w:sz w:val="26"/>
          <w:szCs w:val="26"/>
        </w:rPr>
      </w:pPr>
      <w:r w:rsidRPr="00396CDA">
        <w:rPr>
          <w:rFonts w:ascii="Arial" w:hAnsi="Arial" w:cs="Arial"/>
          <w:noProof/>
          <w:sz w:val="24"/>
          <w:szCs w:val="24"/>
        </w:rPr>
        <w:lastRenderedPageBreak/>
        <mc:AlternateContent>
          <mc:Choice Requires="wps">
            <w:drawing>
              <wp:anchor distT="0" distB="0" distL="114300" distR="114300" simplePos="0" relativeHeight="252232704" behindDoc="0" locked="0" layoutInCell="1" allowOverlap="1" wp14:anchorId="1EFB828E" wp14:editId="31CC42B3">
                <wp:simplePos x="0" y="0"/>
                <wp:positionH relativeFrom="column">
                  <wp:posOffset>-9525</wp:posOffset>
                </wp:positionH>
                <wp:positionV relativeFrom="paragraph">
                  <wp:posOffset>453390</wp:posOffset>
                </wp:positionV>
                <wp:extent cx="577850" cy="6257925"/>
                <wp:effectExtent l="0" t="0" r="0" b="9525"/>
                <wp:wrapNone/>
                <wp:docPr id="1075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6257925"/>
                        </a:xfrm>
                        <a:prstGeom prst="rect">
                          <a:avLst/>
                        </a:prstGeom>
                        <a:solidFill>
                          <a:schemeClr val="bg1">
                            <a:lumMod val="50000"/>
                          </a:schemeClr>
                        </a:solidFill>
                        <a:ln w="9525">
                          <a:noFill/>
                          <a:miter lim="800000"/>
                          <a:headEnd/>
                          <a:tailEnd/>
                        </a:ln>
                      </wps:spPr>
                      <wps:txbx>
                        <w:txbxContent>
                          <w:p w:rsidR="003904A3" w:rsidRPr="00CF477E" w:rsidRDefault="003904A3" w:rsidP="009E332D">
                            <w:pPr>
                              <w:spacing w:after="160" w:line="269" w:lineRule="auto"/>
                              <w:jc w:val="center"/>
                              <w:rPr>
                                <w:b/>
                                <w:color w:val="FFFFFF" w:themeColor="background1"/>
                                <w:sz w:val="30"/>
                                <w:szCs w:val="30"/>
                              </w:rPr>
                            </w:pPr>
                            <w:r w:rsidRPr="00CF477E">
                              <w:rPr>
                                <w:b/>
                                <w:color w:val="FFFFFF" w:themeColor="background1"/>
                                <w:sz w:val="30"/>
                                <w:szCs w:val="30"/>
                              </w:rPr>
                              <w:t>1800</w:t>
                            </w:r>
                          </w:p>
                          <w:p w:rsidR="003904A3" w:rsidRPr="00396CDA" w:rsidRDefault="003904A3" w:rsidP="009E332D">
                            <w:pPr>
                              <w:spacing w:after="160" w:line="269" w:lineRule="auto"/>
                              <w:jc w:val="center"/>
                              <w:rPr>
                                <w:color w:val="FFFFFF" w:themeColor="background1"/>
                              </w:rPr>
                            </w:pPr>
                            <w:r w:rsidRPr="00396CDA">
                              <w:rPr>
                                <w:color w:val="FFFFFF" w:themeColor="background1"/>
                              </w:rPr>
                              <w:t>1851</w:t>
                            </w:r>
                          </w:p>
                          <w:p w:rsidR="003904A3" w:rsidRPr="00396CDA" w:rsidRDefault="003904A3" w:rsidP="009E332D">
                            <w:pPr>
                              <w:spacing w:after="160" w:line="269" w:lineRule="auto"/>
                              <w:jc w:val="center"/>
                              <w:rPr>
                                <w:color w:val="FFFFFF" w:themeColor="background1"/>
                              </w:rPr>
                            </w:pPr>
                            <w:r w:rsidRPr="00396CDA">
                              <w:rPr>
                                <w:color w:val="FFFFFF" w:themeColor="background1"/>
                              </w:rPr>
                              <w:t>1876</w:t>
                            </w:r>
                          </w:p>
                          <w:p w:rsidR="003904A3" w:rsidRPr="00396CDA" w:rsidRDefault="003904A3" w:rsidP="009E332D">
                            <w:pPr>
                              <w:spacing w:after="160" w:line="269" w:lineRule="auto"/>
                              <w:jc w:val="center"/>
                              <w:rPr>
                                <w:color w:val="FFFFFF" w:themeColor="background1"/>
                              </w:rPr>
                            </w:pPr>
                            <w:r w:rsidRPr="00396CDA">
                              <w:rPr>
                                <w:color w:val="FFFFFF" w:themeColor="background1"/>
                              </w:rPr>
                              <w:t>1885</w:t>
                            </w:r>
                          </w:p>
                          <w:p w:rsidR="003904A3" w:rsidRPr="00396CDA" w:rsidRDefault="003904A3" w:rsidP="009E332D">
                            <w:pPr>
                              <w:spacing w:after="160" w:line="269" w:lineRule="auto"/>
                              <w:jc w:val="center"/>
                              <w:rPr>
                                <w:color w:val="FFFFFF" w:themeColor="background1"/>
                              </w:rPr>
                            </w:pPr>
                            <w:r w:rsidRPr="00396CDA">
                              <w:rPr>
                                <w:color w:val="FFFFFF" w:themeColor="background1"/>
                              </w:rPr>
                              <w:t>1886</w:t>
                            </w:r>
                          </w:p>
                          <w:p w:rsidR="003904A3" w:rsidRPr="00396CDA" w:rsidRDefault="003904A3" w:rsidP="009E332D">
                            <w:pPr>
                              <w:spacing w:after="160" w:line="269" w:lineRule="auto"/>
                              <w:jc w:val="center"/>
                              <w:rPr>
                                <w:color w:val="FFFFFF" w:themeColor="background1"/>
                              </w:rPr>
                            </w:pPr>
                            <w:r w:rsidRPr="00396CDA">
                              <w:rPr>
                                <w:color w:val="FFFFFF" w:themeColor="background1"/>
                              </w:rPr>
                              <w:t>1892</w:t>
                            </w:r>
                          </w:p>
                          <w:p w:rsidR="003904A3" w:rsidRPr="00C41F23" w:rsidRDefault="003904A3" w:rsidP="009E332D">
                            <w:pPr>
                              <w:spacing w:after="160" w:line="269" w:lineRule="auto"/>
                              <w:jc w:val="center"/>
                              <w:rPr>
                                <w:b/>
                                <w:color w:val="FFFFFF" w:themeColor="background1"/>
                                <w:sz w:val="30"/>
                                <w:szCs w:val="30"/>
                              </w:rPr>
                            </w:pPr>
                            <w:r w:rsidRPr="00C41F23">
                              <w:rPr>
                                <w:b/>
                                <w:color w:val="FFFFFF" w:themeColor="background1"/>
                                <w:sz w:val="30"/>
                                <w:szCs w:val="30"/>
                              </w:rPr>
                              <w:t>1900</w:t>
                            </w:r>
                          </w:p>
                          <w:p w:rsidR="003904A3" w:rsidRPr="00396CDA" w:rsidRDefault="003904A3" w:rsidP="009E332D">
                            <w:pPr>
                              <w:spacing w:after="160" w:line="269" w:lineRule="auto"/>
                              <w:jc w:val="center"/>
                              <w:rPr>
                                <w:color w:val="FFFFFF" w:themeColor="background1"/>
                              </w:rPr>
                            </w:pPr>
                            <w:r w:rsidRPr="00396CDA">
                              <w:rPr>
                                <w:color w:val="FFFFFF" w:themeColor="background1"/>
                              </w:rPr>
                              <w:t>1903</w:t>
                            </w:r>
                          </w:p>
                          <w:p w:rsidR="003904A3" w:rsidRPr="00396CDA" w:rsidRDefault="003904A3" w:rsidP="009E332D">
                            <w:pPr>
                              <w:spacing w:after="160" w:line="269" w:lineRule="auto"/>
                              <w:jc w:val="center"/>
                              <w:rPr>
                                <w:color w:val="FFFFFF" w:themeColor="background1"/>
                              </w:rPr>
                            </w:pPr>
                            <w:r w:rsidRPr="00396CDA">
                              <w:rPr>
                                <w:color w:val="FFFFFF" w:themeColor="background1"/>
                              </w:rPr>
                              <w:t>1910</w:t>
                            </w:r>
                          </w:p>
                          <w:p w:rsidR="003904A3" w:rsidRPr="00396CDA" w:rsidRDefault="003904A3" w:rsidP="009E332D">
                            <w:pPr>
                              <w:spacing w:after="160" w:line="269" w:lineRule="auto"/>
                              <w:jc w:val="center"/>
                              <w:rPr>
                                <w:color w:val="FFFFFF" w:themeColor="background1"/>
                              </w:rPr>
                            </w:pPr>
                            <w:r w:rsidRPr="00396CDA">
                              <w:rPr>
                                <w:color w:val="FFFFFF" w:themeColor="background1"/>
                              </w:rPr>
                              <w:t>1913</w:t>
                            </w:r>
                          </w:p>
                          <w:p w:rsidR="003904A3" w:rsidRPr="00396CDA" w:rsidRDefault="003904A3" w:rsidP="009E332D">
                            <w:pPr>
                              <w:spacing w:after="160" w:line="269" w:lineRule="auto"/>
                              <w:jc w:val="center"/>
                              <w:rPr>
                                <w:color w:val="FFFFFF" w:themeColor="background1"/>
                              </w:rPr>
                            </w:pPr>
                            <w:r w:rsidRPr="00396CDA">
                              <w:rPr>
                                <w:color w:val="FFFFFF" w:themeColor="background1"/>
                              </w:rPr>
                              <w:t>1919</w:t>
                            </w:r>
                          </w:p>
                          <w:p w:rsidR="003904A3" w:rsidRPr="00396CDA" w:rsidRDefault="003904A3" w:rsidP="009E332D">
                            <w:pPr>
                              <w:spacing w:after="160" w:line="269" w:lineRule="auto"/>
                              <w:jc w:val="center"/>
                              <w:rPr>
                                <w:color w:val="FFFFFF" w:themeColor="background1"/>
                              </w:rPr>
                            </w:pPr>
                            <w:r w:rsidRPr="00396CDA">
                              <w:rPr>
                                <w:color w:val="FFFFFF" w:themeColor="background1"/>
                              </w:rPr>
                              <w:t>1932</w:t>
                            </w:r>
                          </w:p>
                          <w:p w:rsidR="003904A3" w:rsidRPr="00396CDA" w:rsidRDefault="003904A3" w:rsidP="009E332D">
                            <w:pPr>
                              <w:spacing w:after="160" w:line="269" w:lineRule="auto"/>
                              <w:jc w:val="center"/>
                              <w:rPr>
                                <w:color w:val="FFFFFF" w:themeColor="background1"/>
                              </w:rPr>
                            </w:pPr>
                            <w:r w:rsidRPr="00396CDA">
                              <w:rPr>
                                <w:color w:val="FFFFFF" w:themeColor="background1"/>
                              </w:rPr>
                              <w:t>1938</w:t>
                            </w:r>
                          </w:p>
                          <w:p w:rsidR="003904A3" w:rsidRPr="00396CDA" w:rsidRDefault="003904A3" w:rsidP="009E332D">
                            <w:pPr>
                              <w:spacing w:after="160" w:line="269" w:lineRule="auto"/>
                              <w:jc w:val="center"/>
                              <w:rPr>
                                <w:color w:val="FFFFFF" w:themeColor="background1"/>
                                <w:sz w:val="12"/>
                                <w:szCs w:val="12"/>
                              </w:rPr>
                            </w:pPr>
                          </w:p>
                          <w:p w:rsidR="003904A3" w:rsidRPr="00396CDA" w:rsidRDefault="000E5D8E" w:rsidP="009E332D">
                            <w:pPr>
                              <w:spacing w:after="160" w:line="269" w:lineRule="auto"/>
                              <w:jc w:val="center"/>
                              <w:rPr>
                                <w:color w:val="FFFFFF" w:themeColor="background1"/>
                              </w:rPr>
                            </w:pPr>
                            <w:r>
                              <w:rPr>
                                <w:color w:val="FFFFFF" w:themeColor="background1"/>
                              </w:rPr>
                              <w:t>1960</w:t>
                            </w:r>
                          </w:p>
                          <w:p w:rsidR="003904A3" w:rsidRPr="00396CDA" w:rsidRDefault="003904A3" w:rsidP="009E332D">
                            <w:pPr>
                              <w:spacing w:after="160" w:line="269" w:lineRule="auto"/>
                              <w:jc w:val="center"/>
                              <w:rPr>
                                <w:color w:val="FFFFFF" w:themeColor="background1"/>
                                <w:sz w:val="12"/>
                                <w:szCs w:val="12"/>
                              </w:rPr>
                            </w:pPr>
                          </w:p>
                          <w:p w:rsidR="003904A3" w:rsidRDefault="003904A3" w:rsidP="009E332D">
                            <w:pPr>
                              <w:spacing w:after="160" w:line="269" w:lineRule="auto"/>
                              <w:jc w:val="center"/>
                              <w:rPr>
                                <w:color w:val="FFFFFF" w:themeColor="background1"/>
                              </w:rPr>
                            </w:pPr>
                            <w:r>
                              <w:rPr>
                                <w:color w:val="FFFFFF" w:themeColor="background1"/>
                              </w:rPr>
                              <w:t>196</w:t>
                            </w:r>
                            <w:r w:rsidR="000E5D8E">
                              <w:rPr>
                                <w:color w:val="FFFFFF" w:themeColor="background1"/>
                              </w:rPr>
                              <w:t>1</w:t>
                            </w:r>
                          </w:p>
                          <w:p w:rsidR="003904A3" w:rsidRDefault="003904A3" w:rsidP="009E332D">
                            <w:pPr>
                              <w:spacing w:after="160" w:line="269" w:lineRule="auto"/>
                              <w:jc w:val="center"/>
                              <w:rPr>
                                <w:color w:val="FFFFFF" w:themeColor="background1"/>
                              </w:rPr>
                            </w:pPr>
                            <w:r>
                              <w:rPr>
                                <w:color w:val="FFFFFF" w:themeColor="background1"/>
                              </w:rPr>
                              <w:t>19</w:t>
                            </w:r>
                            <w:r w:rsidR="000E5D8E">
                              <w:rPr>
                                <w:color w:val="FFFFFF" w:themeColor="background1"/>
                              </w:rPr>
                              <w:t>66</w:t>
                            </w:r>
                          </w:p>
                          <w:p w:rsidR="003904A3" w:rsidRDefault="003904A3" w:rsidP="009E332D">
                            <w:pPr>
                              <w:spacing w:after="160" w:line="269" w:lineRule="auto"/>
                              <w:jc w:val="center"/>
                              <w:rPr>
                                <w:color w:val="FFFFFF" w:themeColor="background1"/>
                              </w:rPr>
                            </w:pPr>
                            <w:r>
                              <w:rPr>
                                <w:color w:val="FFFFFF" w:themeColor="background1"/>
                              </w:rPr>
                              <w:t>1972</w:t>
                            </w:r>
                          </w:p>
                          <w:p w:rsidR="003904A3" w:rsidRDefault="003904A3" w:rsidP="009E332D">
                            <w:pPr>
                              <w:spacing w:after="160" w:line="269" w:lineRule="auto"/>
                              <w:jc w:val="center"/>
                              <w:rPr>
                                <w:color w:val="FFFFFF" w:themeColor="background1"/>
                              </w:rPr>
                            </w:pPr>
                            <w:r>
                              <w:rPr>
                                <w:color w:val="FFFFFF" w:themeColor="background1"/>
                              </w:rPr>
                              <w:t>1975</w:t>
                            </w:r>
                          </w:p>
                          <w:p w:rsidR="003904A3" w:rsidRPr="00396CDA" w:rsidRDefault="003904A3" w:rsidP="00CF477E">
                            <w:pPr>
                              <w:spacing w:after="160"/>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7" type="#_x0000_t202" style="position:absolute;left:0;text-align:left;margin-left:-.75pt;margin-top:35.7pt;width:45.5pt;height:492.7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" fillcolor="#7f7f7f [1612]" stroked="f">
                <v:textbox>
                  <w:txbxContent>
                    <w:p w:rsidR="003904A3" w:rsidRPr="00CF477E" w:rsidRDefault="003904A3" w:rsidP="009E332D">
                      <w:pPr>
                        <w:spacing w:after="160" w:line="269" w:lineRule="auto"/>
                        <w:jc w:val="center"/>
                        <w:rPr>
                          <w:b/>
                          <w:color w:val="FFFFFF" w:themeColor="background1"/>
                          <w:sz w:val="30"/>
                          <w:szCs w:val="30"/>
                        </w:rPr>
                      </w:pPr>
                      <w:r w:rsidRPr="00CF477E">
                        <w:rPr>
                          <w:b/>
                          <w:color w:val="FFFFFF" w:themeColor="background1"/>
                          <w:sz w:val="30"/>
                          <w:szCs w:val="30"/>
                        </w:rPr>
                        <w:t>1800</w:t>
                      </w:r>
                    </w:p>
                    <w:p w:rsidR="003904A3" w:rsidRPr="00396CDA" w:rsidRDefault="003904A3" w:rsidP="009E332D">
                      <w:pPr>
                        <w:spacing w:after="160" w:line="269" w:lineRule="auto"/>
                        <w:jc w:val="center"/>
                        <w:rPr>
                          <w:color w:val="FFFFFF" w:themeColor="background1"/>
                        </w:rPr>
                      </w:pPr>
                      <w:r w:rsidRPr="00396CDA">
                        <w:rPr>
                          <w:color w:val="FFFFFF" w:themeColor="background1"/>
                        </w:rPr>
                        <w:t>1851</w:t>
                      </w:r>
                    </w:p>
                    <w:p w:rsidR="003904A3" w:rsidRPr="00396CDA" w:rsidRDefault="003904A3" w:rsidP="009E332D">
                      <w:pPr>
                        <w:spacing w:after="160" w:line="269" w:lineRule="auto"/>
                        <w:jc w:val="center"/>
                        <w:rPr>
                          <w:color w:val="FFFFFF" w:themeColor="background1"/>
                        </w:rPr>
                      </w:pPr>
                      <w:r w:rsidRPr="00396CDA">
                        <w:rPr>
                          <w:color w:val="FFFFFF" w:themeColor="background1"/>
                        </w:rPr>
                        <w:t>1876</w:t>
                      </w:r>
                    </w:p>
                    <w:p w:rsidR="003904A3" w:rsidRPr="00396CDA" w:rsidRDefault="003904A3" w:rsidP="009E332D">
                      <w:pPr>
                        <w:spacing w:after="160" w:line="269" w:lineRule="auto"/>
                        <w:jc w:val="center"/>
                        <w:rPr>
                          <w:color w:val="FFFFFF" w:themeColor="background1"/>
                        </w:rPr>
                      </w:pPr>
                      <w:r w:rsidRPr="00396CDA">
                        <w:rPr>
                          <w:color w:val="FFFFFF" w:themeColor="background1"/>
                        </w:rPr>
                        <w:t>1885</w:t>
                      </w:r>
                    </w:p>
                    <w:p w:rsidR="003904A3" w:rsidRPr="00396CDA" w:rsidRDefault="003904A3" w:rsidP="009E332D">
                      <w:pPr>
                        <w:spacing w:after="160" w:line="269" w:lineRule="auto"/>
                        <w:jc w:val="center"/>
                        <w:rPr>
                          <w:color w:val="FFFFFF" w:themeColor="background1"/>
                        </w:rPr>
                      </w:pPr>
                      <w:r w:rsidRPr="00396CDA">
                        <w:rPr>
                          <w:color w:val="FFFFFF" w:themeColor="background1"/>
                        </w:rPr>
                        <w:t>1886</w:t>
                      </w:r>
                    </w:p>
                    <w:p w:rsidR="003904A3" w:rsidRPr="00396CDA" w:rsidRDefault="003904A3" w:rsidP="009E332D">
                      <w:pPr>
                        <w:spacing w:after="160" w:line="269" w:lineRule="auto"/>
                        <w:jc w:val="center"/>
                        <w:rPr>
                          <w:color w:val="FFFFFF" w:themeColor="background1"/>
                        </w:rPr>
                      </w:pPr>
                      <w:r w:rsidRPr="00396CDA">
                        <w:rPr>
                          <w:color w:val="FFFFFF" w:themeColor="background1"/>
                        </w:rPr>
                        <w:t>1892</w:t>
                      </w:r>
                    </w:p>
                    <w:p w:rsidR="003904A3" w:rsidRPr="00C41F23" w:rsidRDefault="003904A3" w:rsidP="009E332D">
                      <w:pPr>
                        <w:spacing w:after="160" w:line="269" w:lineRule="auto"/>
                        <w:jc w:val="center"/>
                        <w:rPr>
                          <w:b/>
                          <w:color w:val="FFFFFF" w:themeColor="background1"/>
                          <w:sz w:val="30"/>
                          <w:szCs w:val="30"/>
                        </w:rPr>
                      </w:pPr>
                      <w:r w:rsidRPr="00C41F23">
                        <w:rPr>
                          <w:b/>
                          <w:color w:val="FFFFFF" w:themeColor="background1"/>
                          <w:sz w:val="30"/>
                          <w:szCs w:val="30"/>
                        </w:rPr>
                        <w:t>1900</w:t>
                      </w:r>
                    </w:p>
                    <w:p w:rsidR="003904A3" w:rsidRPr="00396CDA" w:rsidRDefault="003904A3" w:rsidP="009E332D">
                      <w:pPr>
                        <w:spacing w:after="160" w:line="269" w:lineRule="auto"/>
                        <w:jc w:val="center"/>
                        <w:rPr>
                          <w:color w:val="FFFFFF" w:themeColor="background1"/>
                        </w:rPr>
                      </w:pPr>
                      <w:r w:rsidRPr="00396CDA">
                        <w:rPr>
                          <w:color w:val="FFFFFF" w:themeColor="background1"/>
                        </w:rPr>
                        <w:t>1903</w:t>
                      </w:r>
                    </w:p>
                    <w:p w:rsidR="003904A3" w:rsidRPr="00396CDA" w:rsidRDefault="003904A3" w:rsidP="009E332D">
                      <w:pPr>
                        <w:spacing w:after="160" w:line="269" w:lineRule="auto"/>
                        <w:jc w:val="center"/>
                        <w:rPr>
                          <w:color w:val="FFFFFF" w:themeColor="background1"/>
                        </w:rPr>
                      </w:pPr>
                      <w:r w:rsidRPr="00396CDA">
                        <w:rPr>
                          <w:color w:val="FFFFFF" w:themeColor="background1"/>
                        </w:rPr>
                        <w:t>1910</w:t>
                      </w:r>
                    </w:p>
                    <w:p w:rsidR="003904A3" w:rsidRPr="00396CDA" w:rsidRDefault="003904A3" w:rsidP="009E332D">
                      <w:pPr>
                        <w:spacing w:after="160" w:line="269" w:lineRule="auto"/>
                        <w:jc w:val="center"/>
                        <w:rPr>
                          <w:color w:val="FFFFFF" w:themeColor="background1"/>
                        </w:rPr>
                      </w:pPr>
                      <w:r w:rsidRPr="00396CDA">
                        <w:rPr>
                          <w:color w:val="FFFFFF" w:themeColor="background1"/>
                        </w:rPr>
                        <w:t>1913</w:t>
                      </w:r>
                    </w:p>
                    <w:p w:rsidR="003904A3" w:rsidRPr="00396CDA" w:rsidRDefault="003904A3" w:rsidP="009E332D">
                      <w:pPr>
                        <w:spacing w:after="160" w:line="269" w:lineRule="auto"/>
                        <w:jc w:val="center"/>
                        <w:rPr>
                          <w:color w:val="FFFFFF" w:themeColor="background1"/>
                        </w:rPr>
                      </w:pPr>
                      <w:r w:rsidRPr="00396CDA">
                        <w:rPr>
                          <w:color w:val="FFFFFF" w:themeColor="background1"/>
                        </w:rPr>
                        <w:t>1919</w:t>
                      </w:r>
                    </w:p>
                    <w:p w:rsidR="003904A3" w:rsidRPr="00396CDA" w:rsidRDefault="003904A3" w:rsidP="009E332D">
                      <w:pPr>
                        <w:spacing w:after="160" w:line="269" w:lineRule="auto"/>
                        <w:jc w:val="center"/>
                        <w:rPr>
                          <w:color w:val="FFFFFF" w:themeColor="background1"/>
                        </w:rPr>
                      </w:pPr>
                      <w:r w:rsidRPr="00396CDA">
                        <w:rPr>
                          <w:color w:val="FFFFFF" w:themeColor="background1"/>
                        </w:rPr>
                        <w:t>1932</w:t>
                      </w:r>
                    </w:p>
                    <w:p w:rsidR="003904A3" w:rsidRPr="00396CDA" w:rsidRDefault="003904A3" w:rsidP="009E332D">
                      <w:pPr>
                        <w:spacing w:after="160" w:line="269" w:lineRule="auto"/>
                        <w:jc w:val="center"/>
                        <w:rPr>
                          <w:color w:val="FFFFFF" w:themeColor="background1"/>
                        </w:rPr>
                      </w:pPr>
                      <w:r w:rsidRPr="00396CDA">
                        <w:rPr>
                          <w:color w:val="FFFFFF" w:themeColor="background1"/>
                        </w:rPr>
                        <w:t>1938</w:t>
                      </w:r>
                    </w:p>
                    <w:p w:rsidR="003904A3" w:rsidRPr="00396CDA" w:rsidRDefault="003904A3" w:rsidP="009E332D">
                      <w:pPr>
                        <w:spacing w:after="160" w:line="269" w:lineRule="auto"/>
                        <w:jc w:val="center"/>
                        <w:rPr>
                          <w:color w:val="FFFFFF" w:themeColor="background1"/>
                          <w:sz w:val="12"/>
                          <w:szCs w:val="12"/>
                        </w:rPr>
                      </w:pPr>
                    </w:p>
                    <w:p w:rsidR="003904A3" w:rsidRPr="00396CDA" w:rsidRDefault="000E5D8E" w:rsidP="009E332D">
                      <w:pPr>
                        <w:spacing w:after="160" w:line="269" w:lineRule="auto"/>
                        <w:jc w:val="center"/>
                        <w:rPr>
                          <w:color w:val="FFFFFF" w:themeColor="background1"/>
                        </w:rPr>
                      </w:pPr>
                      <w:r>
                        <w:rPr>
                          <w:color w:val="FFFFFF" w:themeColor="background1"/>
                        </w:rPr>
                        <w:t>1960</w:t>
                      </w:r>
                    </w:p>
                    <w:p w:rsidR="003904A3" w:rsidRPr="00396CDA" w:rsidRDefault="003904A3" w:rsidP="009E332D">
                      <w:pPr>
                        <w:spacing w:after="160" w:line="269" w:lineRule="auto"/>
                        <w:jc w:val="center"/>
                        <w:rPr>
                          <w:color w:val="FFFFFF" w:themeColor="background1"/>
                          <w:sz w:val="12"/>
                          <w:szCs w:val="12"/>
                        </w:rPr>
                      </w:pPr>
                    </w:p>
                    <w:p w:rsidR="003904A3" w:rsidRDefault="003904A3" w:rsidP="009E332D">
                      <w:pPr>
                        <w:spacing w:after="160" w:line="269" w:lineRule="auto"/>
                        <w:jc w:val="center"/>
                        <w:rPr>
                          <w:color w:val="FFFFFF" w:themeColor="background1"/>
                        </w:rPr>
                      </w:pPr>
                      <w:r>
                        <w:rPr>
                          <w:color w:val="FFFFFF" w:themeColor="background1"/>
                        </w:rPr>
                        <w:t>196</w:t>
                      </w:r>
                      <w:r w:rsidR="000E5D8E">
                        <w:rPr>
                          <w:color w:val="FFFFFF" w:themeColor="background1"/>
                        </w:rPr>
                        <w:t>1</w:t>
                      </w:r>
                    </w:p>
                    <w:p w:rsidR="003904A3" w:rsidRDefault="003904A3" w:rsidP="009E332D">
                      <w:pPr>
                        <w:spacing w:after="160" w:line="269" w:lineRule="auto"/>
                        <w:jc w:val="center"/>
                        <w:rPr>
                          <w:color w:val="FFFFFF" w:themeColor="background1"/>
                        </w:rPr>
                      </w:pPr>
                      <w:r>
                        <w:rPr>
                          <w:color w:val="FFFFFF" w:themeColor="background1"/>
                        </w:rPr>
                        <w:t>19</w:t>
                      </w:r>
                      <w:r w:rsidR="000E5D8E">
                        <w:rPr>
                          <w:color w:val="FFFFFF" w:themeColor="background1"/>
                        </w:rPr>
                        <w:t>66</w:t>
                      </w:r>
                    </w:p>
                    <w:p w:rsidR="003904A3" w:rsidRDefault="003904A3" w:rsidP="009E332D">
                      <w:pPr>
                        <w:spacing w:after="160" w:line="269" w:lineRule="auto"/>
                        <w:jc w:val="center"/>
                        <w:rPr>
                          <w:color w:val="FFFFFF" w:themeColor="background1"/>
                        </w:rPr>
                      </w:pPr>
                      <w:r>
                        <w:rPr>
                          <w:color w:val="FFFFFF" w:themeColor="background1"/>
                        </w:rPr>
                        <w:t>1972</w:t>
                      </w:r>
                    </w:p>
                    <w:p w:rsidR="003904A3" w:rsidRDefault="003904A3" w:rsidP="009E332D">
                      <w:pPr>
                        <w:spacing w:after="160" w:line="269" w:lineRule="auto"/>
                        <w:jc w:val="center"/>
                        <w:rPr>
                          <w:color w:val="FFFFFF" w:themeColor="background1"/>
                        </w:rPr>
                      </w:pPr>
                      <w:r>
                        <w:rPr>
                          <w:color w:val="FFFFFF" w:themeColor="background1"/>
                        </w:rPr>
                        <w:t>1975</w:t>
                      </w:r>
                    </w:p>
                    <w:p w:rsidR="003904A3" w:rsidRPr="00396CDA" w:rsidRDefault="003904A3" w:rsidP="00CF477E">
                      <w:pPr>
                        <w:spacing w:after="160"/>
                        <w:jc w:val="center"/>
                        <w:rPr>
                          <w:color w:val="FFFFFF" w:themeColor="background1"/>
                        </w:rPr>
                      </w:pPr>
                    </w:p>
                  </w:txbxContent>
                </v:textbox>
              </v:shape>
            </w:pict>
          </mc:Fallback>
        </mc:AlternateContent>
      </w:r>
      <w:r w:rsidR="00A24D31">
        <w:t>Preservation Activities and Achievements</w:t>
      </w:r>
    </w:p>
    <w:p w:rsidR="00A24D31" w:rsidRPr="00396CDA" w:rsidRDefault="00A24D31" w:rsidP="009E332D">
      <w:pPr>
        <w:spacing w:after="160" w:line="269" w:lineRule="auto"/>
        <w:ind w:left="1267"/>
        <w:rPr>
          <w:rFonts w:cs="Arial"/>
          <w:bCs/>
          <w:color w:val="595959" w:themeColor="text1" w:themeTint="A6"/>
          <w:sz w:val="30"/>
          <w:szCs w:val="30"/>
        </w:rPr>
      </w:pPr>
      <w:r w:rsidRPr="00396CDA">
        <w:rPr>
          <w:rFonts w:cs="Arial"/>
          <w:b/>
          <w:bCs/>
          <w:color w:val="595959" w:themeColor="text1" w:themeTint="A6"/>
          <w:sz w:val="30"/>
          <w:szCs w:val="30"/>
        </w:rPr>
        <w:t>An Established Tradition of Historic Preservation in the Nineteenth Century</w:t>
      </w:r>
    </w:p>
    <w:p w:rsidR="00A24D31" w:rsidRPr="00396CDA" w:rsidRDefault="00A24D31" w:rsidP="009E332D">
      <w:pPr>
        <w:spacing w:after="160" w:line="269" w:lineRule="auto"/>
        <w:ind w:left="1267"/>
        <w:rPr>
          <w:rFonts w:cs="Arial"/>
        </w:rPr>
      </w:pPr>
      <w:r w:rsidRPr="00396CDA">
        <w:rPr>
          <w:rFonts w:cs="Arial"/>
        </w:rPr>
        <w:t>Durham Historic Association receives its charter</w:t>
      </w:r>
    </w:p>
    <w:p w:rsidR="00A24D31" w:rsidRPr="00396CDA" w:rsidRDefault="00A24D31" w:rsidP="009E332D">
      <w:pPr>
        <w:spacing w:after="160" w:line="269" w:lineRule="auto"/>
        <w:ind w:left="1267"/>
        <w:rPr>
          <w:rFonts w:cs="Arial"/>
        </w:rPr>
      </w:pPr>
      <w:r w:rsidRPr="00396CDA">
        <w:rPr>
          <w:rFonts w:cs="Arial"/>
        </w:rPr>
        <w:t>Celebration of the national centennial</w:t>
      </w:r>
    </w:p>
    <w:p w:rsidR="00A24D31" w:rsidRPr="00396CDA" w:rsidRDefault="00A24D31" w:rsidP="009E332D">
      <w:pPr>
        <w:spacing w:after="160" w:line="269" w:lineRule="auto"/>
        <w:ind w:left="1267"/>
        <w:rPr>
          <w:rFonts w:cs="Arial"/>
        </w:rPr>
      </w:pPr>
      <w:r w:rsidRPr="00396CDA">
        <w:rPr>
          <w:rFonts w:cs="Arial"/>
        </w:rPr>
        <w:t>Town residents vote to fund the publication of ‘</w:t>
      </w:r>
      <w:r w:rsidRPr="00396CDA">
        <w:rPr>
          <w:rFonts w:cs="Arial"/>
          <w:i/>
        </w:rPr>
        <w:t>The History of the Town of Durham’</w:t>
      </w:r>
    </w:p>
    <w:p w:rsidR="00A24D31" w:rsidRPr="00396CDA" w:rsidRDefault="00A24D31" w:rsidP="009E332D">
      <w:pPr>
        <w:spacing w:after="160" w:line="269" w:lineRule="auto"/>
        <w:ind w:left="1267"/>
        <w:rPr>
          <w:rFonts w:cs="Arial"/>
        </w:rPr>
      </w:pPr>
      <w:r w:rsidRPr="00396CDA">
        <w:rPr>
          <w:rFonts w:cs="Arial"/>
        </w:rPr>
        <w:t>First trust fund is accepted by Town Meeting for the care of a private burial ground</w:t>
      </w:r>
    </w:p>
    <w:p w:rsidR="00A24D31" w:rsidRPr="00396CDA" w:rsidRDefault="00396CDA" w:rsidP="009E332D">
      <w:pPr>
        <w:spacing w:after="160" w:line="269" w:lineRule="auto"/>
        <w:ind w:left="1267"/>
        <w:rPr>
          <w:rFonts w:cs="Arial"/>
        </w:rPr>
      </w:pPr>
      <w:r w:rsidRPr="00396CDA">
        <w:rPr>
          <w:rFonts w:cs="Arial"/>
          <w:i/>
        </w:rPr>
        <w:t xml:space="preserve"> </w:t>
      </w:r>
      <w:r w:rsidR="00A24D31" w:rsidRPr="00396CDA">
        <w:rPr>
          <w:rFonts w:cs="Arial"/>
          <w:i/>
        </w:rPr>
        <w:t>‘Landmarks in Ancient Dover’</w:t>
      </w:r>
      <w:r w:rsidR="00A24D31" w:rsidRPr="00396CDA">
        <w:rPr>
          <w:rFonts w:cs="Arial"/>
        </w:rPr>
        <w:t xml:space="preserve"> is published by resident Mary Pickering Thompson</w:t>
      </w:r>
    </w:p>
    <w:p w:rsidR="00A24D31" w:rsidRPr="00396CDA" w:rsidRDefault="00A24D31" w:rsidP="009E332D">
      <w:pPr>
        <w:spacing w:after="160" w:line="269" w:lineRule="auto"/>
        <w:ind w:left="1267"/>
        <w:rPr>
          <w:rFonts w:cs="Arial"/>
          <w:color w:val="595959" w:themeColor="text1" w:themeTint="A6"/>
          <w:sz w:val="30"/>
          <w:szCs w:val="30"/>
        </w:rPr>
      </w:pPr>
      <w:r w:rsidRPr="00396CDA">
        <w:rPr>
          <w:rFonts w:cs="Arial"/>
          <w:b/>
          <w:bCs/>
          <w:color w:val="595959" w:themeColor="text1" w:themeTint="A6"/>
          <w:sz w:val="30"/>
          <w:szCs w:val="30"/>
        </w:rPr>
        <w:t>An Established Tradition of Historic Preservation in the Twentieth Century</w:t>
      </w:r>
    </w:p>
    <w:p w:rsidR="00A24D31" w:rsidRPr="00396CDA" w:rsidRDefault="00A24D31" w:rsidP="009E332D">
      <w:pPr>
        <w:spacing w:after="160" w:line="269" w:lineRule="auto"/>
        <w:ind w:left="1267"/>
        <w:rPr>
          <w:rFonts w:cs="Arial"/>
        </w:rPr>
      </w:pPr>
      <w:r w:rsidRPr="00396CDA">
        <w:rPr>
          <w:rFonts w:cs="Arial"/>
        </w:rPr>
        <w:t xml:space="preserve">Town funds the first town celebration of “Old Home Week” </w:t>
      </w:r>
    </w:p>
    <w:p w:rsidR="00A24D31" w:rsidRPr="00396CDA" w:rsidRDefault="00A24D31" w:rsidP="009E332D">
      <w:pPr>
        <w:spacing w:after="160" w:line="269" w:lineRule="auto"/>
        <w:ind w:left="1267"/>
        <w:rPr>
          <w:rFonts w:cs="Arial"/>
        </w:rPr>
      </w:pPr>
      <w:r w:rsidRPr="00396CDA">
        <w:rPr>
          <w:rFonts w:cs="Arial"/>
        </w:rPr>
        <w:t>Bunker Garrison architectural drawings are made by Appleton</w:t>
      </w:r>
    </w:p>
    <w:p w:rsidR="00A24D31" w:rsidRPr="00396CDA" w:rsidRDefault="00396CDA" w:rsidP="009E332D">
      <w:pPr>
        <w:spacing w:after="160" w:line="269" w:lineRule="auto"/>
        <w:ind w:left="1267"/>
        <w:rPr>
          <w:rFonts w:cs="Arial"/>
        </w:rPr>
      </w:pPr>
      <w:r w:rsidRPr="00396CDA">
        <w:rPr>
          <w:rFonts w:cs="Arial"/>
          <w:b/>
          <w:i/>
        </w:rPr>
        <w:t xml:space="preserve"> </w:t>
      </w:r>
      <w:r w:rsidR="00A24D31" w:rsidRPr="00396CDA">
        <w:rPr>
          <w:rFonts w:cs="Arial"/>
          <w:b/>
          <w:i/>
        </w:rPr>
        <w:t>‘</w:t>
      </w:r>
      <w:r w:rsidR="00A24D31" w:rsidRPr="00396CDA">
        <w:rPr>
          <w:rFonts w:cs="Arial"/>
          <w:i/>
        </w:rPr>
        <w:t>The History of the Town of Durham’</w:t>
      </w:r>
      <w:r w:rsidR="00A24D31" w:rsidRPr="00396CDA">
        <w:rPr>
          <w:rFonts w:cs="Arial"/>
        </w:rPr>
        <w:t xml:space="preserve"> is published by </w:t>
      </w:r>
      <w:proofErr w:type="spellStart"/>
      <w:r w:rsidR="00A24D31" w:rsidRPr="00396CDA">
        <w:rPr>
          <w:rFonts w:cs="Arial"/>
        </w:rPr>
        <w:t>Stackpole</w:t>
      </w:r>
      <w:proofErr w:type="spellEnd"/>
      <w:r w:rsidR="00A24D31" w:rsidRPr="00396CDA">
        <w:rPr>
          <w:rFonts w:cs="Arial"/>
        </w:rPr>
        <w:t xml:space="preserve"> and residents Lucien Thompson and Winthrop </w:t>
      </w:r>
      <w:proofErr w:type="spellStart"/>
      <w:r w:rsidR="00A24D31" w:rsidRPr="00396CDA">
        <w:rPr>
          <w:rFonts w:cs="Arial"/>
        </w:rPr>
        <w:t>Meserve</w:t>
      </w:r>
      <w:proofErr w:type="spellEnd"/>
    </w:p>
    <w:p w:rsidR="00A24D31" w:rsidRPr="00396CDA" w:rsidRDefault="00A24D31" w:rsidP="009E332D">
      <w:pPr>
        <w:spacing w:after="160" w:line="269" w:lineRule="auto"/>
        <w:ind w:left="1267"/>
        <w:rPr>
          <w:rFonts w:cs="Arial"/>
        </w:rPr>
      </w:pPr>
      <w:r w:rsidRPr="00396CDA">
        <w:rPr>
          <w:rFonts w:cs="Arial"/>
        </w:rPr>
        <w:t>Town funds and creates a Historical Pageant</w:t>
      </w:r>
    </w:p>
    <w:p w:rsidR="00A24D31" w:rsidRPr="00396CDA" w:rsidRDefault="00A24D31" w:rsidP="009E332D">
      <w:pPr>
        <w:spacing w:after="160" w:line="269" w:lineRule="auto"/>
        <w:ind w:left="1267"/>
        <w:rPr>
          <w:rFonts w:cs="Arial"/>
        </w:rPr>
      </w:pPr>
      <w:r w:rsidRPr="00396CDA">
        <w:rPr>
          <w:rFonts w:cs="Arial"/>
        </w:rPr>
        <w:t>Town Celebration of the 200</w:t>
      </w:r>
      <w:r w:rsidRPr="00396CDA">
        <w:rPr>
          <w:rFonts w:cs="Arial"/>
          <w:vertAlign w:val="superscript"/>
        </w:rPr>
        <w:t>th</w:t>
      </w:r>
      <w:r w:rsidRPr="00396CDA">
        <w:rPr>
          <w:rFonts w:cs="Arial"/>
        </w:rPr>
        <w:t xml:space="preserve"> anniversary of the Town Charter</w:t>
      </w:r>
    </w:p>
    <w:p w:rsidR="00A24D31" w:rsidRPr="00396CDA" w:rsidRDefault="00A24D31" w:rsidP="009E332D">
      <w:pPr>
        <w:spacing w:after="160" w:line="269" w:lineRule="auto"/>
        <w:ind w:left="1267"/>
        <w:rPr>
          <w:rFonts w:cs="Arial"/>
        </w:rPr>
      </w:pPr>
      <w:r w:rsidRPr="00396CDA">
        <w:rPr>
          <w:rFonts w:cs="Arial"/>
        </w:rPr>
        <w:t xml:space="preserve">Historic American Building Surveys completed on the Sullivan House, </w:t>
      </w:r>
      <w:proofErr w:type="spellStart"/>
      <w:r w:rsidRPr="00396CDA">
        <w:rPr>
          <w:rFonts w:cs="Arial"/>
        </w:rPr>
        <w:t>Pendergast</w:t>
      </w:r>
      <w:proofErr w:type="spellEnd"/>
      <w:r w:rsidRPr="00396CDA">
        <w:rPr>
          <w:rFonts w:cs="Arial"/>
        </w:rPr>
        <w:t xml:space="preserve"> Garrison, Ebenezer Smith house,</w:t>
      </w:r>
      <w:r w:rsidR="00396CDA">
        <w:rPr>
          <w:rFonts w:cs="Arial"/>
        </w:rPr>
        <w:t xml:space="preserve"> </w:t>
      </w:r>
      <w:r w:rsidRPr="00396CDA">
        <w:rPr>
          <w:rFonts w:cs="Arial"/>
        </w:rPr>
        <w:t>Durham Town Hall, Durham Town Pound and archaeological excavatio</w:t>
      </w:r>
      <w:r w:rsidR="00DF0B6F">
        <w:rPr>
          <w:rFonts w:cs="Arial"/>
        </w:rPr>
        <w:t>ns at the Woodman Garrison site</w:t>
      </w:r>
    </w:p>
    <w:p w:rsidR="0070443C" w:rsidRPr="00396CDA" w:rsidRDefault="0070443C" w:rsidP="0070443C">
      <w:pPr>
        <w:spacing w:after="160" w:line="269" w:lineRule="auto"/>
        <w:ind w:left="1267"/>
        <w:rPr>
          <w:rFonts w:cs="Arial"/>
        </w:rPr>
      </w:pPr>
      <w:r w:rsidRPr="00396CDA">
        <w:rPr>
          <w:rFonts w:cs="Arial"/>
        </w:rPr>
        <w:t>Inventory and rehabilitation of private burial grounds by the Durham Historic Association (20 year project)</w:t>
      </w:r>
    </w:p>
    <w:p w:rsidR="00A24D31" w:rsidRPr="00396CDA" w:rsidRDefault="00A24D31" w:rsidP="009E332D">
      <w:pPr>
        <w:spacing w:after="160" w:line="269" w:lineRule="auto"/>
        <w:ind w:left="1267"/>
        <w:rPr>
          <w:rFonts w:cs="Arial"/>
        </w:rPr>
      </w:pPr>
      <w:r w:rsidRPr="00396CDA">
        <w:rPr>
          <w:rFonts w:cs="Arial"/>
        </w:rPr>
        <w:t xml:space="preserve">Industrial Committee Report for Durham concludes that commercial development will </w:t>
      </w:r>
      <w:r w:rsidR="00396CDA">
        <w:rPr>
          <w:rFonts w:cs="Arial"/>
        </w:rPr>
        <w:t xml:space="preserve">not lower town tax rate without </w:t>
      </w:r>
      <w:r w:rsidRPr="00396CDA">
        <w:rPr>
          <w:rFonts w:cs="Arial"/>
        </w:rPr>
        <w:t xml:space="preserve">destroying the present character of Durham which is valued </w:t>
      </w:r>
      <w:r w:rsidR="00DF0B6F">
        <w:rPr>
          <w:rFonts w:cs="Arial"/>
        </w:rPr>
        <w:t>by its residents</w:t>
      </w:r>
    </w:p>
    <w:p w:rsidR="0070443C" w:rsidRDefault="0070443C" w:rsidP="0070443C">
      <w:pPr>
        <w:spacing w:after="160" w:line="269" w:lineRule="auto"/>
        <w:ind w:left="1267"/>
        <w:rPr>
          <w:rFonts w:cs="Arial"/>
        </w:rPr>
      </w:pPr>
      <w:r w:rsidRPr="00396CDA">
        <w:rPr>
          <w:rFonts w:cs="Arial"/>
        </w:rPr>
        <w:t>Archaeological excavations at the Burnham Garrison site</w:t>
      </w:r>
    </w:p>
    <w:p w:rsidR="00A24D31" w:rsidRPr="00396CDA" w:rsidRDefault="00A24D31" w:rsidP="009E332D">
      <w:pPr>
        <w:spacing w:after="160" w:line="269" w:lineRule="auto"/>
        <w:ind w:left="1267"/>
        <w:rPr>
          <w:rFonts w:cs="Arial"/>
        </w:rPr>
      </w:pPr>
      <w:r w:rsidRPr="00396CDA">
        <w:rPr>
          <w:rFonts w:cs="Arial"/>
        </w:rPr>
        <w:t>General John Sullivan House is listed as a National Historic Landmark</w:t>
      </w:r>
    </w:p>
    <w:p w:rsidR="00A24D31" w:rsidRPr="00396CDA" w:rsidRDefault="00A24D31" w:rsidP="009E332D">
      <w:pPr>
        <w:spacing w:line="269" w:lineRule="auto"/>
        <w:ind w:left="1260"/>
        <w:rPr>
          <w:rFonts w:cs="Arial"/>
        </w:rPr>
      </w:pPr>
      <w:r w:rsidRPr="00396CDA">
        <w:rPr>
          <w:rFonts w:cs="Arial"/>
        </w:rPr>
        <w:t>Historic District Commission is created by vote of the residents at Town Meeting</w:t>
      </w:r>
    </w:p>
    <w:p w:rsidR="00A24D31" w:rsidRPr="00396CDA" w:rsidRDefault="009E332D" w:rsidP="009E332D">
      <w:pPr>
        <w:spacing w:after="140" w:line="269" w:lineRule="auto"/>
        <w:ind w:left="1267"/>
        <w:rPr>
          <w:rFonts w:cs="Arial"/>
        </w:rPr>
      </w:pPr>
      <w:r w:rsidRPr="00396CDA">
        <w:rPr>
          <w:rFonts w:ascii="Arial" w:hAnsi="Arial" w:cs="Arial"/>
          <w:noProof/>
          <w:sz w:val="24"/>
          <w:szCs w:val="24"/>
        </w:rPr>
        <w:lastRenderedPageBreak/>
        <mc:AlternateContent>
          <mc:Choice Requires="wps">
            <w:drawing>
              <wp:anchor distT="0" distB="0" distL="114300" distR="114300" simplePos="0" relativeHeight="252234752" behindDoc="0" locked="0" layoutInCell="1" allowOverlap="1" wp14:anchorId="296A2A15" wp14:editId="68DD225F">
                <wp:simplePos x="0" y="0"/>
                <wp:positionH relativeFrom="column">
                  <wp:posOffset>-9525</wp:posOffset>
                </wp:positionH>
                <wp:positionV relativeFrom="paragraph">
                  <wp:posOffset>-70485</wp:posOffset>
                </wp:positionV>
                <wp:extent cx="577850" cy="6858000"/>
                <wp:effectExtent l="0" t="0" r="0" b="0"/>
                <wp:wrapNone/>
                <wp:docPr id="1075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6858000"/>
                        </a:xfrm>
                        <a:prstGeom prst="rect">
                          <a:avLst/>
                        </a:prstGeom>
                        <a:solidFill>
                          <a:schemeClr val="bg1">
                            <a:lumMod val="50000"/>
                          </a:schemeClr>
                        </a:solidFill>
                        <a:ln w="9525">
                          <a:noFill/>
                          <a:miter lim="800000"/>
                          <a:headEnd/>
                          <a:tailEnd/>
                        </a:ln>
                      </wps:spPr>
                      <wps:txbx>
                        <w:txbxContent>
                          <w:p w:rsidR="003904A3" w:rsidRDefault="003904A3" w:rsidP="009E332D">
                            <w:pPr>
                              <w:spacing w:after="140" w:line="269" w:lineRule="auto"/>
                              <w:jc w:val="center"/>
                              <w:rPr>
                                <w:color w:val="FFFFFF" w:themeColor="background1"/>
                              </w:rPr>
                            </w:pPr>
                            <w:r>
                              <w:rPr>
                                <w:color w:val="FFFFFF" w:themeColor="background1"/>
                              </w:rPr>
                              <w:t>1977</w:t>
                            </w:r>
                          </w:p>
                          <w:p w:rsidR="003904A3" w:rsidRDefault="003904A3" w:rsidP="009E332D">
                            <w:pPr>
                              <w:spacing w:after="140" w:line="269" w:lineRule="auto"/>
                              <w:jc w:val="center"/>
                              <w:rPr>
                                <w:color w:val="FFFFFF" w:themeColor="background1"/>
                              </w:rPr>
                            </w:pPr>
                            <w:r>
                              <w:rPr>
                                <w:color w:val="FFFFFF" w:themeColor="background1"/>
                              </w:rPr>
                              <w:t>1970</w:t>
                            </w:r>
                          </w:p>
                          <w:p w:rsidR="003904A3" w:rsidRDefault="003904A3" w:rsidP="009E332D">
                            <w:pPr>
                              <w:spacing w:after="140" w:line="269" w:lineRule="auto"/>
                              <w:jc w:val="center"/>
                              <w:rPr>
                                <w:color w:val="FFFFFF" w:themeColor="background1"/>
                              </w:rPr>
                            </w:pPr>
                            <w:r>
                              <w:rPr>
                                <w:color w:val="FFFFFF" w:themeColor="background1"/>
                              </w:rPr>
                              <w:t>1970</w:t>
                            </w:r>
                          </w:p>
                          <w:p w:rsidR="003904A3" w:rsidRDefault="003904A3" w:rsidP="009E332D">
                            <w:pPr>
                              <w:spacing w:after="140" w:line="269" w:lineRule="auto"/>
                              <w:jc w:val="center"/>
                              <w:rPr>
                                <w:color w:val="FFFFFF" w:themeColor="background1"/>
                              </w:rPr>
                            </w:pPr>
                            <w:r>
                              <w:rPr>
                                <w:color w:val="FFFFFF" w:themeColor="background1"/>
                              </w:rPr>
                              <w:t>1971</w:t>
                            </w:r>
                          </w:p>
                          <w:p w:rsidR="003904A3" w:rsidRDefault="003904A3" w:rsidP="009E332D">
                            <w:pPr>
                              <w:spacing w:after="140" w:line="269" w:lineRule="auto"/>
                              <w:jc w:val="center"/>
                              <w:rPr>
                                <w:color w:val="FFFFFF" w:themeColor="background1"/>
                              </w:rPr>
                            </w:pPr>
                            <w:r>
                              <w:rPr>
                                <w:color w:val="FFFFFF" w:themeColor="background1"/>
                              </w:rPr>
                              <w:t>1976</w:t>
                            </w:r>
                          </w:p>
                          <w:p w:rsidR="003904A3" w:rsidRDefault="003904A3" w:rsidP="009E332D">
                            <w:pPr>
                              <w:spacing w:after="140" w:line="269" w:lineRule="auto"/>
                              <w:jc w:val="center"/>
                              <w:rPr>
                                <w:color w:val="FFFFFF" w:themeColor="background1"/>
                              </w:rPr>
                            </w:pPr>
                            <w:r>
                              <w:rPr>
                                <w:color w:val="FFFFFF" w:themeColor="background1"/>
                              </w:rPr>
                              <w:t>1976</w:t>
                            </w:r>
                          </w:p>
                          <w:p w:rsidR="003904A3" w:rsidRDefault="003904A3" w:rsidP="009E332D">
                            <w:pPr>
                              <w:spacing w:after="140" w:line="269" w:lineRule="auto"/>
                              <w:jc w:val="center"/>
                              <w:rPr>
                                <w:color w:val="FFFFFF" w:themeColor="background1"/>
                              </w:rPr>
                            </w:pPr>
                            <w:r>
                              <w:rPr>
                                <w:color w:val="FFFFFF" w:themeColor="background1"/>
                              </w:rPr>
                              <w:t>1977</w:t>
                            </w:r>
                          </w:p>
                          <w:p w:rsidR="003904A3" w:rsidRDefault="003904A3" w:rsidP="009E332D">
                            <w:pPr>
                              <w:spacing w:after="140" w:line="269" w:lineRule="auto"/>
                              <w:jc w:val="center"/>
                              <w:rPr>
                                <w:color w:val="FFFFFF" w:themeColor="background1"/>
                              </w:rPr>
                            </w:pPr>
                            <w:r>
                              <w:rPr>
                                <w:color w:val="FFFFFF" w:themeColor="background1"/>
                              </w:rPr>
                              <w:t>1980</w:t>
                            </w:r>
                          </w:p>
                          <w:p w:rsidR="003904A3" w:rsidRDefault="003904A3" w:rsidP="009E332D">
                            <w:pPr>
                              <w:spacing w:after="140" w:line="269" w:lineRule="auto"/>
                              <w:jc w:val="center"/>
                              <w:rPr>
                                <w:color w:val="FFFFFF" w:themeColor="background1"/>
                              </w:rPr>
                            </w:pPr>
                            <w:r>
                              <w:rPr>
                                <w:color w:val="FFFFFF" w:themeColor="background1"/>
                              </w:rPr>
                              <w:t>1980</w:t>
                            </w:r>
                          </w:p>
                          <w:p w:rsidR="003904A3" w:rsidRDefault="003904A3" w:rsidP="009E332D">
                            <w:pPr>
                              <w:spacing w:after="140" w:line="269" w:lineRule="auto"/>
                              <w:jc w:val="center"/>
                              <w:rPr>
                                <w:color w:val="FFFFFF" w:themeColor="background1"/>
                              </w:rPr>
                            </w:pPr>
                            <w:r>
                              <w:rPr>
                                <w:color w:val="FFFFFF" w:themeColor="background1"/>
                              </w:rPr>
                              <w:t>1982</w:t>
                            </w:r>
                          </w:p>
                          <w:p w:rsidR="003904A3" w:rsidRDefault="003904A3" w:rsidP="009E332D">
                            <w:pPr>
                              <w:spacing w:after="140" w:line="269" w:lineRule="auto"/>
                              <w:jc w:val="center"/>
                              <w:rPr>
                                <w:color w:val="FFFFFF" w:themeColor="background1"/>
                              </w:rPr>
                            </w:pPr>
                            <w:r>
                              <w:rPr>
                                <w:color w:val="FFFFFF" w:themeColor="background1"/>
                              </w:rPr>
                              <w:t>1985</w:t>
                            </w:r>
                          </w:p>
                          <w:p w:rsidR="003904A3" w:rsidRDefault="003904A3" w:rsidP="009E332D">
                            <w:pPr>
                              <w:spacing w:after="140" w:line="269" w:lineRule="auto"/>
                              <w:jc w:val="center"/>
                              <w:rPr>
                                <w:color w:val="FFFFFF" w:themeColor="background1"/>
                              </w:rPr>
                            </w:pPr>
                            <w:r>
                              <w:rPr>
                                <w:color w:val="FFFFFF" w:themeColor="background1"/>
                              </w:rPr>
                              <w:t>1986</w:t>
                            </w:r>
                          </w:p>
                          <w:p w:rsidR="003904A3" w:rsidRDefault="003904A3" w:rsidP="009E332D">
                            <w:pPr>
                              <w:spacing w:after="140" w:line="269" w:lineRule="auto"/>
                              <w:jc w:val="center"/>
                              <w:rPr>
                                <w:color w:val="FFFFFF" w:themeColor="background1"/>
                              </w:rPr>
                            </w:pPr>
                            <w:r>
                              <w:rPr>
                                <w:color w:val="FFFFFF" w:themeColor="background1"/>
                              </w:rPr>
                              <w:t>1989</w:t>
                            </w:r>
                          </w:p>
                          <w:p w:rsidR="003904A3" w:rsidRDefault="003904A3" w:rsidP="009E332D">
                            <w:pPr>
                              <w:spacing w:after="140" w:line="269" w:lineRule="auto"/>
                              <w:jc w:val="center"/>
                              <w:rPr>
                                <w:color w:val="FFFFFF" w:themeColor="background1"/>
                              </w:rPr>
                            </w:pPr>
                            <w:r>
                              <w:rPr>
                                <w:color w:val="FFFFFF" w:themeColor="background1"/>
                              </w:rPr>
                              <w:t>1989</w:t>
                            </w:r>
                          </w:p>
                          <w:p w:rsidR="003904A3" w:rsidRDefault="003904A3" w:rsidP="009E332D">
                            <w:pPr>
                              <w:spacing w:after="140" w:line="269" w:lineRule="auto"/>
                              <w:jc w:val="center"/>
                              <w:rPr>
                                <w:color w:val="FFFFFF" w:themeColor="background1"/>
                              </w:rPr>
                            </w:pPr>
                            <w:r>
                              <w:rPr>
                                <w:color w:val="FFFFFF" w:themeColor="background1"/>
                              </w:rPr>
                              <w:t>1989</w:t>
                            </w:r>
                          </w:p>
                          <w:p w:rsidR="003904A3" w:rsidRDefault="003904A3" w:rsidP="009E332D">
                            <w:pPr>
                              <w:spacing w:after="140" w:line="269" w:lineRule="auto"/>
                              <w:jc w:val="center"/>
                              <w:rPr>
                                <w:color w:val="FFFFFF" w:themeColor="background1"/>
                              </w:rPr>
                            </w:pPr>
                            <w:r>
                              <w:rPr>
                                <w:color w:val="FFFFFF" w:themeColor="background1"/>
                              </w:rPr>
                              <w:t>1990</w:t>
                            </w:r>
                          </w:p>
                          <w:p w:rsidR="003904A3" w:rsidRDefault="003904A3" w:rsidP="009E332D">
                            <w:pPr>
                              <w:spacing w:after="140" w:line="269" w:lineRule="auto"/>
                              <w:jc w:val="center"/>
                              <w:rPr>
                                <w:color w:val="FFFFFF" w:themeColor="background1"/>
                              </w:rPr>
                            </w:pPr>
                            <w:r>
                              <w:rPr>
                                <w:color w:val="FFFFFF" w:themeColor="background1"/>
                              </w:rPr>
                              <w:t>1991</w:t>
                            </w:r>
                          </w:p>
                          <w:p w:rsidR="003904A3" w:rsidRDefault="003904A3" w:rsidP="009E332D">
                            <w:pPr>
                              <w:spacing w:after="140" w:line="269" w:lineRule="auto"/>
                              <w:jc w:val="center"/>
                              <w:rPr>
                                <w:color w:val="FFFFFF" w:themeColor="background1"/>
                              </w:rPr>
                            </w:pPr>
                            <w:r>
                              <w:rPr>
                                <w:color w:val="FFFFFF" w:themeColor="background1"/>
                              </w:rPr>
                              <w:t>1995</w:t>
                            </w:r>
                          </w:p>
                          <w:p w:rsidR="003904A3" w:rsidRDefault="003904A3" w:rsidP="009E332D">
                            <w:pPr>
                              <w:spacing w:after="140" w:line="269" w:lineRule="auto"/>
                              <w:jc w:val="center"/>
                              <w:rPr>
                                <w:color w:val="FFFFFF" w:themeColor="background1"/>
                              </w:rPr>
                            </w:pPr>
                            <w:r>
                              <w:rPr>
                                <w:color w:val="FFFFFF" w:themeColor="background1"/>
                              </w:rPr>
                              <w:t>1995</w:t>
                            </w:r>
                          </w:p>
                          <w:p w:rsidR="003904A3" w:rsidRDefault="003904A3" w:rsidP="009E332D">
                            <w:pPr>
                              <w:spacing w:after="140" w:line="269" w:lineRule="auto"/>
                              <w:jc w:val="center"/>
                              <w:rPr>
                                <w:color w:val="FFFFFF" w:themeColor="background1"/>
                              </w:rPr>
                            </w:pPr>
                            <w:r>
                              <w:rPr>
                                <w:color w:val="FFFFFF" w:themeColor="background1"/>
                              </w:rPr>
                              <w:t>1996</w:t>
                            </w:r>
                          </w:p>
                          <w:p w:rsidR="003904A3" w:rsidRDefault="003904A3" w:rsidP="009E332D">
                            <w:pPr>
                              <w:spacing w:after="140" w:line="269" w:lineRule="auto"/>
                              <w:jc w:val="center"/>
                              <w:rPr>
                                <w:color w:val="FFFFFF" w:themeColor="background1"/>
                              </w:rPr>
                            </w:pPr>
                            <w:r>
                              <w:rPr>
                                <w:color w:val="FFFFFF" w:themeColor="background1"/>
                              </w:rPr>
                              <w:t>1996</w:t>
                            </w:r>
                          </w:p>
                          <w:p w:rsidR="003904A3" w:rsidRDefault="003904A3" w:rsidP="009E332D">
                            <w:pPr>
                              <w:spacing w:after="140" w:line="269" w:lineRule="auto"/>
                              <w:jc w:val="center"/>
                              <w:rPr>
                                <w:color w:val="FFFFFF" w:themeColor="background1"/>
                              </w:rPr>
                            </w:pPr>
                            <w:r>
                              <w:rPr>
                                <w:color w:val="FFFFFF" w:themeColor="background1"/>
                              </w:rPr>
                              <w:t>1997</w:t>
                            </w:r>
                          </w:p>
                          <w:p w:rsidR="003904A3" w:rsidRPr="00396CDA" w:rsidRDefault="003904A3" w:rsidP="00CF477E">
                            <w:pPr>
                              <w:spacing w:after="140"/>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75pt;margin-top:-5.55pt;width:45.5pt;height:540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" fillcolor="#7f7f7f [1612]" stroked="f">
                <v:textbox>
                  <w:txbxContent>
                    <w:p w:rsidR="003904A3" w:rsidRDefault="003904A3" w:rsidP="009E332D">
                      <w:pPr>
                        <w:spacing w:after="140" w:line="269" w:lineRule="auto"/>
                        <w:jc w:val="center"/>
                        <w:rPr>
                          <w:color w:val="FFFFFF" w:themeColor="background1"/>
                        </w:rPr>
                      </w:pPr>
                      <w:r>
                        <w:rPr>
                          <w:color w:val="FFFFFF" w:themeColor="background1"/>
                        </w:rPr>
                        <w:t>1977</w:t>
                      </w:r>
                    </w:p>
                    <w:p w:rsidR="003904A3" w:rsidRDefault="003904A3" w:rsidP="009E332D">
                      <w:pPr>
                        <w:spacing w:after="140" w:line="269" w:lineRule="auto"/>
                        <w:jc w:val="center"/>
                        <w:rPr>
                          <w:color w:val="FFFFFF" w:themeColor="background1"/>
                        </w:rPr>
                      </w:pPr>
                      <w:r>
                        <w:rPr>
                          <w:color w:val="FFFFFF" w:themeColor="background1"/>
                        </w:rPr>
                        <w:t>1970</w:t>
                      </w:r>
                    </w:p>
                    <w:p w:rsidR="003904A3" w:rsidRDefault="003904A3" w:rsidP="009E332D">
                      <w:pPr>
                        <w:spacing w:after="140" w:line="269" w:lineRule="auto"/>
                        <w:jc w:val="center"/>
                        <w:rPr>
                          <w:color w:val="FFFFFF" w:themeColor="background1"/>
                        </w:rPr>
                      </w:pPr>
                      <w:r>
                        <w:rPr>
                          <w:color w:val="FFFFFF" w:themeColor="background1"/>
                        </w:rPr>
                        <w:t>1970</w:t>
                      </w:r>
                    </w:p>
                    <w:p w:rsidR="003904A3" w:rsidRDefault="003904A3" w:rsidP="009E332D">
                      <w:pPr>
                        <w:spacing w:after="140" w:line="269" w:lineRule="auto"/>
                        <w:jc w:val="center"/>
                        <w:rPr>
                          <w:color w:val="FFFFFF" w:themeColor="background1"/>
                        </w:rPr>
                      </w:pPr>
                      <w:r>
                        <w:rPr>
                          <w:color w:val="FFFFFF" w:themeColor="background1"/>
                        </w:rPr>
                        <w:t>1971</w:t>
                      </w:r>
                    </w:p>
                    <w:p w:rsidR="003904A3" w:rsidRDefault="003904A3" w:rsidP="009E332D">
                      <w:pPr>
                        <w:spacing w:after="140" w:line="269" w:lineRule="auto"/>
                        <w:jc w:val="center"/>
                        <w:rPr>
                          <w:color w:val="FFFFFF" w:themeColor="background1"/>
                        </w:rPr>
                      </w:pPr>
                      <w:r>
                        <w:rPr>
                          <w:color w:val="FFFFFF" w:themeColor="background1"/>
                        </w:rPr>
                        <w:t>1976</w:t>
                      </w:r>
                    </w:p>
                    <w:p w:rsidR="003904A3" w:rsidRDefault="003904A3" w:rsidP="009E332D">
                      <w:pPr>
                        <w:spacing w:after="140" w:line="269" w:lineRule="auto"/>
                        <w:jc w:val="center"/>
                        <w:rPr>
                          <w:color w:val="FFFFFF" w:themeColor="background1"/>
                        </w:rPr>
                      </w:pPr>
                      <w:r>
                        <w:rPr>
                          <w:color w:val="FFFFFF" w:themeColor="background1"/>
                        </w:rPr>
                        <w:t>1976</w:t>
                      </w:r>
                    </w:p>
                    <w:p w:rsidR="003904A3" w:rsidRDefault="003904A3" w:rsidP="009E332D">
                      <w:pPr>
                        <w:spacing w:after="140" w:line="269" w:lineRule="auto"/>
                        <w:jc w:val="center"/>
                        <w:rPr>
                          <w:color w:val="FFFFFF" w:themeColor="background1"/>
                        </w:rPr>
                      </w:pPr>
                      <w:r>
                        <w:rPr>
                          <w:color w:val="FFFFFF" w:themeColor="background1"/>
                        </w:rPr>
                        <w:t>1977</w:t>
                      </w:r>
                    </w:p>
                    <w:p w:rsidR="003904A3" w:rsidRDefault="003904A3" w:rsidP="009E332D">
                      <w:pPr>
                        <w:spacing w:after="140" w:line="269" w:lineRule="auto"/>
                        <w:jc w:val="center"/>
                        <w:rPr>
                          <w:color w:val="FFFFFF" w:themeColor="background1"/>
                        </w:rPr>
                      </w:pPr>
                      <w:r>
                        <w:rPr>
                          <w:color w:val="FFFFFF" w:themeColor="background1"/>
                        </w:rPr>
                        <w:t>1980</w:t>
                      </w:r>
                    </w:p>
                    <w:p w:rsidR="003904A3" w:rsidRDefault="003904A3" w:rsidP="009E332D">
                      <w:pPr>
                        <w:spacing w:after="140" w:line="269" w:lineRule="auto"/>
                        <w:jc w:val="center"/>
                        <w:rPr>
                          <w:color w:val="FFFFFF" w:themeColor="background1"/>
                        </w:rPr>
                      </w:pPr>
                      <w:r>
                        <w:rPr>
                          <w:color w:val="FFFFFF" w:themeColor="background1"/>
                        </w:rPr>
                        <w:t>1980</w:t>
                      </w:r>
                    </w:p>
                    <w:p w:rsidR="003904A3" w:rsidRDefault="003904A3" w:rsidP="009E332D">
                      <w:pPr>
                        <w:spacing w:after="140" w:line="269" w:lineRule="auto"/>
                        <w:jc w:val="center"/>
                        <w:rPr>
                          <w:color w:val="FFFFFF" w:themeColor="background1"/>
                        </w:rPr>
                      </w:pPr>
                      <w:r>
                        <w:rPr>
                          <w:color w:val="FFFFFF" w:themeColor="background1"/>
                        </w:rPr>
                        <w:t>1982</w:t>
                      </w:r>
                    </w:p>
                    <w:p w:rsidR="003904A3" w:rsidRDefault="003904A3" w:rsidP="009E332D">
                      <w:pPr>
                        <w:spacing w:after="140" w:line="269" w:lineRule="auto"/>
                        <w:jc w:val="center"/>
                        <w:rPr>
                          <w:color w:val="FFFFFF" w:themeColor="background1"/>
                        </w:rPr>
                      </w:pPr>
                      <w:r>
                        <w:rPr>
                          <w:color w:val="FFFFFF" w:themeColor="background1"/>
                        </w:rPr>
                        <w:t>1985</w:t>
                      </w:r>
                    </w:p>
                    <w:p w:rsidR="003904A3" w:rsidRDefault="003904A3" w:rsidP="009E332D">
                      <w:pPr>
                        <w:spacing w:after="140" w:line="269" w:lineRule="auto"/>
                        <w:jc w:val="center"/>
                        <w:rPr>
                          <w:color w:val="FFFFFF" w:themeColor="background1"/>
                        </w:rPr>
                      </w:pPr>
                      <w:r>
                        <w:rPr>
                          <w:color w:val="FFFFFF" w:themeColor="background1"/>
                        </w:rPr>
                        <w:t>1986</w:t>
                      </w:r>
                    </w:p>
                    <w:p w:rsidR="003904A3" w:rsidRDefault="003904A3" w:rsidP="009E332D">
                      <w:pPr>
                        <w:spacing w:after="140" w:line="269" w:lineRule="auto"/>
                        <w:jc w:val="center"/>
                        <w:rPr>
                          <w:color w:val="FFFFFF" w:themeColor="background1"/>
                        </w:rPr>
                      </w:pPr>
                      <w:r>
                        <w:rPr>
                          <w:color w:val="FFFFFF" w:themeColor="background1"/>
                        </w:rPr>
                        <w:t>1989</w:t>
                      </w:r>
                    </w:p>
                    <w:p w:rsidR="003904A3" w:rsidRDefault="003904A3" w:rsidP="009E332D">
                      <w:pPr>
                        <w:spacing w:after="140" w:line="269" w:lineRule="auto"/>
                        <w:jc w:val="center"/>
                        <w:rPr>
                          <w:color w:val="FFFFFF" w:themeColor="background1"/>
                        </w:rPr>
                      </w:pPr>
                      <w:r>
                        <w:rPr>
                          <w:color w:val="FFFFFF" w:themeColor="background1"/>
                        </w:rPr>
                        <w:t>1989</w:t>
                      </w:r>
                    </w:p>
                    <w:p w:rsidR="003904A3" w:rsidRDefault="003904A3" w:rsidP="009E332D">
                      <w:pPr>
                        <w:spacing w:after="140" w:line="269" w:lineRule="auto"/>
                        <w:jc w:val="center"/>
                        <w:rPr>
                          <w:color w:val="FFFFFF" w:themeColor="background1"/>
                        </w:rPr>
                      </w:pPr>
                      <w:r>
                        <w:rPr>
                          <w:color w:val="FFFFFF" w:themeColor="background1"/>
                        </w:rPr>
                        <w:t>1989</w:t>
                      </w:r>
                    </w:p>
                    <w:p w:rsidR="003904A3" w:rsidRDefault="003904A3" w:rsidP="009E332D">
                      <w:pPr>
                        <w:spacing w:after="140" w:line="269" w:lineRule="auto"/>
                        <w:jc w:val="center"/>
                        <w:rPr>
                          <w:color w:val="FFFFFF" w:themeColor="background1"/>
                        </w:rPr>
                      </w:pPr>
                      <w:r>
                        <w:rPr>
                          <w:color w:val="FFFFFF" w:themeColor="background1"/>
                        </w:rPr>
                        <w:t>1990</w:t>
                      </w:r>
                    </w:p>
                    <w:p w:rsidR="003904A3" w:rsidRDefault="003904A3" w:rsidP="009E332D">
                      <w:pPr>
                        <w:spacing w:after="140" w:line="269" w:lineRule="auto"/>
                        <w:jc w:val="center"/>
                        <w:rPr>
                          <w:color w:val="FFFFFF" w:themeColor="background1"/>
                        </w:rPr>
                      </w:pPr>
                      <w:r>
                        <w:rPr>
                          <w:color w:val="FFFFFF" w:themeColor="background1"/>
                        </w:rPr>
                        <w:t>1991</w:t>
                      </w:r>
                    </w:p>
                    <w:p w:rsidR="003904A3" w:rsidRDefault="003904A3" w:rsidP="009E332D">
                      <w:pPr>
                        <w:spacing w:after="140" w:line="269" w:lineRule="auto"/>
                        <w:jc w:val="center"/>
                        <w:rPr>
                          <w:color w:val="FFFFFF" w:themeColor="background1"/>
                        </w:rPr>
                      </w:pPr>
                      <w:r>
                        <w:rPr>
                          <w:color w:val="FFFFFF" w:themeColor="background1"/>
                        </w:rPr>
                        <w:t>1995</w:t>
                      </w:r>
                    </w:p>
                    <w:p w:rsidR="003904A3" w:rsidRDefault="003904A3" w:rsidP="009E332D">
                      <w:pPr>
                        <w:spacing w:after="140" w:line="269" w:lineRule="auto"/>
                        <w:jc w:val="center"/>
                        <w:rPr>
                          <w:color w:val="FFFFFF" w:themeColor="background1"/>
                        </w:rPr>
                      </w:pPr>
                      <w:r>
                        <w:rPr>
                          <w:color w:val="FFFFFF" w:themeColor="background1"/>
                        </w:rPr>
                        <w:t>1995</w:t>
                      </w:r>
                    </w:p>
                    <w:p w:rsidR="003904A3" w:rsidRDefault="003904A3" w:rsidP="009E332D">
                      <w:pPr>
                        <w:spacing w:after="140" w:line="269" w:lineRule="auto"/>
                        <w:jc w:val="center"/>
                        <w:rPr>
                          <w:color w:val="FFFFFF" w:themeColor="background1"/>
                        </w:rPr>
                      </w:pPr>
                      <w:r>
                        <w:rPr>
                          <w:color w:val="FFFFFF" w:themeColor="background1"/>
                        </w:rPr>
                        <w:t>1996</w:t>
                      </w:r>
                    </w:p>
                    <w:p w:rsidR="003904A3" w:rsidRDefault="003904A3" w:rsidP="009E332D">
                      <w:pPr>
                        <w:spacing w:after="140" w:line="269" w:lineRule="auto"/>
                        <w:jc w:val="center"/>
                        <w:rPr>
                          <w:color w:val="FFFFFF" w:themeColor="background1"/>
                        </w:rPr>
                      </w:pPr>
                      <w:r>
                        <w:rPr>
                          <w:color w:val="FFFFFF" w:themeColor="background1"/>
                        </w:rPr>
                        <w:t>1996</w:t>
                      </w:r>
                    </w:p>
                    <w:p w:rsidR="003904A3" w:rsidRDefault="003904A3" w:rsidP="009E332D">
                      <w:pPr>
                        <w:spacing w:after="140" w:line="269" w:lineRule="auto"/>
                        <w:jc w:val="center"/>
                        <w:rPr>
                          <w:color w:val="FFFFFF" w:themeColor="background1"/>
                        </w:rPr>
                      </w:pPr>
                      <w:r>
                        <w:rPr>
                          <w:color w:val="FFFFFF" w:themeColor="background1"/>
                        </w:rPr>
                        <w:t>1997</w:t>
                      </w:r>
                    </w:p>
                    <w:p w:rsidR="003904A3" w:rsidRPr="00396CDA" w:rsidRDefault="003904A3" w:rsidP="00CF477E">
                      <w:pPr>
                        <w:spacing w:after="140"/>
                        <w:jc w:val="center"/>
                        <w:rPr>
                          <w:color w:val="FFFFFF" w:themeColor="background1"/>
                        </w:rPr>
                      </w:pPr>
                    </w:p>
                  </w:txbxContent>
                </v:textbox>
              </v:shape>
            </w:pict>
          </mc:Fallback>
        </mc:AlternateContent>
      </w:r>
      <w:r w:rsidR="00A24D31" w:rsidRPr="00396CDA">
        <w:rPr>
          <w:rFonts w:cs="Arial"/>
        </w:rPr>
        <w:t xml:space="preserve">Archaeological excavations at the Lamprey River Pre-Contact site </w:t>
      </w:r>
    </w:p>
    <w:p w:rsidR="00A24D31" w:rsidRPr="00396CDA" w:rsidRDefault="00A24D31" w:rsidP="009E332D">
      <w:pPr>
        <w:spacing w:after="140" w:line="269" w:lineRule="auto"/>
        <w:ind w:left="1267"/>
        <w:rPr>
          <w:rFonts w:cs="Arial"/>
        </w:rPr>
      </w:pPr>
      <w:r w:rsidRPr="00396CDA">
        <w:rPr>
          <w:rFonts w:cs="Arial"/>
        </w:rPr>
        <w:t>Public preservation activities promoting creation of the Durham Historic District (for several years)</w:t>
      </w:r>
    </w:p>
    <w:p w:rsidR="00A24D31" w:rsidRPr="00396CDA" w:rsidRDefault="00A24D31" w:rsidP="009E332D">
      <w:pPr>
        <w:spacing w:after="140" w:line="269" w:lineRule="auto"/>
        <w:ind w:left="1267"/>
        <w:rPr>
          <w:rFonts w:cs="Arial"/>
        </w:rPr>
      </w:pPr>
      <w:r w:rsidRPr="00396CDA">
        <w:rPr>
          <w:rFonts w:cs="Arial"/>
        </w:rPr>
        <w:t>Durham Historic Association provides walking tours of historic sites (for several years)</w:t>
      </w:r>
      <w:r w:rsidR="0012020D" w:rsidRPr="0012020D">
        <w:rPr>
          <w:rFonts w:cs="Arial"/>
          <w:noProof/>
          <w:u w:val="single"/>
        </w:rPr>
        <w:t xml:space="preserve"> </w:t>
      </w:r>
    </w:p>
    <w:p w:rsidR="00A24D31" w:rsidRPr="00FD3C6C" w:rsidRDefault="00FD3C6C" w:rsidP="009E332D">
      <w:pPr>
        <w:spacing w:after="140" w:line="269" w:lineRule="auto"/>
        <w:ind w:left="1267"/>
        <w:rPr>
          <w:rFonts w:cs="Arial"/>
        </w:rPr>
      </w:pPr>
      <w:r w:rsidRPr="00FD3C6C">
        <w:rPr>
          <w:rFonts w:cs="Arial"/>
          <w:i/>
        </w:rPr>
        <w:t xml:space="preserve"> </w:t>
      </w:r>
      <w:r w:rsidR="00A24D31" w:rsidRPr="00FD3C6C">
        <w:rPr>
          <w:rFonts w:cs="Arial"/>
          <w:i/>
        </w:rPr>
        <w:t>‘If Only Uncle Ben…Letters of Mary P Thompson 1873-1888’</w:t>
      </w:r>
      <w:r w:rsidR="00A24D31" w:rsidRPr="00FD3C6C">
        <w:rPr>
          <w:rFonts w:cs="Arial"/>
        </w:rPr>
        <w:t xml:space="preserve"> published by the Durham Historic Association</w:t>
      </w:r>
    </w:p>
    <w:p w:rsidR="00A24D31" w:rsidRPr="00FD3C6C" w:rsidRDefault="00FD3C6C" w:rsidP="009E332D">
      <w:pPr>
        <w:spacing w:after="140" w:line="269" w:lineRule="auto"/>
        <w:ind w:left="1267"/>
        <w:rPr>
          <w:rFonts w:cs="Arial"/>
        </w:rPr>
      </w:pPr>
      <w:r w:rsidRPr="00FD3C6C">
        <w:rPr>
          <w:rFonts w:cs="Arial"/>
        </w:rPr>
        <w:t xml:space="preserve"> </w:t>
      </w:r>
      <w:r w:rsidR="00A24D31" w:rsidRPr="00FD3C6C">
        <w:rPr>
          <w:rFonts w:cs="Arial"/>
        </w:rPr>
        <w:t>‘</w:t>
      </w:r>
      <w:r w:rsidR="00BE6146">
        <w:rPr>
          <w:rFonts w:cs="Arial"/>
          <w:i/>
        </w:rPr>
        <w:t>History in an Oyster Shell</w:t>
      </w:r>
      <w:r w:rsidR="00A24D31" w:rsidRPr="00FD3C6C">
        <w:rPr>
          <w:rFonts w:cs="Arial"/>
          <w:i/>
        </w:rPr>
        <w:t xml:space="preserve"> 1600-1976</w:t>
      </w:r>
      <w:r w:rsidR="00BE6146">
        <w:rPr>
          <w:rFonts w:cs="Arial"/>
          <w:i/>
        </w:rPr>
        <w:t>’</w:t>
      </w:r>
      <w:r w:rsidR="00A24D31" w:rsidRPr="00FD3C6C">
        <w:rPr>
          <w:rFonts w:cs="Arial"/>
        </w:rPr>
        <w:t xml:space="preserve"> written by Philip Wilcox and the Durham Historic Association </w:t>
      </w:r>
    </w:p>
    <w:p w:rsidR="00A24D31" w:rsidRPr="00FD3C6C" w:rsidRDefault="00A24D31" w:rsidP="009E332D">
      <w:pPr>
        <w:spacing w:after="140" w:line="269" w:lineRule="auto"/>
        <w:ind w:left="1267"/>
        <w:rPr>
          <w:rFonts w:cs="Arial"/>
        </w:rPr>
      </w:pPr>
      <w:r w:rsidRPr="00FD3C6C">
        <w:rPr>
          <w:rFonts w:cs="Arial"/>
        </w:rPr>
        <w:t>Celebration of the national bicentennial</w:t>
      </w:r>
    </w:p>
    <w:p w:rsidR="00A24D31" w:rsidRPr="00FD3C6C" w:rsidRDefault="00A24D31" w:rsidP="009E332D">
      <w:pPr>
        <w:spacing w:after="140" w:line="269" w:lineRule="auto"/>
        <w:ind w:left="1267"/>
        <w:rPr>
          <w:rFonts w:cs="Arial"/>
        </w:rPr>
      </w:pPr>
      <w:r w:rsidRPr="00FD3C6C">
        <w:rPr>
          <w:rFonts w:cs="Arial"/>
        </w:rPr>
        <w:t>The New Hampshire Old Graveyard Association founded and incorporated by resident Philip Wilcox</w:t>
      </w:r>
    </w:p>
    <w:p w:rsidR="00A24D31" w:rsidRPr="00FD3C6C" w:rsidRDefault="00A24D31" w:rsidP="009E332D">
      <w:pPr>
        <w:spacing w:after="140" w:line="269" w:lineRule="auto"/>
        <w:ind w:left="1267"/>
        <w:rPr>
          <w:rFonts w:cs="Arial"/>
        </w:rPr>
      </w:pPr>
      <w:r w:rsidRPr="00FD3C6C">
        <w:rPr>
          <w:rFonts w:cs="Arial"/>
        </w:rPr>
        <w:t>Durham Historic District listed on the National Register</w:t>
      </w:r>
    </w:p>
    <w:p w:rsidR="00A24D31" w:rsidRPr="00FD3C6C" w:rsidRDefault="00A24D31" w:rsidP="009E332D">
      <w:pPr>
        <w:spacing w:after="140" w:line="269" w:lineRule="auto"/>
        <w:ind w:left="1267"/>
        <w:rPr>
          <w:rFonts w:cs="Arial"/>
        </w:rPr>
      </w:pPr>
      <w:r w:rsidRPr="00FD3C6C">
        <w:rPr>
          <w:rFonts w:cs="Arial"/>
        </w:rPr>
        <w:t>Durham Historic Association provides walking tours of historic sites (for several years)</w:t>
      </w:r>
    </w:p>
    <w:p w:rsidR="00A24D31" w:rsidRPr="00FD3C6C" w:rsidRDefault="00A24D31" w:rsidP="009E332D">
      <w:pPr>
        <w:spacing w:after="140" w:line="269" w:lineRule="auto"/>
        <w:ind w:left="1267"/>
        <w:rPr>
          <w:rFonts w:cs="Arial"/>
        </w:rPr>
      </w:pPr>
      <w:r w:rsidRPr="00FD3C6C">
        <w:rPr>
          <w:rFonts w:cs="Arial"/>
        </w:rPr>
        <w:t>Town Celebration of the 250</w:t>
      </w:r>
      <w:r w:rsidRPr="00FD3C6C">
        <w:rPr>
          <w:rFonts w:cs="Arial"/>
          <w:vertAlign w:val="superscript"/>
        </w:rPr>
        <w:t>th</w:t>
      </w:r>
      <w:r w:rsidRPr="00FD3C6C">
        <w:rPr>
          <w:rFonts w:cs="Arial"/>
        </w:rPr>
        <w:t xml:space="preserve"> anniversary of the Town Charter</w:t>
      </w:r>
    </w:p>
    <w:p w:rsidR="00A24D31" w:rsidRPr="00FD3C6C" w:rsidRDefault="00BE6146" w:rsidP="009E332D">
      <w:pPr>
        <w:spacing w:after="140" w:line="269" w:lineRule="auto"/>
        <w:ind w:left="1267"/>
        <w:rPr>
          <w:rFonts w:cs="Arial"/>
        </w:rPr>
      </w:pPr>
      <w:r>
        <w:rPr>
          <w:rFonts w:cs="Arial"/>
          <w:i/>
        </w:rPr>
        <w:t>‘</w:t>
      </w:r>
      <w:r w:rsidR="00A24D31" w:rsidRPr="00FD3C6C">
        <w:rPr>
          <w:rFonts w:cs="Arial"/>
          <w:i/>
        </w:rPr>
        <w:t>Durham New Hampshire: A History 1900-1985’</w:t>
      </w:r>
      <w:r w:rsidR="00A24D31" w:rsidRPr="00FD3C6C">
        <w:rPr>
          <w:rFonts w:cs="Arial"/>
        </w:rPr>
        <w:t xml:space="preserve"> written and published by the Durham Historic Association</w:t>
      </w:r>
    </w:p>
    <w:p w:rsidR="00A24D31" w:rsidRPr="00396CDA" w:rsidRDefault="00A24D31" w:rsidP="009E332D">
      <w:pPr>
        <w:spacing w:after="140" w:line="269" w:lineRule="auto"/>
        <w:ind w:left="1267"/>
        <w:rPr>
          <w:rFonts w:cs="Arial"/>
        </w:rPr>
      </w:pPr>
      <w:r w:rsidRPr="00FD3C6C">
        <w:rPr>
          <w:rFonts w:cs="Arial"/>
        </w:rPr>
        <w:t>Archaeological excavations at the Wiggin-</w:t>
      </w:r>
      <w:proofErr w:type="spellStart"/>
      <w:r w:rsidRPr="00FD3C6C">
        <w:rPr>
          <w:rFonts w:cs="Arial"/>
        </w:rPr>
        <w:t>Wiswall</w:t>
      </w:r>
      <w:proofErr w:type="spellEnd"/>
      <w:r w:rsidRPr="00396CDA">
        <w:rPr>
          <w:rFonts w:cs="Arial"/>
        </w:rPr>
        <w:t xml:space="preserve"> mills site</w:t>
      </w:r>
    </w:p>
    <w:p w:rsidR="00A24D31" w:rsidRPr="00396CDA" w:rsidRDefault="00A24D31" w:rsidP="009E332D">
      <w:pPr>
        <w:spacing w:after="140" w:line="269" w:lineRule="auto"/>
        <w:ind w:left="1267"/>
        <w:rPr>
          <w:rFonts w:cs="Arial"/>
        </w:rPr>
      </w:pPr>
      <w:r w:rsidRPr="00396CDA">
        <w:rPr>
          <w:rFonts w:cs="Arial"/>
        </w:rPr>
        <w:t xml:space="preserve">Historic District Commission works with owner to preserve the historic building during alterations for Three Chimneys </w:t>
      </w:r>
    </w:p>
    <w:p w:rsidR="00A24D31" w:rsidRPr="00396CDA" w:rsidRDefault="00A24D31" w:rsidP="009E332D">
      <w:pPr>
        <w:spacing w:after="140" w:line="269" w:lineRule="auto"/>
        <w:ind w:left="1267"/>
        <w:rPr>
          <w:rFonts w:cs="Arial"/>
        </w:rPr>
      </w:pPr>
      <w:r w:rsidRPr="00396CDA">
        <w:rPr>
          <w:rFonts w:cs="Arial"/>
        </w:rPr>
        <w:t>Wagon Hill Farm purchased to preserve 1</w:t>
      </w:r>
      <w:r w:rsidR="008161DC">
        <w:rPr>
          <w:rFonts w:cs="Arial"/>
        </w:rPr>
        <w:t>00</w:t>
      </w:r>
      <w:r w:rsidRPr="00396CDA">
        <w:rPr>
          <w:rFonts w:cs="Arial"/>
        </w:rPr>
        <w:t xml:space="preserve"> acres of open fields, farmed since 1654 – </w:t>
      </w:r>
      <w:proofErr w:type="spellStart"/>
      <w:r w:rsidRPr="00396CDA">
        <w:rPr>
          <w:rFonts w:cs="Arial"/>
        </w:rPr>
        <w:t>Piscataqua</w:t>
      </w:r>
      <w:proofErr w:type="spellEnd"/>
      <w:r w:rsidRPr="00396CDA">
        <w:rPr>
          <w:rFonts w:cs="Arial"/>
        </w:rPr>
        <w:t xml:space="preserve"> R</w:t>
      </w:r>
      <w:r w:rsidR="00DF0B6F">
        <w:rPr>
          <w:rFonts w:cs="Arial"/>
        </w:rPr>
        <w:t>oa</w:t>
      </w:r>
      <w:r w:rsidRPr="00396CDA">
        <w:rPr>
          <w:rFonts w:cs="Arial"/>
        </w:rPr>
        <w:t>d</w:t>
      </w:r>
    </w:p>
    <w:p w:rsidR="00A24D31" w:rsidRPr="00396CDA" w:rsidRDefault="00A24D31" w:rsidP="009E332D">
      <w:pPr>
        <w:spacing w:after="140" w:line="269" w:lineRule="auto"/>
        <w:ind w:left="1267"/>
        <w:rPr>
          <w:rFonts w:cs="Arial"/>
        </w:rPr>
      </w:pPr>
      <w:r w:rsidRPr="00396CDA">
        <w:rPr>
          <w:rFonts w:cs="Arial"/>
        </w:rPr>
        <w:t>Establishment of the Great Bay National Estuarine Research Reserve</w:t>
      </w:r>
    </w:p>
    <w:p w:rsidR="00A24D31" w:rsidRPr="00396CDA" w:rsidRDefault="00A24D31" w:rsidP="009E332D">
      <w:pPr>
        <w:spacing w:after="140" w:line="269" w:lineRule="auto"/>
        <w:ind w:left="1267"/>
        <w:rPr>
          <w:rFonts w:cs="Arial"/>
        </w:rPr>
      </w:pPr>
      <w:r w:rsidRPr="00396CDA">
        <w:rPr>
          <w:rFonts w:cs="Arial"/>
        </w:rPr>
        <w:t>Archaeological excavations at the Hill-Frost-Sawyer house site</w:t>
      </w:r>
    </w:p>
    <w:p w:rsidR="00A24D31" w:rsidRPr="00396CDA" w:rsidRDefault="00A24D31" w:rsidP="009E332D">
      <w:pPr>
        <w:spacing w:after="140" w:line="269" w:lineRule="auto"/>
        <w:ind w:left="1267"/>
        <w:rPr>
          <w:rFonts w:cs="Arial"/>
        </w:rPr>
      </w:pPr>
      <w:r w:rsidRPr="00396CDA">
        <w:rPr>
          <w:rFonts w:cs="Arial"/>
        </w:rPr>
        <w:t>Archaeological excavations at Oyster River bridge prior to demolition and construction of new bridge</w:t>
      </w:r>
    </w:p>
    <w:p w:rsidR="00A24D31" w:rsidRPr="00396CDA" w:rsidRDefault="00A24D31" w:rsidP="009E332D">
      <w:pPr>
        <w:spacing w:after="140" w:line="269" w:lineRule="auto"/>
        <w:ind w:left="1267"/>
        <w:rPr>
          <w:rFonts w:cs="Arial"/>
        </w:rPr>
      </w:pPr>
      <w:r w:rsidRPr="00396CDA">
        <w:rPr>
          <w:rFonts w:cs="Arial"/>
        </w:rPr>
        <w:t xml:space="preserve">Wagon Hill Farm historical building survey </w:t>
      </w:r>
    </w:p>
    <w:p w:rsidR="00A24D31" w:rsidRPr="00396CDA" w:rsidRDefault="00A24D31" w:rsidP="009E332D">
      <w:pPr>
        <w:spacing w:after="140" w:line="269" w:lineRule="auto"/>
        <w:ind w:left="1267"/>
        <w:rPr>
          <w:rFonts w:cs="Arial"/>
        </w:rPr>
      </w:pPr>
      <w:r w:rsidRPr="00396CDA">
        <w:rPr>
          <w:rFonts w:cs="Arial"/>
        </w:rPr>
        <w:t>Community Development Plan promoting viable downtown while retaining historic structures, with Rouse drawings</w:t>
      </w:r>
    </w:p>
    <w:p w:rsidR="00A24D31" w:rsidRPr="00396CDA" w:rsidRDefault="00A24D31" w:rsidP="009E332D">
      <w:pPr>
        <w:spacing w:after="140" w:line="269" w:lineRule="auto"/>
        <w:ind w:left="1267"/>
        <w:rPr>
          <w:rFonts w:cs="Arial"/>
        </w:rPr>
      </w:pPr>
      <w:r w:rsidRPr="00396CDA">
        <w:rPr>
          <w:rFonts w:cs="Arial"/>
        </w:rPr>
        <w:t>Thompson Hall on the UNH campus listed on the National Historic Register</w:t>
      </w:r>
    </w:p>
    <w:p w:rsidR="00A24D31" w:rsidRPr="00396CDA" w:rsidRDefault="00A24D31" w:rsidP="009E332D">
      <w:pPr>
        <w:spacing w:after="140" w:line="269" w:lineRule="auto"/>
        <w:ind w:left="1267"/>
        <w:rPr>
          <w:rFonts w:cs="Arial"/>
        </w:rPr>
      </w:pPr>
      <w:r w:rsidRPr="00396CDA">
        <w:rPr>
          <w:rFonts w:cs="Arial"/>
        </w:rPr>
        <w:t>Durham becomes a Certified Local Government</w:t>
      </w:r>
    </w:p>
    <w:p w:rsidR="00A24D31" w:rsidRDefault="00C41F23" w:rsidP="00CF477E">
      <w:pPr>
        <w:spacing w:after="160"/>
        <w:ind w:left="1267"/>
        <w:rPr>
          <w:rFonts w:ascii="Arial" w:hAnsi="Arial" w:cs="Arial"/>
          <w:sz w:val="24"/>
          <w:szCs w:val="24"/>
        </w:rPr>
      </w:pPr>
      <w:r w:rsidRPr="00396CDA">
        <w:rPr>
          <w:rFonts w:cs="Arial"/>
        </w:rPr>
        <w:t xml:space="preserve"> </w:t>
      </w:r>
      <w:r w:rsidR="00A24D31" w:rsidRPr="00396CDA">
        <w:rPr>
          <w:rFonts w:cs="Arial"/>
        </w:rPr>
        <w:t>‘Durham Main Street’ established under NH Main Street, an agency of the Community Development Finance Authority</w:t>
      </w:r>
    </w:p>
    <w:p w:rsidR="00A24D31" w:rsidRPr="00C41F23" w:rsidRDefault="00EA4F7E" w:rsidP="00EA4F7E">
      <w:pPr>
        <w:spacing w:after="96" w:line="269" w:lineRule="auto"/>
        <w:ind w:left="1267"/>
        <w:rPr>
          <w:rFonts w:cs="Arial"/>
          <w:color w:val="595959" w:themeColor="text1" w:themeTint="A6"/>
          <w:sz w:val="30"/>
          <w:szCs w:val="30"/>
        </w:rPr>
      </w:pPr>
      <w:r w:rsidRPr="00396CDA">
        <w:rPr>
          <w:rFonts w:ascii="Arial" w:hAnsi="Arial" w:cs="Arial"/>
          <w:noProof/>
          <w:sz w:val="24"/>
          <w:szCs w:val="24"/>
        </w:rPr>
        <w:lastRenderedPageBreak/>
        <mc:AlternateContent>
          <mc:Choice Requires="wps">
            <w:drawing>
              <wp:anchor distT="0" distB="0" distL="114300" distR="114300" simplePos="0" relativeHeight="252236800" behindDoc="0" locked="0" layoutInCell="1" allowOverlap="1" wp14:anchorId="6ABAA750" wp14:editId="15B1A62B">
                <wp:simplePos x="0" y="0"/>
                <wp:positionH relativeFrom="column">
                  <wp:posOffset>9525</wp:posOffset>
                </wp:positionH>
                <wp:positionV relativeFrom="paragraph">
                  <wp:posOffset>-80011</wp:posOffset>
                </wp:positionV>
                <wp:extent cx="577850" cy="6848475"/>
                <wp:effectExtent l="0" t="0" r="0" b="9525"/>
                <wp:wrapNone/>
                <wp:docPr id="107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6848475"/>
                        </a:xfrm>
                        <a:prstGeom prst="rect">
                          <a:avLst/>
                        </a:prstGeom>
                        <a:solidFill>
                          <a:schemeClr val="bg1">
                            <a:lumMod val="50000"/>
                          </a:schemeClr>
                        </a:solidFill>
                        <a:ln w="9525">
                          <a:noFill/>
                          <a:miter lim="800000"/>
                          <a:headEnd/>
                          <a:tailEnd/>
                        </a:ln>
                      </wps:spPr>
                      <wps:txbx>
                        <w:txbxContent>
                          <w:p w:rsidR="003904A3" w:rsidRPr="00CF477E" w:rsidRDefault="003904A3" w:rsidP="00EA4F7E">
                            <w:pPr>
                              <w:spacing w:after="96" w:line="269" w:lineRule="auto"/>
                              <w:jc w:val="center"/>
                              <w:rPr>
                                <w:b/>
                                <w:color w:val="FFFFFF" w:themeColor="background1"/>
                                <w:sz w:val="30"/>
                                <w:szCs w:val="30"/>
                              </w:rPr>
                            </w:pPr>
                            <w:r>
                              <w:rPr>
                                <w:b/>
                                <w:color w:val="FFFFFF" w:themeColor="background1"/>
                                <w:sz w:val="30"/>
                                <w:szCs w:val="30"/>
                              </w:rPr>
                              <w:t>2000</w:t>
                            </w:r>
                          </w:p>
                          <w:p w:rsidR="003904A3" w:rsidRDefault="003904A3" w:rsidP="00EA4F7E">
                            <w:pPr>
                              <w:spacing w:after="96" w:line="269" w:lineRule="auto"/>
                              <w:jc w:val="center"/>
                              <w:rPr>
                                <w:color w:val="FFFFFF" w:themeColor="background1"/>
                              </w:rPr>
                            </w:pPr>
                            <w:r>
                              <w:rPr>
                                <w:color w:val="FFFFFF" w:themeColor="background1"/>
                              </w:rPr>
                              <w:t>2000</w:t>
                            </w:r>
                          </w:p>
                          <w:p w:rsidR="003904A3" w:rsidRDefault="003904A3" w:rsidP="00EA4F7E">
                            <w:pPr>
                              <w:spacing w:after="96" w:line="269" w:lineRule="auto"/>
                              <w:jc w:val="center"/>
                              <w:rPr>
                                <w:color w:val="FFFFFF" w:themeColor="background1"/>
                              </w:rPr>
                            </w:pPr>
                            <w:r>
                              <w:rPr>
                                <w:color w:val="FFFFFF" w:themeColor="background1"/>
                              </w:rPr>
                              <w:t>2000</w:t>
                            </w:r>
                          </w:p>
                          <w:p w:rsidR="003904A3" w:rsidRDefault="003904A3" w:rsidP="00EA4F7E">
                            <w:pPr>
                              <w:spacing w:after="96" w:line="269" w:lineRule="auto"/>
                              <w:jc w:val="center"/>
                              <w:rPr>
                                <w:color w:val="FFFFFF" w:themeColor="background1"/>
                              </w:rPr>
                            </w:pPr>
                            <w:r>
                              <w:rPr>
                                <w:color w:val="FFFFFF" w:themeColor="background1"/>
                              </w:rPr>
                              <w:t>2003</w:t>
                            </w:r>
                          </w:p>
                          <w:p w:rsidR="003904A3" w:rsidRDefault="003904A3" w:rsidP="00EA4F7E">
                            <w:pPr>
                              <w:spacing w:after="96" w:line="269" w:lineRule="auto"/>
                              <w:jc w:val="center"/>
                              <w:rPr>
                                <w:color w:val="FFFFFF" w:themeColor="background1"/>
                              </w:rPr>
                            </w:pPr>
                            <w:r>
                              <w:rPr>
                                <w:color w:val="FFFFFF" w:themeColor="background1"/>
                              </w:rPr>
                              <w:t>2004</w:t>
                            </w:r>
                          </w:p>
                          <w:p w:rsidR="003904A3" w:rsidRDefault="003904A3" w:rsidP="00EA4F7E">
                            <w:pPr>
                              <w:spacing w:after="96" w:line="269" w:lineRule="auto"/>
                              <w:jc w:val="center"/>
                              <w:rPr>
                                <w:color w:val="FFFFFF" w:themeColor="background1"/>
                              </w:rPr>
                            </w:pPr>
                            <w:r>
                              <w:rPr>
                                <w:color w:val="FFFFFF" w:themeColor="background1"/>
                              </w:rPr>
                              <w:t>2006</w:t>
                            </w:r>
                          </w:p>
                          <w:p w:rsidR="003904A3" w:rsidRDefault="003904A3" w:rsidP="00EA4F7E">
                            <w:pPr>
                              <w:spacing w:after="96" w:line="269" w:lineRule="auto"/>
                              <w:jc w:val="center"/>
                              <w:rPr>
                                <w:color w:val="FFFFFF" w:themeColor="background1"/>
                              </w:rPr>
                            </w:pPr>
                            <w:r>
                              <w:rPr>
                                <w:color w:val="FFFFFF" w:themeColor="background1"/>
                              </w:rPr>
                              <w:t>2006</w:t>
                            </w:r>
                          </w:p>
                          <w:p w:rsidR="003904A3" w:rsidRDefault="003904A3" w:rsidP="00EA4F7E">
                            <w:pPr>
                              <w:spacing w:after="96" w:line="269" w:lineRule="auto"/>
                              <w:jc w:val="center"/>
                              <w:rPr>
                                <w:color w:val="FFFFFF" w:themeColor="background1"/>
                              </w:rPr>
                            </w:pPr>
                            <w:r>
                              <w:rPr>
                                <w:color w:val="FFFFFF" w:themeColor="background1"/>
                              </w:rPr>
                              <w:t>2006</w:t>
                            </w:r>
                          </w:p>
                          <w:p w:rsidR="003904A3" w:rsidRDefault="003904A3" w:rsidP="00EA4F7E">
                            <w:pPr>
                              <w:spacing w:after="96" w:line="269" w:lineRule="auto"/>
                              <w:jc w:val="center"/>
                              <w:rPr>
                                <w:color w:val="FFFFFF" w:themeColor="background1"/>
                              </w:rPr>
                            </w:pPr>
                            <w:r>
                              <w:rPr>
                                <w:color w:val="FFFFFF" w:themeColor="background1"/>
                              </w:rPr>
                              <w:t>2006</w:t>
                            </w:r>
                          </w:p>
                          <w:p w:rsidR="003904A3" w:rsidRDefault="003904A3" w:rsidP="00EA4F7E">
                            <w:pPr>
                              <w:spacing w:after="96" w:line="269" w:lineRule="auto"/>
                              <w:jc w:val="center"/>
                              <w:rPr>
                                <w:color w:val="FFFFFF" w:themeColor="background1"/>
                              </w:rPr>
                            </w:pPr>
                            <w:r>
                              <w:rPr>
                                <w:color w:val="FFFFFF" w:themeColor="background1"/>
                              </w:rPr>
                              <w:t>2007</w:t>
                            </w:r>
                          </w:p>
                          <w:p w:rsidR="003904A3" w:rsidRDefault="003904A3" w:rsidP="00EA4F7E">
                            <w:pPr>
                              <w:spacing w:after="96" w:line="269" w:lineRule="auto"/>
                              <w:jc w:val="center"/>
                              <w:rPr>
                                <w:color w:val="FFFFFF" w:themeColor="background1"/>
                              </w:rPr>
                            </w:pPr>
                            <w:r>
                              <w:rPr>
                                <w:color w:val="FFFFFF" w:themeColor="background1"/>
                              </w:rPr>
                              <w:t>2007</w:t>
                            </w:r>
                          </w:p>
                          <w:p w:rsidR="003904A3" w:rsidRDefault="003904A3" w:rsidP="00EA4F7E">
                            <w:pPr>
                              <w:spacing w:after="96" w:line="269" w:lineRule="auto"/>
                              <w:jc w:val="center"/>
                              <w:rPr>
                                <w:color w:val="FFFFFF" w:themeColor="background1"/>
                              </w:rPr>
                            </w:pPr>
                            <w:r>
                              <w:rPr>
                                <w:color w:val="FFFFFF" w:themeColor="background1"/>
                              </w:rPr>
                              <w:t>2008</w:t>
                            </w:r>
                          </w:p>
                          <w:p w:rsidR="003904A3" w:rsidRDefault="003904A3" w:rsidP="00EA4F7E">
                            <w:pPr>
                              <w:spacing w:after="96" w:line="269" w:lineRule="auto"/>
                              <w:jc w:val="center"/>
                              <w:rPr>
                                <w:color w:val="FFFFFF" w:themeColor="background1"/>
                              </w:rPr>
                            </w:pPr>
                            <w:r>
                              <w:rPr>
                                <w:color w:val="FFFFFF" w:themeColor="background1"/>
                              </w:rPr>
                              <w:t>2008</w:t>
                            </w:r>
                          </w:p>
                          <w:p w:rsidR="003904A3" w:rsidRDefault="003904A3" w:rsidP="00EA4F7E">
                            <w:pPr>
                              <w:spacing w:after="96" w:line="269" w:lineRule="auto"/>
                              <w:jc w:val="center"/>
                              <w:rPr>
                                <w:color w:val="FFFFFF" w:themeColor="background1"/>
                              </w:rPr>
                            </w:pPr>
                            <w:r>
                              <w:rPr>
                                <w:color w:val="FFFFFF" w:themeColor="background1"/>
                              </w:rPr>
                              <w:t>2010</w:t>
                            </w:r>
                          </w:p>
                          <w:p w:rsidR="003904A3" w:rsidRDefault="003904A3" w:rsidP="00EA4F7E">
                            <w:pPr>
                              <w:spacing w:after="96" w:line="269" w:lineRule="auto"/>
                              <w:jc w:val="center"/>
                              <w:rPr>
                                <w:color w:val="FFFFFF" w:themeColor="background1"/>
                              </w:rPr>
                            </w:pPr>
                            <w:r>
                              <w:rPr>
                                <w:color w:val="FFFFFF" w:themeColor="background1"/>
                              </w:rPr>
                              <w:t>2010</w:t>
                            </w:r>
                          </w:p>
                          <w:p w:rsidR="003904A3" w:rsidRDefault="003904A3" w:rsidP="00EA4F7E">
                            <w:pPr>
                              <w:spacing w:after="96" w:line="269" w:lineRule="auto"/>
                              <w:jc w:val="center"/>
                              <w:rPr>
                                <w:color w:val="FFFFFF" w:themeColor="background1"/>
                              </w:rPr>
                            </w:pPr>
                            <w:r>
                              <w:rPr>
                                <w:color w:val="FFFFFF" w:themeColor="background1"/>
                              </w:rPr>
                              <w:t>2010</w:t>
                            </w:r>
                          </w:p>
                          <w:p w:rsidR="003904A3" w:rsidRDefault="003904A3" w:rsidP="00EA4F7E">
                            <w:pPr>
                              <w:spacing w:after="96" w:line="269" w:lineRule="auto"/>
                              <w:jc w:val="center"/>
                              <w:rPr>
                                <w:color w:val="FFFFFF" w:themeColor="background1"/>
                              </w:rPr>
                            </w:pPr>
                            <w:r>
                              <w:rPr>
                                <w:color w:val="FFFFFF" w:themeColor="background1"/>
                              </w:rPr>
                              <w:t>2011</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2014</w:t>
                            </w:r>
                          </w:p>
                          <w:p w:rsidR="003904A3" w:rsidRDefault="003904A3" w:rsidP="00EA4F7E">
                            <w:pPr>
                              <w:spacing w:after="96" w:line="269" w:lineRule="auto"/>
                              <w:jc w:val="center"/>
                              <w:rPr>
                                <w:color w:val="FFFFFF" w:themeColor="background1"/>
                              </w:rPr>
                            </w:pPr>
                          </w:p>
                          <w:p w:rsidR="003904A3" w:rsidRPr="00396CDA" w:rsidRDefault="003904A3" w:rsidP="00EA4F7E">
                            <w:pPr>
                              <w:spacing w:after="96" w:line="269" w:lineRule="auto"/>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75pt;margin-top:-6.3pt;width:45.5pt;height:539.2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" fillcolor="#7f7f7f [1612]" stroked="f">
                <v:textbox>
                  <w:txbxContent>
                    <w:p w:rsidR="003904A3" w:rsidRPr="00CF477E" w:rsidRDefault="003904A3" w:rsidP="00EA4F7E">
                      <w:pPr>
                        <w:spacing w:after="96" w:line="269" w:lineRule="auto"/>
                        <w:jc w:val="center"/>
                        <w:rPr>
                          <w:b/>
                          <w:color w:val="FFFFFF" w:themeColor="background1"/>
                          <w:sz w:val="30"/>
                          <w:szCs w:val="30"/>
                        </w:rPr>
                      </w:pPr>
                      <w:r>
                        <w:rPr>
                          <w:b/>
                          <w:color w:val="FFFFFF" w:themeColor="background1"/>
                          <w:sz w:val="30"/>
                          <w:szCs w:val="30"/>
                        </w:rPr>
                        <w:t>2000</w:t>
                      </w:r>
                    </w:p>
                    <w:p w:rsidR="003904A3" w:rsidRDefault="003904A3" w:rsidP="00EA4F7E">
                      <w:pPr>
                        <w:spacing w:after="96" w:line="269" w:lineRule="auto"/>
                        <w:jc w:val="center"/>
                        <w:rPr>
                          <w:color w:val="FFFFFF" w:themeColor="background1"/>
                        </w:rPr>
                      </w:pPr>
                      <w:r>
                        <w:rPr>
                          <w:color w:val="FFFFFF" w:themeColor="background1"/>
                        </w:rPr>
                        <w:t>2000</w:t>
                      </w:r>
                    </w:p>
                    <w:p w:rsidR="003904A3" w:rsidRDefault="003904A3" w:rsidP="00EA4F7E">
                      <w:pPr>
                        <w:spacing w:after="96" w:line="269" w:lineRule="auto"/>
                        <w:jc w:val="center"/>
                        <w:rPr>
                          <w:color w:val="FFFFFF" w:themeColor="background1"/>
                        </w:rPr>
                      </w:pPr>
                      <w:r>
                        <w:rPr>
                          <w:color w:val="FFFFFF" w:themeColor="background1"/>
                        </w:rPr>
                        <w:t>2000</w:t>
                      </w:r>
                    </w:p>
                    <w:p w:rsidR="003904A3" w:rsidRDefault="003904A3" w:rsidP="00EA4F7E">
                      <w:pPr>
                        <w:spacing w:after="96" w:line="269" w:lineRule="auto"/>
                        <w:jc w:val="center"/>
                        <w:rPr>
                          <w:color w:val="FFFFFF" w:themeColor="background1"/>
                        </w:rPr>
                      </w:pPr>
                      <w:r>
                        <w:rPr>
                          <w:color w:val="FFFFFF" w:themeColor="background1"/>
                        </w:rPr>
                        <w:t>2003</w:t>
                      </w:r>
                    </w:p>
                    <w:p w:rsidR="003904A3" w:rsidRDefault="003904A3" w:rsidP="00EA4F7E">
                      <w:pPr>
                        <w:spacing w:after="96" w:line="269" w:lineRule="auto"/>
                        <w:jc w:val="center"/>
                        <w:rPr>
                          <w:color w:val="FFFFFF" w:themeColor="background1"/>
                        </w:rPr>
                      </w:pPr>
                      <w:r>
                        <w:rPr>
                          <w:color w:val="FFFFFF" w:themeColor="background1"/>
                        </w:rPr>
                        <w:t>2004</w:t>
                      </w:r>
                    </w:p>
                    <w:p w:rsidR="003904A3" w:rsidRDefault="003904A3" w:rsidP="00EA4F7E">
                      <w:pPr>
                        <w:spacing w:after="96" w:line="269" w:lineRule="auto"/>
                        <w:jc w:val="center"/>
                        <w:rPr>
                          <w:color w:val="FFFFFF" w:themeColor="background1"/>
                        </w:rPr>
                      </w:pPr>
                      <w:r>
                        <w:rPr>
                          <w:color w:val="FFFFFF" w:themeColor="background1"/>
                        </w:rPr>
                        <w:t>2006</w:t>
                      </w:r>
                    </w:p>
                    <w:p w:rsidR="003904A3" w:rsidRDefault="003904A3" w:rsidP="00EA4F7E">
                      <w:pPr>
                        <w:spacing w:after="96" w:line="269" w:lineRule="auto"/>
                        <w:jc w:val="center"/>
                        <w:rPr>
                          <w:color w:val="FFFFFF" w:themeColor="background1"/>
                        </w:rPr>
                      </w:pPr>
                      <w:r>
                        <w:rPr>
                          <w:color w:val="FFFFFF" w:themeColor="background1"/>
                        </w:rPr>
                        <w:t>2006</w:t>
                      </w:r>
                    </w:p>
                    <w:p w:rsidR="003904A3" w:rsidRDefault="003904A3" w:rsidP="00EA4F7E">
                      <w:pPr>
                        <w:spacing w:after="96" w:line="269" w:lineRule="auto"/>
                        <w:jc w:val="center"/>
                        <w:rPr>
                          <w:color w:val="FFFFFF" w:themeColor="background1"/>
                        </w:rPr>
                      </w:pPr>
                      <w:r>
                        <w:rPr>
                          <w:color w:val="FFFFFF" w:themeColor="background1"/>
                        </w:rPr>
                        <w:t>2006</w:t>
                      </w:r>
                    </w:p>
                    <w:p w:rsidR="003904A3" w:rsidRDefault="003904A3" w:rsidP="00EA4F7E">
                      <w:pPr>
                        <w:spacing w:after="96" w:line="269" w:lineRule="auto"/>
                        <w:jc w:val="center"/>
                        <w:rPr>
                          <w:color w:val="FFFFFF" w:themeColor="background1"/>
                        </w:rPr>
                      </w:pPr>
                      <w:r>
                        <w:rPr>
                          <w:color w:val="FFFFFF" w:themeColor="background1"/>
                        </w:rPr>
                        <w:t>2006</w:t>
                      </w:r>
                    </w:p>
                    <w:p w:rsidR="003904A3" w:rsidRDefault="003904A3" w:rsidP="00EA4F7E">
                      <w:pPr>
                        <w:spacing w:after="96" w:line="269" w:lineRule="auto"/>
                        <w:jc w:val="center"/>
                        <w:rPr>
                          <w:color w:val="FFFFFF" w:themeColor="background1"/>
                        </w:rPr>
                      </w:pPr>
                      <w:r>
                        <w:rPr>
                          <w:color w:val="FFFFFF" w:themeColor="background1"/>
                        </w:rPr>
                        <w:t>2007</w:t>
                      </w:r>
                    </w:p>
                    <w:p w:rsidR="003904A3" w:rsidRDefault="003904A3" w:rsidP="00EA4F7E">
                      <w:pPr>
                        <w:spacing w:after="96" w:line="269" w:lineRule="auto"/>
                        <w:jc w:val="center"/>
                        <w:rPr>
                          <w:color w:val="FFFFFF" w:themeColor="background1"/>
                        </w:rPr>
                      </w:pPr>
                      <w:r>
                        <w:rPr>
                          <w:color w:val="FFFFFF" w:themeColor="background1"/>
                        </w:rPr>
                        <w:t>2007</w:t>
                      </w:r>
                    </w:p>
                    <w:p w:rsidR="003904A3" w:rsidRDefault="003904A3" w:rsidP="00EA4F7E">
                      <w:pPr>
                        <w:spacing w:after="96" w:line="269" w:lineRule="auto"/>
                        <w:jc w:val="center"/>
                        <w:rPr>
                          <w:color w:val="FFFFFF" w:themeColor="background1"/>
                        </w:rPr>
                      </w:pPr>
                      <w:r>
                        <w:rPr>
                          <w:color w:val="FFFFFF" w:themeColor="background1"/>
                        </w:rPr>
                        <w:t>2008</w:t>
                      </w:r>
                    </w:p>
                    <w:p w:rsidR="003904A3" w:rsidRDefault="003904A3" w:rsidP="00EA4F7E">
                      <w:pPr>
                        <w:spacing w:after="96" w:line="269" w:lineRule="auto"/>
                        <w:jc w:val="center"/>
                        <w:rPr>
                          <w:color w:val="FFFFFF" w:themeColor="background1"/>
                        </w:rPr>
                      </w:pPr>
                      <w:r>
                        <w:rPr>
                          <w:color w:val="FFFFFF" w:themeColor="background1"/>
                        </w:rPr>
                        <w:t>2008</w:t>
                      </w:r>
                    </w:p>
                    <w:p w:rsidR="003904A3" w:rsidRDefault="003904A3" w:rsidP="00EA4F7E">
                      <w:pPr>
                        <w:spacing w:after="96" w:line="269" w:lineRule="auto"/>
                        <w:jc w:val="center"/>
                        <w:rPr>
                          <w:color w:val="FFFFFF" w:themeColor="background1"/>
                        </w:rPr>
                      </w:pPr>
                      <w:r>
                        <w:rPr>
                          <w:color w:val="FFFFFF" w:themeColor="background1"/>
                        </w:rPr>
                        <w:t>2010</w:t>
                      </w:r>
                    </w:p>
                    <w:p w:rsidR="003904A3" w:rsidRDefault="003904A3" w:rsidP="00EA4F7E">
                      <w:pPr>
                        <w:spacing w:after="96" w:line="269" w:lineRule="auto"/>
                        <w:jc w:val="center"/>
                        <w:rPr>
                          <w:color w:val="FFFFFF" w:themeColor="background1"/>
                        </w:rPr>
                      </w:pPr>
                      <w:r>
                        <w:rPr>
                          <w:color w:val="FFFFFF" w:themeColor="background1"/>
                        </w:rPr>
                        <w:t>2010</w:t>
                      </w:r>
                    </w:p>
                    <w:p w:rsidR="003904A3" w:rsidRDefault="003904A3" w:rsidP="00EA4F7E">
                      <w:pPr>
                        <w:spacing w:after="96" w:line="269" w:lineRule="auto"/>
                        <w:jc w:val="center"/>
                        <w:rPr>
                          <w:color w:val="FFFFFF" w:themeColor="background1"/>
                        </w:rPr>
                      </w:pPr>
                      <w:r>
                        <w:rPr>
                          <w:color w:val="FFFFFF" w:themeColor="background1"/>
                        </w:rPr>
                        <w:t>2010</w:t>
                      </w:r>
                    </w:p>
                    <w:p w:rsidR="003904A3" w:rsidRDefault="003904A3" w:rsidP="00EA4F7E">
                      <w:pPr>
                        <w:spacing w:after="96" w:line="269" w:lineRule="auto"/>
                        <w:jc w:val="center"/>
                        <w:rPr>
                          <w:color w:val="FFFFFF" w:themeColor="background1"/>
                        </w:rPr>
                      </w:pPr>
                      <w:r>
                        <w:rPr>
                          <w:color w:val="FFFFFF" w:themeColor="background1"/>
                        </w:rPr>
                        <w:t>2011</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2013</w:t>
                      </w:r>
                    </w:p>
                    <w:p w:rsidR="003904A3" w:rsidRDefault="003904A3" w:rsidP="00EA4F7E">
                      <w:pPr>
                        <w:spacing w:after="96" w:line="269" w:lineRule="auto"/>
                        <w:jc w:val="center"/>
                        <w:rPr>
                          <w:color w:val="FFFFFF" w:themeColor="background1"/>
                        </w:rPr>
                      </w:pPr>
                      <w:r>
                        <w:rPr>
                          <w:color w:val="FFFFFF" w:themeColor="background1"/>
                        </w:rPr>
                        <w:t>2014</w:t>
                      </w:r>
                    </w:p>
                    <w:p w:rsidR="003904A3" w:rsidRDefault="003904A3" w:rsidP="00EA4F7E">
                      <w:pPr>
                        <w:spacing w:after="96" w:line="269" w:lineRule="auto"/>
                        <w:jc w:val="center"/>
                        <w:rPr>
                          <w:color w:val="FFFFFF" w:themeColor="background1"/>
                        </w:rPr>
                      </w:pPr>
                    </w:p>
                    <w:p w:rsidR="003904A3" w:rsidRPr="00396CDA" w:rsidRDefault="003904A3" w:rsidP="00EA4F7E">
                      <w:pPr>
                        <w:spacing w:after="96" w:line="269" w:lineRule="auto"/>
                        <w:jc w:val="center"/>
                        <w:rPr>
                          <w:color w:val="FFFFFF" w:themeColor="background1"/>
                        </w:rPr>
                      </w:pPr>
                    </w:p>
                  </w:txbxContent>
                </v:textbox>
              </v:shape>
            </w:pict>
          </mc:Fallback>
        </mc:AlternateContent>
      </w:r>
      <w:r w:rsidR="00A24D31" w:rsidRPr="00C41F23">
        <w:rPr>
          <w:rFonts w:cs="Arial"/>
          <w:b/>
          <w:bCs/>
          <w:color w:val="595959" w:themeColor="text1" w:themeTint="A6"/>
          <w:sz w:val="30"/>
          <w:szCs w:val="30"/>
        </w:rPr>
        <w:t>An Established Tradition of Historic Preservation in the Twenty-First Century</w:t>
      </w:r>
    </w:p>
    <w:p w:rsidR="00A24D31" w:rsidRPr="00C41F23" w:rsidRDefault="00A24D31" w:rsidP="00EA4F7E">
      <w:pPr>
        <w:spacing w:after="96" w:line="269" w:lineRule="auto"/>
        <w:ind w:left="1267"/>
        <w:rPr>
          <w:rFonts w:cs="Arial"/>
        </w:rPr>
      </w:pPr>
      <w:r w:rsidRPr="00C41F23">
        <w:rPr>
          <w:rFonts w:cs="Arial"/>
        </w:rPr>
        <w:t>Master Plan Chapter 4 promotes preserving gateway, rural</w:t>
      </w:r>
      <w:r w:rsidR="00BE6146">
        <w:rPr>
          <w:rFonts w:cs="Arial"/>
        </w:rPr>
        <w:t>,</w:t>
      </w:r>
      <w:r w:rsidRPr="00C41F23">
        <w:rPr>
          <w:rFonts w:cs="Arial"/>
        </w:rPr>
        <w:t xml:space="preserve"> and water views</w:t>
      </w:r>
    </w:p>
    <w:p w:rsidR="00A24D31" w:rsidRPr="00C41F23" w:rsidRDefault="00A24D31" w:rsidP="00EA4F7E">
      <w:pPr>
        <w:spacing w:after="96" w:line="269" w:lineRule="auto"/>
        <w:ind w:left="1267"/>
        <w:rPr>
          <w:rFonts w:cs="Arial"/>
        </w:rPr>
      </w:pPr>
      <w:r w:rsidRPr="00C41F23">
        <w:rPr>
          <w:rFonts w:cs="Arial"/>
        </w:rPr>
        <w:t>Lamprey River designated a federal Wild and Scenic River</w:t>
      </w:r>
    </w:p>
    <w:p w:rsidR="00A24D31" w:rsidRPr="00C41F23" w:rsidRDefault="00A24D31" w:rsidP="00EA4F7E">
      <w:pPr>
        <w:spacing w:after="96" w:line="269" w:lineRule="auto"/>
        <w:ind w:left="1267"/>
        <w:rPr>
          <w:rFonts w:cs="Arial"/>
        </w:rPr>
      </w:pPr>
      <w:proofErr w:type="spellStart"/>
      <w:r w:rsidRPr="00C41F23">
        <w:rPr>
          <w:rFonts w:cs="Arial"/>
        </w:rPr>
        <w:t>Beaudet</w:t>
      </w:r>
      <w:proofErr w:type="spellEnd"/>
      <w:r w:rsidRPr="00C41F23">
        <w:rPr>
          <w:rFonts w:cs="Arial"/>
        </w:rPr>
        <w:t xml:space="preserve"> Conservation Easement protects 133.8 acres – Bennett </w:t>
      </w:r>
      <w:r w:rsidR="00DF0B6F">
        <w:rPr>
          <w:rFonts w:cs="Arial"/>
        </w:rPr>
        <w:t>Road</w:t>
      </w:r>
    </w:p>
    <w:p w:rsidR="00A24D31" w:rsidRPr="00C41F23" w:rsidRDefault="00A24D31" w:rsidP="00EA4F7E">
      <w:pPr>
        <w:spacing w:after="96" w:line="269" w:lineRule="auto"/>
        <w:ind w:left="1267"/>
        <w:rPr>
          <w:rFonts w:cs="Arial"/>
        </w:rPr>
      </w:pPr>
      <w:r w:rsidRPr="00C41F23">
        <w:rPr>
          <w:rFonts w:cs="Arial"/>
        </w:rPr>
        <w:t xml:space="preserve">Mill Pond Center Conservation Easement protects 9.79 acres – Newmarket </w:t>
      </w:r>
      <w:r w:rsidR="00DF0B6F">
        <w:rPr>
          <w:rFonts w:cs="Arial"/>
        </w:rPr>
        <w:t>Road</w:t>
      </w:r>
    </w:p>
    <w:p w:rsidR="00A24D31" w:rsidRPr="00C41F23" w:rsidRDefault="00A24D31" w:rsidP="00EA4F7E">
      <w:pPr>
        <w:spacing w:after="96" w:line="269" w:lineRule="auto"/>
        <w:ind w:left="1267"/>
        <w:rPr>
          <w:rFonts w:cs="Arial"/>
        </w:rPr>
      </w:pPr>
      <w:r w:rsidRPr="00C41F23">
        <w:rPr>
          <w:rFonts w:cs="Arial"/>
        </w:rPr>
        <w:t>Archaeological excavations commence at the Field-Bickford Tavern site (4 year project)</w:t>
      </w:r>
    </w:p>
    <w:p w:rsidR="00A24D31" w:rsidRPr="00C41F23" w:rsidRDefault="00A24D31" w:rsidP="00EA4F7E">
      <w:pPr>
        <w:spacing w:after="96" w:line="269" w:lineRule="auto"/>
        <w:ind w:left="1267"/>
        <w:rPr>
          <w:rFonts w:cs="Arial"/>
        </w:rPr>
      </w:pPr>
      <w:r w:rsidRPr="00C41F23">
        <w:rPr>
          <w:rFonts w:cs="Arial"/>
        </w:rPr>
        <w:t>Heritage Commission created by the Town Council</w:t>
      </w:r>
    </w:p>
    <w:p w:rsidR="00A24D31" w:rsidRPr="00C41F23" w:rsidRDefault="00A24D31" w:rsidP="00EA4F7E">
      <w:pPr>
        <w:spacing w:after="96" w:line="269" w:lineRule="auto"/>
        <w:ind w:left="1267"/>
        <w:rPr>
          <w:rFonts w:cs="Arial"/>
        </w:rPr>
      </w:pPr>
      <w:r w:rsidRPr="00C41F23">
        <w:rPr>
          <w:rFonts w:cs="Arial"/>
        </w:rPr>
        <w:t xml:space="preserve">Emery Farm Conservation Easement protects 58.3 acres – </w:t>
      </w:r>
      <w:proofErr w:type="spellStart"/>
      <w:r w:rsidRPr="00C41F23">
        <w:rPr>
          <w:rFonts w:cs="Arial"/>
        </w:rPr>
        <w:t>Piscataqua</w:t>
      </w:r>
      <w:proofErr w:type="spellEnd"/>
      <w:r w:rsidRPr="00C41F23">
        <w:rPr>
          <w:rFonts w:cs="Arial"/>
        </w:rPr>
        <w:t xml:space="preserve"> </w:t>
      </w:r>
      <w:r w:rsidR="00DF0B6F">
        <w:rPr>
          <w:rFonts w:cs="Arial"/>
        </w:rPr>
        <w:t>Road</w:t>
      </w:r>
    </w:p>
    <w:p w:rsidR="00A24D31" w:rsidRPr="00C41F23" w:rsidRDefault="00A24D31" w:rsidP="00EA4F7E">
      <w:pPr>
        <w:spacing w:after="96" w:line="269" w:lineRule="auto"/>
        <w:ind w:left="1267"/>
        <w:rPr>
          <w:rFonts w:cs="Arial"/>
        </w:rPr>
      </w:pPr>
      <w:r w:rsidRPr="00C41F23">
        <w:rPr>
          <w:rFonts w:cs="Arial"/>
        </w:rPr>
        <w:t xml:space="preserve">Langley Farm Conservation Easement protects 88 acres – Langley </w:t>
      </w:r>
      <w:r w:rsidR="00DF0B6F">
        <w:rPr>
          <w:rFonts w:cs="Arial"/>
        </w:rPr>
        <w:t>Road</w:t>
      </w:r>
    </w:p>
    <w:p w:rsidR="00A24D31" w:rsidRPr="00C41F23" w:rsidRDefault="00A24D31" w:rsidP="00EA4F7E">
      <w:pPr>
        <w:spacing w:after="96" w:line="269" w:lineRule="auto"/>
        <w:ind w:left="1267"/>
        <w:rPr>
          <w:rFonts w:cs="Arial"/>
        </w:rPr>
      </w:pPr>
      <w:r w:rsidRPr="00C41F23">
        <w:rPr>
          <w:rFonts w:cs="Arial"/>
        </w:rPr>
        <w:t>Town Celebration of the 275</w:t>
      </w:r>
      <w:r w:rsidRPr="00C41F23">
        <w:rPr>
          <w:rFonts w:cs="Arial"/>
          <w:vertAlign w:val="superscript"/>
        </w:rPr>
        <w:t>th</w:t>
      </w:r>
      <w:r w:rsidRPr="00C41F23">
        <w:rPr>
          <w:rFonts w:cs="Arial"/>
        </w:rPr>
        <w:t xml:space="preserve"> anniversary of the Town Charter</w:t>
      </w:r>
    </w:p>
    <w:p w:rsidR="00A24D31" w:rsidRPr="00C41F23" w:rsidRDefault="00A24D31" w:rsidP="00EA4F7E">
      <w:pPr>
        <w:spacing w:after="96" w:line="269" w:lineRule="auto"/>
        <w:ind w:left="1267"/>
        <w:rPr>
          <w:rFonts w:cs="Arial"/>
        </w:rPr>
      </w:pPr>
      <w:r w:rsidRPr="00C41F23">
        <w:rPr>
          <w:rFonts w:cs="Arial"/>
        </w:rPr>
        <w:t xml:space="preserve">Fogg Farm Conservation Easement protects 91.1 acres – Mill </w:t>
      </w:r>
      <w:r w:rsidR="00DF0B6F">
        <w:rPr>
          <w:rFonts w:cs="Arial"/>
        </w:rPr>
        <w:t>Road</w:t>
      </w:r>
    </w:p>
    <w:p w:rsidR="00A24D31" w:rsidRPr="00C41F23" w:rsidRDefault="00A24D31" w:rsidP="00EA4F7E">
      <w:pPr>
        <w:spacing w:after="96" w:line="269" w:lineRule="auto"/>
        <w:ind w:left="1267"/>
        <w:rPr>
          <w:rFonts w:cs="Arial"/>
        </w:rPr>
      </w:pPr>
      <w:proofErr w:type="spellStart"/>
      <w:r w:rsidRPr="00C41F23">
        <w:rPr>
          <w:rFonts w:cs="Arial"/>
        </w:rPr>
        <w:t>Gangwer</w:t>
      </w:r>
      <w:proofErr w:type="spellEnd"/>
      <w:r w:rsidRPr="00C41F23">
        <w:rPr>
          <w:rFonts w:cs="Arial"/>
        </w:rPr>
        <w:t xml:space="preserve"> </w:t>
      </w:r>
      <w:proofErr w:type="spellStart"/>
      <w:r w:rsidRPr="00C41F23">
        <w:rPr>
          <w:rFonts w:cs="Arial"/>
        </w:rPr>
        <w:t>Roselawn</w:t>
      </w:r>
      <w:proofErr w:type="spellEnd"/>
      <w:r w:rsidRPr="00C41F23">
        <w:rPr>
          <w:rFonts w:cs="Arial"/>
        </w:rPr>
        <w:t xml:space="preserve"> Farm Conservation Easement protects 51 acres – Madbury line</w:t>
      </w:r>
    </w:p>
    <w:p w:rsidR="00A24D31" w:rsidRPr="00C41F23" w:rsidRDefault="00A24D31" w:rsidP="00EA4F7E">
      <w:pPr>
        <w:spacing w:after="96" w:line="269" w:lineRule="auto"/>
        <w:ind w:left="1267"/>
        <w:rPr>
          <w:rFonts w:cs="Arial"/>
        </w:rPr>
      </w:pPr>
      <w:r w:rsidRPr="00C41F23">
        <w:rPr>
          <w:rFonts w:cs="Arial"/>
        </w:rPr>
        <w:t xml:space="preserve">Smith Farm Conservation Easement protects 28.3 acres – Back River </w:t>
      </w:r>
      <w:r w:rsidR="00DF0B6F">
        <w:rPr>
          <w:rFonts w:cs="Arial"/>
        </w:rPr>
        <w:t>Road</w:t>
      </w:r>
    </w:p>
    <w:p w:rsidR="00A24D31" w:rsidRPr="00C41F23" w:rsidRDefault="00A24D31" w:rsidP="00EA4F7E">
      <w:pPr>
        <w:spacing w:after="96" w:line="269" w:lineRule="auto"/>
        <w:ind w:left="1267"/>
        <w:rPr>
          <w:rFonts w:cs="Arial"/>
        </w:rPr>
      </w:pPr>
      <w:r w:rsidRPr="00C41F23">
        <w:rPr>
          <w:rFonts w:cs="Arial"/>
        </w:rPr>
        <w:t>Oyster River Dam chosen for the ‘Seven to Save</w:t>
      </w:r>
      <w:r w:rsidR="00BE6146">
        <w:rPr>
          <w:rFonts w:cs="Arial"/>
        </w:rPr>
        <w:t>’</w:t>
      </w:r>
      <w:r w:rsidRPr="00C41F23">
        <w:rPr>
          <w:rFonts w:cs="Arial"/>
        </w:rPr>
        <w:t xml:space="preserve"> list by the NH Preservation Alliance</w:t>
      </w:r>
    </w:p>
    <w:p w:rsidR="00A24D31" w:rsidRPr="00C41F23" w:rsidRDefault="00A24D31" w:rsidP="00EA4F7E">
      <w:pPr>
        <w:spacing w:after="96" w:line="269" w:lineRule="auto"/>
        <w:ind w:left="1267"/>
        <w:rPr>
          <w:rFonts w:cs="Arial"/>
        </w:rPr>
      </w:pPr>
      <w:r w:rsidRPr="00C41F23">
        <w:rPr>
          <w:rFonts w:cs="Arial"/>
        </w:rPr>
        <w:t>Historic District Commission provides a walking tour of historic sites</w:t>
      </w:r>
    </w:p>
    <w:p w:rsidR="00A24D31" w:rsidRPr="00C41F23" w:rsidRDefault="00A24D31" w:rsidP="00EA4F7E">
      <w:pPr>
        <w:spacing w:after="96" w:line="269" w:lineRule="auto"/>
        <w:ind w:left="1267"/>
        <w:rPr>
          <w:rFonts w:cs="Arial"/>
        </w:rPr>
      </w:pPr>
      <w:r w:rsidRPr="00C41F23">
        <w:rPr>
          <w:rFonts w:cs="Arial"/>
        </w:rPr>
        <w:t>Archaeological excavations at the Wiggin-</w:t>
      </w:r>
      <w:proofErr w:type="spellStart"/>
      <w:r w:rsidRPr="00C41F23">
        <w:rPr>
          <w:rFonts w:cs="Arial"/>
        </w:rPr>
        <w:t>Wiswall</w:t>
      </w:r>
      <w:proofErr w:type="spellEnd"/>
      <w:r w:rsidRPr="00C41F23">
        <w:rPr>
          <w:rFonts w:cs="Arial"/>
        </w:rPr>
        <w:t xml:space="preserve"> mills site</w:t>
      </w:r>
    </w:p>
    <w:p w:rsidR="00A24D31" w:rsidRPr="00C41F23" w:rsidRDefault="00A24D31" w:rsidP="00EA4F7E">
      <w:pPr>
        <w:spacing w:after="96" w:line="269" w:lineRule="auto"/>
        <w:ind w:left="1267"/>
        <w:rPr>
          <w:rFonts w:cs="Arial"/>
        </w:rPr>
      </w:pPr>
      <w:proofErr w:type="spellStart"/>
      <w:r w:rsidRPr="00C41F23">
        <w:rPr>
          <w:rFonts w:cs="Arial"/>
        </w:rPr>
        <w:t>Beaudet</w:t>
      </w:r>
      <w:proofErr w:type="spellEnd"/>
      <w:r w:rsidRPr="00C41F23">
        <w:rPr>
          <w:rFonts w:cs="Arial"/>
        </w:rPr>
        <w:t xml:space="preserve"> Conservation Easement protects 64.2 acres – Bennett </w:t>
      </w:r>
      <w:r w:rsidR="00DF0B6F">
        <w:rPr>
          <w:rFonts w:cs="Arial"/>
        </w:rPr>
        <w:t>Road</w:t>
      </w:r>
    </w:p>
    <w:p w:rsidR="00A24D31" w:rsidRPr="00C41F23" w:rsidRDefault="00A24D31" w:rsidP="00EA4F7E">
      <w:pPr>
        <w:spacing w:after="96" w:line="269" w:lineRule="auto"/>
        <w:ind w:left="1267"/>
        <w:rPr>
          <w:rFonts w:cs="Arial"/>
        </w:rPr>
      </w:pPr>
      <w:r w:rsidRPr="00C41F23">
        <w:rPr>
          <w:rFonts w:cs="Arial"/>
        </w:rPr>
        <w:t>Smith Chapel listed on the N</w:t>
      </w:r>
      <w:r w:rsidR="00633E57">
        <w:rPr>
          <w:rFonts w:cs="Arial"/>
        </w:rPr>
        <w:t xml:space="preserve">ew </w:t>
      </w:r>
      <w:r w:rsidRPr="00C41F23">
        <w:rPr>
          <w:rFonts w:cs="Arial"/>
        </w:rPr>
        <w:t>H</w:t>
      </w:r>
      <w:r w:rsidR="00633E57">
        <w:rPr>
          <w:rFonts w:cs="Arial"/>
        </w:rPr>
        <w:t>ampshire</w:t>
      </w:r>
      <w:r w:rsidRPr="00C41F23">
        <w:rPr>
          <w:rFonts w:cs="Arial"/>
        </w:rPr>
        <w:t xml:space="preserve"> Register of Historic Places</w:t>
      </w:r>
    </w:p>
    <w:p w:rsidR="00A24D31" w:rsidRPr="00C41F23" w:rsidRDefault="00A24D31" w:rsidP="00EA4F7E">
      <w:pPr>
        <w:spacing w:after="96" w:line="269" w:lineRule="auto"/>
        <w:ind w:left="1267"/>
        <w:rPr>
          <w:rFonts w:cs="Arial"/>
        </w:rPr>
      </w:pPr>
      <w:r w:rsidRPr="00C41F23">
        <w:rPr>
          <w:rFonts w:cs="Arial"/>
        </w:rPr>
        <w:t>Smith Chapel listed on the National Register of Historic Places</w:t>
      </w:r>
    </w:p>
    <w:p w:rsidR="00A24D31" w:rsidRPr="00C41F23" w:rsidRDefault="00A24D31" w:rsidP="00EA4F7E">
      <w:pPr>
        <w:spacing w:after="96" w:line="269" w:lineRule="auto"/>
        <w:ind w:left="1267"/>
        <w:rPr>
          <w:rFonts w:cs="Arial"/>
        </w:rPr>
      </w:pPr>
      <w:r w:rsidRPr="00C41F23">
        <w:rPr>
          <w:rFonts w:cs="Arial"/>
        </w:rPr>
        <w:t>Oyster River Dam Centennial Celebration sponsored by the HDC, DHA and P&amp;R</w:t>
      </w:r>
    </w:p>
    <w:p w:rsidR="00A24D31" w:rsidRPr="00C41F23" w:rsidRDefault="00A24D31" w:rsidP="00EA4F7E">
      <w:pPr>
        <w:spacing w:after="96" w:line="269" w:lineRule="auto"/>
        <w:ind w:left="1267"/>
        <w:rPr>
          <w:rFonts w:cs="Arial"/>
        </w:rPr>
      </w:pPr>
      <w:r w:rsidRPr="00C41F23">
        <w:rPr>
          <w:rFonts w:cs="Arial"/>
        </w:rPr>
        <w:t xml:space="preserve">Amber Acres Conservation Easement protects 38.5 acres – Mast </w:t>
      </w:r>
      <w:r w:rsidR="00DF0B6F">
        <w:rPr>
          <w:rFonts w:cs="Arial"/>
        </w:rPr>
        <w:t>Road</w:t>
      </w:r>
    </w:p>
    <w:p w:rsidR="00A24D31" w:rsidRPr="00C41F23" w:rsidRDefault="00A24D31" w:rsidP="00EA4F7E">
      <w:pPr>
        <w:spacing w:after="96" w:line="269" w:lineRule="auto"/>
        <w:ind w:left="1267"/>
        <w:rPr>
          <w:rFonts w:cs="Arial"/>
        </w:rPr>
      </w:pPr>
      <w:r w:rsidRPr="00C41F23">
        <w:rPr>
          <w:rFonts w:cs="Arial"/>
        </w:rPr>
        <w:t xml:space="preserve">Oyster River Forest Conservation Easement protects 172.4 acres – Packers Falls </w:t>
      </w:r>
      <w:r w:rsidR="00DF0B6F">
        <w:rPr>
          <w:rFonts w:cs="Arial"/>
        </w:rPr>
        <w:t>Road</w:t>
      </w:r>
    </w:p>
    <w:p w:rsidR="00A24D31" w:rsidRPr="00C41F23" w:rsidRDefault="00A24D31" w:rsidP="00EA4F7E">
      <w:pPr>
        <w:spacing w:after="96" w:line="269" w:lineRule="auto"/>
        <w:ind w:left="1267"/>
        <w:rPr>
          <w:rFonts w:cs="Arial"/>
        </w:rPr>
      </w:pPr>
      <w:r w:rsidRPr="00C41F23">
        <w:rPr>
          <w:rFonts w:cs="Arial"/>
        </w:rPr>
        <w:t xml:space="preserve">Residents form ‘Friends of the UNH Outdoor Pool’ in </w:t>
      </w:r>
      <w:r w:rsidR="00357A2A">
        <w:rPr>
          <w:rFonts w:cs="Arial"/>
        </w:rPr>
        <w:t>an</w:t>
      </w:r>
      <w:r w:rsidRPr="00C41F23">
        <w:rPr>
          <w:rFonts w:cs="Arial"/>
        </w:rPr>
        <w:t xml:space="preserve"> effort to </w:t>
      </w:r>
      <w:r w:rsidR="00357A2A">
        <w:rPr>
          <w:rFonts w:cs="Arial"/>
        </w:rPr>
        <w:t xml:space="preserve">save </w:t>
      </w:r>
      <w:r w:rsidR="004F306E">
        <w:rPr>
          <w:rFonts w:cs="Arial"/>
        </w:rPr>
        <w:t>one of the</w:t>
      </w:r>
      <w:r w:rsidR="00357A2A">
        <w:rPr>
          <w:rFonts w:cs="Arial"/>
        </w:rPr>
        <w:t xml:space="preserve"> last surviving WPA-funded</w:t>
      </w:r>
      <w:r w:rsidR="004F306E">
        <w:rPr>
          <w:rFonts w:cs="Arial"/>
        </w:rPr>
        <w:t xml:space="preserve"> outdoor</w:t>
      </w:r>
      <w:r w:rsidR="00357A2A">
        <w:rPr>
          <w:rFonts w:cs="Arial"/>
        </w:rPr>
        <w:t xml:space="preserve"> pool</w:t>
      </w:r>
      <w:r w:rsidR="004F306E">
        <w:rPr>
          <w:rFonts w:cs="Arial"/>
        </w:rPr>
        <w:t>s</w:t>
      </w:r>
      <w:r w:rsidR="00357A2A">
        <w:rPr>
          <w:rFonts w:cs="Arial"/>
        </w:rPr>
        <w:t xml:space="preserve"> in the U.S. </w:t>
      </w:r>
      <w:r w:rsidR="004F306E">
        <w:rPr>
          <w:rFonts w:cs="Arial"/>
        </w:rPr>
        <w:t>(</w:t>
      </w:r>
      <w:r w:rsidR="00357A2A">
        <w:rPr>
          <w:rFonts w:cs="Arial"/>
        </w:rPr>
        <w:t xml:space="preserve">pool </w:t>
      </w:r>
      <w:r w:rsidR="004F306E">
        <w:rPr>
          <w:rFonts w:cs="Arial"/>
        </w:rPr>
        <w:t>demolished in 2014)</w:t>
      </w:r>
    </w:p>
    <w:p w:rsidR="00A24D31" w:rsidRPr="00C41F23" w:rsidRDefault="00A24D31" w:rsidP="00EA4F7E">
      <w:pPr>
        <w:spacing w:after="96" w:line="269" w:lineRule="auto"/>
        <w:ind w:left="1267"/>
        <w:rPr>
          <w:rFonts w:cs="Arial"/>
        </w:rPr>
      </w:pPr>
      <w:r w:rsidRPr="00C41F23">
        <w:rPr>
          <w:rFonts w:cs="Arial"/>
        </w:rPr>
        <w:t>Oyster River Dam listed on the N</w:t>
      </w:r>
      <w:r w:rsidR="00633E57">
        <w:rPr>
          <w:rFonts w:cs="Arial"/>
        </w:rPr>
        <w:t xml:space="preserve">ew </w:t>
      </w:r>
      <w:r w:rsidRPr="00C41F23">
        <w:rPr>
          <w:rFonts w:cs="Arial"/>
        </w:rPr>
        <w:t>H</w:t>
      </w:r>
      <w:r w:rsidR="00633E57">
        <w:rPr>
          <w:rFonts w:cs="Arial"/>
        </w:rPr>
        <w:t>ampshire</w:t>
      </w:r>
      <w:r w:rsidRPr="00C41F23">
        <w:rPr>
          <w:rFonts w:cs="Arial"/>
        </w:rPr>
        <w:t xml:space="preserve"> Register of Historic Places</w:t>
      </w:r>
    </w:p>
    <w:p w:rsidR="00A24D31" w:rsidRPr="00C41F23" w:rsidRDefault="00CF477E" w:rsidP="00094AE4">
      <w:pPr>
        <w:spacing w:after="160"/>
        <w:ind w:left="1267"/>
        <w:rPr>
          <w:rFonts w:cs="Arial"/>
          <w:bCs/>
          <w:sz w:val="30"/>
          <w:szCs w:val="30"/>
        </w:rPr>
      </w:pPr>
      <w:r w:rsidRPr="00396CDA">
        <w:rPr>
          <w:rFonts w:ascii="Arial" w:hAnsi="Arial" w:cs="Arial"/>
          <w:noProof/>
          <w:sz w:val="24"/>
          <w:szCs w:val="24"/>
        </w:rPr>
        <w:lastRenderedPageBreak/>
        <mc:AlternateContent>
          <mc:Choice Requires="wps">
            <w:drawing>
              <wp:anchor distT="0" distB="0" distL="114300" distR="114300" simplePos="0" relativeHeight="252240896" behindDoc="0" locked="0" layoutInCell="1" allowOverlap="1" wp14:anchorId="6142FE68" wp14:editId="6226B35F">
                <wp:simplePos x="0" y="0"/>
                <wp:positionH relativeFrom="column">
                  <wp:posOffset>-19878</wp:posOffset>
                </wp:positionH>
                <wp:positionV relativeFrom="paragraph">
                  <wp:posOffset>-31805</wp:posOffset>
                </wp:positionV>
                <wp:extent cx="577850" cy="3227235"/>
                <wp:effectExtent l="0" t="0" r="0" b="0"/>
                <wp:wrapNone/>
                <wp:docPr id="1075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227235"/>
                        </a:xfrm>
                        <a:prstGeom prst="rect">
                          <a:avLst/>
                        </a:prstGeom>
                        <a:solidFill>
                          <a:schemeClr val="bg1">
                            <a:lumMod val="50000"/>
                          </a:schemeClr>
                        </a:solidFill>
                        <a:ln w="9525">
                          <a:noFill/>
                          <a:miter lim="800000"/>
                          <a:headEnd/>
                          <a:tailEnd/>
                        </a:ln>
                      </wps:spPr>
                      <wps:txbx>
                        <w:txbxContent>
                          <w:p w:rsidR="003904A3" w:rsidRDefault="003904A3" w:rsidP="00094AE4">
                            <w:pPr>
                              <w:spacing w:after="160"/>
                              <w:jc w:val="center"/>
                              <w:rPr>
                                <w:color w:val="FFFFFF" w:themeColor="background1"/>
                              </w:rPr>
                            </w:pPr>
                          </w:p>
                          <w:p w:rsidR="003904A3" w:rsidRDefault="003904A3" w:rsidP="00094AE4">
                            <w:pPr>
                              <w:spacing w:after="160"/>
                              <w:jc w:val="center"/>
                              <w:rPr>
                                <w:color w:val="FFFFFF" w:themeColor="background1"/>
                              </w:rPr>
                            </w:pPr>
                            <w:r>
                              <w:rPr>
                                <w:color w:val="FFFFFF" w:themeColor="background1"/>
                              </w:rPr>
                              <w:t>1936</w:t>
                            </w:r>
                          </w:p>
                          <w:p w:rsidR="003904A3" w:rsidRDefault="003904A3" w:rsidP="00094AE4">
                            <w:pPr>
                              <w:spacing w:after="160"/>
                              <w:jc w:val="center"/>
                              <w:rPr>
                                <w:color w:val="FFFFFF" w:themeColor="background1"/>
                              </w:rPr>
                            </w:pPr>
                            <w:r>
                              <w:rPr>
                                <w:color w:val="FFFFFF" w:themeColor="background1"/>
                              </w:rPr>
                              <w:t>1972</w:t>
                            </w:r>
                          </w:p>
                          <w:p w:rsidR="003904A3" w:rsidRDefault="003904A3" w:rsidP="00094AE4">
                            <w:pPr>
                              <w:spacing w:after="160"/>
                              <w:jc w:val="center"/>
                              <w:rPr>
                                <w:color w:val="FFFFFF" w:themeColor="background1"/>
                              </w:rPr>
                            </w:pPr>
                            <w:r>
                              <w:rPr>
                                <w:color w:val="FFFFFF" w:themeColor="background1"/>
                              </w:rPr>
                              <w:t>1995</w:t>
                            </w:r>
                          </w:p>
                          <w:p w:rsidR="003904A3" w:rsidRDefault="003904A3" w:rsidP="00094AE4">
                            <w:pPr>
                              <w:spacing w:after="160"/>
                              <w:jc w:val="center"/>
                              <w:rPr>
                                <w:color w:val="FFFFFF" w:themeColor="background1"/>
                              </w:rPr>
                            </w:pPr>
                            <w:r>
                              <w:rPr>
                                <w:color w:val="FFFFFF" w:themeColor="background1"/>
                              </w:rPr>
                              <w:t>1995</w:t>
                            </w:r>
                          </w:p>
                          <w:p w:rsidR="003904A3" w:rsidRDefault="003904A3" w:rsidP="00094AE4">
                            <w:pPr>
                              <w:spacing w:after="160"/>
                              <w:jc w:val="center"/>
                              <w:rPr>
                                <w:color w:val="FFFFFF" w:themeColor="background1"/>
                              </w:rPr>
                            </w:pPr>
                            <w:r>
                              <w:rPr>
                                <w:color w:val="FFFFFF" w:themeColor="background1"/>
                              </w:rPr>
                              <w:t>2000</w:t>
                            </w:r>
                          </w:p>
                          <w:p w:rsidR="003904A3" w:rsidRDefault="003904A3" w:rsidP="00094AE4">
                            <w:pPr>
                              <w:spacing w:after="160"/>
                              <w:jc w:val="center"/>
                              <w:rPr>
                                <w:color w:val="FFFFFF" w:themeColor="background1"/>
                              </w:rPr>
                            </w:pPr>
                            <w:r>
                              <w:rPr>
                                <w:color w:val="FFFFFF" w:themeColor="background1"/>
                              </w:rPr>
                              <w:t>2001</w:t>
                            </w:r>
                          </w:p>
                          <w:p w:rsidR="003904A3" w:rsidRDefault="003904A3" w:rsidP="00094AE4">
                            <w:pPr>
                              <w:spacing w:after="160"/>
                              <w:jc w:val="center"/>
                              <w:rPr>
                                <w:color w:val="FFFFFF" w:themeColor="background1"/>
                              </w:rPr>
                            </w:pPr>
                            <w:r>
                              <w:rPr>
                                <w:color w:val="FFFFFF" w:themeColor="background1"/>
                              </w:rPr>
                              <w:t>2008</w:t>
                            </w:r>
                          </w:p>
                          <w:p w:rsidR="003904A3" w:rsidRDefault="003904A3" w:rsidP="00094AE4">
                            <w:pPr>
                              <w:spacing w:after="160"/>
                              <w:jc w:val="center"/>
                              <w:rPr>
                                <w:color w:val="FFFFFF" w:themeColor="background1"/>
                              </w:rPr>
                            </w:pPr>
                            <w:r>
                              <w:rPr>
                                <w:color w:val="FFFFFF" w:themeColor="background1"/>
                              </w:rPr>
                              <w:t>2012</w:t>
                            </w:r>
                          </w:p>
                          <w:p w:rsidR="003904A3" w:rsidRPr="00396CDA" w:rsidRDefault="003904A3" w:rsidP="00094AE4">
                            <w:pPr>
                              <w:jc w:val="center"/>
                              <w:rPr>
                                <w:color w:val="FFFFFF" w:themeColor="background1"/>
                              </w:rPr>
                            </w:pPr>
                            <w:r>
                              <w:rPr>
                                <w:color w:val="FFFFFF" w:themeColor="background1"/>
                              </w:rPr>
                              <w:t>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1.55pt;margin-top:-2.5pt;width:45.5pt;height:254.1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" fillcolor="#7f7f7f [1612]" stroked="f">
                <v:textbox>
                  <w:txbxContent>
                    <w:p w:rsidR="003904A3" w:rsidRDefault="003904A3" w:rsidP="00094AE4">
                      <w:pPr>
                        <w:spacing w:after="160"/>
                        <w:jc w:val="center"/>
                        <w:rPr>
                          <w:color w:val="FFFFFF" w:themeColor="background1"/>
                        </w:rPr>
                      </w:pPr>
                    </w:p>
                    <w:p w:rsidR="003904A3" w:rsidRDefault="003904A3" w:rsidP="00094AE4">
                      <w:pPr>
                        <w:spacing w:after="160"/>
                        <w:jc w:val="center"/>
                        <w:rPr>
                          <w:color w:val="FFFFFF" w:themeColor="background1"/>
                        </w:rPr>
                      </w:pPr>
                      <w:r>
                        <w:rPr>
                          <w:color w:val="FFFFFF" w:themeColor="background1"/>
                        </w:rPr>
                        <w:t>1936</w:t>
                      </w:r>
                    </w:p>
                    <w:p w:rsidR="003904A3" w:rsidRDefault="003904A3" w:rsidP="00094AE4">
                      <w:pPr>
                        <w:spacing w:after="160"/>
                        <w:jc w:val="center"/>
                        <w:rPr>
                          <w:color w:val="FFFFFF" w:themeColor="background1"/>
                        </w:rPr>
                      </w:pPr>
                      <w:r>
                        <w:rPr>
                          <w:color w:val="FFFFFF" w:themeColor="background1"/>
                        </w:rPr>
                        <w:t>1972</w:t>
                      </w:r>
                    </w:p>
                    <w:p w:rsidR="003904A3" w:rsidRDefault="003904A3" w:rsidP="00094AE4">
                      <w:pPr>
                        <w:spacing w:after="160"/>
                        <w:jc w:val="center"/>
                        <w:rPr>
                          <w:color w:val="FFFFFF" w:themeColor="background1"/>
                        </w:rPr>
                      </w:pPr>
                      <w:r>
                        <w:rPr>
                          <w:color w:val="FFFFFF" w:themeColor="background1"/>
                        </w:rPr>
                        <w:t>1995</w:t>
                      </w:r>
                    </w:p>
                    <w:p w:rsidR="003904A3" w:rsidRDefault="003904A3" w:rsidP="00094AE4">
                      <w:pPr>
                        <w:spacing w:after="160"/>
                        <w:jc w:val="center"/>
                        <w:rPr>
                          <w:color w:val="FFFFFF" w:themeColor="background1"/>
                        </w:rPr>
                      </w:pPr>
                      <w:r>
                        <w:rPr>
                          <w:color w:val="FFFFFF" w:themeColor="background1"/>
                        </w:rPr>
                        <w:t>1995</w:t>
                      </w:r>
                    </w:p>
                    <w:p w:rsidR="003904A3" w:rsidRDefault="003904A3" w:rsidP="00094AE4">
                      <w:pPr>
                        <w:spacing w:after="160"/>
                        <w:jc w:val="center"/>
                        <w:rPr>
                          <w:color w:val="FFFFFF" w:themeColor="background1"/>
                        </w:rPr>
                      </w:pPr>
                      <w:r>
                        <w:rPr>
                          <w:color w:val="FFFFFF" w:themeColor="background1"/>
                        </w:rPr>
                        <w:t>2000</w:t>
                      </w:r>
                    </w:p>
                    <w:p w:rsidR="003904A3" w:rsidRDefault="003904A3" w:rsidP="00094AE4">
                      <w:pPr>
                        <w:spacing w:after="160"/>
                        <w:jc w:val="center"/>
                        <w:rPr>
                          <w:color w:val="FFFFFF" w:themeColor="background1"/>
                        </w:rPr>
                      </w:pPr>
                      <w:r>
                        <w:rPr>
                          <w:color w:val="FFFFFF" w:themeColor="background1"/>
                        </w:rPr>
                        <w:t>2001</w:t>
                      </w:r>
                    </w:p>
                    <w:p w:rsidR="003904A3" w:rsidRDefault="003904A3" w:rsidP="00094AE4">
                      <w:pPr>
                        <w:spacing w:after="160"/>
                        <w:jc w:val="center"/>
                        <w:rPr>
                          <w:color w:val="FFFFFF" w:themeColor="background1"/>
                        </w:rPr>
                      </w:pPr>
                      <w:r>
                        <w:rPr>
                          <w:color w:val="FFFFFF" w:themeColor="background1"/>
                        </w:rPr>
                        <w:t>2008</w:t>
                      </w:r>
                    </w:p>
                    <w:p w:rsidR="003904A3" w:rsidRDefault="003904A3" w:rsidP="00094AE4">
                      <w:pPr>
                        <w:spacing w:after="160"/>
                        <w:jc w:val="center"/>
                        <w:rPr>
                          <w:color w:val="FFFFFF" w:themeColor="background1"/>
                        </w:rPr>
                      </w:pPr>
                      <w:r>
                        <w:rPr>
                          <w:color w:val="FFFFFF" w:themeColor="background1"/>
                        </w:rPr>
                        <w:t>2012</w:t>
                      </w:r>
                    </w:p>
                    <w:p w:rsidR="003904A3" w:rsidRPr="00396CDA" w:rsidRDefault="003904A3" w:rsidP="00094AE4">
                      <w:pPr>
                        <w:jc w:val="center"/>
                        <w:rPr>
                          <w:color w:val="FFFFFF" w:themeColor="background1"/>
                        </w:rPr>
                      </w:pPr>
                      <w:r>
                        <w:rPr>
                          <w:color w:val="FFFFFF" w:themeColor="background1"/>
                        </w:rPr>
                        <w:t>2014</w:t>
                      </w:r>
                    </w:p>
                  </w:txbxContent>
                </v:textbox>
              </v:shape>
            </w:pict>
          </mc:Fallback>
        </mc:AlternateContent>
      </w:r>
      <w:r w:rsidR="00A24D31" w:rsidRPr="00C41F23">
        <w:rPr>
          <w:rFonts w:cs="Arial"/>
          <w:b/>
          <w:bCs/>
          <w:color w:val="595959" w:themeColor="text1" w:themeTint="A6"/>
          <w:sz w:val="30"/>
          <w:szCs w:val="30"/>
        </w:rPr>
        <w:t>Architectural Surveys</w:t>
      </w:r>
      <w:r w:rsidR="00A24D31" w:rsidRPr="00C41F23">
        <w:rPr>
          <w:rFonts w:cs="Arial"/>
          <w:b/>
          <w:bCs/>
          <w:sz w:val="30"/>
          <w:szCs w:val="30"/>
        </w:rPr>
        <w:tab/>
      </w:r>
    </w:p>
    <w:p w:rsidR="00A24D31" w:rsidRPr="00C41F23" w:rsidRDefault="00A24D31" w:rsidP="00094AE4">
      <w:pPr>
        <w:spacing w:after="160"/>
        <w:ind w:left="1267"/>
        <w:rPr>
          <w:rFonts w:cs="Arial"/>
        </w:rPr>
      </w:pPr>
      <w:r w:rsidRPr="00C41F23">
        <w:rPr>
          <w:rFonts w:cs="Arial"/>
        </w:rPr>
        <w:t xml:space="preserve">Historic American Buildings Surveys completed </w:t>
      </w:r>
    </w:p>
    <w:p w:rsidR="00A24D31" w:rsidRPr="00C41F23" w:rsidRDefault="00A24D31" w:rsidP="00094AE4">
      <w:pPr>
        <w:spacing w:after="160"/>
        <w:ind w:left="1267"/>
        <w:rPr>
          <w:rFonts w:cs="Arial"/>
        </w:rPr>
      </w:pPr>
      <w:r w:rsidRPr="00C41F23">
        <w:rPr>
          <w:rFonts w:cs="Arial"/>
        </w:rPr>
        <w:t>Report on the General John Sullivan house</w:t>
      </w:r>
    </w:p>
    <w:p w:rsidR="00A24D31" w:rsidRPr="00C41F23" w:rsidRDefault="00A24D31" w:rsidP="00094AE4">
      <w:pPr>
        <w:spacing w:after="160"/>
        <w:ind w:left="1267"/>
        <w:rPr>
          <w:rFonts w:cs="Arial"/>
        </w:rPr>
      </w:pPr>
      <w:r w:rsidRPr="00C41F23">
        <w:rPr>
          <w:rFonts w:cs="Arial"/>
        </w:rPr>
        <w:t>Report on the Bickford-</w:t>
      </w:r>
      <w:proofErr w:type="spellStart"/>
      <w:r w:rsidRPr="00C41F23">
        <w:rPr>
          <w:rFonts w:cs="Arial"/>
        </w:rPr>
        <w:t>Chesley</w:t>
      </w:r>
      <w:proofErr w:type="spellEnd"/>
      <w:r w:rsidRPr="00C41F23">
        <w:rPr>
          <w:rFonts w:cs="Arial"/>
        </w:rPr>
        <w:t xml:space="preserve"> farmhouse at Wagon Hill</w:t>
      </w:r>
    </w:p>
    <w:p w:rsidR="00A24D31" w:rsidRPr="00C41F23" w:rsidRDefault="00A24D31" w:rsidP="00094AE4">
      <w:pPr>
        <w:spacing w:after="160"/>
        <w:ind w:left="1267"/>
        <w:rPr>
          <w:rFonts w:cs="Arial"/>
        </w:rPr>
      </w:pPr>
      <w:r w:rsidRPr="00C41F23">
        <w:rPr>
          <w:rFonts w:cs="Arial"/>
        </w:rPr>
        <w:t>Report on the Hill-Woodman-Frost homestead by Dr. James L. Garvin, NH State Architectural Historian</w:t>
      </w:r>
    </w:p>
    <w:p w:rsidR="00A24D31" w:rsidRPr="00C41F23" w:rsidRDefault="00F70E09" w:rsidP="00094AE4">
      <w:pPr>
        <w:spacing w:after="160"/>
        <w:ind w:left="1267"/>
        <w:rPr>
          <w:rFonts w:cs="Arial"/>
        </w:rPr>
      </w:pPr>
      <w:r w:rsidRPr="00357A2A">
        <w:rPr>
          <w:rFonts w:cs="Arial"/>
          <w:b/>
          <w:bCs/>
          <w:noProof/>
          <w:color w:val="595959" w:themeColor="text1" w:themeTint="A6"/>
          <w:sz w:val="30"/>
          <w:szCs w:val="30"/>
        </w:rPr>
        <mc:AlternateContent>
          <mc:Choice Requires="wps">
            <w:drawing>
              <wp:anchor distT="0" distB="0" distL="114300" distR="114300" simplePos="0" relativeHeight="252333056" behindDoc="0" locked="0" layoutInCell="1" allowOverlap="1" wp14:anchorId="2E037DEF" wp14:editId="5703171C">
                <wp:simplePos x="0" y="0"/>
                <wp:positionH relativeFrom="column">
                  <wp:posOffset>6715125</wp:posOffset>
                </wp:positionH>
                <wp:positionV relativeFrom="paragraph">
                  <wp:posOffset>35560</wp:posOffset>
                </wp:positionV>
                <wp:extent cx="2348865" cy="1485900"/>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865" cy="1485900"/>
                        </a:xfrm>
                        <a:prstGeom prst="rect">
                          <a:avLst/>
                        </a:prstGeom>
                        <a:solidFill>
                          <a:schemeClr val="bg1">
                            <a:lumMod val="75000"/>
                          </a:schemeClr>
                        </a:solidFill>
                        <a:ln w="9525">
                          <a:noFill/>
                          <a:miter lim="800000"/>
                          <a:headEnd/>
                          <a:tailEnd/>
                        </a:ln>
                      </wps:spPr>
                      <wps:txbx>
                        <w:txbxContent>
                          <w:p w:rsidR="003904A3" w:rsidRDefault="003904A3">
                            <w:r>
                              <w:t xml:space="preserve">A town survey of buildings in Durham that are 100 years or older is available at: </w:t>
                            </w:r>
                            <w:hyperlink r:id="rId51" w:history="1">
                              <w:r>
                                <w:rPr>
                                  <w:rStyle w:val="Hyperlink"/>
                                  <w:sz w:val="28"/>
                                  <w:szCs w:val="28"/>
                                </w:rPr>
                                <w:t>http://www.ci.durham.nh.us/sites/default/files/fileattachments/planningandzoning/historic_resources_chapter_-_building_list.pdf</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528.75pt;margin-top:2.8pt;width:184.95pt;height:117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" fillcolor="#bfbfbf [2412]" stroked="f">
                <v:textbox>
                  <w:txbxContent>
                    <w:p w:rsidR="003904A3" w:rsidRDefault="003904A3">
                      <w:r>
                        <w:t xml:space="preserve">A town survey of buildings in Durham that are 100 years or older is available at: </w:t>
                      </w:r>
                      <w:hyperlink r:id="rId52" w:history="1">
                        <w:r>
                          <w:rPr>
                            <w:rStyle w:val="Hyperlink"/>
                            <w:sz w:val="28"/>
                            <w:szCs w:val="28"/>
                          </w:rPr>
                          <w:t>http://www.ci.durham.nh.us/sites/default/files/fileattachments/planningandzoning/historic_resources_chapter_-_building_list.pdf</w:t>
                        </w:r>
                      </w:hyperlink>
                    </w:p>
                  </w:txbxContent>
                </v:textbox>
              </v:shape>
            </w:pict>
          </mc:Fallback>
        </mc:AlternateContent>
      </w:r>
      <w:r w:rsidR="00A24D31" w:rsidRPr="00C41F23">
        <w:rPr>
          <w:rFonts w:cs="Arial"/>
        </w:rPr>
        <w:t xml:space="preserve">Report on the </w:t>
      </w:r>
      <w:proofErr w:type="spellStart"/>
      <w:r w:rsidR="00A24D31" w:rsidRPr="00C41F23">
        <w:rPr>
          <w:rFonts w:cs="Arial"/>
        </w:rPr>
        <w:t>Mellen</w:t>
      </w:r>
      <w:proofErr w:type="spellEnd"/>
      <w:r w:rsidR="00A24D31" w:rsidRPr="00C41F23">
        <w:rPr>
          <w:rFonts w:cs="Arial"/>
        </w:rPr>
        <w:t xml:space="preserve"> House by Dr. James L. Garvin, NH State Architectural Historian</w:t>
      </w:r>
    </w:p>
    <w:p w:rsidR="00A24D31" w:rsidRPr="00C41F23" w:rsidRDefault="00A24D31" w:rsidP="00094AE4">
      <w:pPr>
        <w:spacing w:after="160"/>
        <w:ind w:left="1267"/>
        <w:rPr>
          <w:rFonts w:cs="Arial"/>
        </w:rPr>
      </w:pPr>
      <w:r w:rsidRPr="00C41F23">
        <w:rPr>
          <w:rFonts w:cs="Arial"/>
        </w:rPr>
        <w:t xml:space="preserve">Report on the Israel </w:t>
      </w:r>
      <w:proofErr w:type="spellStart"/>
      <w:r w:rsidRPr="00C41F23">
        <w:rPr>
          <w:rFonts w:cs="Arial"/>
        </w:rPr>
        <w:t>Demeritt</w:t>
      </w:r>
      <w:proofErr w:type="spellEnd"/>
      <w:r w:rsidRPr="00C41F23">
        <w:rPr>
          <w:rFonts w:cs="Arial"/>
        </w:rPr>
        <w:t xml:space="preserve"> house by Dr. James L. Garvin, NH State Architectural Historian</w:t>
      </w:r>
    </w:p>
    <w:p w:rsidR="00A24D31" w:rsidRPr="00C41F23" w:rsidRDefault="00A24D31" w:rsidP="00094AE4">
      <w:pPr>
        <w:spacing w:after="160"/>
        <w:ind w:left="1267"/>
        <w:rPr>
          <w:rFonts w:cs="Arial"/>
        </w:rPr>
      </w:pPr>
      <w:r w:rsidRPr="00C41F23">
        <w:rPr>
          <w:rFonts w:cs="Arial"/>
        </w:rPr>
        <w:t>Report on Route 108, Newmarket Road houses</w:t>
      </w:r>
    </w:p>
    <w:p w:rsidR="00A24D31" w:rsidRPr="00C41F23" w:rsidRDefault="00A24D31" w:rsidP="00094AE4">
      <w:pPr>
        <w:spacing w:after="160"/>
        <w:ind w:left="1267"/>
        <w:rPr>
          <w:rFonts w:cs="Arial"/>
        </w:rPr>
      </w:pPr>
      <w:r w:rsidRPr="00C41F23">
        <w:rPr>
          <w:rFonts w:cs="Arial"/>
        </w:rPr>
        <w:t xml:space="preserve">Report on Route 4, </w:t>
      </w:r>
      <w:proofErr w:type="spellStart"/>
      <w:r w:rsidRPr="00C41F23">
        <w:rPr>
          <w:rFonts w:cs="Arial"/>
        </w:rPr>
        <w:t>Piscataqua</w:t>
      </w:r>
      <w:proofErr w:type="spellEnd"/>
      <w:r w:rsidRPr="00C41F23">
        <w:rPr>
          <w:rFonts w:cs="Arial"/>
        </w:rPr>
        <w:t xml:space="preserve"> Road houses</w:t>
      </w:r>
    </w:p>
    <w:p w:rsidR="00A24D31" w:rsidRPr="00C41F23" w:rsidRDefault="00A24D31" w:rsidP="00094AE4">
      <w:pPr>
        <w:spacing w:after="160"/>
        <w:ind w:left="1267"/>
        <w:rPr>
          <w:rFonts w:cs="Arial"/>
        </w:rPr>
      </w:pPr>
      <w:r w:rsidRPr="00C41F23">
        <w:rPr>
          <w:rFonts w:cs="Arial"/>
        </w:rPr>
        <w:t xml:space="preserve">Report on the James M Bunker-Fowler house on </w:t>
      </w:r>
      <w:proofErr w:type="spellStart"/>
      <w:r w:rsidRPr="00C41F23">
        <w:rPr>
          <w:rFonts w:cs="Arial"/>
        </w:rPr>
        <w:t>Piscataqua</w:t>
      </w:r>
      <w:proofErr w:type="spellEnd"/>
      <w:r w:rsidRPr="00C41F23">
        <w:rPr>
          <w:rFonts w:cs="Arial"/>
        </w:rPr>
        <w:t xml:space="preserve"> Road-Williams Way</w:t>
      </w:r>
    </w:p>
    <w:p w:rsidR="008161DC" w:rsidRDefault="008161DC" w:rsidP="00715C64">
      <w:pPr>
        <w:spacing w:after="160"/>
        <w:ind w:left="1267"/>
        <w:rPr>
          <w:rFonts w:cs="Arial"/>
          <w:b/>
          <w:bCs/>
          <w:color w:val="595959" w:themeColor="text1" w:themeTint="A6"/>
          <w:sz w:val="30"/>
          <w:szCs w:val="30"/>
        </w:rPr>
      </w:pPr>
    </w:p>
    <w:p w:rsidR="00A24D31" w:rsidRPr="00094AE4" w:rsidRDefault="00094AE4" w:rsidP="00715C64">
      <w:pPr>
        <w:spacing w:after="160"/>
        <w:ind w:left="1267"/>
        <w:rPr>
          <w:rFonts w:cs="Arial"/>
          <w:color w:val="595959" w:themeColor="text1" w:themeTint="A6"/>
          <w:sz w:val="30"/>
          <w:szCs w:val="30"/>
        </w:rPr>
      </w:pPr>
      <w:r w:rsidRPr="00396CDA">
        <w:rPr>
          <w:rFonts w:ascii="Arial" w:hAnsi="Arial" w:cs="Arial"/>
          <w:noProof/>
          <w:sz w:val="24"/>
          <w:szCs w:val="24"/>
        </w:rPr>
        <mc:AlternateContent>
          <mc:Choice Requires="wps">
            <w:drawing>
              <wp:anchor distT="0" distB="0" distL="114300" distR="114300" simplePos="0" relativeHeight="252242944" behindDoc="0" locked="0" layoutInCell="1" allowOverlap="1" wp14:anchorId="011B7E50" wp14:editId="16C96CA7">
                <wp:simplePos x="0" y="0"/>
                <wp:positionH relativeFrom="column">
                  <wp:posOffset>-17253</wp:posOffset>
                </wp:positionH>
                <wp:positionV relativeFrom="paragraph">
                  <wp:posOffset>52010</wp:posOffset>
                </wp:positionV>
                <wp:extent cx="577850" cy="2424023"/>
                <wp:effectExtent l="0" t="0" r="0" b="0"/>
                <wp:wrapNone/>
                <wp:docPr id="109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24023"/>
                        </a:xfrm>
                        <a:prstGeom prst="rect">
                          <a:avLst/>
                        </a:prstGeom>
                        <a:solidFill>
                          <a:schemeClr val="bg1">
                            <a:lumMod val="50000"/>
                          </a:schemeClr>
                        </a:solidFill>
                        <a:ln w="9525">
                          <a:noFill/>
                          <a:miter lim="800000"/>
                          <a:headEnd/>
                          <a:tailEnd/>
                        </a:ln>
                      </wps:spPr>
                      <wps:txbx>
                        <w:txbxContent>
                          <w:p w:rsidR="003904A3" w:rsidRPr="00715C64" w:rsidRDefault="003904A3" w:rsidP="00094AE4">
                            <w:pPr>
                              <w:spacing w:after="160"/>
                              <w:jc w:val="center"/>
                              <w:rPr>
                                <w:color w:val="FFFFFF" w:themeColor="background1"/>
                                <w:sz w:val="20"/>
                                <w:szCs w:val="20"/>
                              </w:rPr>
                            </w:pPr>
                          </w:p>
                          <w:p w:rsidR="003904A3" w:rsidRDefault="003904A3" w:rsidP="00094AE4">
                            <w:pPr>
                              <w:spacing w:after="160"/>
                              <w:jc w:val="center"/>
                              <w:rPr>
                                <w:color w:val="FFFFFF" w:themeColor="background1"/>
                              </w:rPr>
                            </w:pPr>
                            <w:r>
                              <w:rPr>
                                <w:color w:val="FFFFFF" w:themeColor="background1"/>
                              </w:rPr>
                              <w:t>1972</w:t>
                            </w:r>
                          </w:p>
                          <w:p w:rsidR="003904A3" w:rsidRPr="00715C64" w:rsidRDefault="003904A3" w:rsidP="00094AE4">
                            <w:pPr>
                              <w:spacing w:after="160"/>
                              <w:jc w:val="center"/>
                              <w:rPr>
                                <w:color w:val="FFFFFF" w:themeColor="background1"/>
                                <w:sz w:val="12"/>
                                <w:szCs w:val="12"/>
                              </w:rPr>
                            </w:pPr>
                          </w:p>
                          <w:p w:rsidR="003904A3" w:rsidRDefault="003904A3" w:rsidP="00094AE4">
                            <w:pPr>
                              <w:spacing w:after="160"/>
                              <w:jc w:val="center"/>
                              <w:rPr>
                                <w:color w:val="FFFFFF" w:themeColor="background1"/>
                              </w:rPr>
                            </w:pPr>
                            <w:r>
                              <w:rPr>
                                <w:color w:val="FFFFFF" w:themeColor="background1"/>
                              </w:rPr>
                              <w:t>1980</w:t>
                            </w:r>
                          </w:p>
                          <w:p w:rsidR="003904A3" w:rsidRDefault="003904A3" w:rsidP="00094AE4">
                            <w:pPr>
                              <w:spacing w:after="160"/>
                              <w:jc w:val="center"/>
                              <w:rPr>
                                <w:color w:val="FFFFFF" w:themeColor="background1"/>
                              </w:rPr>
                            </w:pPr>
                            <w:r>
                              <w:rPr>
                                <w:color w:val="FFFFFF" w:themeColor="background1"/>
                              </w:rPr>
                              <w:t>1988</w:t>
                            </w:r>
                          </w:p>
                          <w:p w:rsidR="003904A3" w:rsidRDefault="003904A3" w:rsidP="00094AE4">
                            <w:pPr>
                              <w:spacing w:after="160"/>
                              <w:jc w:val="center"/>
                              <w:rPr>
                                <w:color w:val="FFFFFF" w:themeColor="background1"/>
                              </w:rPr>
                            </w:pPr>
                            <w:r>
                              <w:rPr>
                                <w:color w:val="FFFFFF" w:themeColor="background1"/>
                              </w:rPr>
                              <w:t>1996</w:t>
                            </w:r>
                          </w:p>
                          <w:p w:rsidR="003904A3" w:rsidRDefault="003904A3" w:rsidP="00094AE4">
                            <w:pPr>
                              <w:spacing w:after="160"/>
                              <w:jc w:val="center"/>
                              <w:rPr>
                                <w:color w:val="FFFFFF" w:themeColor="background1"/>
                              </w:rPr>
                            </w:pPr>
                            <w:r>
                              <w:rPr>
                                <w:color w:val="FFFFFF" w:themeColor="background1"/>
                              </w:rPr>
                              <w:t>2013</w:t>
                            </w:r>
                          </w:p>
                          <w:p w:rsidR="003904A3" w:rsidRPr="00396CDA" w:rsidRDefault="003904A3" w:rsidP="00094AE4">
                            <w:pPr>
                              <w:spacing w:after="160"/>
                              <w:jc w:val="center"/>
                              <w:rPr>
                                <w:color w:val="FFFFFF" w:themeColor="background1"/>
                              </w:rPr>
                            </w:pPr>
                            <w:r>
                              <w:rPr>
                                <w:color w:val="FFFFFF" w:themeColor="background1"/>
                              </w:rPr>
                              <w:t>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left:0;text-align:left;margin-left:-1.35pt;margin-top:4.1pt;width:45.5pt;height:190.8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" fillcolor="#7f7f7f [1612]" stroked="f">
                <v:textbox>
                  <w:txbxContent>
                    <w:p w:rsidR="003904A3" w:rsidRPr="00715C64" w:rsidRDefault="003904A3" w:rsidP="00094AE4">
                      <w:pPr>
                        <w:spacing w:after="160"/>
                        <w:jc w:val="center"/>
                        <w:rPr>
                          <w:color w:val="FFFFFF" w:themeColor="background1"/>
                          <w:sz w:val="20"/>
                          <w:szCs w:val="20"/>
                        </w:rPr>
                      </w:pPr>
                    </w:p>
                    <w:p w:rsidR="003904A3" w:rsidRDefault="003904A3" w:rsidP="00094AE4">
                      <w:pPr>
                        <w:spacing w:after="160"/>
                        <w:jc w:val="center"/>
                        <w:rPr>
                          <w:color w:val="FFFFFF" w:themeColor="background1"/>
                        </w:rPr>
                      </w:pPr>
                      <w:r>
                        <w:rPr>
                          <w:color w:val="FFFFFF" w:themeColor="background1"/>
                        </w:rPr>
                        <w:t>1972</w:t>
                      </w:r>
                    </w:p>
                    <w:p w:rsidR="003904A3" w:rsidRPr="00715C64" w:rsidRDefault="003904A3" w:rsidP="00094AE4">
                      <w:pPr>
                        <w:spacing w:after="160"/>
                        <w:jc w:val="center"/>
                        <w:rPr>
                          <w:color w:val="FFFFFF" w:themeColor="background1"/>
                          <w:sz w:val="12"/>
                          <w:szCs w:val="12"/>
                        </w:rPr>
                      </w:pPr>
                    </w:p>
                    <w:p w:rsidR="003904A3" w:rsidRDefault="003904A3" w:rsidP="00094AE4">
                      <w:pPr>
                        <w:spacing w:after="160"/>
                        <w:jc w:val="center"/>
                        <w:rPr>
                          <w:color w:val="FFFFFF" w:themeColor="background1"/>
                        </w:rPr>
                      </w:pPr>
                      <w:r>
                        <w:rPr>
                          <w:color w:val="FFFFFF" w:themeColor="background1"/>
                        </w:rPr>
                        <w:t>1980</w:t>
                      </w:r>
                    </w:p>
                    <w:p w:rsidR="003904A3" w:rsidRDefault="003904A3" w:rsidP="00094AE4">
                      <w:pPr>
                        <w:spacing w:after="160"/>
                        <w:jc w:val="center"/>
                        <w:rPr>
                          <w:color w:val="FFFFFF" w:themeColor="background1"/>
                        </w:rPr>
                      </w:pPr>
                      <w:r>
                        <w:rPr>
                          <w:color w:val="FFFFFF" w:themeColor="background1"/>
                        </w:rPr>
                        <w:t>1988</w:t>
                      </w:r>
                    </w:p>
                    <w:p w:rsidR="003904A3" w:rsidRDefault="003904A3" w:rsidP="00094AE4">
                      <w:pPr>
                        <w:spacing w:after="160"/>
                        <w:jc w:val="center"/>
                        <w:rPr>
                          <w:color w:val="FFFFFF" w:themeColor="background1"/>
                        </w:rPr>
                      </w:pPr>
                      <w:r>
                        <w:rPr>
                          <w:color w:val="FFFFFF" w:themeColor="background1"/>
                        </w:rPr>
                        <w:t>1996</w:t>
                      </w:r>
                    </w:p>
                    <w:p w:rsidR="003904A3" w:rsidRDefault="003904A3" w:rsidP="00094AE4">
                      <w:pPr>
                        <w:spacing w:after="160"/>
                        <w:jc w:val="center"/>
                        <w:rPr>
                          <w:color w:val="FFFFFF" w:themeColor="background1"/>
                        </w:rPr>
                      </w:pPr>
                      <w:r>
                        <w:rPr>
                          <w:color w:val="FFFFFF" w:themeColor="background1"/>
                        </w:rPr>
                        <w:t>2013</w:t>
                      </w:r>
                    </w:p>
                    <w:p w:rsidR="003904A3" w:rsidRPr="00396CDA" w:rsidRDefault="003904A3" w:rsidP="00094AE4">
                      <w:pPr>
                        <w:spacing w:after="160"/>
                        <w:jc w:val="center"/>
                        <w:rPr>
                          <w:color w:val="FFFFFF" w:themeColor="background1"/>
                        </w:rPr>
                      </w:pPr>
                      <w:r>
                        <w:rPr>
                          <w:color w:val="FFFFFF" w:themeColor="background1"/>
                        </w:rPr>
                        <w:t>2014</w:t>
                      </w:r>
                    </w:p>
                  </w:txbxContent>
                </v:textbox>
              </v:shape>
            </w:pict>
          </mc:Fallback>
        </mc:AlternateContent>
      </w:r>
      <w:r w:rsidR="00A24D31" w:rsidRPr="00094AE4">
        <w:rPr>
          <w:rFonts w:cs="Arial"/>
          <w:b/>
          <w:bCs/>
          <w:color w:val="595959" w:themeColor="text1" w:themeTint="A6"/>
          <w:sz w:val="30"/>
          <w:szCs w:val="30"/>
        </w:rPr>
        <w:t>Individual Properties &amp; Districts Listed on the National Register of Historic Places</w:t>
      </w:r>
      <w:r w:rsidR="00F77D8A">
        <w:rPr>
          <w:rFonts w:cs="Arial"/>
          <w:b/>
          <w:bCs/>
          <w:color w:val="595959" w:themeColor="text1" w:themeTint="A6"/>
          <w:sz w:val="30"/>
          <w:szCs w:val="30"/>
        </w:rPr>
        <w:t xml:space="preserve"> </w:t>
      </w:r>
    </w:p>
    <w:p w:rsidR="00A24D31" w:rsidRPr="00C41F23" w:rsidRDefault="00A24D31" w:rsidP="00715C64">
      <w:pPr>
        <w:spacing w:after="160"/>
        <w:ind w:left="1260"/>
        <w:jc w:val="left"/>
        <w:rPr>
          <w:rFonts w:cs="Arial"/>
        </w:rPr>
      </w:pPr>
      <w:r w:rsidRPr="00C41F23">
        <w:rPr>
          <w:rFonts w:cs="Arial"/>
        </w:rPr>
        <w:t>General John Sullivan House (also known as the) Adams-Sullivan House</w:t>
      </w:r>
      <w:r w:rsidR="00715C64">
        <w:rPr>
          <w:rFonts w:cs="Arial"/>
        </w:rPr>
        <w:t xml:space="preserve"> - </w:t>
      </w:r>
      <w:r w:rsidRPr="00C41F23">
        <w:rPr>
          <w:rFonts w:cs="Arial"/>
        </w:rPr>
        <w:t>A National Lan</w:t>
      </w:r>
      <w:r w:rsidR="00715C64">
        <w:rPr>
          <w:rFonts w:cs="Arial"/>
        </w:rPr>
        <w:t xml:space="preserve">dmark </w:t>
      </w:r>
      <w:r w:rsidR="00111D65">
        <w:rPr>
          <w:rFonts w:cs="Arial"/>
        </w:rPr>
        <w:t>(</w:t>
      </w:r>
      <w:hyperlink r:id="rId53" w:history="1">
        <w:r w:rsidR="00715C64" w:rsidRPr="00D82EA7">
          <w:rPr>
            <w:rStyle w:val="Hyperlink"/>
            <w:rFonts w:cs="Arial"/>
          </w:rPr>
          <w:t>http://www.nps.gov/search/?affiliate=nps&amp;query=general+john+sullivan</w:t>
        </w:r>
      </w:hyperlink>
      <w:r w:rsidR="00111D65" w:rsidRPr="00111D65">
        <w:rPr>
          <w:rStyle w:val="Hyperlink"/>
          <w:rFonts w:cs="Arial"/>
          <w:color w:val="auto"/>
          <w:u w:val="none"/>
        </w:rPr>
        <w:t>)</w:t>
      </w:r>
    </w:p>
    <w:p w:rsidR="00A24D31" w:rsidRPr="00C41F23" w:rsidRDefault="00A24D31" w:rsidP="00715C64">
      <w:pPr>
        <w:spacing w:after="160"/>
        <w:ind w:left="1267"/>
        <w:rPr>
          <w:rFonts w:cs="Arial"/>
        </w:rPr>
      </w:pPr>
      <w:r w:rsidRPr="00C41F23">
        <w:rPr>
          <w:rFonts w:cs="Arial"/>
        </w:rPr>
        <w:t>Durham Historic District</w:t>
      </w:r>
      <w:r w:rsidR="00715C64">
        <w:rPr>
          <w:rFonts w:cs="Arial"/>
        </w:rPr>
        <w:t xml:space="preserve"> </w:t>
      </w:r>
      <w:r w:rsidR="00111D65">
        <w:rPr>
          <w:rFonts w:cs="Arial"/>
        </w:rPr>
        <w:t>(</w:t>
      </w:r>
      <w:hyperlink r:id="rId54" w:history="1">
        <w:r w:rsidRPr="00C41F23">
          <w:rPr>
            <w:rStyle w:val="Hyperlink"/>
            <w:rFonts w:cs="Arial"/>
          </w:rPr>
          <w:t>http://www.nationalregisterofhistoricplaces.com/nh/strafford/state.html</w:t>
        </w:r>
      </w:hyperlink>
      <w:r w:rsidR="00111D65" w:rsidRPr="00111D65">
        <w:rPr>
          <w:rStyle w:val="Hyperlink"/>
          <w:rFonts w:cs="Arial"/>
          <w:color w:val="auto"/>
        </w:rPr>
        <w:t>)</w:t>
      </w:r>
    </w:p>
    <w:p w:rsidR="00A24D31" w:rsidRPr="00C41F23" w:rsidRDefault="00A24D31" w:rsidP="00715C64">
      <w:pPr>
        <w:spacing w:after="160"/>
        <w:ind w:left="1267"/>
        <w:rPr>
          <w:rFonts w:cs="Arial"/>
        </w:rPr>
      </w:pPr>
      <w:proofErr w:type="spellStart"/>
      <w:r w:rsidRPr="00C41F23">
        <w:rPr>
          <w:rFonts w:cs="Arial"/>
        </w:rPr>
        <w:t>Wiswall</w:t>
      </w:r>
      <w:proofErr w:type="spellEnd"/>
      <w:r w:rsidRPr="00C41F23">
        <w:rPr>
          <w:rFonts w:cs="Arial"/>
        </w:rPr>
        <w:t xml:space="preserve"> Falls Historic District</w:t>
      </w:r>
      <w:r w:rsidRPr="00C41F23">
        <w:rPr>
          <w:rFonts w:cs="Arial"/>
        </w:rPr>
        <w:tab/>
      </w:r>
      <w:r w:rsidR="00111D65">
        <w:rPr>
          <w:rFonts w:cs="Arial"/>
        </w:rPr>
        <w:t>(</w:t>
      </w:r>
      <w:hyperlink r:id="rId55" w:history="1">
        <w:r w:rsidRPr="00C41F23">
          <w:rPr>
            <w:rStyle w:val="Hyperlink"/>
            <w:rFonts w:cs="Arial"/>
          </w:rPr>
          <w:t>http://www.nps.gov/nr/research/index.htm</w:t>
        </w:r>
      </w:hyperlink>
      <w:r w:rsidR="00111D65" w:rsidRPr="00111D65">
        <w:rPr>
          <w:rStyle w:val="Hyperlink"/>
          <w:rFonts w:cs="Arial"/>
          <w:color w:val="auto"/>
          <w:u w:val="none"/>
        </w:rPr>
        <w:t>)</w:t>
      </w:r>
    </w:p>
    <w:p w:rsidR="00A24D31" w:rsidRPr="00C41F23" w:rsidRDefault="00A24D31" w:rsidP="00715C64">
      <w:pPr>
        <w:spacing w:after="160"/>
        <w:ind w:left="1267"/>
        <w:rPr>
          <w:rFonts w:cs="Arial"/>
        </w:rPr>
      </w:pPr>
      <w:r w:rsidRPr="00C41F23">
        <w:rPr>
          <w:rFonts w:cs="Arial"/>
        </w:rPr>
        <w:t>Thompson Hall</w:t>
      </w:r>
      <w:r w:rsidR="00715C64">
        <w:rPr>
          <w:rFonts w:cs="Arial"/>
        </w:rPr>
        <w:t xml:space="preserve"> </w:t>
      </w:r>
      <w:r w:rsidR="00111D65">
        <w:rPr>
          <w:rFonts w:cs="Arial"/>
        </w:rPr>
        <w:t>(</w:t>
      </w:r>
      <w:hyperlink r:id="rId56" w:history="1">
        <w:r w:rsidRPr="00C41F23">
          <w:rPr>
            <w:rStyle w:val="Hyperlink"/>
            <w:rFonts w:cs="Arial"/>
          </w:rPr>
          <w:t>http://www.nps.gov/search/?affiliate=nps&amp;query=%22thompson+hall%22</w:t>
        </w:r>
      </w:hyperlink>
      <w:r w:rsidR="00111D65" w:rsidRPr="00111D65">
        <w:rPr>
          <w:rStyle w:val="Hyperlink"/>
          <w:rFonts w:cs="Arial"/>
          <w:color w:val="auto"/>
          <w:u w:val="none"/>
        </w:rPr>
        <w:t>)</w:t>
      </w:r>
    </w:p>
    <w:p w:rsidR="00A24D31" w:rsidRPr="00C41F23" w:rsidRDefault="00A24D31" w:rsidP="00715C64">
      <w:pPr>
        <w:spacing w:after="160"/>
        <w:ind w:left="1267"/>
        <w:rPr>
          <w:rFonts w:cs="Arial"/>
        </w:rPr>
      </w:pPr>
      <w:r w:rsidRPr="00C41F23">
        <w:rPr>
          <w:rFonts w:cs="Arial"/>
        </w:rPr>
        <w:t>Smith Chapel</w:t>
      </w:r>
      <w:r w:rsidR="00715C64">
        <w:rPr>
          <w:rFonts w:cs="Arial"/>
        </w:rPr>
        <w:t xml:space="preserve"> </w:t>
      </w:r>
      <w:r w:rsidR="00111D65">
        <w:rPr>
          <w:rFonts w:cs="Arial"/>
        </w:rPr>
        <w:t>(</w:t>
      </w:r>
      <w:hyperlink r:id="rId57" w:history="1">
        <w:r w:rsidRPr="00C41F23">
          <w:rPr>
            <w:rStyle w:val="Hyperlink"/>
            <w:rFonts w:cs="Arial"/>
          </w:rPr>
          <w:t>http://www.nps.gov/nr/feature/places/13000009.htm</w:t>
        </w:r>
      </w:hyperlink>
      <w:r w:rsidR="00111D65" w:rsidRPr="00111D65">
        <w:rPr>
          <w:rStyle w:val="Hyperlink"/>
          <w:rFonts w:cs="Arial"/>
          <w:color w:val="auto"/>
          <w:u w:val="none"/>
        </w:rPr>
        <w:t>)</w:t>
      </w:r>
    </w:p>
    <w:p w:rsidR="00A24D31" w:rsidRPr="00C41F23" w:rsidRDefault="00A24D31" w:rsidP="00715C64">
      <w:pPr>
        <w:spacing w:after="160"/>
        <w:ind w:left="1267"/>
        <w:rPr>
          <w:rFonts w:cs="Arial"/>
        </w:rPr>
      </w:pPr>
      <w:proofErr w:type="spellStart"/>
      <w:r w:rsidRPr="00C41F23">
        <w:rPr>
          <w:rFonts w:cs="Arial"/>
        </w:rPr>
        <w:t>Wiswall</w:t>
      </w:r>
      <w:proofErr w:type="spellEnd"/>
      <w:r w:rsidRPr="00C41F23">
        <w:rPr>
          <w:rFonts w:cs="Arial"/>
        </w:rPr>
        <w:t xml:space="preserve"> Falls Mill Site</w:t>
      </w:r>
      <w:r w:rsidR="00715C64">
        <w:rPr>
          <w:rFonts w:cs="Arial"/>
        </w:rPr>
        <w:t xml:space="preserve"> </w:t>
      </w:r>
      <w:r w:rsidR="00111D65">
        <w:rPr>
          <w:rFonts w:cs="Arial"/>
        </w:rPr>
        <w:t>(</w:t>
      </w:r>
      <w:hyperlink r:id="rId58" w:history="1">
        <w:r w:rsidRPr="00C41F23">
          <w:rPr>
            <w:rStyle w:val="Hyperlink"/>
            <w:rFonts w:cs="Arial"/>
          </w:rPr>
          <w:t>http://www.nps.gov/nr/feature/places/AD_88000184_03_26_2014.htm</w:t>
        </w:r>
      </w:hyperlink>
      <w:r w:rsidR="00111D65" w:rsidRPr="00111D65">
        <w:rPr>
          <w:rStyle w:val="Hyperlink"/>
          <w:rFonts w:cs="Arial"/>
          <w:color w:val="auto"/>
        </w:rPr>
        <w:t>)</w:t>
      </w:r>
    </w:p>
    <w:p w:rsidR="00DF0B6F" w:rsidRDefault="00DF0B6F" w:rsidP="00A24D31">
      <w:pPr>
        <w:rPr>
          <w:rFonts w:cs="Arial"/>
          <w:b/>
          <w:bCs/>
          <w:color w:val="595959" w:themeColor="text1" w:themeTint="A6"/>
          <w:sz w:val="30"/>
          <w:szCs w:val="30"/>
        </w:rPr>
      </w:pPr>
    </w:p>
    <w:p w:rsidR="006446E6" w:rsidRDefault="006446E6" w:rsidP="00A24D31">
      <w:pPr>
        <w:rPr>
          <w:rFonts w:cs="Arial"/>
          <w:b/>
          <w:bCs/>
          <w:color w:val="595959" w:themeColor="text1" w:themeTint="A6"/>
          <w:sz w:val="30"/>
          <w:szCs w:val="30"/>
        </w:rPr>
        <w:sectPr w:rsidR="006446E6" w:rsidSect="00A82817">
          <w:type w:val="continuous"/>
          <w:pgSz w:w="15840" w:h="12240" w:orient="landscape" w:code="1"/>
          <w:pgMar w:top="576" w:right="720" w:bottom="1080" w:left="720" w:header="86" w:footer="0" w:gutter="0"/>
          <w:cols w:space="720"/>
          <w:docGrid w:linePitch="360"/>
        </w:sectPr>
      </w:pPr>
    </w:p>
    <w:p w:rsidR="00A24D31" w:rsidRPr="00E72FCF" w:rsidRDefault="00A24D31" w:rsidP="008E46E7">
      <w:pPr>
        <w:jc w:val="left"/>
        <w:rPr>
          <w:rFonts w:cs="Arial"/>
          <w:b/>
          <w:bCs/>
          <w:sz w:val="30"/>
          <w:szCs w:val="30"/>
        </w:rPr>
      </w:pPr>
      <w:r w:rsidRPr="00E72FCF">
        <w:rPr>
          <w:rFonts w:cs="Arial"/>
          <w:b/>
          <w:bCs/>
          <w:color w:val="595959" w:themeColor="text1" w:themeTint="A6"/>
          <w:sz w:val="30"/>
          <w:szCs w:val="30"/>
        </w:rPr>
        <w:lastRenderedPageBreak/>
        <w:t>Historic Sites</w:t>
      </w:r>
      <w:r w:rsidRPr="00E72FCF">
        <w:rPr>
          <w:rFonts w:cs="Arial"/>
          <w:color w:val="595959" w:themeColor="text1" w:themeTint="A6"/>
          <w:sz w:val="30"/>
          <w:szCs w:val="30"/>
        </w:rPr>
        <w:t xml:space="preserve">, </w:t>
      </w:r>
      <w:r w:rsidRPr="00E72FCF">
        <w:rPr>
          <w:rFonts w:cs="Arial"/>
          <w:b/>
          <w:bCs/>
          <w:color w:val="595959" w:themeColor="text1" w:themeTint="A6"/>
          <w:sz w:val="30"/>
          <w:szCs w:val="30"/>
        </w:rPr>
        <w:t xml:space="preserve">Districts &amp; Neighborhoods Likely to be Eligible for Listing on </w:t>
      </w:r>
      <w:r w:rsidR="00E72FCF">
        <w:rPr>
          <w:rFonts w:cs="Arial"/>
          <w:b/>
          <w:bCs/>
          <w:color w:val="595959" w:themeColor="text1" w:themeTint="A6"/>
          <w:sz w:val="30"/>
          <w:szCs w:val="30"/>
        </w:rPr>
        <w:t>the National Register</w:t>
      </w:r>
      <w:r w:rsidRPr="00E72FCF">
        <w:rPr>
          <w:rFonts w:cs="Arial"/>
          <w:b/>
          <w:bCs/>
          <w:sz w:val="30"/>
          <w:szCs w:val="30"/>
        </w:rPr>
        <w:tab/>
      </w:r>
    </w:p>
    <w:p w:rsidR="00A24D31" w:rsidRPr="00E72FCF" w:rsidRDefault="00A24D31" w:rsidP="00A24D31">
      <w:pPr>
        <w:rPr>
          <w:rFonts w:cs="Arial"/>
        </w:rPr>
      </w:pPr>
      <w:r w:rsidRPr="00E72FCF">
        <w:rPr>
          <w:rFonts w:cs="Arial"/>
        </w:rPr>
        <w:t>Paper copies of many of the National Register and survey forms are on file in the Durham Town Hall, Durham Public Library, and New Hampshire Historical Society. A complete file</w:t>
      </w:r>
      <w:r w:rsidR="005A4671">
        <w:rPr>
          <w:rFonts w:cs="Arial"/>
        </w:rPr>
        <w:t xml:space="preserve"> of</w:t>
      </w:r>
      <w:r w:rsidRPr="00E72FCF">
        <w:rPr>
          <w:rFonts w:cs="Arial"/>
        </w:rPr>
        <w:t xml:space="preserve"> </w:t>
      </w:r>
      <w:r w:rsidR="008E46E7">
        <w:rPr>
          <w:rFonts w:cs="Arial"/>
        </w:rPr>
        <w:t>these</w:t>
      </w:r>
      <w:r w:rsidRPr="00E72FCF">
        <w:rPr>
          <w:rFonts w:cs="Arial"/>
        </w:rPr>
        <w:t xml:space="preserve"> forms is maintained at NH Di</w:t>
      </w:r>
      <w:r w:rsidR="008E46E7">
        <w:rPr>
          <w:rFonts w:cs="Arial"/>
        </w:rPr>
        <w:t xml:space="preserve">vision of Historical Resources, located at </w:t>
      </w:r>
      <w:r w:rsidRPr="00E72FCF">
        <w:rPr>
          <w:rFonts w:cs="Arial"/>
        </w:rPr>
        <w:t>19 Pillsbury Street</w:t>
      </w:r>
      <w:r w:rsidR="008E46E7">
        <w:rPr>
          <w:rFonts w:cs="Arial"/>
        </w:rPr>
        <w:t xml:space="preserve"> in</w:t>
      </w:r>
      <w:r w:rsidRPr="00E72FCF">
        <w:rPr>
          <w:rFonts w:cs="Arial"/>
        </w:rPr>
        <w:t xml:space="preserve"> Concord, NH</w:t>
      </w:r>
      <w:r w:rsidR="008E46E7">
        <w:rPr>
          <w:rFonts w:cs="Arial"/>
        </w:rPr>
        <w:t>.</w:t>
      </w:r>
      <w:r w:rsidRPr="00E72FCF">
        <w:rPr>
          <w:rFonts w:cs="Arial"/>
        </w:rPr>
        <w:tab/>
      </w:r>
    </w:p>
    <w:p w:rsidR="00E72FCF" w:rsidRPr="00111D65" w:rsidRDefault="00A24D31" w:rsidP="00E244DF">
      <w:pPr>
        <w:pStyle w:val="ListParagraph"/>
        <w:numPr>
          <w:ilvl w:val="0"/>
          <w:numId w:val="18"/>
        </w:numPr>
        <w:spacing w:after="0"/>
        <w:ind w:left="360"/>
        <w:rPr>
          <w:rFonts w:ascii="Myriad Pro Cond" w:hAnsi="Myriad Pro Cond" w:cs="Arial"/>
          <w:sz w:val="26"/>
        </w:rPr>
      </w:pPr>
      <w:r w:rsidRPr="00111D65">
        <w:rPr>
          <w:rFonts w:ascii="Myriad Pro Cond" w:hAnsi="Myriad Pro Cond" w:cs="Arial"/>
          <w:sz w:val="26"/>
        </w:rPr>
        <w:t>Town of Durham</w:t>
      </w:r>
      <w:r w:rsidR="00111D65">
        <w:rPr>
          <w:rFonts w:ascii="Myriad Pro Cond" w:hAnsi="Myriad Pro Cond" w:cs="Arial"/>
          <w:sz w:val="26"/>
        </w:rPr>
        <w:t xml:space="preserve"> (</w:t>
      </w:r>
      <w:hyperlink r:id="rId59" w:history="1">
        <w:r w:rsidR="00E72FCF" w:rsidRPr="00111D65">
          <w:rPr>
            <w:rStyle w:val="Hyperlink"/>
            <w:rFonts w:ascii="Myriad Pro Cond" w:hAnsi="Myriad Pro Cond" w:cs="Arial"/>
            <w:sz w:val="26"/>
          </w:rPr>
          <w:t>http://www.ci.durham.nh.us/</w:t>
        </w:r>
      </w:hyperlink>
      <w:r w:rsidR="00111D65" w:rsidRPr="00111D65">
        <w:rPr>
          <w:rStyle w:val="Hyperlink"/>
          <w:rFonts w:ascii="Myriad Pro Cond" w:hAnsi="Myriad Pro Cond" w:cs="Arial"/>
          <w:color w:val="auto"/>
          <w:sz w:val="26"/>
          <w:u w:val="none"/>
        </w:rPr>
        <w:t>)</w:t>
      </w:r>
    </w:p>
    <w:p w:rsidR="00A24D31" w:rsidRPr="00111D65" w:rsidRDefault="00A24D31" w:rsidP="00E244DF">
      <w:pPr>
        <w:pStyle w:val="ListParagraph"/>
        <w:numPr>
          <w:ilvl w:val="0"/>
          <w:numId w:val="18"/>
        </w:numPr>
        <w:spacing w:after="0"/>
        <w:ind w:left="360"/>
        <w:rPr>
          <w:rFonts w:ascii="Myriad Pro Cond" w:hAnsi="Myriad Pro Cond" w:cs="Arial"/>
          <w:sz w:val="26"/>
        </w:rPr>
      </w:pPr>
      <w:r w:rsidRPr="00111D65">
        <w:rPr>
          <w:rFonts w:ascii="Myriad Pro Cond" w:hAnsi="Myriad Pro Cond" w:cs="Arial"/>
          <w:sz w:val="26"/>
        </w:rPr>
        <w:t xml:space="preserve">New Hampshire Division of Historical Resources (NHDHR) </w:t>
      </w:r>
      <w:r w:rsidR="00111D65">
        <w:rPr>
          <w:rFonts w:ascii="Myriad Pro Cond" w:hAnsi="Myriad Pro Cond" w:cs="Arial"/>
          <w:sz w:val="26"/>
        </w:rPr>
        <w:t>(</w:t>
      </w:r>
      <w:hyperlink r:id="rId60" w:history="1">
        <w:r w:rsidRPr="00111D65">
          <w:rPr>
            <w:rStyle w:val="Hyperlink"/>
            <w:rFonts w:ascii="Myriad Pro Cond" w:hAnsi="Myriad Pro Cond" w:cs="Arial"/>
            <w:sz w:val="26"/>
          </w:rPr>
          <w:t>http://www.nh.gov/nhdhr/</w:t>
        </w:r>
      </w:hyperlink>
      <w:r w:rsidR="00111D65" w:rsidRPr="00111D65">
        <w:rPr>
          <w:rStyle w:val="Hyperlink"/>
          <w:rFonts w:ascii="Myriad Pro Cond" w:hAnsi="Myriad Pro Cond" w:cs="Arial"/>
          <w:color w:val="auto"/>
          <w:sz w:val="26"/>
          <w:u w:val="none"/>
        </w:rPr>
        <w:t>)</w:t>
      </w:r>
      <w:r w:rsidRPr="00111D65">
        <w:rPr>
          <w:rFonts w:ascii="Myriad Pro Cond" w:hAnsi="Myriad Pro Cond" w:cs="Arial"/>
          <w:sz w:val="26"/>
        </w:rPr>
        <w:tab/>
      </w:r>
    </w:p>
    <w:p w:rsidR="00A24D31" w:rsidRPr="00111D65" w:rsidRDefault="00A24D31" w:rsidP="00E244DF">
      <w:pPr>
        <w:pStyle w:val="ListParagraph"/>
        <w:numPr>
          <w:ilvl w:val="0"/>
          <w:numId w:val="18"/>
        </w:numPr>
        <w:spacing w:after="0"/>
        <w:ind w:left="360"/>
        <w:rPr>
          <w:rFonts w:ascii="Myriad Pro Cond" w:hAnsi="Myriad Pro Cond" w:cs="Arial"/>
          <w:sz w:val="26"/>
        </w:rPr>
      </w:pPr>
      <w:r w:rsidRPr="00111D65">
        <w:rPr>
          <w:rFonts w:ascii="Myriad Pro Cond" w:hAnsi="Myriad Pro Cond" w:cs="Arial"/>
          <w:sz w:val="26"/>
        </w:rPr>
        <w:t xml:space="preserve">(NHDHR Inventory link) </w:t>
      </w:r>
      <w:r w:rsidR="00111D65">
        <w:rPr>
          <w:rFonts w:ascii="Myriad Pro Cond" w:hAnsi="Myriad Pro Cond" w:cs="Arial"/>
          <w:sz w:val="26"/>
        </w:rPr>
        <w:t>(</w:t>
      </w:r>
      <w:hyperlink r:id="rId61" w:history="1">
        <w:r w:rsidRPr="00111D65">
          <w:rPr>
            <w:rStyle w:val="Hyperlink"/>
            <w:rFonts w:ascii="Myriad Pro Cond" w:hAnsi="Myriad Pro Cond" w:cs="Arial"/>
            <w:sz w:val="26"/>
          </w:rPr>
          <w:t>http://www.nh.gov/nhdhr/programs/survey.htm</w:t>
        </w:r>
      </w:hyperlink>
      <w:r w:rsidR="00111D65">
        <w:rPr>
          <w:rFonts w:ascii="Myriad Pro Cond" w:hAnsi="Myriad Pro Cond" w:cs="Arial"/>
          <w:sz w:val="26"/>
        </w:rPr>
        <w:t>)</w:t>
      </w:r>
      <w:r w:rsidRPr="00111D65">
        <w:rPr>
          <w:rFonts w:ascii="Myriad Pro Cond" w:hAnsi="Myriad Pro Cond" w:cs="Arial"/>
          <w:sz w:val="26"/>
        </w:rPr>
        <w:t xml:space="preserve"> </w:t>
      </w:r>
    </w:p>
    <w:p w:rsidR="00A24D31" w:rsidRPr="00111D65" w:rsidRDefault="00A24D31" w:rsidP="009A3883">
      <w:pPr>
        <w:pStyle w:val="ListParagraph"/>
        <w:numPr>
          <w:ilvl w:val="0"/>
          <w:numId w:val="18"/>
        </w:numPr>
        <w:ind w:left="360"/>
        <w:rPr>
          <w:rFonts w:cs="Arial"/>
        </w:rPr>
      </w:pPr>
      <w:r w:rsidRPr="00111D65">
        <w:rPr>
          <w:rFonts w:ascii="Myriad Pro Cond" w:hAnsi="Myriad Pro Cond" w:cs="Arial"/>
          <w:sz w:val="26"/>
        </w:rPr>
        <w:t>National Register of Historic Places</w:t>
      </w:r>
      <w:r w:rsidR="00111D65">
        <w:rPr>
          <w:rFonts w:ascii="Myriad Pro Cond" w:hAnsi="Myriad Pro Cond" w:cs="Arial"/>
          <w:sz w:val="26"/>
        </w:rPr>
        <w:t xml:space="preserve"> (</w:t>
      </w:r>
      <w:hyperlink r:id="rId62" w:history="1">
        <w:r w:rsidRPr="00111D65">
          <w:rPr>
            <w:rStyle w:val="Hyperlink"/>
            <w:rFonts w:ascii="Myriad Pro Cond" w:hAnsi="Myriad Pro Cond" w:cs="Arial"/>
            <w:sz w:val="26"/>
          </w:rPr>
          <w:t>http://www.nps.gov/nr/</w:t>
        </w:r>
      </w:hyperlink>
      <w:r w:rsidR="00111D65" w:rsidRPr="00111D65">
        <w:rPr>
          <w:rStyle w:val="Hyperlink"/>
          <w:rFonts w:ascii="Myriad Pro Cond" w:hAnsi="Myriad Pro Cond" w:cs="Arial"/>
          <w:color w:val="auto"/>
          <w:sz w:val="26"/>
          <w:u w:val="none"/>
        </w:rPr>
        <w:t>)</w:t>
      </w:r>
      <w:r w:rsidRPr="00111D65">
        <w:rPr>
          <w:rFonts w:cs="Arial"/>
        </w:rPr>
        <w:tab/>
      </w:r>
    </w:p>
    <w:p w:rsidR="00A24D31" w:rsidRPr="00633E57" w:rsidRDefault="00BE6146" w:rsidP="00A24D31">
      <w:pPr>
        <w:rPr>
          <w:rFonts w:cs="Arial"/>
          <w:bCs/>
        </w:rPr>
      </w:pPr>
      <w:r>
        <w:rPr>
          <w:rFonts w:cs="Arial"/>
          <w:bCs/>
        </w:rPr>
        <w:t xml:space="preserve">See </w:t>
      </w:r>
      <w:hyperlink r:id="rId63" w:history="1">
        <w:r w:rsidRPr="00B33220">
          <w:rPr>
            <w:rStyle w:val="Hyperlink"/>
          </w:rPr>
          <w:t xml:space="preserve">http://www.ci.durham.nh.us/sites/default/files/fileattachments/planningandzo </w:t>
        </w:r>
        <w:proofErr w:type="spellStart"/>
        <w:r w:rsidRPr="00B33220">
          <w:rPr>
            <w:rStyle w:val="Hyperlink"/>
          </w:rPr>
          <w:t>ning</w:t>
        </w:r>
        <w:proofErr w:type="spellEnd"/>
        <w:r w:rsidRPr="00B33220">
          <w:rPr>
            <w:rStyle w:val="Hyperlink"/>
          </w:rPr>
          <w:t>/historic_resources_chapter_-_building_list.pdf</w:t>
        </w:r>
      </w:hyperlink>
      <w:r>
        <w:t xml:space="preserve"> </w:t>
      </w:r>
      <w:r>
        <w:rPr>
          <w:rFonts w:cs="Arial"/>
          <w:bCs/>
        </w:rPr>
        <w:t>for a</w:t>
      </w:r>
      <w:r w:rsidR="00A24D31" w:rsidRPr="00633E57">
        <w:rPr>
          <w:rFonts w:cs="Arial"/>
          <w:bCs/>
        </w:rPr>
        <w:t xml:space="preserve"> list of historic buildings </w:t>
      </w:r>
      <w:r w:rsidR="00A24D31" w:rsidRPr="00403B2C">
        <w:rPr>
          <w:rFonts w:cs="Arial"/>
          <w:bCs/>
        </w:rPr>
        <w:t>referred to in the Historic</w:t>
      </w:r>
      <w:r w:rsidR="00C454A7">
        <w:rPr>
          <w:rFonts w:cs="Arial"/>
          <w:bCs/>
        </w:rPr>
        <w:t>al</w:t>
      </w:r>
      <w:r w:rsidR="00A24D31" w:rsidRPr="00403B2C">
        <w:rPr>
          <w:rFonts w:cs="Arial"/>
          <w:bCs/>
        </w:rPr>
        <w:t xml:space="preserve"> </w:t>
      </w:r>
      <w:r w:rsidR="00A24D31" w:rsidRPr="00EF2BDD">
        <w:rPr>
          <w:rFonts w:cs="Arial"/>
          <w:bCs/>
        </w:rPr>
        <w:t>Context section</w:t>
      </w:r>
      <w:r w:rsidR="0064103A" w:rsidRPr="00EF2BDD">
        <w:rPr>
          <w:rFonts w:cs="Arial"/>
          <w:bCs/>
        </w:rPr>
        <w:t xml:space="preserve"> (page</w:t>
      </w:r>
      <w:r w:rsidR="00E254F6" w:rsidRPr="00EF2BDD">
        <w:rPr>
          <w:rFonts w:cs="Arial"/>
          <w:bCs/>
        </w:rPr>
        <w:t>s</w:t>
      </w:r>
      <w:r w:rsidR="0064103A" w:rsidRPr="00EF2BDD">
        <w:rPr>
          <w:rFonts w:cs="Arial"/>
          <w:bCs/>
        </w:rPr>
        <w:t xml:space="preserve"> </w:t>
      </w:r>
      <w:r w:rsidR="00E254F6" w:rsidRPr="00EF2BDD">
        <w:rPr>
          <w:rFonts w:cs="Arial"/>
          <w:bCs/>
        </w:rPr>
        <w:t>8-15</w:t>
      </w:r>
      <w:r w:rsidR="0064103A" w:rsidRPr="00EF2BDD">
        <w:rPr>
          <w:rFonts w:cs="Arial"/>
          <w:bCs/>
        </w:rPr>
        <w:t>).</w:t>
      </w:r>
      <w:r w:rsidR="00A24D31" w:rsidRPr="00EF2BDD">
        <w:rPr>
          <w:rFonts w:cs="Arial"/>
          <w:bCs/>
        </w:rPr>
        <w:t xml:space="preserve"> Other buildings may qualify if they are of architectural or historic interest.</w:t>
      </w:r>
    </w:p>
    <w:p w:rsidR="00A24D31" w:rsidRDefault="00A24D31" w:rsidP="00BE6146">
      <w:pPr>
        <w:jc w:val="left"/>
        <w:rPr>
          <w:rStyle w:val="Hyperlink"/>
          <w:rFonts w:cs="Arial"/>
          <w:bCs/>
          <w:color w:val="auto"/>
          <w:u w:val="none"/>
        </w:rPr>
      </w:pPr>
      <w:r w:rsidRPr="00CC5925">
        <w:rPr>
          <w:rFonts w:cs="Arial"/>
          <w:b/>
          <w:bCs/>
          <w:color w:val="595959" w:themeColor="text1" w:themeTint="A6"/>
          <w:sz w:val="30"/>
          <w:szCs w:val="30"/>
        </w:rPr>
        <w:t>Individual Properties Listed on the State Register of Historic Places</w:t>
      </w:r>
      <w:r w:rsidRPr="00E72FCF">
        <w:rPr>
          <w:rFonts w:cs="Arial"/>
          <w:b/>
          <w:bCs/>
        </w:rPr>
        <w:tab/>
      </w:r>
      <w:r w:rsidR="00111D65">
        <w:t>(</w:t>
      </w:r>
      <w:hyperlink r:id="rId64" w:history="1">
        <w:r w:rsidRPr="00E72FCF">
          <w:rPr>
            <w:rStyle w:val="Hyperlink"/>
            <w:rFonts w:cs="Arial"/>
            <w:bCs/>
          </w:rPr>
          <w:t>http://www.nh.gov/nhdhr/programs/state_register.html</w:t>
        </w:r>
      </w:hyperlink>
      <w:r w:rsidR="00111D65" w:rsidRPr="00111D65">
        <w:rPr>
          <w:rStyle w:val="Hyperlink"/>
          <w:rFonts w:cs="Arial"/>
          <w:bCs/>
          <w:color w:val="auto"/>
          <w:u w:val="none"/>
        </w:rPr>
        <w:t>)</w:t>
      </w:r>
    </w:p>
    <w:p w:rsidR="00A24D31" w:rsidRPr="006446E6" w:rsidRDefault="00111D65" w:rsidP="00E244DF">
      <w:pPr>
        <w:pStyle w:val="ListParagraph"/>
        <w:numPr>
          <w:ilvl w:val="0"/>
          <w:numId w:val="19"/>
        </w:numPr>
        <w:ind w:left="270" w:hanging="270"/>
        <w:rPr>
          <w:rFonts w:ascii="Myriad Pro Cond" w:hAnsi="Myriad Pro Cond" w:cs="Arial"/>
          <w:bCs/>
          <w:sz w:val="26"/>
        </w:rPr>
      </w:pPr>
      <w:r w:rsidRPr="006446E6">
        <w:rPr>
          <w:rFonts w:ascii="Myriad Pro Cond" w:hAnsi="Myriad Pro Cond" w:cs="Arial"/>
          <w:bCs/>
          <w:sz w:val="26"/>
        </w:rPr>
        <w:t xml:space="preserve">2006 - </w:t>
      </w:r>
      <w:r w:rsidR="00A24D31" w:rsidRPr="006446E6">
        <w:rPr>
          <w:rFonts w:ascii="Myriad Pro Cond" w:hAnsi="Myriad Pro Cond" w:cs="Arial"/>
          <w:bCs/>
          <w:sz w:val="26"/>
        </w:rPr>
        <w:t xml:space="preserve">Folsom’s Tavern – </w:t>
      </w:r>
      <w:proofErr w:type="spellStart"/>
      <w:r w:rsidR="00A24D31" w:rsidRPr="006446E6">
        <w:rPr>
          <w:rFonts w:ascii="Myriad Pro Cond" w:hAnsi="Myriad Pro Cond" w:cs="Arial"/>
          <w:bCs/>
          <w:sz w:val="26"/>
        </w:rPr>
        <w:t>Odiorne</w:t>
      </w:r>
      <w:proofErr w:type="spellEnd"/>
      <w:r w:rsidR="00A24D31" w:rsidRPr="006446E6">
        <w:rPr>
          <w:rFonts w:ascii="Myriad Pro Cond" w:hAnsi="Myriad Pro Cond" w:cs="Arial"/>
          <w:bCs/>
          <w:sz w:val="26"/>
        </w:rPr>
        <w:t xml:space="preserve"> Farm</w:t>
      </w:r>
      <w:r w:rsidRPr="006446E6">
        <w:rPr>
          <w:rFonts w:ascii="Myriad Pro Cond" w:hAnsi="Myriad Pro Cond" w:cs="Arial"/>
          <w:bCs/>
          <w:sz w:val="26"/>
        </w:rPr>
        <w:t xml:space="preserve"> (</w:t>
      </w:r>
      <w:hyperlink r:id="rId65" w:anchor="folsoms" w:history="1">
        <w:r w:rsidR="00A24D31" w:rsidRPr="006446E6">
          <w:rPr>
            <w:rStyle w:val="Hyperlink"/>
            <w:rFonts w:ascii="Myriad Pro Cond" w:hAnsi="Myriad Pro Cond" w:cs="Arial"/>
            <w:bCs/>
            <w:sz w:val="26"/>
          </w:rPr>
          <w:t>http://www.nh.gov/nhdhr/programs/state_reg_list_details.htm#folsoms</w:t>
        </w:r>
      </w:hyperlink>
      <w:r w:rsidRPr="006446E6">
        <w:rPr>
          <w:rStyle w:val="Hyperlink"/>
          <w:rFonts w:ascii="Myriad Pro Cond" w:hAnsi="Myriad Pro Cond" w:cs="Arial"/>
          <w:bCs/>
          <w:color w:val="auto"/>
          <w:sz w:val="26"/>
          <w:u w:val="none"/>
        </w:rPr>
        <w:t>)</w:t>
      </w:r>
    </w:p>
    <w:p w:rsidR="00A24D31" w:rsidRPr="006446E6" w:rsidRDefault="00111D65" w:rsidP="00E244DF">
      <w:pPr>
        <w:pStyle w:val="ListParagraph"/>
        <w:numPr>
          <w:ilvl w:val="0"/>
          <w:numId w:val="19"/>
        </w:numPr>
        <w:ind w:left="270" w:hanging="270"/>
        <w:rPr>
          <w:rFonts w:ascii="Myriad Pro Cond" w:hAnsi="Myriad Pro Cond" w:cs="Arial"/>
          <w:sz w:val="26"/>
        </w:rPr>
      </w:pPr>
      <w:r w:rsidRPr="006446E6">
        <w:rPr>
          <w:rFonts w:ascii="Myriad Pro Cond" w:hAnsi="Myriad Pro Cond" w:cs="Arial"/>
          <w:sz w:val="26"/>
        </w:rPr>
        <w:t xml:space="preserve">2013 - </w:t>
      </w:r>
      <w:r w:rsidR="00A24D31" w:rsidRPr="006446E6">
        <w:rPr>
          <w:rFonts w:ascii="Myriad Pro Cond" w:hAnsi="Myriad Pro Cond" w:cs="Arial"/>
          <w:sz w:val="26"/>
        </w:rPr>
        <w:t>Smith Chapel</w:t>
      </w:r>
      <w:r w:rsidRPr="006446E6">
        <w:rPr>
          <w:rFonts w:ascii="Myriad Pro Cond" w:hAnsi="Myriad Pro Cond" w:cs="Arial"/>
          <w:sz w:val="26"/>
        </w:rPr>
        <w:t xml:space="preserve"> (</w:t>
      </w:r>
      <w:hyperlink r:id="rId66" w:anchor="smithc" w:history="1">
        <w:r w:rsidR="00A24D31" w:rsidRPr="006446E6">
          <w:rPr>
            <w:rStyle w:val="Hyperlink"/>
            <w:rFonts w:ascii="Myriad Pro Cond" w:hAnsi="Myriad Pro Cond" w:cs="Arial"/>
            <w:sz w:val="26"/>
          </w:rPr>
          <w:t>http://www.nh.gov/nhdhr/programs/state_reg_list_details.htm#smithc</w:t>
        </w:r>
      </w:hyperlink>
      <w:r w:rsidRPr="006446E6">
        <w:rPr>
          <w:rStyle w:val="Hyperlink"/>
          <w:rFonts w:ascii="Myriad Pro Cond" w:hAnsi="Myriad Pro Cond" w:cs="Arial"/>
          <w:color w:val="auto"/>
          <w:sz w:val="26"/>
          <w:u w:val="none"/>
        </w:rPr>
        <w:t>)</w:t>
      </w:r>
    </w:p>
    <w:p w:rsidR="00A24D31" w:rsidRPr="006446E6" w:rsidRDefault="00111D65" w:rsidP="00E244DF">
      <w:pPr>
        <w:pStyle w:val="ListParagraph"/>
        <w:numPr>
          <w:ilvl w:val="0"/>
          <w:numId w:val="19"/>
        </w:numPr>
        <w:ind w:left="270" w:hanging="270"/>
        <w:rPr>
          <w:rFonts w:ascii="Myriad Pro Cond" w:hAnsi="Myriad Pro Cond" w:cs="Arial"/>
          <w:sz w:val="26"/>
        </w:rPr>
      </w:pPr>
      <w:r w:rsidRPr="006446E6">
        <w:rPr>
          <w:rFonts w:ascii="Myriad Pro Cond" w:hAnsi="Myriad Pro Cond" w:cs="Arial"/>
          <w:sz w:val="26"/>
        </w:rPr>
        <w:t xml:space="preserve">2014 - </w:t>
      </w:r>
      <w:r w:rsidR="00A24D31" w:rsidRPr="006446E6">
        <w:rPr>
          <w:rFonts w:ascii="Myriad Pro Cond" w:hAnsi="Myriad Pro Cond" w:cs="Arial"/>
          <w:sz w:val="26"/>
        </w:rPr>
        <w:t>Oyster River Dam</w:t>
      </w:r>
      <w:r w:rsidRPr="006446E6">
        <w:rPr>
          <w:rFonts w:ascii="Myriad Pro Cond" w:hAnsi="Myriad Pro Cond" w:cs="Arial"/>
          <w:sz w:val="26"/>
        </w:rPr>
        <w:t xml:space="preserve"> (</w:t>
      </w:r>
      <w:hyperlink r:id="rId67" w:anchor="oyster" w:history="1">
        <w:r w:rsidR="00A24D31" w:rsidRPr="006446E6">
          <w:rPr>
            <w:rStyle w:val="Hyperlink"/>
            <w:rFonts w:ascii="Myriad Pro Cond" w:hAnsi="Myriad Pro Cond" w:cs="Arial"/>
            <w:sz w:val="26"/>
          </w:rPr>
          <w:t>http://www.nh.gov/nhdhr/programs/state_reg_list_details.htm#oyster</w:t>
        </w:r>
      </w:hyperlink>
      <w:r w:rsidRPr="006446E6">
        <w:rPr>
          <w:rStyle w:val="Hyperlink"/>
          <w:rFonts w:ascii="Myriad Pro Cond" w:hAnsi="Myriad Pro Cond" w:cs="Arial"/>
          <w:color w:val="auto"/>
          <w:sz w:val="26"/>
          <w:u w:val="none"/>
        </w:rPr>
        <w:t>)</w:t>
      </w:r>
    </w:p>
    <w:p w:rsidR="009A3883" w:rsidRDefault="009A3883" w:rsidP="00A24D31">
      <w:pPr>
        <w:rPr>
          <w:rFonts w:cs="Arial"/>
          <w:b/>
          <w:bCs/>
          <w:color w:val="595959" w:themeColor="text1" w:themeTint="A6"/>
          <w:sz w:val="30"/>
          <w:szCs w:val="30"/>
        </w:rPr>
      </w:pPr>
    </w:p>
    <w:p w:rsidR="009A3883" w:rsidRDefault="009A3883" w:rsidP="00A24D31">
      <w:pPr>
        <w:rPr>
          <w:rFonts w:cs="Arial"/>
          <w:b/>
          <w:bCs/>
          <w:color w:val="595959" w:themeColor="text1" w:themeTint="A6"/>
          <w:sz w:val="30"/>
          <w:szCs w:val="30"/>
        </w:rPr>
      </w:pPr>
    </w:p>
    <w:p w:rsidR="00A24D31" w:rsidRPr="00CC5925" w:rsidRDefault="00A24D31" w:rsidP="00A24D31">
      <w:pPr>
        <w:rPr>
          <w:rFonts w:cs="Arial"/>
          <w:b/>
          <w:bCs/>
          <w:color w:val="595959" w:themeColor="text1" w:themeTint="A6"/>
          <w:sz w:val="30"/>
          <w:szCs w:val="30"/>
        </w:rPr>
      </w:pPr>
      <w:r w:rsidRPr="00CC5925">
        <w:rPr>
          <w:rFonts w:cs="Arial"/>
          <w:b/>
          <w:bCs/>
          <w:color w:val="595959" w:themeColor="text1" w:themeTint="A6"/>
          <w:sz w:val="30"/>
          <w:szCs w:val="30"/>
        </w:rPr>
        <w:lastRenderedPageBreak/>
        <w:t>Local Historic Preservation Regulations</w:t>
      </w:r>
    </w:p>
    <w:p w:rsidR="00BE6146" w:rsidRPr="00EF2BDD" w:rsidRDefault="00A24D31" w:rsidP="00BE6146">
      <w:pPr>
        <w:spacing w:after="0"/>
        <w:rPr>
          <w:rFonts w:cs="Arial"/>
        </w:rPr>
      </w:pPr>
      <w:r w:rsidRPr="00CC5925">
        <w:rPr>
          <w:rFonts w:cs="Arial"/>
          <w:b/>
          <w:bCs/>
        </w:rPr>
        <w:t xml:space="preserve">Durham Historic District: </w:t>
      </w:r>
      <w:r w:rsidR="00BE6146">
        <w:rPr>
          <w:rFonts w:cs="Arial"/>
          <w:bCs/>
        </w:rPr>
        <w:t>The Durham Historic District was e</w:t>
      </w:r>
      <w:r w:rsidRPr="00CC5925">
        <w:rPr>
          <w:rFonts w:cs="Arial"/>
        </w:rPr>
        <w:t>stablished in 1975 and listed o</w:t>
      </w:r>
      <w:r w:rsidR="00BE6146">
        <w:rPr>
          <w:rFonts w:cs="Arial"/>
        </w:rPr>
        <w:t>n the National Register in 1980.</w:t>
      </w:r>
      <w:r w:rsidRPr="00CC5925">
        <w:rPr>
          <w:rFonts w:cs="Arial"/>
        </w:rPr>
        <w:t xml:space="preserve"> </w:t>
      </w:r>
      <w:r w:rsidR="00BE6146" w:rsidRPr="00877923">
        <w:rPr>
          <w:rFonts w:cs="Arial"/>
        </w:rPr>
        <w:t>T</w:t>
      </w:r>
      <w:r w:rsidRPr="00877923">
        <w:rPr>
          <w:rFonts w:cs="Arial"/>
        </w:rPr>
        <w:t xml:space="preserve">his locally designated historic district </w:t>
      </w:r>
      <w:r w:rsidR="005A4671" w:rsidRPr="00877923">
        <w:rPr>
          <w:rFonts w:cs="Arial"/>
        </w:rPr>
        <w:t xml:space="preserve">was </w:t>
      </w:r>
      <w:r w:rsidRPr="00877923">
        <w:rPr>
          <w:rFonts w:cs="Arial"/>
        </w:rPr>
        <w:t xml:space="preserve">created as </w:t>
      </w:r>
      <w:r w:rsidRPr="00EF2BDD">
        <w:rPr>
          <w:rFonts w:cs="Arial"/>
        </w:rPr>
        <w:t>an overlay zoning district</w:t>
      </w:r>
      <w:r w:rsidR="00BE6146" w:rsidRPr="00EF2BDD">
        <w:rPr>
          <w:rFonts w:cs="Arial"/>
        </w:rPr>
        <w:t xml:space="preserve"> (see Map 1 on page </w:t>
      </w:r>
      <w:r w:rsidR="00E254F6" w:rsidRPr="00EF2BDD">
        <w:rPr>
          <w:rFonts w:cs="Arial"/>
        </w:rPr>
        <w:t>6</w:t>
      </w:r>
      <w:r w:rsidR="00BE6146" w:rsidRPr="00EF2BDD">
        <w:rPr>
          <w:rFonts w:cs="Arial"/>
        </w:rPr>
        <w:t>)</w:t>
      </w:r>
      <w:r w:rsidRPr="00EF2BDD">
        <w:rPr>
          <w:rFonts w:cs="Arial"/>
        </w:rPr>
        <w:t xml:space="preserve">. The Historic District Commission serves as the land use board to administer the district, </w:t>
      </w:r>
      <w:r w:rsidR="00BE6146" w:rsidRPr="00EF2BDD">
        <w:rPr>
          <w:rFonts w:cs="Arial"/>
        </w:rPr>
        <w:t>and reviews</w:t>
      </w:r>
      <w:r w:rsidRPr="00EF2BDD">
        <w:rPr>
          <w:rFonts w:cs="Arial"/>
        </w:rPr>
        <w:t xml:space="preserve"> and approv</w:t>
      </w:r>
      <w:r w:rsidR="00BE6146" w:rsidRPr="00EF2BDD">
        <w:rPr>
          <w:rFonts w:cs="Arial"/>
        </w:rPr>
        <w:t>es</w:t>
      </w:r>
      <w:r w:rsidRPr="00EF2BDD">
        <w:rPr>
          <w:rFonts w:cs="Arial"/>
        </w:rPr>
        <w:t xml:space="preserve"> alterations to the exterior of buildings and structures and their settings.</w:t>
      </w:r>
      <w:r w:rsidR="008E46E7" w:rsidRPr="00EF2BDD">
        <w:rPr>
          <w:rFonts w:cs="Arial"/>
        </w:rPr>
        <w:t xml:space="preserve"> The Town approved a demolition by neglect ordinance whereby a property owner is effectively required to maintain his or her property in a reasonable condition. If a property deteriorates significantly, the Town may send a notice to the owner that indicates the areas that are deteriorating and stipulates appropriate repairs and maintenance measures that must be undertaken. </w:t>
      </w:r>
      <w:r w:rsidRPr="00EF2BDD">
        <w:rPr>
          <w:rFonts w:cs="Arial"/>
        </w:rPr>
        <w:t>If a building owner fails to comply, notification is sent to the Town Administrator and Town Council of a breach of this regulation. The Town may cause the maintenance and repairs to be completed, the cost of which shall be re</w:t>
      </w:r>
      <w:r w:rsidR="00111D65" w:rsidRPr="00EF2BDD">
        <w:rPr>
          <w:rFonts w:cs="Arial"/>
        </w:rPr>
        <w:t>covered by lien on the property</w:t>
      </w:r>
      <w:r w:rsidR="00BE6146" w:rsidRPr="00EF2BDD">
        <w:rPr>
          <w:rFonts w:cs="Arial"/>
        </w:rPr>
        <w:t>.</w:t>
      </w:r>
    </w:p>
    <w:p w:rsidR="00A24D31" w:rsidRPr="003B4549" w:rsidRDefault="00111D65" w:rsidP="00A24D31">
      <w:pPr>
        <w:rPr>
          <w:rFonts w:cs="Arial"/>
        </w:rPr>
      </w:pPr>
      <w:r w:rsidRPr="00EF2BDD">
        <w:rPr>
          <w:rFonts w:cs="Arial"/>
        </w:rPr>
        <w:t>(</w:t>
      </w:r>
      <w:hyperlink r:id="rId68" w:history="1">
        <w:r w:rsidR="00A24D31" w:rsidRPr="00EF2BDD">
          <w:rPr>
            <w:rStyle w:val="Hyperlink"/>
            <w:rFonts w:cs="Arial"/>
          </w:rPr>
          <w:t>http://www.ci.durham.nh.us/boc_historic</w:t>
        </w:r>
      </w:hyperlink>
      <w:r w:rsidR="00BE6146" w:rsidRPr="00EF2BDD">
        <w:rPr>
          <w:rStyle w:val="Hyperlink"/>
          <w:rFonts w:cs="Arial"/>
          <w:color w:val="auto"/>
          <w:u w:val="none"/>
        </w:rPr>
        <w:t>)</w:t>
      </w:r>
    </w:p>
    <w:p w:rsidR="004F306E" w:rsidRDefault="004F306E" w:rsidP="004F306E">
      <w:pPr>
        <w:rPr>
          <w:rFonts w:cs="Arial"/>
          <w:b/>
          <w:bCs/>
          <w:color w:val="595959" w:themeColor="text1" w:themeTint="A6"/>
          <w:sz w:val="30"/>
          <w:szCs w:val="30"/>
        </w:rPr>
      </w:pPr>
      <w:r w:rsidRPr="003B4549">
        <w:rPr>
          <w:rFonts w:cs="Arial"/>
          <w:b/>
          <w:bCs/>
          <w:color w:val="595959" w:themeColor="text1" w:themeTint="A6"/>
          <w:sz w:val="30"/>
          <w:szCs w:val="30"/>
        </w:rPr>
        <w:t>Threats to Historic Resources</w:t>
      </w:r>
    </w:p>
    <w:p w:rsidR="004F306E" w:rsidRPr="003C1929" w:rsidRDefault="003C1929" w:rsidP="006D6E76">
      <w:r>
        <w:t>Maintaining historic character in an evolving and changing community is a challenge due to:</w:t>
      </w:r>
    </w:p>
    <w:p w:rsidR="003C1929" w:rsidRPr="003C1929" w:rsidRDefault="003C1929" w:rsidP="003C1929">
      <w:pPr>
        <w:pStyle w:val="ListParagraph"/>
        <w:numPr>
          <w:ilvl w:val="0"/>
          <w:numId w:val="38"/>
        </w:numPr>
        <w:rPr>
          <w:rFonts w:ascii="Myriad Pro Cond" w:hAnsi="Myriad Pro Cond"/>
          <w:sz w:val="26"/>
        </w:rPr>
      </w:pPr>
      <w:r w:rsidRPr="003C1929">
        <w:rPr>
          <w:rFonts w:ascii="Myriad Pro Cond" w:hAnsi="Myriad Pro Cond"/>
          <w:sz w:val="26"/>
        </w:rPr>
        <w:t>Lack of broad public support</w:t>
      </w:r>
    </w:p>
    <w:p w:rsidR="003C1929" w:rsidRPr="003C1929" w:rsidRDefault="003C1929" w:rsidP="003C1929">
      <w:pPr>
        <w:pStyle w:val="ListParagraph"/>
        <w:numPr>
          <w:ilvl w:val="0"/>
          <w:numId w:val="38"/>
        </w:numPr>
        <w:rPr>
          <w:rFonts w:ascii="Myriad Pro Cond" w:hAnsi="Myriad Pro Cond"/>
          <w:sz w:val="26"/>
        </w:rPr>
      </w:pPr>
      <w:r w:rsidRPr="003C1929">
        <w:rPr>
          <w:rFonts w:ascii="Myriad Pro Cond" w:hAnsi="Myriad Pro Cond"/>
          <w:sz w:val="26"/>
        </w:rPr>
        <w:t>Lack of understanding regarding the economic benefits of preservation</w:t>
      </w:r>
    </w:p>
    <w:p w:rsidR="003C1929" w:rsidRPr="003C1929" w:rsidRDefault="003C1929" w:rsidP="003C1929">
      <w:pPr>
        <w:pStyle w:val="ListParagraph"/>
        <w:numPr>
          <w:ilvl w:val="0"/>
          <w:numId w:val="38"/>
        </w:numPr>
        <w:rPr>
          <w:rFonts w:ascii="Myriad Pro Cond" w:hAnsi="Myriad Pro Cond"/>
          <w:sz w:val="26"/>
        </w:rPr>
      </w:pPr>
      <w:r w:rsidRPr="003C1929">
        <w:rPr>
          <w:rFonts w:ascii="Myriad Pro Cond" w:hAnsi="Myriad Pro Cond"/>
          <w:sz w:val="26"/>
        </w:rPr>
        <w:t>Diminished funding for preservation at the state and federal levels</w:t>
      </w:r>
    </w:p>
    <w:p w:rsidR="003C1929" w:rsidRPr="003C1929" w:rsidRDefault="003C1929" w:rsidP="003C1929">
      <w:pPr>
        <w:pStyle w:val="ListParagraph"/>
        <w:numPr>
          <w:ilvl w:val="0"/>
          <w:numId w:val="38"/>
        </w:numPr>
        <w:rPr>
          <w:rFonts w:ascii="Myriad Pro Cond" w:hAnsi="Myriad Pro Cond"/>
          <w:sz w:val="26"/>
        </w:rPr>
      </w:pPr>
      <w:r w:rsidRPr="003C1929">
        <w:rPr>
          <w:rFonts w:ascii="Myriad Pro Cond" w:hAnsi="Myriad Pro Cond"/>
          <w:sz w:val="26"/>
        </w:rPr>
        <w:t>Newer development that is not built to the scale of historic structures</w:t>
      </w:r>
    </w:p>
    <w:p w:rsidR="003C1929" w:rsidRPr="003C1929" w:rsidRDefault="003C1929" w:rsidP="003C1929">
      <w:pPr>
        <w:pStyle w:val="ListParagraph"/>
        <w:numPr>
          <w:ilvl w:val="0"/>
          <w:numId w:val="38"/>
        </w:numPr>
        <w:rPr>
          <w:rFonts w:ascii="Myriad Pro Cond" w:hAnsi="Myriad Pro Cond"/>
          <w:sz w:val="26"/>
        </w:rPr>
      </w:pPr>
      <w:r w:rsidRPr="003C1929">
        <w:rPr>
          <w:rFonts w:ascii="Myriad Pro Cond" w:hAnsi="Myriad Pro Cond"/>
          <w:sz w:val="26"/>
        </w:rPr>
        <w:t>Poorly maintained student housing, which is a particular concern and threat to the integrity of the National Register Historic District.</w:t>
      </w:r>
    </w:p>
    <w:p w:rsidR="003C1929" w:rsidRDefault="003C1929" w:rsidP="006D6E76"/>
    <w:p w:rsidR="00FC1623" w:rsidRDefault="00CC5925" w:rsidP="00BB7DAC">
      <w:pPr>
        <w:pStyle w:val="headingB"/>
      </w:pPr>
      <w:r>
        <w:br w:type="page"/>
      </w:r>
      <w:r w:rsidR="00A24D31">
        <w:lastRenderedPageBreak/>
        <w:t>Tools for the Preservation of Historical Resources</w:t>
      </w:r>
    </w:p>
    <w:p w:rsidR="00A24D31" w:rsidRPr="00BB7DAC" w:rsidRDefault="00FC1623" w:rsidP="00BB7DAC">
      <w:pPr>
        <w:pBdr>
          <w:top w:val="single" w:sz="4" w:space="1" w:color="auto"/>
          <w:left w:val="single" w:sz="4" w:space="4" w:color="auto"/>
          <w:bottom w:val="single" w:sz="4" w:space="1" w:color="auto"/>
          <w:right w:val="single" w:sz="4" w:space="4" w:color="auto"/>
        </w:pBdr>
        <w:shd w:val="clear" w:color="auto" w:fill="A6A6A6" w:themeFill="background1" w:themeFillShade="A6"/>
        <w:rPr>
          <w:rFonts w:cs="Arial"/>
          <w:bCs/>
          <w:sz w:val="30"/>
          <w:szCs w:val="30"/>
        </w:rPr>
      </w:pPr>
      <w:r w:rsidRPr="00BB7DAC">
        <w:rPr>
          <w:rFonts w:cs="Arial"/>
          <w:bCs/>
          <w:sz w:val="30"/>
          <w:szCs w:val="30"/>
        </w:rPr>
        <w:t>Local Preservation Tools</w:t>
      </w:r>
    </w:p>
    <w:p w:rsidR="00A24D31" w:rsidRPr="00FC1623" w:rsidRDefault="00A24D31" w:rsidP="007511A6">
      <w:pPr>
        <w:rPr>
          <w:rFonts w:cs="Arial"/>
          <w:b/>
          <w:bCs/>
        </w:rPr>
      </w:pPr>
      <w:r w:rsidRPr="00FC1623">
        <w:rPr>
          <w:rFonts w:cs="Arial"/>
          <w:b/>
          <w:bCs/>
        </w:rPr>
        <w:t>Locally Designated Historic District</w:t>
      </w:r>
    </w:p>
    <w:p w:rsidR="00A24D31" w:rsidRPr="00FC1623" w:rsidRDefault="00A24D31" w:rsidP="00A24D31">
      <w:pPr>
        <w:rPr>
          <w:rFonts w:cs="Arial"/>
          <w:bCs/>
          <w:sz w:val="28"/>
        </w:rPr>
      </w:pPr>
      <w:r w:rsidRPr="00FC1623">
        <w:rPr>
          <w:rFonts w:cs="Arial"/>
          <w:bCs/>
        </w:rPr>
        <w:t xml:space="preserve">A locally designated historic district is one of the most effective and comprehensive mechanisms to manage change in a historic area. Its purpose is to preserve the significant character of an area, while accommodating and managing change and new construction in accordance with regulations developed by local consensus.  A locally designated historic district is a zoning (usually overlay) district. They are established in Durham by the adoption of a Historic (HD) Overlay Zoning District (Article XVII) by the Town Council and administered by the Historic District Commission. The Commission reviews </w:t>
      </w:r>
      <w:r w:rsidR="005A4671">
        <w:rPr>
          <w:rFonts w:cs="Arial"/>
          <w:bCs/>
        </w:rPr>
        <w:t xml:space="preserve">applications for </w:t>
      </w:r>
      <w:r w:rsidRPr="00FC1623">
        <w:rPr>
          <w:rFonts w:cs="Arial"/>
          <w:bCs/>
        </w:rPr>
        <w:t>exterior alterations, new construction</w:t>
      </w:r>
      <w:r w:rsidR="00BE6146">
        <w:rPr>
          <w:rFonts w:cs="Arial"/>
          <w:bCs/>
        </w:rPr>
        <w:t>,</w:t>
      </w:r>
      <w:r w:rsidRPr="00FC1623">
        <w:rPr>
          <w:rFonts w:cs="Arial"/>
          <w:bCs/>
        </w:rPr>
        <w:t xml:space="preserve"> and demolition within the district using officially ado</w:t>
      </w:r>
      <w:r w:rsidR="00111D65">
        <w:rPr>
          <w:rFonts w:cs="Arial"/>
          <w:bCs/>
        </w:rPr>
        <w:t>pted regulations and guidelines</w:t>
      </w:r>
      <w:r w:rsidR="00BE6146">
        <w:rPr>
          <w:rFonts w:cs="Arial"/>
          <w:bCs/>
        </w:rPr>
        <w:t xml:space="preserve">. </w:t>
      </w:r>
      <w:r w:rsidR="00111D65">
        <w:rPr>
          <w:rFonts w:cs="Arial"/>
          <w:bCs/>
        </w:rPr>
        <w:t>(</w:t>
      </w:r>
      <w:hyperlink r:id="rId69" w:history="1">
        <w:r w:rsidRPr="00FC1623">
          <w:rPr>
            <w:rStyle w:val="Hyperlink"/>
            <w:rFonts w:cs="Arial"/>
            <w:bCs/>
          </w:rPr>
          <w:t>http://www.nhpreservation.org/get-answers/community-wide-planning-resources/for-historic-disctrict-commissions.html</w:t>
        </w:r>
      </w:hyperlink>
      <w:r w:rsidR="00BE6146">
        <w:rPr>
          <w:rStyle w:val="Hyperlink"/>
          <w:rFonts w:cs="Arial"/>
          <w:bCs/>
          <w:color w:val="auto"/>
          <w:u w:val="none"/>
        </w:rPr>
        <w:t>)</w:t>
      </w:r>
    </w:p>
    <w:p w:rsidR="00A24D31" w:rsidRPr="00FC1623" w:rsidRDefault="00A24D31" w:rsidP="007511A6">
      <w:pPr>
        <w:rPr>
          <w:rFonts w:cs="Arial"/>
          <w:b/>
          <w:bCs/>
        </w:rPr>
      </w:pPr>
      <w:r w:rsidRPr="00FC1623">
        <w:rPr>
          <w:rFonts w:cs="Arial"/>
          <w:b/>
          <w:bCs/>
        </w:rPr>
        <w:t>Community Revitalization Tax Relief Incentive</w:t>
      </w:r>
      <w:r w:rsidR="00BE6146">
        <w:rPr>
          <w:rFonts w:cs="Arial"/>
          <w:b/>
          <w:bCs/>
        </w:rPr>
        <w:t xml:space="preserve"> RSA 79-E</w:t>
      </w:r>
    </w:p>
    <w:p w:rsidR="00A24D31" w:rsidRPr="00FC1623" w:rsidRDefault="00A24D31" w:rsidP="00A24D31">
      <w:pPr>
        <w:rPr>
          <w:rFonts w:cs="Arial"/>
          <w:bCs/>
        </w:rPr>
      </w:pPr>
      <w:r w:rsidRPr="00FC1623">
        <w:rPr>
          <w:rFonts w:cs="Arial"/>
          <w:bCs/>
        </w:rPr>
        <w:t>RSA 79-E is a state program that encourages investment in town centers. It provides a tax incentive for the rehabilitation and active use of under-utilized historical commercial buildings and, in so doing, aims to promote strong local economies and sustainable growth as an alternative to sprawl</w:t>
      </w:r>
      <w:r w:rsidR="00BE6146">
        <w:rPr>
          <w:rFonts w:cs="Arial"/>
          <w:bCs/>
        </w:rPr>
        <w:t>.</w:t>
      </w:r>
      <w:r w:rsidR="00111D65">
        <w:rPr>
          <w:rFonts w:cs="Arial"/>
          <w:bCs/>
        </w:rPr>
        <w:t xml:space="preserve"> (</w:t>
      </w:r>
      <w:hyperlink r:id="rId70" w:history="1">
        <w:r w:rsidRPr="00FC1623">
          <w:rPr>
            <w:rStyle w:val="Hyperlink"/>
            <w:rFonts w:cs="Arial"/>
            <w:bCs/>
          </w:rPr>
          <w:t>http://www.nhpreservation.org/get-answers/for-commercial-property/tax-incentives.html</w:t>
        </w:r>
      </w:hyperlink>
      <w:r w:rsidR="00BE6146">
        <w:rPr>
          <w:rStyle w:val="Hyperlink"/>
          <w:rFonts w:cs="Arial"/>
          <w:bCs/>
          <w:color w:val="auto"/>
          <w:u w:val="none"/>
        </w:rPr>
        <w:t>)</w:t>
      </w:r>
    </w:p>
    <w:p w:rsidR="00A24D31" w:rsidRPr="00FC1623" w:rsidRDefault="00A24D31" w:rsidP="007511A6">
      <w:pPr>
        <w:rPr>
          <w:rFonts w:cs="Arial"/>
          <w:b/>
          <w:bCs/>
        </w:rPr>
      </w:pPr>
      <w:r w:rsidRPr="00FC1623">
        <w:rPr>
          <w:rFonts w:cs="Arial"/>
          <w:b/>
          <w:bCs/>
        </w:rPr>
        <w:t>Scenic Roads</w:t>
      </w:r>
    </w:p>
    <w:p w:rsidR="00A24D31" w:rsidRPr="00FC1623" w:rsidRDefault="00A24D31" w:rsidP="00A24D31">
      <w:pPr>
        <w:rPr>
          <w:rFonts w:cs="Arial"/>
          <w:bCs/>
        </w:rPr>
      </w:pPr>
      <w:r w:rsidRPr="00FC1623">
        <w:rPr>
          <w:rFonts w:cs="Arial"/>
          <w:bCs/>
        </w:rPr>
        <w:t xml:space="preserve">Any road in a town, other than a Class I or Class II highway, may be designated as a Scenic Road upon petition of 10 persons who are either voters of the town or who own land that abuts a road mentioned in the petition. All abutters of the road must </w:t>
      </w:r>
      <w:r w:rsidRPr="00FC1623">
        <w:rPr>
          <w:rFonts w:cs="Arial"/>
          <w:bCs/>
        </w:rPr>
        <w:lastRenderedPageBreak/>
        <w:t>be notified within 10 days of the filing that a Scenic Road petition has been filed. Upon approval of this petition, the voters of the town may designate the road as a Scenic Road at any annual or special meeting. Designation as a Scenic Road means that repair, maintenance, and reconstruction work to the roadway should not involve the cutting or removal of trees (defined as 15 inches in diameter or more) or the tearing down or destruction of stone walls without prior written consent of the planning board or board responsible for the local Scenic Roads program. Designation of a roadway does not affect the rights of any abutting landowners on their property, and does not affect the eligibility of the town to receive construction, maintenance, or reconstruction aid</w:t>
      </w:r>
      <w:r w:rsidR="00BE6146">
        <w:rPr>
          <w:rFonts w:cs="Arial"/>
          <w:bCs/>
        </w:rPr>
        <w:t>.</w:t>
      </w:r>
      <w:r w:rsidR="00111D65">
        <w:rPr>
          <w:rFonts w:cs="Arial"/>
          <w:bCs/>
        </w:rPr>
        <w:t xml:space="preserve"> (</w:t>
      </w:r>
      <w:hyperlink r:id="rId71" w:history="1">
        <w:r w:rsidRPr="00FC1623">
          <w:rPr>
            <w:rStyle w:val="Hyperlink"/>
            <w:rFonts w:cs="Arial"/>
            <w:bCs/>
          </w:rPr>
          <w:t>http://www.nh.gov/dot/programs/scbp/</w:t>
        </w:r>
      </w:hyperlink>
      <w:r w:rsidR="00BE6146">
        <w:rPr>
          <w:rStyle w:val="Hyperlink"/>
          <w:rFonts w:cs="Arial"/>
          <w:bCs/>
          <w:color w:val="auto"/>
          <w:u w:val="none"/>
        </w:rPr>
        <w:t>)</w:t>
      </w:r>
    </w:p>
    <w:p w:rsidR="00FC1623" w:rsidRPr="00FC1623" w:rsidRDefault="00A24D31" w:rsidP="000161EF">
      <w:pPr>
        <w:pStyle w:val="ListParagraph"/>
        <w:numPr>
          <w:ilvl w:val="0"/>
          <w:numId w:val="8"/>
        </w:numPr>
        <w:spacing w:after="0" w:line="240" w:lineRule="auto"/>
        <w:ind w:left="270" w:hanging="270"/>
        <w:jc w:val="both"/>
        <w:rPr>
          <w:rFonts w:cs="Arial"/>
          <w:b/>
          <w:bCs/>
        </w:rPr>
      </w:pPr>
      <w:r w:rsidRPr="00FC1623">
        <w:rPr>
          <w:rFonts w:ascii="Myriad Pro Cond" w:hAnsi="Myriad Pro Cond" w:cs="Arial"/>
          <w:bCs/>
          <w:sz w:val="26"/>
        </w:rPr>
        <w:t>Designated as Scenic Roads by the Town of Durham: Durham Point Road, Bay Road, Bennett Road</w:t>
      </w:r>
      <w:r w:rsidR="00BE6146">
        <w:rPr>
          <w:rFonts w:ascii="Myriad Pro Cond" w:hAnsi="Myriad Pro Cond" w:cs="Arial"/>
          <w:bCs/>
          <w:sz w:val="26"/>
        </w:rPr>
        <w:t>,</w:t>
      </w:r>
      <w:r w:rsidRPr="00FC1623">
        <w:rPr>
          <w:rFonts w:ascii="Myriad Pro Cond" w:hAnsi="Myriad Pro Cond" w:cs="Arial"/>
          <w:bCs/>
          <w:sz w:val="26"/>
        </w:rPr>
        <w:t xml:space="preserve"> and Packers Falls Road</w:t>
      </w:r>
    </w:p>
    <w:p w:rsidR="00FC1623" w:rsidRPr="00FC1623" w:rsidRDefault="00FC1623" w:rsidP="00FC1623">
      <w:pPr>
        <w:pStyle w:val="ListParagraph"/>
        <w:spacing w:after="0" w:line="240" w:lineRule="auto"/>
        <w:ind w:left="270"/>
        <w:rPr>
          <w:rFonts w:cs="Arial"/>
          <w:b/>
          <w:bCs/>
        </w:rPr>
      </w:pPr>
    </w:p>
    <w:p w:rsidR="00A24D31" w:rsidRPr="00FC1623" w:rsidRDefault="00A24D31" w:rsidP="007511A6">
      <w:pPr>
        <w:rPr>
          <w:rFonts w:cs="Arial"/>
          <w:b/>
          <w:bCs/>
        </w:rPr>
      </w:pPr>
      <w:r w:rsidRPr="00FC1623">
        <w:rPr>
          <w:rFonts w:cs="Arial"/>
          <w:b/>
          <w:bCs/>
        </w:rPr>
        <w:t>Neighborhood Heritage District</w:t>
      </w:r>
    </w:p>
    <w:p w:rsidR="00A24D31" w:rsidRDefault="005A4671" w:rsidP="00111D65">
      <w:pPr>
        <w:rPr>
          <w:rStyle w:val="Hyperlink"/>
          <w:rFonts w:cs="Arial"/>
          <w:bCs/>
          <w:color w:val="auto"/>
        </w:rPr>
      </w:pPr>
      <w:r w:rsidRPr="00FC1623">
        <w:rPr>
          <w:rFonts w:cs="Arial"/>
          <w:bCs/>
        </w:rPr>
        <w:t>A heritage district is a group of buildings and their settings that are architecturally and/or historically distinctive and worthy of protection based on their contribution to the architectural, cultural, political, economic</w:t>
      </w:r>
      <w:r w:rsidR="00BE6146">
        <w:rPr>
          <w:rFonts w:cs="Arial"/>
          <w:bCs/>
        </w:rPr>
        <w:t>,</w:t>
      </w:r>
      <w:r w:rsidRPr="00FC1623">
        <w:rPr>
          <w:rFonts w:cs="Arial"/>
          <w:bCs/>
        </w:rPr>
        <w:t xml:space="preserve"> or social history of the community. Sometimes a heritage district lacks sufficient significance or integrity to be designated as a traditional historic district. Other times, the neighborhood or political </w:t>
      </w:r>
      <w:r>
        <w:rPr>
          <w:rFonts w:cs="Arial"/>
          <w:bCs/>
        </w:rPr>
        <w:t>climate favors looser standards. A</w:t>
      </w:r>
      <w:r w:rsidRPr="00FC1623">
        <w:rPr>
          <w:rFonts w:cs="Arial"/>
          <w:bCs/>
        </w:rPr>
        <w:t xml:space="preserve"> </w:t>
      </w:r>
      <w:r>
        <w:rPr>
          <w:rFonts w:cs="Arial"/>
          <w:bCs/>
        </w:rPr>
        <w:t>n</w:t>
      </w:r>
      <w:r w:rsidRPr="00FC1623">
        <w:rPr>
          <w:rFonts w:cs="Arial"/>
          <w:bCs/>
        </w:rPr>
        <w:t xml:space="preserve">eighborhood </w:t>
      </w:r>
      <w:r>
        <w:rPr>
          <w:rFonts w:cs="Arial"/>
          <w:bCs/>
        </w:rPr>
        <w:t>h</w:t>
      </w:r>
      <w:r w:rsidRPr="00FC1623">
        <w:rPr>
          <w:rFonts w:cs="Arial"/>
          <w:bCs/>
        </w:rPr>
        <w:t xml:space="preserve">eritage </w:t>
      </w:r>
      <w:r>
        <w:rPr>
          <w:rFonts w:cs="Arial"/>
          <w:bCs/>
        </w:rPr>
        <w:t>d</w:t>
      </w:r>
      <w:r w:rsidRPr="00FC1623">
        <w:rPr>
          <w:rFonts w:cs="Arial"/>
          <w:bCs/>
        </w:rPr>
        <w:t>istrict can be established and operate</w:t>
      </w:r>
      <w:r w:rsidR="00BE6146">
        <w:rPr>
          <w:rFonts w:cs="Arial"/>
          <w:bCs/>
        </w:rPr>
        <w:t>d</w:t>
      </w:r>
      <w:r w:rsidRPr="00FC1623">
        <w:rPr>
          <w:rFonts w:cs="Arial"/>
          <w:bCs/>
        </w:rPr>
        <w:t xml:space="preserve"> under the same enabling statues as a </w:t>
      </w:r>
      <w:r>
        <w:rPr>
          <w:rFonts w:cs="Arial"/>
          <w:bCs/>
        </w:rPr>
        <w:t>h</w:t>
      </w:r>
      <w:r w:rsidRPr="00FC1623">
        <w:rPr>
          <w:rFonts w:cs="Arial"/>
          <w:bCs/>
        </w:rPr>
        <w:t xml:space="preserve">istoric </w:t>
      </w:r>
      <w:r>
        <w:rPr>
          <w:rFonts w:cs="Arial"/>
          <w:bCs/>
        </w:rPr>
        <w:t>d</w:t>
      </w:r>
      <w:r w:rsidRPr="00FC1623">
        <w:rPr>
          <w:rFonts w:cs="Arial"/>
          <w:bCs/>
        </w:rPr>
        <w:t xml:space="preserve">istrict. </w:t>
      </w:r>
      <w:r w:rsidR="00A24D31" w:rsidRPr="00FC1623">
        <w:rPr>
          <w:rFonts w:cs="Arial"/>
          <w:bCs/>
        </w:rPr>
        <w:t xml:space="preserve">A neighborhood heritage district is similar to a locally designated historic district, </w:t>
      </w:r>
      <w:r w:rsidR="00111D65">
        <w:rPr>
          <w:rFonts w:cs="Arial"/>
          <w:bCs/>
        </w:rPr>
        <w:t xml:space="preserve">except that </w:t>
      </w:r>
      <w:r w:rsidR="00A24D31" w:rsidRPr="00FC1623">
        <w:rPr>
          <w:rFonts w:cs="Arial"/>
          <w:bCs/>
        </w:rPr>
        <w:t>the neighborhood heritage district operates under more flexible, less stringen</w:t>
      </w:r>
      <w:r>
        <w:rPr>
          <w:rFonts w:cs="Arial"/>
          <w:bCs/>
        </w:rPr>
        <w:t>t standards</w:t>
      </w:r>
      <w:r w:rsidR="00BE6146">
        <w:rPr>
          <w:rFonts w:cs="Arial"/>
          <w:bCs/>
        </w:rPr>
        <w:t>.</w:t>
      </w:r>
      <w:r w:rsidR="00A24D31" w:rsidRPr="00FC1623">
        <w:rPr>
          <w:rFonts w:cs="Arial"/>
          <w:bCs/>
        </w:rPr>
        <w:t xml:space="preserve"> </w:t>
      </w:r>
      <w:r w:rsidR="00111D65">
        <w:t>(</w:t>
      </w:r>
      <w:hyperlink r:id="rId72" w:history="1">
        <w:r w:rsidR="00111D65" w:rsidRPr="00C8293E">
          <w:rPr>
            <w:rStyle w:val="Hyperlink"/>
            <w:rFonts w:cs="Arial"/>
            <w:bCs/>
          </w:rPr>
          <w:t>http://www.nh.gov/nhdhr/documents/ neighborr_hert_handbook.pdf</w:t>
        </w:r>
      </w:hyperlink>
      <w:r w:rsidR="00BE6146">
        <w:rPr>
          <w:rStyle w:val="Hyperlink"/>
          <w:rFonts w:cs="Arial"/>
          <w:bCs/>
          <w:color w:val="auto"/>
        </w:rPr>
        <w:t>)</w:t>
      </w:r>
    </w:p>
    <w:p w:rsidR="00A24D31" w:rsidRPr="00FC1623" w:rsidRDefault="00A24D31" w:rsidP="007511A6">
      <w:pPr>
        <w:rPr>
          <w:rFonts w:cs="Arial"/>
          <w:b/>
          <w:bCs/>
        </w:rPr>
      </w:pPr>
      <w:r w:rsidRPr="00FC1623">
        <w:rPr>
          <w:rFonts w:cs="Arial"/>
          <w:b/>
          <w:bCs/>
        </w:rPr>
        <w:t>Preservation Easements for Historic, Archaeological or Cultural Resources</w:t>
      </w:r>
    </w:p>
    <w:p w:rsidR="00A24D31" w:rsidRDefault="00A24D31" w:rsidP="0064103A">
      <w:pPr>
        <w:rPr>
          <w:rStyle w:val="Hyperlink"/>
          <w:rFonts w:cs="Arial"/>
          <w:bCs/>
        </w:rPr>
      </w:pPr>
      <w:r w:rsidRPr="00FC1623">
        <w:rPr>
          <w:rFonts w:cs="Arial"/>
          <w:bCs/>
        </w:rPr>
        <w:t xml:space="preserve">A preservation easement, comparable to a land conservation easement, is a voluntary legal agreement that protects a significant historic, archaeological, or cultural resource in perpetuity. It provides assurance to the owner of an historic or cultural </w:t>
      </w:r>
      <w:r w:rsidRPr="00FC1623">
        <w:rPr>
          <w:rFonts w:cs="Arial"/>
          <w:bCs/>
        </w:rPr>
        <w:lastRenderedPageBreak/>
        <w:t xml:space="preserve">property that the property’s intrinsic value will be preserved by subsequent owners. An easement grants </w:t>
      </w:r>
      <w:r w:rsidR="00BE6146">
        <w:rPr>
          <w:rFonts w:cs="Arial"/>
          <w:bCs/>
        </w:rPr>
        <w:t xml:space="preserve">partial interest in a property </w:t>
      </w:r>
      <w:r w:rsidRPr="00FC1623">
        <w:rPr>
          <w:rFonts w:cs="Arial"/>
          <w:bCs/>
        </w:rPr>
        <w:t>to a grantee</w:t>
      </w:r>
      <w:r w:rsidR="00BE6146">
        <w:rPr>
          <w:rFonts w:cs="Arial"/>
          <w:bCs/>
        </w:rPr>
        <w:t xml:space="preserve"> through sale or donation. A grantee can be </w:t>
      </w:r>
      <w:r w:rsidRPr="00FC1623">
        <w:rPr>
          <w:rFonts w:cs="Arial"/>
          <w:bCs/>
        </w:rPr>
        <w:t>a qualifying local governing board, such as the Town of Durham, or non-profit historical organization, such as the New Hampshire Preservation Alliance. With a preservation easement, the owner gives that second party the right to protect and preserve the historic and architectural features of the property. The property remains in private ownership, and the community continues to receive annual tax revenue. If the property is listed on the National Register of Historic Places, the value of the donated easement is federally tax deductible as a charitable contribution</w:t>
      </w:r>
      <w:r w:rsidR="00BE6146">
        <w:rPr>
          <w:rFonts w:cs="Arial"/>
          <w:bCs/>
        </w:rPr>
        <w:t>.</w:t>
      </w:r>
      <w:r w:rsidR="0064103A">
        <w:rPr>
          <w:rFonts w:cs="Arial"/>
          <w:bCs/>
        </w:rPr>
        <w:t xml:space="preserve"> </w:t>
      </w:r>
      <w:r w:rsidR="009A6A4E">
        <w:rPr>
          <w:rFonts w:cs="Arial"/>
          <w:bCs/>
        </w:rPr>
        <w:t>(</w:t>
      </w:r>
      <w:hyperlink r:id="rId73" w:history="1">
        <w:r w:rsidRPr="00FC1623">
          <w:rPr>
            <w:rStyle w:val="Hyperlink"/>
            <w:rFonts w:cs="Arial"/>
            <w:bCs/>
          </w:rPr>
          <w:t>http://www.nhpreservation.org/news-a-events/202-what-is-a-preservation-easement.html</w:t>
        </w:r>
      </w:hyperlink>
      <w:r w:rsidR="00BE6146">
        <w:rPr>
          <w:rStyle w:val="Hyperlink"/>
          <w:rFonts w:cs="Arial"/>
          <w:bCs/>
          <w:color w:val="auto"/>
          <w:u w:val="none"/>
        </w:rPr>
        <w:t>)</w:t>
      </w:r>
    </w:p>
    <w:p w:rsidR="00A24D31" w:rsidRPr="00FC1623" w:rsidRDefault="00A24D31" w:rsidP="007511A6">
      <w:pPr>
        <w:rPr>
          <w:rFonts w:cs="Arial"/>
          <w:b/>
          <w:bCs/>
        </w:rPr>
      </w:pPr>
      <w:r w:rsidRPr="00FC1623">
        <w:rPr>
          <w:rFonts w:cs="Arial"/>
          <w:b/>
          <w:bCs/>
        </w:rPr>
        <w:t>Barn Preservation Easements</w:t>
      </w:r>
    </w:p>
    <w:p w:rsidR="00A24D31" w:rsidRPr="009A6A4E" w:rsidRDefault="00A24D31" w:rsidP="00A24D31">
      <w:pPr>
        <w:rPr>
          <w:rStyle w:val="Hyperlink"/>
          <w:rFonts w:cs="Arial"/>
          <w:bCs/>
          <w:color w:val="auto"/>
          <w:u w:val="none"/>
        </w:rPr>
      </w:pPr>
      <w:r w:rsidRPr="00FC1623">
        <w:rPr>
          <w:rFonts w:cs="Arial"/>
          <w:bCs/>
        </w:rPr>
        <w:t>Under a state law passed in 2002 (RSA 79-D</w:t>
      </w:r>
      <w:r w:rsidR="009A6A4E">
        <w:rPr>
          <w:rFonts w:cs="Arial"/>
          <w:bCs/>
        </w:rPr>
        <w:t xml:space="preserve"> Discretionary Preservation Easements</w:t>
      </w:r>
      <w:r w:rsidRPr="00FC1623">
        <w:rPr>
          <w:rFonts w:cs="Arial"/>
          <w:bCs/>
        </w:rPr>
        <w:t xml:space="preserve">), municipalities </w:t>
      </w:r>
      <w:r w:rsidR="00BE6146">
        <w:rPr>
          <w:rFonts w:cs="Arial"/>
          <w:bCs/>
        </w:rPr>
        <w:t>may</w:t>
      </w:r>
      <w:r w:rsidRPr="00FC1623">
        <w:rPr>
          <w:rFonts w:cs="Arial"/>
          <w:bCs/>
        </w:rPr>
        <w:t xml:space="preserve"> grant property tax relief to barn owners who demonstrate the public benefit of preserving their barns or other old farm buildings and agree to maintain their structures for a minimum of ten years by means of a preservation easement. The statute defines agricultural structures to include barns, silos, corn cribs, ice houses and other outbuildings, as well as the land on which they sit. </w:t>
      </w:r>
      <w:r w:rsidR="00BE6146">
        <w:rPr>
          <w:rFonts w:cs="Arial"/>
          <w:bCs/>
        </w:rPr>
        <w:t>To quality, t</w:t>
      </w:r>
      <w:r w:rsidRPr="00FC1623">
        <w:rPr>
          <w:rFonts w:cs="Arial"/>
          <w:bCs/>
        </w:rPr>
        <w:t xml:space="preserve">he structure must </w:t>
      </w:r>
      <w:r w:rsidR="00BE6146">
        <w:rPr>
          <w:rFonts w:cs="Arial"/>
          <w:bCs/>
        </w:rPr>
        <w:t>be at least 75 years or and either currently or formerly used for agricultural purposes</w:t>
      </w:r>
      <w:r w:rsidRPr="00FC1623">
        <w:rPr>
          <w:rFonts w:cs="Arial"/>
          <w:bCs/>
        </w:rPr>
        <w:t>. At last count, nearly 200 New Hampshire barns and other agricultural buildings in forty-eight towns had been protected in this manner. The law is based on widespread recognition that many of New Hampshire’s old barns and agricultural outbuildings are important local scenic landmarks and help tell the story of agriculture in the state’s history. Yet many o</w:t>
      </w:r>
      <w:r w:rsidR="00BE6146">
        <w:rPr>
          <w:rFonts w:cs="Arial"/>
          <w:bCs/>
        </w:rPr>
        <w:t xml:space="preserve">f these historic structures are </w:t>
      </w:r>
      <w:r w:rsidRPr="00FC1623">
        <w:rPr>
          <w:rFonts w:cs="Arial"/>
          <w:bCs/>
        </w:rPr>
        <w:t xml:space="preserve">demolished or </w:t>
      </w:r>
      <w:r w:rsidR="00BE6146">
        <w:rPr>
          <w:rFonts w:cs="Arial"/>
          <w:bCs/>
        </w:rPr>
        <w:t>poorly</w:t>
      </w:r>
      <w:r w:rsidRPr="00FC1623">
        <w:rPr>
          <w:rFonts w:cs="Arial"/>
          <w:bCs/>
        </w:rPr>
        <w:t xml:space="preserve"> maintained because of the adverse impact of property taxes. The law is intended to encourage barn owners to maintain and repair their buildings by granting them specific tax relief and assuring them that assessments will not be increased as a result of new repair and maintenance work. It is strictly voluntary on </w:t>
      </w:r>
      <w:r w:rsidRPr="00FC1623">
        <w:rPr>
          <w:rFonts w:cs="Arial"/>
          <w:bCs/>
        </w:rPr>
        <w:lastRenderedPageBreak/>
        <w:t>the part of the property owner, and it combines established criteria and guidelines at the state level with decision-making and im</w:t>
      </w:r>
      <w:r w:rsidR="009A6A4E">
        <w:rPr>
          <w:rFonts w:cs="Arial"/>
          <w:bCs/>
        </w:rPr>
        <w:t>plementation at the local level</w:t>
      </w:r>
      <w:r w:rsidR="00BE6146">
        <w:rPr>
          <w:rFonts w:cs="Arial"/>
          <w:bCs/>
        </w:rPr>
        <w:t>.</w:t>
      </w:r>
      <w:r w:rsidR="009A6A4E">
        <w:rPr>
          <w:rFonts w:cs="Arial"/>
          <w:bCs/>
        </w:rPr>
        <w:t xml:space="preserve"> (</w:t>
      </w:r>
      <w:hyperlink r:id="rId74" w:history="1">
        <w:r w:rsidRPr="00FC1623">
          <w:rPr>
            <w:rStyle w:val="Hyperlink"/>
            <w:rFonts w:cs="Arial"/>
            <w:bCs/>
          </w:rPr>
          <w:t>http://www.gencourt.state.nh.us/rsa/html/v/79-d/79-d-mrg.htm</w:t>
        </w:r>
      </w:hyperlink>
      <w:r w:rsidR="00BE6146">
        <w:rPr>
          <w:rStyle w:val="Hyperlink"/>
          <w:rFonts w:cs="Arial"/>
          <w:bCs/>
          <w:color w:val="auto"/>
          <w:u w:val="none"/>
        </w:rPr>
        <w:t>)</w:t>
      </w:r>
    </w:p>
    <w:p w:rsidR="00A24D31" w:rsidRPr="00BB7DAC" w:rsidRDefault="004F66FD" w:rsidP="00BB7DAC">
      <w:pPr>
        <w:pBdr>
          <w:top w:val="single" w:sz="4" w:space="1" w:color="auto"/>
          <w:left w:val="single" w:sz="4" w:space="4" w:color="auto"/>
          <w:bottom w:val="single" w:sz="4" w:space="1" w:color="auto"/>
          <w:right w:val="single" w:sz="4" w:space="4" w:color="auto"/>
        </w:pBdr>
        <w:shd w:val="clear" w:color="auto" w:fill="A6A6A6" w:themeFill="background1" w:themeFillShade="A6"/>
        <w:rPr>
          <w:rFonts w:cs="Arial"/>
          <w:bCs/>
          <w:sz w:val="30"/>
          <w:szCs w:val="30"/>
        </w:rPr>
      </w:pPr>
      <w:r w:rsidRPr="00BB7DAC">
        <w:rPr>
          <w:rFonts w:cs="Arial"/>
          <w:bCs/>
          <w:sz w:val="30"/>
          <w:szCs w:val="30"/>
        </w:rPr>
        <w:t>State</w:t>
      </w:r>
      <w:r w:rsidR="00A24D31" w:rsidRPr="00BB7DAC">
        <w:rPr>
          <w:rFonts w:cs="Arial"/>
          <w:bCs/>
          <w:sz w:val="30"/>
          <w:szCs w:val="30"/>
        </w:rPr>
        <w:t xml:space="preserve"> </w:t>
      </w:r>
      <w:r w:rsidRPr="00BB7DAC">
        <w:rPr>
          <w:rFonts w:cs="Arial"/>
          <w:bCs/>
          <w:sz w:val="30"/>
          <w:szCs w:val="30"/>
        </w:rPr>
        <w:t>Preservation</w:t>
      </w:r>
      <w:r w:rsidR="00A24D31" w:rsidRPr="00BB7DAC">
        <w:rPr>
          <w:rFonts w:cs="Arial"/>
          <w:bCs/>
          <w:sz w:val="30"/>
          <w:szCs w:val="30"/>
        </w:rPr>
        <w:t xml:space="preserve"> Tools:</w:t>
      </w:r>
    </w:p>
    <w:p w:rsidR="00A24D31" w:rsidRPr="007511A6" w:rsidRDefault="00A24D31" w:rsidP="004F66FD">
      <w:pPr>
        <w:spacing w:after="0"/>
        <w:rPr>
          <w:rFonts w:cs="Arial"/>
        </w:rPr>
      </w:pPr>
      <w:r w:rsidRPr="007511A6">
        <w:rPr>
          <w:rFonts w:cs="Arial"/>
          <w:b/>
        </w:rPr>
        <w:t>Preserving Community Character:</w:t>
      </w:r>
      <w:r w:rsidRPr="007511A6">
        <w:rPr>
          <w:rFonts w:cs="Arial"/>
        </w:rPr>
        <w:t xml:space="preserve"> Programs available include Neighborhood Heritage districts and Preservation Easements.</w:t>
      </w:r>
      <w:r w:rsidR="007511A6" w:rsidRPr="007511A6">
        <w:rPr>
          <w:rFonts w:cs="Arial"/>
        </w:rPr>
        <w:t xml:space="preserve"> </w:t>
      </w:r>
    </w:p>
    <w:p w:rsidR="00A24D31" w:rsidRPr="007511A6" w:rsidRDefault="008441D2" w:rsidP="00A24D31">
      <w:pPr>
        <w:rPr>
          <w:rFonts w:cs="Arial"/>
        </w:rPr>
      </w:pPr>
      <w:hyperlink r:id="rId75" w:history="1">
        <w:r w:rsidR="00A24D31" w:rsidRPr="007511A6">
          <w:rPr>
            <w:rStyle w:val="Hyperlink"/>
            <w:rFonts w:cs="Arial"/>
          </w:rPr>
          <w:t>http://www.nhpreservation.org/images/stories/pdfs/planningtools%20handbook%20excerpt.pdf</w:t>
        </w:r>
      </w:hyperlink>
    </w:p>
    <w:p w:rsidR="00A24D31" w:rsidRPr="007511A6" w:rsidRDefault="008441D2" w:rsidP="00A24D31">
      <w:pPr>
        <w:rPr>
          <w:rFonts w:cs="Arial"/>
        </w:rPr>
      </w:pPr>
      <w:hyperlink r:id="rId76" w:history="1">
        <w:r w:rsidR="00A24D31" w:rsidRPr="007511A6">
          <w:rPr>
            <w:rStyle w:val="Hyperlink"/>
            <w:rFonts w:cs="Arial"/>
          </w:rPr>
          <w:t>http://www.nh.gov/nhdhr/documents/neighborr_hert_handbook.pdf</w:t>
        </w:r>
      </w:hyperlink>
    </w:p>
    <w:p w:rsidR="00A24D31" w:rsidRPr="007511A6" w:rsidRDefault="00A24D31" w:rsidP="004F66FD">
      <w:pPr>
        <w:spacing w:after="0"/>
        <w:rPr>
          <w:rFonts w:cs="Arial"/>
          <w:b/>
        </w:rPr>
      </w:pPr>
      <w:r w:rsidRPr="007511A6">
        <w:rPr>
          <w:rFonts w:cs="Arial"/>
          <w:b/>
        </w:rPr>
        <w:t>Demolition Review</w:t>
      </w:r>
      <w:r w:rsidR="007511A6" w:rsidRPr="007511A6">
        <w:rPr>
          <w:rFonts w:cs="Arial"/>
          <w:b/>
        </w:rPr>
        <w:t xml:space="preserve"> </w:t>
      </w:r>
    </w:p>
    <w:p w:rsidR="00A24D31" w:rsidRPr="007511A6" w:rsidRDefault="008441D2" w:rsidP="00A24D31">
      <w:pPr>
        <w:rPr>
          <w:rFonts w:cs="Arial"/>
        </w:rPr>
      </w:pPr>
      <w:hyperlink r:id="rId77" w:history="1">
        <w:r w:rsidR="00A24D31" w:rsidRPr="007511A6">
          <w:rPr>
            <w:rStyle w:val="Hyperlink"/>
            <w:rFonts w:cs="Arial"/>
          </w:rPr>
          <w:t>http://www.nh.gov/nhdhr/publications/documents/demolition_review.pdf</w:t>
        </w:r>
      </w:hyperlink>
    </w:p>
    <w:p w:rsidR="00A24D31" w:rsidRPr="007511A6" w:rsidRDefault="00A24D31" w:rsidP="004F66FD">
      <w:pPr>
        <w:spacing w:after="0"/>
        <w:rPr>
          <w:rFonts w:cs="Arial"/>
          <w:b/>
        </w:rPr>
      </w:pPr>
      <w:r w:rsidRPr="007511A6">
        <w:rPr>
          <w:rFonts w:cs="Arial"/>
          <w:b/>
        </w:rPr>
        <w:t>New Hampshire Preservation Plan 2011-2015</w:t>
      </w:r>
    </w:p>
    <w:p w:rsidR="00A24D31" w:rsidRPr="007511A6" w:rsidRDefault="008441D2" w:rsidP="00A24D31">
      <w:pPr>
        <w:rPr>
          <w:rFonts w:cs="Arial"/>
        </w:rPr>
      </w:pPr>
      <w:hyperlink r:id="rId78" w:history="1">
        <w:r w:rsidR="00A24D31" w:rsidRPr="007511A6">
          <w:rPr>
            <w:rStyle w:val="Hyperlink"/>
            <w:rFonts w:cs="Arial"/>
          </w:rPr>
          <w:t>http://www.nh.gov/nhdhr/programs/documents/nh_preservation_plan2011to2015.pdf</w:t>
        </w:r>
      </w:hyperlink>
    </w:p>
    <w:p w:rsidR="00A24D31" w:rsidRPr="007511A6" w:rsidRDefault="00A24D31" w:rsidP="007511A6">
      <w:pPr>
        <w:rPr>
          <w:rFonts w:cs="Arial"/>
          <w:b/>
          <w:bCs/>
        </w:rPr>
      </w:pPr>
      <w:r w:rsidRPr="007511A6">
        <w:rPr>
          <w:rFonts w:cs="Arial"/>
          <w:b/>
          <w:bCs/>
        </w:rPr>
        <w:t>LCHIP – Land and Community Heritage Investment Program</w:t>
      </w:r>
    </w:p>
    <w:p w:rsidR="00A24D31" w:rsidRDefault="00A24D31" w:rsidP="009A6A4E">
      <w:pPr>
        <w:rPr>
          <w:rStyle w:val="Hyperlink"/>
          <w:rFonts w:cs="Arial"/>
          <w:bCs/>
        </w:rPr>
      </w:pPr>
      <w:r w:rsidRPr="007511A6">
        <w:rPr>
          <w:rFonts w:cs="Arial"/>
          <w:bCs/>
        </w:rPr>
        <w:t xml:space="preserve">The New Hampshire Land and Community Heritage Investment Program (LCHIP) is an independent state authority that </w:t>
      </w:r>
      <w:r w:rsidRPr="009A6A4E">
        <w:rPr>
          <w:rFonts w:cs="Arial"/>
          <w:bCs/>
        </w:rPr>
        <w:t>makes matching grants to</w:t>
      </w:r>
      <w:r w:rsidRPr="007511A6">
        <w:rPr>
          <w:rFonts w:cs="Arial"/>
          <w:bCs/>
        </w:rPr>
        <w:t xml:space="preserve"> NH communities and non-profits to conserve and preserve New Hampshire's most important natural, c</w:t>
      </w:r>
      <w:r w:rsidR="009A6A4E">
        <w:rPr>
          <w:rFonts w:cs="Arial"/>
          <w:bCs/>
        </w:rPr>
        <w:t>ultural and historic resources</w:t>
      </w:r>
      <w:r w:rsidR="00BE6146">
        <w:rPr>
          <w:rFonts w:cs="Arial"/>
          <w:bCs/>
        </w:rPr>
        <w:t>.</w:t>
      </w:r>
      <w:r w:rsidR="009A6A4E">
        <w:rPr>
          <w:rFonts w:cs="Arial"/>
          <w:bCs/>
        </w:rPr>
        <w:t xml:space="preserve"> (</w:t>
      </w:r>
      <w:hyperlink r:id="rId79" w:history="1">
        <w:r w:rsidRPr="007511A6">
          <w:rPr>
            <w:rStyle w:val="Hyperlink"/>
            <w:rFonts w:cs="Arial"/>
            <w:bCs/>
          </w:rPr>
          <w:t>https://lchip.org/remote/</w:t>
        </w:r>
      </w:hyperlink>
      <w:r w:rsidR="00BE6146">
        <w:rPr>
          <w:rStyle w:val="Hyperlink"/>
          <w:rFonts w:cs="Arial"/>
          <w:bCs/>
          <w:color w:val="auto"/>
          <w:u w:val="none"/>
        </w:rPr>
        <w:t>)</w:t>
      </w:r>
    </w:p>
    <w:p w:rsidR="00A24D31" w:rsidRPr="007511A6" w:rsidRDefault="00A24D31" w:rsidP="007511A6">
      <w:pPr>
        <w:rPr>
          <w:rFonts w:cs="Arial"/>
          <w:b/>
          <w:bCs/>
        </w:rPr>
      </w:pPr>
      <w:r w:rsidRPr="007511A6">
        <w:rPr>
          <w:rFonts w:cs="Arial"/>
          <w:b/>
          <w:bCs/>
        </w:rPr>
        <w:t>State Register of Historic Places</w:t>
      </w:r>
    </w:p>
    <w:p w:rsidR="00A24D31" w:rsidRDefault="00A24D31" w:rsidP="009A6A4E">
      <w:pPr>
        <w:rPr>
          <w:rFonts w:cs="Arial"/>
          <w:bCs/>
        </w:rPr>
      </w:pPr>
      <w:r w:rsidRPr="007511A6">
        <w:rPr>
          <w:rFonts w:cs="Arial"/>
          <w:bCs/>
        </w:rPr>
        <w:t xml:space="preserve">Examples include properties listed in the New </w:t>
      </w:r>
      <w:r w:rsidRPr="00877923">
        <w:rPr>
          <w:rFonts w:cs="Arial"/>
          <w:bCs/>
        </w:rPr>
        <w:t xml:space="preserve">Hampshire’s State Register of Historic Places. Durham properties already recognized </w:t>
      </w:r>
      <w:r w:rsidR="007B24C3" w:rsidRPr="00877923">
        <w:rPr>
          <w:rFonts w:cs="Arial"/>
          <w:bCs/>
        </w:rPr>
        <w:t xml:space="preserve">on the </w:t>
      </w:r>
      <w:r w:rsidR="007B24C3" w:rsidRPr="00EF2BDD">
        <w:rPr>
          <w:rFonts w:cs="Arial"/>
          <w:bCs/>
        </w:rPr>
        <w:t xml:space="preserve">State Register </w:t>
      </w:r>
      <w:r w:rsidRPr="00EF2BDD">
        <w:rPr>
          <w:rFonts w:cs="Arial"/>
        </w:rPr>
        <w:t xml:space="preserve">are listed </w:t>
      </w:r>
      <w:r w:rsidR="008161DC" w:rsidRPr="00EF2BDD">
        <w:rPr>
          <w:rFonts w:cs="Arial"/>
        </w:rPr>
        <w:t xml:space="preserve">on </w:t>
      </w:r>
      <w:r w:rsidR="009A6A4E" w:rsidRPr="00EF2BDD">
        <w:rPr>
          <w:rFonts w:cs="Arial"/>
        </w:rPr>
        <w:t xml:space="preserve">page </w:t>
      </w:r>
      <w:r w:rsidR="008161DC" w:rsidRPr="00EF2BDD">
        <w:rPr>
          <w:rFonts w:cs="Arial"/>
        </w:rPr>
        <w:t>2</w:t>
      </w:r>
      <w:r w:rsidR="00E254F6" w:rsidRPr="00EF2BDD">
        <w:rPr>
          <w:rFonts w:cs="Arial"/>
        </w:rPr>
        <w:t>3</w:t>
      </w:r>
      <w:r w:rsidRPr="00EF2BDD">
        <w:rPr>
          <w:rFonts w:cs="Arial"/>
        </w:rPr>
        <w:t xml:space="preserve">. The program </w:t>
      </w:r>
      <w:r w:rsidRPr="00EF2BDD">
        <w:rPr>
          <w:rFonts w:cs="Arial"/>
          <w:bCs/>
        </w:rPr>
        <w:t>recognizes and encourages the identification</w:t>
      </w:r>
      <w:r w:rsidRPr="007511A6">
        <w:rPr>
          <w:rFonts w:cs="Arial"/>
          <w:bCs/>
        </w:rPr>
        <w:t xml:space="preserve"> and protection of historical, architectural, archeological and cultural resources. Resources may be </w:t>
      </w:r>
      <w:r w:rsidRPr="007511A6">
        <w:rPr>
          <w:rFonts w:cs="Arial"/>
          <w:bCs/>
        </w:rPr>
        <w:lastRenderedPageBreak/>
        <w:t>buildings, districts, sites, landscapes, structures</w:t>
      </w:r>
      <w:r w:rsidR="007B24C3">
        <w:rPr>
          <w:rFonts w:cs="Arial"/>
          <w:bCs/>
        </w:rPr>
        <w:t>,</w:t>
      </w:r>
      <w:r w:rsidRPr="007511A6">
        <w:rPr>
          <w:rFonts w:cs="Arial"/>
          <w:bCs/>
        </w:rPr>
        <w:t xml:space="preserve"> or objects that are meaningful </w:t>
      </w:r>
      <w:r w:rsidR="007B24C3">
        <w:rPr>
          <w:rFonts w:cs="Arial"/>
          <w:bCs/>
        </w:rPr>
        <w:t>to</w:t>
      </w:r>
      <w:r w:rsidRPr="007511A6">
        <w:rPr>
          <w:rFonts w:cs="Arial"/>
          <w:bCs/>
        </w:rPr>
        <w:t xml:space="preserve"> the history, architecture, archeology, engineering</w:t>
      </w:r>
      <w:r w:rsidR="007B24C3">
        <w:rPr>
          <w:rFonts w:cs="Arial"/>
          <w:bCs/>
        </w:rPr>
        <w:t>,</w:t>
      </w:r>
      <w:r w:rsidRPr="007511A6">
        <w:rPr>
          <w:rFonts w:cs="Arial"/>
          <w:bCs/>
        </w:rPr>
        <w:t xml:space="preserve"> or traditions of New Hampshire residents and their communities. A resource must meet at least one of the following four criteria for listing:</w:t>
      </w:r>
    </w:p>
    <w:p w:rsidR="00A24D31" w:rsidRPr="007511A6" w:rsidRDefault="00A24D31" w:rsidP="009A6A4E">
      <w:pPr>
        <w:pStyle w:val="ListParagraph"/>
        <w:numPr>
          <w:ilvl w:val="0"/>
          <w:numId w:val="9"/>
        </w:numPr>
        <w:spacing w:after="0" w:line="240" w:lineRule="auto"/>
        <w:ind w:left="360"/>
        <w:jc w:val="both"/>
        <w:rPr>
          <w:rFonts w:ascii="Myriad Pro Cond" w:hAnsi="Myriad Pro Cond" w:cs="Arial"/>
          <w:bCs/>
          <w:sz w:val="26"/>
        </w:rPr>
      </w:pPr>
      <w:r w:rsidRPr="007511A6">
        <w:rPr>
          <w:rFonts w:ascii="Myriad Pro Cond" w:hAnsi="Myriad Pro Cond" w:cs="Arial"/>
          <w:bCs/>
          <w:sz w:val="26"/>
        </w:rPr>
        <w:t>Tell a story about an event(s) that is meaningful to a community’s history</w:t>
      </w:r>
    </w:p>
    <w:p w:rsidR="00A24D31" w:rsidRPr="007511A6" w:rsidRDefault="00A24D31" w:rsidP="009A6A4E">
      <w:pPr>
        <w:pStyle w:val="ListParagraph"/>
        <w:numPr>
          <w:ilvl w:val="0"/>
          <w:numId w:val="9"/>
        </w:numPr>
        <w:spacing w:after="0" w:line="240" w:lineRule="auto"/>
        <w:ind w:left="360"/>
        <w:jc w:val="both"/>
        <w:rPr>
          <w:rFonts w:ascii="Myriad Pro Cond" w:hAnsi="Myriad Pro Cond" w:cs="Arial"/>
          <w:bCs/>
          <w:sz w:val="26"/>
        </w:rPr>
      </w:pPr>
      <w:r w:rsidRPr="007511A6">
        <w:rPr>
          <w:rFonts w:ascii="Myriad Pro Cond" w:hAnsi="Myriad Pro Cond" w:cs="Arial"/>
          <w:bCs/>
          <w:sz w:val="26"/>
        </w:rPr>
        <w:t>Have an association with a person(s) who made important contributions to a community, professional or local tradition</w:t>
      </w:r>
    </w:p>
    <w:p w:rsidR="00A24D31" w:rsidRPr="007511A6" w:rsidRDefault="00A24D31" w:rsidP="009A6A4E">
      <w:pPr>
        <w:pStyle w:val="ListParagraph"/>
        <w:numPr>
          <w:ilvl w:val="0"/>
          <w:numId w:val="9"/>
        </w:numPr>
        <w:spacing w:after="0" w:line="240" w:lineRule="auto"/>
        <w:ind w:left="360"/>
        <w:jc w:val="both"/>
        <w:rPr>
          <w:rFonts w:ascii="Myriad Pro Cond" w:hAnsi="Myriad Pro Cond" w:cs="Arial"/>
          <w:bCs/>
          <w:sz w:val="26"/>
        </w:rPr>
      </w:pPr>
      <w:r w:rsidRPr="007511A6">
        <w:rPr>
          <w:rFonts w:ascii="Myriad Pro Cond" w:hAnsi="Myriad Pro Cond" w:cs="Arial"/>
          <w:bCs/>
          <w:sz w:val="26"/>
        </w:rPr>
        <w:t>Represent a local architectural or engineering tradition; exemplify an architectural style or building type; or serve as a long-standing focal point in a neighborhood or community</w:t>
      </w:r>
    </w:p>
    <w:p w:rsidR="00A24D31" w:rsidRPr="007511A6" w:rsidRDefault="00A24D31" w:rsidP="009A6A4E">
      <w:pPr>
        <w:pStyle w:val="ListParagraph"/>
        <w:numPr>
          <w:ilvl w:val="0"/>
          <w:numId w:val="9"/>
        </w:numPr>
        <w:spacing w:after="0" w:line="240" w:lineRule="auto"/>
        <w:ind w:left="360"/>
        <w:jc w:val="both"/>
        <w:rPr>
          <w:rFonts w:ascii="Myriad Pro Cond" w:hAnsi="Myriad Pro Cond" w:cs="Arial"/>
          <w:bCs/>
          <w:sz w:val="26"/>
        </w:rPr>
      </w:pPr>
      <w:r w:rsidRPr="007511A6">
        <w:rPr>
          <w:rFonts w:ascii="Myriad Pro Cond" w:hAnsi="Myriad Pro Cond" w:cs="Arial"/>
          <w:bCs/>
          <w:sz w:val="26"/>
        </w:rPr>
        <w:t>An identified, but unexcavated and unevaluated archeological site that is likely to yield significant information about the lives, traditions and activities of former residents.</w:t>
      </w:r>
    </w:p>
    <w:p w:rsidR="004F66FD" w:rsidRPr="007511A6" w:rsidRDefault="004F66FD" w:rsidP="009A6A4E">
      <w:pPr>
        <w:pStyle w:val="ListParagraph"/>
        <w:spacing w:after="0" w:line="240" w:lineRule="auto"/>
        <w:ind w:left="360"/>
        <w:jc w:val="both"/>
        <w:rPr>
          <w:rFonts w:ascii="Myriad Pro Cond" w:hAnsi="Myriad Pro Cond" w:cs="Arial"/>
          <w:bCs/>
          <w:sz w:val="26"/>
        </w:rPr>
      </w:pPr>
    </w:p>
    <w:p w:rsidR="00A24D31" w:rsidRDefault="00A24D31" w:rsidP="007B24C3">
      <w:pPr>
        <w:spacing w:after="0"/>
        <w:rPr>
          <w:rStyle w:val="Hyperlink"/>
          <w:rFonts w:cs="Arial"/>
          <w:bCs/>
        </w:rPr>
      </w:pPr>
      <w:r w:rsidRPr="007511A6">
        <w:rPr>
          <w:rFonts w:cs="Arial"/>
          <w:bCs/>
        </w:rPr>
        <w:t xml:space="preserve">Generally, an eligible resource must be at least fifty years old. It must also retain enough of its historic character and physical attributes to illustrate </w:t>
      </w:r>
      <w:r w:rsidR="004F66FD" w:rsidRPr="007511A6">
        <w:rPr>
          <w:rFonts w:cs="Arial"/>
          <w:bCs/>
        </w:rPr>
        <w:t>the reason for its nomination.</w:t>
      </w:r>
      <w:r w:rsidR="007B24C3">
        <w:rPr>
          <w:rFonts w:cs="Arial"/>
          <w:bCs/>
        </w:rPr>
        <w:t xml:space="preserve"> (</w:t>
      </w:r>
      <w:hyperlink r:id="rId80" w:history="1">
        <w:r w:rsidRPr="007511A6">
          <w:rPr>
            <w:rStyle w:val="Hyperlink"/>
            <w:rFonts w:cs="Arial"/>
            <w:bCs/>
          </w:rPr>
          <w:t>http://www.nh.gov/nhdhr/programs/documents/rpt_sr.pdf</w:t>
        </w:r>
      </w:hyperlink>
      <w:r w:rsidR="007B24C3">
        <w:rPr>
          <w:rStyle w:val="Hyperlink"/>
          <w:rFonts w:cs="Arial"/>
          <w:bCs/>
        </w:rPr>
        <w:t>)</w:t>
      </w:r>
    </w:p>
    <w:p w:rsidR="007B24C3" w:rsidRPr="007511A6" w:rsidRDefault="007B24C3" w:rsidP="007B24C3">
      <w:pPr>
        <w:spacing w:after="0"/>
        <w:rPr>
          <w:rFonts w:cs="Arial"/>
          <w:bCs/>
        </w:rPr>
      </w:pPr>
    </w:p>
    <w:p w:rsidR="00A24D31" w:rsidRPr="007511A6" w:rsidRDefault="00A24D31" w:rsidP="009A6A4E">
      <w:pPr>
        <w:rPr>
          <w:rFonts w:cs="Arial"/>
          <w:bCs/>
        </w:rPr>
      </w:pPr>
      <w:r w:rsidRPr="007511A6">
        <w:rPr>
          <w:rFonts w:cs="Arial"/>
          <w:bCs/>
        </w:rPr>
        <w:t>Properties that are listed on the State Register:</w:t>
      </w:r>
    </w:p>
    <w:p w:rsidR="00A24D31" w:rsidRPr="007511A6" w:rsidRDefault="00210B16" w:rsidP="00890097">
      <w:pPr>
        <w:pStyle w:val="ListParagraph"/>
        <w:numPr>
          <w:ilvl w:val="0"/>
          <w:numId w:val="10"/>
        </w:numPr>
        <w:spacing w:after="0" w:line="240" w:lineRule="auto"/>
        <w:ind w:left="360"/>
        <w:rPr>
          <w:rFonts w:ascii="Myriad Pro Cond" w:hAnsi="Myriad Pro Cond" w:cs="Arial"/>
          <w:bCs/>
          <w:sz w:val="26"/>
        </w:rPr>
      </w:pPr>
      <w:r>
        <w:rPr>
          <w:rFonts w:ascii="Myriad Pro Cond" w:hAnsi="Myriad Pro Cond" w:cs="Arial"/>
          <w:bCs/>
          <w:noProof/>
          <w:sz w:val="26"/>
        </w:rPr>
        <mc:AlternateContent>
          <mc:Choice Requires="wpg">
            <w:drawing>
              <wp:anchor distT="0" distB="0" distL="114300" distR="114300" simplePos="0" relativeHeight="252334080" behindDoc="1" locked="0" layoutInCell="1" allowOverlap="1" wp14:anchorId="46A47665" wp14:editId="2E5EE2C6">
                <wp:simplePos x="0" y="0"/>
                <wp:positionH relativeFrom="column">
                  <wp:posOffset>2190750</wp:posOffset>
                </wp:positionH>
                <wp:positionV relativeFrom="paragraph">
                  <wp:posOffset>104775</wp:posOffset>
                </wp:positionV>
                <wp:extent cx="2164080" cy="2177415"/>
                <wp:effectExtent l="171450" t="171450" r="388620" b="0"/>
                <wp:wrapTight wrapText="bothSides">
                  <wp:wrapPolygon edited="0">
                    <wp:start x="2092" y="-1701"/>
                    <wp:lineTo x="-1711" y="-1323"/>
                    <wp:lineTo x="-1521" y="18898"/>
                    <wp:lineTo x="570" y="19843"/>
                    <wp:lineTo x="570" y="21354"/>
                    <wp:lineTo x="20915" y="21354"/>
                    <wp:lineTo x="21106" y="19843"/>
                    <wp:lineTo x="25099" y="17008"/>
                    <wp:lineTo x="25289" y="756"/>
                    <wp:lineTo x="22627" y="-1323"/>
                    <wp:lineTo x="21486" y="-1701"/>
                    <wp:lineTo x="2092" y="-1701"/>
                  </wp:wrapPolygon>
                </wp:wrapTight>
                <wp:docPr id="305" name="Group 305"/>
                <wp:cNvGraphicFramePr/>
                <a:graphic xmlns:a="http://schemas.openxmlformats.org/drawingml/2006/main">
                  <a:graphicData uri="http://schemas.microsoft.com/office/word/2010/wordprocessingGroup">
                    <wpg:wgp>
                      <wpg:cNvGrpSpPr/>
                      <wpg:grpSpPr>
                        <a:xfrm>
                          <a:off x="0" y="0"/>
                          <a:ext cx="2164080" cy="2177415"/>
                          <a:chOff x="393861" y="0"/>
                          <a:chExt cx="2165230" cy="2178096"/>
                        </a:xfrm>
                      </wpg:grpSpPr>
                      <wps:wsp>
                        <wps:cNvPr id="13" name="Text Box 2"/>
                        <wps:cNvSpPr txBox="1">
                          <a:spLocks noChangeArrowheads="1"/>
                        </wps:cNvSpPr>
                        <wps:spPr bwMode="auto">
                          <a:xfrm>
                            <a:off x="393861" y="1746945"/>
                            <a:ext cx="2164715" cy="431151"/>
                          </a:xfrm>
                          <a:prstGeom prst="rect">
                            <a:avLst/>
                          </a:prstGeom>
                          <a:noFill/>
                          <a:ln w="9525">
                            <a:noFill/>
                            <a:miter lim="800000"/>
                            <a:headEnd/>
                            <a:tailEnd/>
                          </a:ln>
                        </wps:spPr>
                        <wps:txbx>
                          <w:txbxContent>
                            <w:p w:rsidR="003904A3" w:rsidRPr="00633E57" w:rsidRDefault="003904A3">
                              <w:pPr>
                                <w:rPr>
                                  <w:sz w:val="18"/>
                                  <w:szCs w:val="18"/>
                                </w:rPr>
                              </w:pPr>
                              <w:r w:rsidRPr="00C62A67">
                                <w:rPr>
                                  <w:sz w:val="18"/>
                                  <w:szCs w:val="18"/>
                                </w:rPr>
                                <w:t xml:space="preserve">Image </w:t>
                              </w:r>
                              <w:r>
                                <w:rPr>
                                  <w:sz w:val="18"/>
                                  <w:szCs w:val="18"/>
                                </w:rPr>
                                <w:t>19</w:t>
                              </w:r>
                              <w:r w:rsidRPr="00C62A67">
                                <w:rPr>
                                  <w:sz w:val="18"/>
                                  <w:szCs w:val="18"/>
                                </w:rPr>
                                <w:t>: The</w:t>
                              </w:r>
                              <w:r w:rsidRPr="00633E57">
                                <w:rPr>
                                  <w:sz w:val="18"/>
                                  <w:szCs w:val="18"/>
                                </w:rPr>
                                <w:t xml:space="preserve"> Oyster River Dam was listed on the New Hampshire Register of Historic Places in 2014 </w:t>
                              </w:r>
                            </w:p>
                          </w:txbxContent>
                        </wps:txbx>
                        <wps:bodyPr rot="0" vert="horz" wrap="square" lIns="91440" tIns="45720" rIns="91440" bIns="45720" anchor="t" anchorCtr="0">
                          <a:noAutofit/>
                        </wps:bodyPr>
                      </wps:wsp>
                      <pic:pic xmlns:pic="http://schemas.openxmlformats.org/drawingml/2006/picture">
                        <pic:nvPicPr>
                          <pic:cNvPr id="304" name="Picture 304" descr="cid:image003.png@01D05CF6.E51EDE20"/>
                          <pic:cNvPicPr>
                            <a:picLocks noChangeAspect="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393861" y="0"/>
                            <a:ext cx="2165230" cy="1682151"/>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id="Group 305" o:spid="_x0000_s1133" style="position:absolute;left:0;text-align:left;margin-left:172.5pt;margin-top:8.25pt;width:170.4pt;height:171.45pt;z-index:-250982400;mso-width-relative:margin;mso-height-relative:margin" coordorigin="3938" coordsize="21652,21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">
                <v:shape id="_x0000_s1134" type="#_x0000_t202" style="position:absolute;left:3938;top:17469;width:21647;height:4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3904A3" w:rsidRPr="00633E57" w:rsidRDefault="003904A3">
                        <w:pPr>
                          <w:rPr>
                            <w:sz w:val="18"/>
                            <w:szCs w:val="18"/>
                          </w:rPr>
                        </w:pPr>
                        <w:r w:rsidRPr="00C62A67">
                          <w:rPr>
                            <w:sz w:val="18"/>
                            <w:szCs w:val="18"/>
                          </w:rPr>
                          <w:t xml:space="preserve">Image </w:t>
                        </w:r>
                        <w:r>
                          <w:rPr>
                            <w:sz w:val="18"/>
                            <w:szCs w:val="18"/>
                          </w:rPr>
                          <w:t>19</w:t>
                        </w:r>
                        <w:r w:rsidRPr="00C62A67">
                          <w:rPr>
                            <w:sz w:val="18"/>
                            <w:szCs w:val="18"/>
                          </w:rPr>
                          <w:t>: The</w:t>
                        </w:r>
                        <w:r w:rsidRPr="00633E57">
                          <w:rPr>
                            <w:sz w:val="18"/>
                            <w:szCs w:val="18"/>
                          </w:rPr>
                          <w:t xml:space="preserve"> Oyster River Dam was listed on the New Hampshire Register of Historic Places in 2014 </w:t>
                        </w:r>
                      </w:p>
                    </w:txbxContent>
                  </v:textbox>
                </v:shape>
                <v:shape id="Picture 304" o:spid="_x0000_s1135" type="#_x0000_t75" alt="cid:image003.png@01D05CF6.E51EDE20" style="position:absolute;left:3938;width:21652;height:16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eu9vDAAAA3AAAAA8AAABkcnMvZG93bnJldi54bWxEj9FqAjEURN8L/YdwC32rSa0VXY1ShIKC&#10;L9V+wHVzu7uY3CxJ1PTvjSD4OMzMGWa+zM6KM4XYedbwPlAgiGtvOm40/O6/3yYgYkI2aD2Thn+K&#10;sFw8P82xMv7CP3TepUYUCMcKNbQp9ZWUsW7JYRz4nrh4fz44TEWGRpqAlwJ3Vg6VGkuHHZeFFnta&#10;tVQfdyenQY2DPeTp8DOs68lhmkd2u99YrV9f8tcMRKKcHuF7e200fKgR3M6UIy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6728MAAADcAAAADwAAAAAAAAAAAAAAAACf&#10;AgAAZHJzL2Rvd25yZXYueG1sUEsFBgAAAAAEAAQA9wAAAI8DAAAAAA==&#10;">
                  <v:imagedata r:id="rId83" r:href="rId84"/>
                  <v:shadow on="t" color="#333" opacity="42598f" origin="-.5,-.5" offset="2.74397mm,2.74397mm"/>
                  <v:path arrowok="t"/>
                </v:shape>
                <w10:wrap type="tight"/>
              </v:group>
            </w:pict>
          </mc:Fallback>
        </mc:AlternateContent>
      </w:r>
      <w:r w:rsidR="00A24D31" w:rsidRPr="007511A6">
        <w:rPr>
          <w:rFonts w:ascii="Myriad Pro Cond" w:hAnsi="Myriad Pro Cond" w:cs="Arial"/>
          <w:bCs/>
          <w:sz w:val="26"/>
        </w:rPr>
        <w:t xml:space="preserve">Are publicly recognized for their significance to a community </w:t>
      </w:r>
    </w:p>
    <w:p w:rsidR="00A24D31" w:rsidRPr="007511A6" w:rsidRDefault="00A24D31" w:rsidP="00890097">
      <w:pPr>
        <w:pStyle w:val="ListParagraph"/>
        <w:numPr>
          <w:ilvl w:val="0"/>
          <w:numId w:val="10"/>
        </w:numPr>
        <w:spacing w:after="0" w:line="240" w:lineRule="auto"/>
        <w:ind w:left="360"/>
        <w:rPr>
          <w:rFonts w:ascii="Myriad Pro Cond" w:hAnsi="Myriad Pro Cond" w:cs="Arial"/>
          <w:bCs/>
          <w:sz w:val="26"/>
        </w:rPr>
      </w:pPr>
      <w:r w:rsidRPr="007511A6">
        <w:rPr>
          <w:rFonts w:ascii="Myriad Pro Cond" w:hAnsi="Myriad Pro Cond" w:cs="Arial"/>
          <w:bCs/>
          <w:sz w:val="26"/>
        </w:rPr>
        <w:t>Are considered in the planning phase of local or state-funded or assisted projects</w:t>
      </w:r>
    </w:p>
    <w:p w:rsidR="004F66FD" w:rsidRPr="007511A6" w:rsidRDefault="00A24D31" w:rsidP="00890097">
      <w:pPr>
        <w:pStyle w:val="ListParagraph"/>
        <w:numPr>
          <w:ilvl w:val="0"/>
          <w:numId w:val="10"/>
        </w:numPr>
        <w:spacing w:after="0" w:line="240" w:lineRule="auto"/>
        <w:ind w:left="360"/>
        <w:rPr>
          <w:rFonts w:ascii="Myriad Pro Cond" w:hAnsi="Myriad Pro Cond" w:cs="Arial"/>
          <w:bCs/>
          <w:sz w:val="26"/>
        </w:rPr>
      </w:pPr>
      <w:r w:rsidRPr="007511A6">
        <w:rPr>
          <w:rFonts w:ascii="Myriad Pro Cond" w:hAnsi="Myriad Pro Cond" w:cs="Arial"/>
          <w:bCs/>
          <w:sz w:val="26"/>
        </w:rPr>
        <w:t>Qualify for state financial assistance for preservation projects, when such funds are available</w:t>
      </w:r>
    </w:p>
    <w:p w:rsidR="00A24D31" w:rsidRDefault="00A24D31" w:rsidP="00890097">
      <w:pPr>
        <w:pStyle w:val="ListParagraph"/>
        <w:numPr>
          <w:ilvl w:val="0"/>
          <w:numId w:val="10"/>
        </w:numPr>
        <w:spacing w:after="0" w:line="240" w:lineRule="auto"/>
        <w:ind w:left="360"/>
        <w:rPr>
          <w:rFonts w:ascii="Myriad Pro Cond" w:hAnsi="Myriad Pro Cond" w:cs="Arial"/>
          <w:bCs/>
          <w:sz w:val="26"/>
        </w:rPr>
      </w:pPr>
      <w:r w:rsidRPr="007511A6">
        <w:rPr>
          <w:rFonts w:ascii="Myriad Pro Cond" w:hAnsi="Myriad Pro Cond" w:cs="Arial"/>
          <w:bCs/>
          <w:sz w:val="26"/>
        </w:rPr>
        <w:t>Receive special consideration or relief in application of access, building and safety codes</w:t>
      </w:r>
      <w:r w:rsidR="004F66FD" w:rsidRPr="007511A6">
        <w:rPr>
          <w:rFonts w:ascii="Myriad Pro Cond" w:hAnsi="Myriad Pro Cond" w:cs="Arial"/>
          <w:bCs/>
          <w:sz w:val="26"/>
        </w:rPr>
        <w:t>.</w:t>
      </w:r>
    </w:p>
    <w:p w:rsidR="00A24D31" w:rsidRPr="00F917FA" w:rsidRDefault="00A24D31" w:rsidP="00BB7DAC">
      <w:pPr>
        <w:pBdr>
          <w:top w:val="single" w:sz="4" w:space="1" w:color="auto"/>
          <w:left w:val="single" w:sz="4" w:space="4" w:color="auto"/>
          <w:bottom w:val="single" w:sz="4" w:space="1" w:color="auto"/>
          <w:right w:val="single" w:sz="4" w:space="4" w:color="auto"/>
        </w:pBdr>
        <w:shd w:val="clear" w:color="auto" w:fill="A6A6A6" w:themeFill="background1" w:themeFillShade="A6"/>
        <w:rPr>
          <w:rFonts w:cs="Arial"/>
          <w:bCs/>
          <w:sz w:val="36"/>
          <w:szCs w:val="36"/>
        </w:rPr>
      </w:pPr>
      <w:r w:rsidRPr="00F917FA">
        <w:rPr>
          <w:rFonts w:cs="Arial"/>
          <w:bCs/>
          <w:sz w:val="36"/>
          <w:szCs w:val="36"/>
        </w:rPr>
        <w:lastRenderedPageBreak/>
        <w:t>F</w:t>
      </w:r>
      <w:r w:rsidR="004F66FD" w:rsidRPr="00F917FA">
        <w:rPr>
          <w:rFonts w:cs="Arial"/>
          <w:bCs/>
          <w:sz w:val="36"/>
          <w:szCs w:val="36"/>
        </w:rPr>
        <w:t>ederal</w:t>
      </w:r>
      <w:r w:rsidRPr="00F917FA">
        <w:rPr>
          <w:rFonts w:cs="Arial"/>
          <w:bCs/>
          <w:sz w:val="36"/>
          <w:szCs w:val="36"/>
        </w:rPr>
        <w:t xml:space="preserve"> Preservation Tools:</w:t>
      </w:r>
    </w:p>
    <w:p w:rsidR="00A24D31" w:rsidRPr="007511A6" w:rsidRDefault="00A24D31" w:rsidP="007511A6">
      <w:pPr>
        <w:rPr>
          <w:rFonts w:cs="Arial"/>
          <w:b/>
          <w:bCs/>
        </w:rPr>
      </w:pPr>
      <w:r w:rsidRPr="007511A6">
        <w:rPr>
          <w:rFonts w:cs="Arial"/>
          <w:b/>
          <w:bCs/>
        </w:rPr>
        <w:t>Certified Local Government</w:t>
      </w:r>
    </w:p>
    <w:p w:rsidR="007B24C3" w:rsidRDefault="00A24D31" w:rsidP="007B24C3">
      <w:pPr>
        <w:spacing w:after="0"/>
        <w:rPr>
          <w:rFonts w:cs="Arial"/>
        </w:rPr>
      </w:pPr>
      <w:r w:rsidRPr="007511A6">
        <w:rPr>
          <w:rFonts w:cs="Arial"/>
          <w:bCs/>
        </w:rPr>
        <w:t xml:space="preserve">Durham became a Certified Local Government in 1996. Local, </w:t>
      </w:r>
      <w:r w:rsidR="00D62481">
        <w:rPr>
          <w:rFonts w:cs="Arial"/>
          <w:bCs/>
        </w:rPr>
        <w:t>s</w:t>
      </w:r>
      <w:r w:rsidRPr="007511A6">
        <w:rPr>
          <w:rFonts w:cs="Arial"/>
          <w:bCs/>
        </w:rPr>
        <w:t xml:space="preserve">tate, and </w:t>
      </w:r>
      <w:r w:rsidR="00D62481">
        <w:rPr>
          <w:rFonts w:cs="Arial"/>
          <w:bCs/>
        </w:rPr>
        <w:t>f</w:t>
      </w:r>
      <w:r w:rsidRPr="007511A6">
        <w:rPr>
          <w:rFonts w:cs="Arial"/>
          <w:bCs/>
        </w:rPr>
        <w:t xml:space="preserve">ederal governments work together in the Federal Preservation Program to help communities save the irreplaceable historic character of places. Through the certification process, communities make a local commitment to historic preservation. This commitment is </w:t>
      </w:r>
      <w:proofErr w:type="gramStart"/>
      <w:r w:rsidRPr="007511A6">
        <w:rPr>
          <w:rFonts w:cs="Arial"/>
          <w:bCs/>
        </w:rPr>
        <w:t>key</w:t>
      </w:r>
      <w:proofErr w:type="gramEnd"/>
      <w:r w:rsidRPr="007511A6">
        <w:rPr>
          <w:rFonts w:cs="Arial"/>
          <w:bCs/>
        </w:rPr>
        <w:t xml:space="preserve"> to America’s ability to preserve, protect, and increase awareness of our unique cultural heritage found in the built environment across the country. The matching grants available to municipalities that have become Certified Local Governments can be used to fund community preservation activities such as surveys, National Register, preservation planning</w:t>
      </w:r>
      <w:r w:rsidR="007B24C3">
        <w:rPr>
          <w:rFonts w:cs="Arial"/>
          <w:bCs/>
        </w:rPr>
        <w:t>,</w:t>
      </w:r>
      <w:r w:rsidRPr="007511A6">
        <w:rPr>
          <w:rFonts w:cs="Arial"/>
          <w:bCs/>
        </w:rPr>
        <w:t xml:space="preserve"> and educational projects. In some years, grants are also available for architectural plans and specifications, engineering reports, and even “bricks and mortar” work on National Register properties. Resources include </w:t>
      </w:r>
      <w:r w:rsidRPr="007511A6">
        <w:rPr>
          <w:rFonts w:cs="Arial"/>
        </w:rPr>
        <w:t>“Certified Local Governments Program in New Hampshire,” New Hampshire D</w:t>
      </w:r>
      <w:r w:rsidR="009A6A4E">
        <w:rPr>
          <w:rFonts w:cs="Arial"/>
        </w:rPr>
        <w:t>ivision of Historical Resources</w:t>
      </w:r>
      <w:r w:rsidR="007B24C3">
        <w:rPr>
          <w:rFonts w:cs="Arial"/>
        </w:rPr>
        <w:t>.</w:t>
      </w:r>
    </w:p>
    <w:p w:rsidR="00A24D31" w:rsidRPr="007511A6" w:rsidRDefault="009A6A4E" w:rsidP="00A24D31">
      <w:pPr>
        <w:rPr>
          <w:rFonts w:cs="Arial"/>
        </w:rPr>
      </w:pPr>
      <w:r>
        <w:rPr>
          <w:rFonts w:cs="Arial"/>
        </w:rPr>
        <w:t>(</w:t>
      </w:r>
      <w:hyperlink r:id="rId85" w:history="1">
        <w:r w:rsidR="00A24D31" w:rsidRPr="007511A6">
          <w:rPr>
            <w:rStyle w:val="Hyperlink"/>
            <w:rFonts w:cs="Arial"/>
          </w:rPr>
          <w:t>http://www.nh.gov/nhdhr/publications/documents/clg_nh.pdf</w:t>
        </w:r>
      </w:hyperlink>
      <w:r w:rsidR="007B24C3">
        <w:rPr>
          <w:rStyle w:val="Hyperlink"/>
          <w:rFonts w:cs="Arial"/>
        </w:rPr>
        <w:t xml:space="preserve">, </w:t>
      </w:r>
      <w:hyperlink r:id="rId86" w:history="1">
        <w:r w:rsidR="00A24D31" w:rsidRPr="007511A6">
          <w:rPr>
            <w:rStyle w:val="Hyperlink"/>
            <w:rFonts w:cs="Arial"/>
          </w:rPr>
          <w:t>http://www.nh.gov/nhdhr/programs/cert_loca_govt.html</w:t>
        </w:r>
      </w:hyperlink>
      <w:r w:rsidR="007B24C3">
        <w:rPr>
          <w:rStyle w:val="Hyperlink"/>
          <w:rFonts w:cs="Arial"/>
          <w:color w:val="auto"/>
          <w:u w:val="none"/>
        </w:rPr>
        <w:t>)</w:t>
      </w:r>
    </w:p>
    <w:p w:rsidR="00A24D31" w:rsidRPr="004F66FD" w:rsidRDefault="00A24D31" w:rsidP="007511A6">
      <w:pPr>
        <w:rPr>
          <w:rFonts w:cs="Arial"/>
          <w:b/>
          <w:bCs/>
        </w:rPr>
      </w:pPr>
      <w:r w:rsidRPr="004F66FD">
        <w:rPr>
          <w:rFonts w:cs="Arial"/>
          <w:b/>
          <w:bCs/>
        </w:rPr>
        <w:t>National Register of Historic Places</w:t>
      </w:r>
    </w:p>
    <w:p w:rsidR="00A24D31" w:rsidRDefault="00A24D31" w:rsidP="008161DC">
      <w:pPr>
        <w:spacing w:after="0"/>
        <w:rPr>
          <w:rFonts w:cs="Arial"/>
        </w:rPr>
      </w:pPr>
      <w:r w:rsidRPr="004F66FD">
        <w:rPr>
          <w:rFonts w:cs="Arial"/>
        </w:rPr>
        <w:t>The National Register of Historic Places is the nation's official list of historical resources worthy of preservation. Authorized under the National Historic Preservation Act of 1966, the Register is part of a national program to coordinate and support public and private efforts to identify, evaluate, and protect historic and archeological resources. Resources can be buildings, districts, sites, landscapes, structures</w:t>
      </w:r>
      <w:r w:rsidR="007B24C3">
        <w:rPr>
          <w:rFonts w:cs="Arial"/>
        </w:rPr>
        <w:t>,</w:t>
      </w:r>
      <w:r w:rsidRPr="004F66FD">
        <w:rPr>
          <w:rFonts w:cs="Arial"/>
        </w:rPr>
        <w:t xml:space="preserve"> or objects that are significant in American history, architecture, archeology, engineering, </w:t>
      </w:r>
      <w:r w:rsidRPr="00877923">
        <w:rPr>
          <w:rFonts w:cs="Arial"/>
        </w:rPr>
        <w:t xml:space="preserve">or culture. </w:t>
      </w:r>
      <w:r w:rsidRPr="00877923">
        <w:rPr>
          <w:rFonts w:cs="Arial"/>
          <w:bCs/>
        </w:rPr>
        <w:t xml:space="preserve">Durham properties already recognized </w:t>
      </w:r>
      <w:r w:rsidR="007B24C3" w:rsidRPr="00877923">
        <w:rPr>
          <w:rFonts w:cs="Arial"/>
          <w:bCs/>
        </w:rPr>
        <w:t xml:space="preserve">on the National Register </w:t>
      </w:r>
      <w:r w:rsidRPr="00877923">
        <w:rPr>
          <w:rFonts w:cs="Arial"/>
        </w:rPr>
        <w:t xml:space="preserve">are listed </w:t>
      </w:r>
      <w:r w:rsidR="008161DC" w:rsidRPr="00877923">
        <w:rPr>
          <w:rFonts w:cs="Arial"/>
        </w:rPr>
        <w:t>on page 2</w:t>
      </w:r>
      <w:r w:rsidR="00877923" w:rsidRPr="00877923">
        <w:rPr>
          <w:rFonts w:cs="Arial"/>
        </w:rPr>
        <w:t>3</w:t>
      </w:r>
      <w:r w:rsidRPr="00877923">
        <w:rPr>
          <w:rFonts w:cs="Arial"/>
        </w:rPr>
        <w:t>. Properties</w:t>
      </w:r>
      <w:r w:rsidRPr="004F66FD">
        <w:rPr>
          <w:rFonts w:cs="Arial"/>
        </w:rPr>
        <w:t xml:space="preserve"> can be listed in the Register either individually or as part of an historic district. If a property is part of a district, it will be designated either a </w:t>
      </w:r>
      <w:r w:rsidRPr="004F66FD">
        <w:rPr>
          <w:rFonts w:cs="Arial"/>
        </w:rPr>
        <w:lastRenderedPageBreak/>
        <w:t>contributing or a non-contributing resource. Each contributing</w:t>
      </w:r>
      <w:r w:rsidR="008161DC">
        <w:rPr>
          <w:rFonts w:cs="Arial"/>
        </w:rPr>
        <w:t xml:space="preserve"> r</w:t>
      </w:r>
      <w:r w:rsidRPr="004F66FD">
        <w:rPr>
          <w:rFonts w:cs="Arial"/>
        </w:rPr>
        <w:t xml:space="preserve">esource has all the same benefits of listing as individually listed properties. Benefits of listing on the National Register, whether individually or as part of an historic </w:t>
      </w:r>
      <w:proofErr w:type="gramStart"/>
      <w:r w:rsidRPr="004F66FD">
        <w:rPr>
          <w:rFonts w:cs="Arial"/>
        </w:rPr>
        <w:t>district,</w:t>
      </w:r>
      <w:proofErr w:type="gramEnd"/>
      <w:r w:rsidRPr="004F66FD">
        <w:rPr>
          <w:rFonts w:cs="Arial"/>
        </w:rPr>
        <w:t xml:space="preserve"> are as follows:</w:t>
      </w:r>
    </w:p>
    <w:p w:rsidR="007B24C3" w:rsidRPr="004F66FD" w:rsidRDefault="007B24C3" w:rsidP="008161DC">
      <w:pPr>
        <w:spacing w:after="0"/>
        <w:rPr>
          <w:rFonts w:cs="Arial"/>
        </w:rPr>
      </w:pPr>
    </w:p>
    <w:p w:rsidR="00A24D31" w:rsidRPr="004F66FD" w:rsidRDefault="00A24D31" w:rsidP="009A6A4E">
      <w:pPr>
        <w:pStyle w:val="ListParagraph"/>
        <w:numPr>
          <w:ilvl w:val="0"/>
          <w:numId w:val="12"/>
        </w:numPr>
        <w:ind w:left="360"/>
        <w:jc w:val="both"/>
        <w:rPr>
          <w:rFonts w:ascii="Myriad Pro Cond" w:hAnsi="Myriad Pro Cond" w:cs="Arial"/>
          <w:sz w:val="26"/>
        </w:rPr>
      </w:pPr>
      <w:r w:rsidRPr="004F66FD">
        <w:rPr>
          <w:rFonts w:ascii="Myriad Pro Cond" w:hAnsi="Myriad Pro Cond" w:cs="Arial"/>
          <w:sz w:val="26"/>
        </w:rPr>
        <w:t>Recognition that a property is of significance to the nation, the state, or the community</w:t>
      </w:r>
    </w:p>
    <w:p w:rsidR="00A24D31" w:rsidRPr="004F66FD" w:rsidRDefault="00A24D31" w:rsidP="009A6A4E">
      <w:pPr>
        <w:pStyle w:val="ListParagraph"/>
        <w:numPr>
          <w:ilvl w:val="0"/>
          <w:numId w:val="12"/>
        </w:numPr>
        <w:ind w:left="360"/>
        <w:jc w:val="both"/>
        <w:rPr>
          <w:rFonts w:ascii="Myriad Pro Cond" w:hAnsi="Myriad Pro Cond" w:cs="Arial"/>
          <w:sz w:val="26"/>
        </w:rPr>
      </w:pPr>
      <w:r w:rsidRPr="004F66FD">
        <w:rPr>
          <w:rFonts w:ascii="Myriad Pro Cond" w:hAnsi="Myriad Pro Cond" w:cs="Arial"/>
          <w:sz w:val="26"/>
        </w:rPr>
        <w:t>Some protection from impacts caused by state or federally funded, licensed</w:t>
      </w:r>
      <w:r w:rsidR="007B24C3">
        <w:rPr>
          <w:rFonts w:ascii="Myriad Pro Cond" w:hAnsi="Myriad Pro Cond" w:cs="Arial"/>
          <w:sz w:val="26"/>
        </w:rPr>
        <w:t>,</w:t>
      </w:r>
      <w:r w:rsidRPr="004F66FD">
        <w:rPr>
          <w:rFonts w:ascii="Myriad Pro Cond" w:hAnsi="Myriad Pro Cond" w:cs="Arial"/>
          <w:sz w:val="26"/>
        </w:rPr>
        <w:t xml:space="preserve"> or assisted projects</w:t>
      </w:r>
    </w:p>
    <w:p w:rsidR="00A24D31" w:rsidRPr="004F66FD" w:rsidRDefault="00A24D31" w:rsidP="009A6A4E">
      <w:pPr>
        <w:pStyle w:val="ListParagraph"/>
        <w:numPr>
          <w:ilvl w:val="0"/>
          <w:numId w:val="12"/>
        </w:numPr>
        <w:ind w:left="360"/>
        <w:jc w:val="both"/>
        <w:rPr>
          <w:rFonts w:ascii="Myriad Pro Cond" w:hAnsi="Myriad Pro Cond" w:cs="Arial"/>
          <w:sz w:val="26"/>
        </w:rPr>
      </w:pPr>
      <w:r w:rsidRPr="004F66FD">
        <w:rPr>
          <w:rFonts w:ascii="Myriad Pro Cond" w:hAnsi="Myriad Pro Cond" w:cs="Arial"/>
          <w:sz w:val="26"/>
        </w:rPr>
        <w:lastRenderedPageBreak/>
        <w:t xml:space="preserve">Eligibility for federal tax benefits if undertaking an approved rehabilitation project </w:t>
      </w:r>
      <w:r w:rsidR="007B24C3">
        <w:rPr>
          <w:rFonts w:ascii="Myriad Pro Cond" w:hAnsi="Myriad Pro Cond" w:cs="Arial"/>
          <w:sz w:val="26"/>
        </w:rPr>
        <w:t>on an</w:t>
      </w:r>
      <w:r w:rsidRPr="004F66FD">
        <w:rPr>
          <w:rFonts w:ascii="Myriad Pro Cond" w:hAnsi="Myriad Pro Cond" w:cs="Arial"/>
          <w:sz w:val="26"/>
        </w:rPr>
        <w:t xml:space="preserve"> income-generating</w:t>
      </w:r>
      <w:r w:rsidR="007B24C3">
        <w:rPr>
          <w:rFonts w:ascii="Myriad Pro Cond" w:hAnsi="Myriad Pro Cond" w:cs="Arial"/>
          <w:sz w:val="26"/>
        </w:rPr>
        <w:t xml:space="preserve"> property</w:t>
      </w:r>
    </w:p>
    <w:p w:rsidR="00A24D31" w:rsidRPr="004F66FD" w:rsidRDefault="00A24D31" w:rsidP="009A6A4E">
      <w:pPr>
        <w:pStyle w:val="ListParagraph"/>
        <w:numPr>
          <w:ilvl w:val="0"/>
          <w:numId w:val="12"/>
        </w:numPr>
        <w:ind w:left="360"/>
        <w:jc w:val="both"/>
        <w:rPr>
          <w:rFonts w:ascii="Myriad Pro Cond" w:hAnsi="Myriad Pro Cond" w:cs="Arial"/>
          <w:sz w:val="26"/>
        </w:rPr>
      </w:pPr>
      <w:r w:rsidRPr="004F66FD">
        <w:rPr>
          <w:rFonts w:ascii="Myriad Pro Cond" w:hAnsi="Myriad Pro Cond" w:cs="Arial"/>
          <w:sz w:val="26"/>
        </w:rPr>
        <w:t>Qualification for federal assistance for historic preservation, when funds are available</w:t>
      </w:r>
    </w:p>
    <w:p w:rsidR="00A24D31" w:rsidRPr="004F66FD" w:rsidRDefault="00A24D31" w:rsidP="009A6A4E">
      <w:pPr>
        <w:pStyle w:val="ListParagraph"/>
        <w:numPr>
          <w:ilvl w:val="0"/>
          <w:numId w:val="12"/>
        </w:numPr>
        <w:ind w:left="360"/>
        <w:jc w:val="both"/>
        <w:rPr>
          <w:rFonts w:ascii="Myriad Pro Cond" w:hAnsi="Myriad Pro Cond" w:cs="Arial"/>
          <w:sz w:val="26"/>
        </w:rPr>
      </w:pPr>
      <w:r w:rsidRPr="004F66FD">
        <w:rPr>
          <w:rFonts w:ascii="Myriad Pro Cond" w:hAnsi="Myriad Pro Cond" w:cs="Arial"/>
          <w:sz w:val="26"/>
        </w:rPr>
        <w:t>Special consideration or relief in application of access, building</w:t>
      </w:r>
      <w:r w:rsidR="007B24C3">
        <w:rPr>
          <w:rFonts w:ascii="Myriad Pro Cond" w:hAnsi="Myriad Pro Cond" w:cs="Arial"/>
          <w:sz w:val="26"/>
        </w:rPr>
        <w:t>,</w:t>
      </w:r>
      <w:r w:rsidRPr="004F66FD">
        <w:rPr>
          <w:rFonts w:ascii="Myriad Pro Cond" w:hAnsi="Myriad Pro Cond" w:cs="Arial"/>
          <w:sz w:val="26"/>
        </w:rPr>
        <w:t xml:space="preserve"> and safety codes</w:t>
      </w:r>
    </w:p>
    <w:p w:rsidR="00A24D31" w:rsidRPr="004F66FD" w:rsidRDefault="00A24D31" w:rsidP="009A6A4E">
      <w:pPr>
        <w:pStyle w:val="ListParagraph"/>
        <w:numPr>
          <w:ilvl w:val="0"/>
          <w:numId w:val="12"/>
        </w:numPr>
        <w:ind w:left="360"/>
        <w:jc w:val="both"/>
        <w:rPr>
          <w:rFonts w:ascii="Myriad Pro Cond" w:hAnsi="Myriad Pro Cond" w:cs="Arial"/>
          <w:sz w:val="26"/>
        </w:rPr>
      </w:pPr>
      <w:r w:rsidRPr="004F66FD">
        <w:rPr>
          <w:rFonts w:ascii="Myriad Pro Cond" w:hAnsi="Myriad Pro Cond" w:cs="Arial"/>
          <w:sz w:val="26"/>
        </w:rPr>
        <w:t>Strong marketing tool for owners and businesses</w:t>
      </w:r>
    </w:p>
    <w:p w:rsidR="00A24D31" w:rsidRPr="004F66FD" w:rsidRDefault="00890097" w:rsidP="00A12648">
      <w:pPr>
        <w:pStyle w:val="ListParagraph"/>
        <w:numPr>
          <w:ilvl w:val="0"/>
          <w:numId w:val="12"/>
        </w:numPr>
        <w:spacing w:after="0"/>
        <w:ind w:left="360"/>
        <w:jc w:val="both"/>
        <w:rPr>
          <w:rFonts w:ascii="Myriad Pro Cond" w:hAnsi="Myriad Pro Cond" w:cs="Arial"/>
          <w:sz w:val="26"/>
        </w:rPr>
      </w:pPr>
      <w:r>
        <w:rPr>
          <w:rFonts w:ascii="Myriad Pro Cond" w:hAnsi="Myriad Pro Cond" w:cs="Arial"/>
          <w:sz w:val="26"/>
        </w:rPr>
        <w:t>The documentation of the unique features of buildings helps owners make sound decisions on rehabilitation and maintenance.</w:t>
      </w:r>
    </w:p>
    <w:p w:rsidR="00ED3EEC" w:rsidRDefault="00690313" w:rsidP="009A6A4E">
      <w:pPr>
        <w:ind w:firstLine="360"/>
        <w:rPr>
          <w:rStyle w:val="Hyperlink"/>
          <w:rFonts w:cs="Arial"/>
          <w:bCs/>
        </w:rPr>
        <w:sectPr w:rsidR="00ED3EEC" w:rsidSect="00A82817">
          <w:type w:val="continuous"/>
          <w:pgSz w:w="15840" w:h="12240" w:orient="landscape" w:code="1"/>
          <w:pgMar w:top="576" w:right="720" w:bottom="1080" w:left="720" w:header="86" w:footer="0" w:gutter="0"/>
          <w:cols w:num="2" w:space="720"/>
          <w:docGrid w:linePitch="360"/>
        </w:sectPr>
      </w:pPr>
      <w:r>
        <w:t>(</w:t>
      </w:r>
      <w:hyperlink r:id="rId87" w:history="1">
        <w:r w:rsidR="00A24D31" w:rsidRPr="004F66FD">
          <w:rPr>
            <w:rStyle w:val="Hyperlink"/>
            <w:rFonts w:cs="Arial"/>
            <w:bCs/>
          </w:rPr>
          <w:t>http://www.nps.gov/nr/national_register_fundamentals.htm</w:t>
        </w:r>
      </w:hyperlink>
      <w:r>
        <w:rPr>
          <w:rStyle w:val="Hyperlink"/>
          <w:rFonts w:cs="Arial"/>
          <w:bCs/>
        </w:rPr>
        <w:t>)</w:t>
      </w:r>
    </w:p>
    <w:p w:rsidR="004F66FD" w:rsidRDefault="004F66FD" w:rsidP="009A6A4E">
      <w:pPr>
        <w:ind w:firstLine="360"/>
        <w:rPr>
          <w:rStyle w:val="Hyperlink"/>
          <w:rFonts w:cs="Arial"/>
          <w:bCs/>
        </w:rPr>
      </w:pPr>
    </w:p>
    <w:p w:rsidR="004F66FD" w:rsidRDefault="00393AFC" w:rsidP="004F66FD">
      <w:pPr>
        <w:ind w:firstLine="360"/>
        <w:rPr>
          <w:rStyle w:val="Hyperlink"/>
          <w:rFonts w:cs="Arial"/>
          <w:bCs/>
        </w:rPr>
      </w:pPr>
      <w:r>
        <w:rPr>
          <w:noProof/>
        </w:rPr>
        <mc:AlternateContent>
          <mc:Choice Requires="wpg">
            <w:drawing>
              <wp:anchor distT="0" distB="0" distL="114300" distR="114300" simplePos="0" relativeHeight="252377088" behindDoc="0" locked="0" layoutInCell="1" allowOverlap="1" wp14:anchorId="792DE2CB" wp14:editId="70627683">
                <wp:simplePos x="0" y="0"/>
                <wp:positionH relativeFrom="column">
                  <wp:posOffset>38100</wp:posOffset>
                </wp:positionH>
                <wp:positionV relativeFrom="paragraph">
                  <wp:posOffset>940435</wp:posOffset>
                </wp:positionV>
                <wp:extent cx="2076450" cy="3238500"/>
                <wp:effectExtent l="76200" t="171450" r="152400" b="0"/>
                <wp:wrapNone/>
                <wp:docPr id="318" name="Group 318"/>
                <wp:cNvGraphicFramePr/>
                <a:graphic xmlns:a="http://schemas.openxmlformats.org/drawingml/2006/main">
                  <a:graphicData uri="http://schemas.microsoft.com/office/word/2010/wordprocessingGroup">
                    <wpg:wgp>
                      <wpg:cNvGrpSpPr/>
                      <wpg:grpSpPr>
                        <a:xfrm>
                          <a:off x="0" y="0"/>
                          <a:ext cx="2076450" cy="3238500"/>
                          <a:chOff x="-82827" y="0"/>
                          <a:chExt cx="1860698" cy="2902532"/>
                        </a:xfrm>
                      </wpg:grpSpPr>
                      <pic:pic xmlns:pic="http://schemas.openxmlformats.org/drawingml/2006/picture">
                        <pic:nvPicPr>
                          <pic:cNvPr id="308" name="Picture 30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73619" cy="2488019"/>
                          </a:xfrm>
                          <a:prstGeom prst="rect">
                            <a:avLst/>
                          </a:prstGeom>
                          <a:ln>
                            <a:noFill/>
                          </a:ln>
                          <a:effectLst>
                            <a:outerShdw blurRad="292100" dist="139700" dir="2700000" algn="tl" rotWithShape="0">
                              <a:srgbClr val="333333">
                                <a:alpha val="65000"/>
                              </a:srgbClr>
                            </a:outerShdw>
                          </a:effectLst>
                        </pic:spPr>
                      </pic:pic>
                      <wps:wsp>
                        <wps:cNvPr id="312" name="Text Box 2"/>
                        <wps:cNvSpPr txBox="1">
                          <a:spLocks noChangeArrowheads="1"/>
                        </wps:cNvSpPr>
                        <wps:spPr bwMode="auto">
                          <a:xfrm>
                            <a:off x="-82827" y="2519760"/>
                            <a:ext cx="1860698" cy="382772"/>
                          </a:xfrm>
                          <a:prstGeom prst="rect">
                            <a:avLst/>
                          </a:prstGeom>
                          <a:noFill/>
                          <a:ln w="9525">
                            <a:noFill/>
                            <a:miter lim="800000"/>
                            <a:headEnd/>
                            <a:tailEnd/>
                          </a:ln>
                        </wps:spPr>
                        <wps:txbx>
                          <w:txbxContent>
                            <w:p w:rsidR="003904A3" w:rsidRPr="007B381E" w:rsidRDefault="003904A3" w:rsidP="00393AFC">
                              <w:pPr>
                                <w:rPr>
                                  <w:sz w:val="18"/>
                                  <w:szCs w:val="18"/>
                                </w:rPr>
                              </w:pPr>
                              <w:r w:rsidRPr="00734EEB">
                                <w:rPr>
                                  <w:sz w:val="18"/>
                                  <w:szCs w:val="18"/>
                                </w:rPr>
                                <w:t xml:space="preserve">Image </w:t>
                              </w:r>
                              <w:r>
                                <w:rPr>
                                  <w:sz w:val="18"/>
                                  <w:szCs w:val="18"/>
                                </w:rPr>
                                <w:t>20:</w:t>
                              </w:r>
                              <w:r w:rsidRPr="007B381E">
                                <w:rPr>
                                  <w:sz w:val="18"/>
                                  <w:szCs w:val="18"/>
                                </w:rPr>
                                <w:t xml:space="preserve"> Schoolhouse Lan</w:t>
                              </w:r>
                              <w:r>
                                <w:rPr>
                                  <w:sz w:val="18"/>
                                  <w:szCs w:val="18"/>
                                </w:rPr>
                                <w:t>e</w:t>
                              </w:r>
                              <w:r w:rsidRPr="007B381E">
                                <w:rPr>
                                  <w:sz w:val="18"/>
                                  <w:szCs w:val="18"/>
                                </w:rPr>
                                <w:t xml:space="preserve"> burial ground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18" o:spid="_x0000_s1136" style="position:absolute;left:0;text-align:left;margin-left:3pt;margin-top:74.05pt;width:163.5pt;height:255pt;z-index:252377088;mso-width-relative:margin;mso-height-relative:margin" coordorigin="-828" coordsize="18606,29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">
                <v:shape id="Picture 308" o:spid="_x0000_s1137" type="#_x0000_t75" style="position:absolute;width:15736;height:24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haB/BAAAA3AAAAA8AAABkcnMvZG93bnJldi54bWxET7tuwjAU3ZH4B+sidSN2W4FQikF9qFW2&#10;QmBhu4pvkyjxtRW7JPx9PSB1PDrv7X6yvbjSEFrHGh4zBYK4cqblWsP59LncgAgR2WDvmDTcKMB+&#10;N59tMTdu5CNdy1iLFMIhRw1NjD6XMlQNWQyZ88SJ+3GDxZjgUEsz4JjCbS+flFpLiy2nhgY9vTdU&#10;deWv1fDhv31x+pLFhbs3dcBz2a3Gm9YPi+n1BUSkKf6L7+7CaHhWaW06k46A3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haB/BAAAA3AAAAA8AAAAAAAAAAAAAAAAAnwIA&#10;AGRycy9kb3ducmV2LnhtbFBLBQYAAAAABAAEAPcAAACNAwAAAAA=&#10;">
                  <v:imagedata r:id="rId89" o:title=""/>
                  <v:shadow on="t" color="#333" opacity="42598f" origin="-.5,-.5" offset="2.74397mm,2.74397mm"/>
                  <v:path arrowok="t"/>
                </v:shape>
                <v:shape id="_x0000_s1138" type="#_x0000_t202" style="position:absolute;left:-828;top:25197;width:18606;height:3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3904A3" w:rsidRPr="007B381E" w:rsidRDefault="003904A3" w:rsidP="00393AFC">
                        <w:pPr>
                          <w:rPr>
                            <w:sz w:val="18"/>
                            <w:szCs w:val="18"/>
                          </w:rPr>
                        </w:pPr>
                        <w:r w:rsidRPr="00734EEB">
                          <w:rPr>
                            <w:sz w:val="18"/>
                            <w:szCs w:val="18"/>
                          </w:rPr>
                          <w:t xml:space="preserve">Image </w:t>
                        </w:r>
                        <w:r>
                          <w:rPr>
                            <w:sz w:val="18"/>
                            <w:szCs w:val="18"/>
                          </w:rPr>
                          <w:t>20:</w:t>
                        </w:r>
                        <w:r w:rsidRPr="007B381E">
                          <w:rPr>
                            <w:sz w:val="18"/>
                            <w:szCs w:val="18"/>
                          </w:rPr>
                          <w:t xml:space="preserve"> Schoolhouse Lan</w:t>
                        </w:r>
                        <w:r>
                          <w:rPr>
                            <w:sz w:val="18"/>
                            <w:szCs w:val="18"/>
                          </w:rPr>
                          <w:t>e</w:t>
                        </w:r>
                        <w:r w:rsidRPr="007B381E">
                          <w:rPr>
                            <w:sz w:val="18"/>
                            <w:szCs w:val="18"/>
                          </w:rPr>
                          <w:t xml:space="preserve"> burial ground</w:t>
                        </w:r>
                      </w:p>
                    </w:txbxContent>
                  </v:textbox>
                </v:shape>
              </v:group>
            </w:pict>
          </mc:Fallback>
        </mc:AlternateContent>
      </w:r>
      <w:r>
        <w:rPr>
          <w:noProof/>
        </w:rPr>
        <mc:AlternateContent>
          <mc:Choice Requires="wpg">
            <w:drawing>
              <wp:anchor distT="0" distB="0" distL="114300" distR="114300" simplePos="0" relativeHeight="252378112" behindDoc="0" locked="0" layoutInCell="1" allowOverlap="1" wp14:anchorId="4A2E7087" wp14:editId="729FD7FC">
                <wp:simplePos x="0" y="0"/>
                <wp:positionH relativeFrom="column">
                  <wp:posOffset>2505075</wp:posOffset>
                </wp:positionH>
                <wp:positionV relativeFrom="paragraph">
                  <wp:posOffset>940435</wp:posOffset>
                </wp:positionV>
                <wp:extent cx="6383020" cy="3268564"/>
                <wp:effectExtent l="76200" t="171450" r="379730" b="0"/>
                <wp:wrapNone/>
                <wp:docPr id="317" name="Group 317"/>
                <wp:cNvGraphicFramePr/>
                <a:graphic xmlns:a="http://schemas.openxmlformats.org/drawingml/2006/main">
                  <a:graphicData uri="http://schemas.microsoft.com/office/word/2010/wordprocessingGroup">
                    <wpg:wgp>
                      <wpg:cNvGrpSpPr/>
                      <wpg:grpSpPr>
                        <a:xfrm>
                          <a:off x="0" y="0"/>
                          <a:ext cx="6383020" cy="3268564"/>
                          <a:chOff x="-85072" y="0"/>
                          <a:chExt cx="5720328" cy="2929874"/>
                        </a:xfrm>
                      </wpg:grpSpPr>
                      <pic:pic xmlns:pic="http://schemas.openxmlformats.org/drawingml/2006/picture">
                        <pic:nvPicPr>
                          <pic:cNvPr id="311" name="Picture 31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635256" cy="2488018"/>
                          </a:xfrm>
                          <a:prstGeom prst="rect">
                            <a:avLst/>
                          </a:prstGeom>
                          <a:ln>
                            <a:noFill/>
                          </a:ln>
                          <a:effectLst>
                            <a:outerShdw blurRad="292100" dist="139700" dir="2700000" algn="tl" rotWithShape="0">
                              <a:srgbClr val="333333">
                                <a:alpha val="65000"/>
                              </a:srgbClr>
                            </a:outerShdw>
                          </a:effectLst>
                        </pic:spPr>
                      </pic:pic>
                      <wps:wsp>
                        <wps:cNvPr id="315" name="Text Box 2"/>
                        <wps:cNvSpPr txBox="1">
                          <a:spLocks noChangeArrowheads="1"/>
                        </wps:cNvSpPr>
                        <wps:spPr bwMode="auto">
                          <a:xfrm>
                            <a:off x="-85072" y="2547102"/>
                            <a:ext cx="1860697" cy="382772"/>
                          </a:xfrm>
                          <a:prstGeom prst="rect">
                            <a:avLst/>
                          </a:prstGeom>
                          <a:noFill/>
                          <a:ln w="9525">
                            <a:noFill/>
                            <a:miter lim="800000"/>
                            <a:headEnd/>
                            <a:tailEnd/>
                          </a:ln>
                        </wps:spPr>
                        <wps:txbx>
                          <w:txbxContent>
                            <w:p w:rsidR="003904A3" w:rsidRPr="007B381E" w:rsidRDefault="003904A3" w:rsidP="00393AFC">
                              <w:pPr>
                                <w:rPr>
                                  <w:sz w:val="18"/>
                                  <w:szCs w:val="18"/>
                                </w:rPr>
                              </w:pPr>
                              <w:r>
                                <w:rPr>
                                  <w:sz w:val="18"/>
                                  <w:szCs w:val="18"/>
                                </w:rPr>
                                <w:t>Image 21: Main Street granite wall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17" o:spid="_x0000_s1139" style="position:absolute;left:0;text-align:left;margin-left:197.25pt;margin-top:74.05pt;width:502.6pt;height:257.35pt;z-index:252378112;mso-width-relative:margin;mso-height-relative:margin" coordorigin="-850" coordsize="57203,29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">
                <v:shape id="Picture 311" o:spid="_x0000_s1140" type="#_x0000_t75" style="position:absolute;width:56352;height:24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FgKHDAAAA3AAAAA8AAABkcnMvZG93bnJldi54bWxEj09rAjEUxO8Fv0N4Qm81u61I2ZoVEVt6&#10;sagtnh+bt39w8xKSdF2/fSMUPA4zvxlmuRpNLwbyobOsIJ9lIIgrqztuFPx8vz+9gggRWWNvmRRc&#10;KcCqnDwssdD2wgcajrERqYRDgQraGF0hZahaMhhm1hEnr7beYEzSN1J7vKRy08vnLFtIgx2nhRYd&#10;bVqqzsdfo+Bl7tzXYjvuPnw90HC1p72cn5R6nI7rNxCRxngP/9OfOnF5Drcz6QjI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0WAocMAAADcAAAADwAAAAAAAAAAAAAAAACf&#10;AgAAZHJzL2Rvd25yZXYueG1sUEsFBgAAAAAEAAQA9wAAAI8DAAAAAA==&#10;">
                  <v:imagedata r:id="rId91" o:title=""/>
                  <v:shadow on="t" color="#333" opacity="42598f" origin="-.5,-.5" offset="2.74397mm,2.74397mm"/>
                  <v:path arrowok="t"/>
                </v:shape>
                <v:shape id="_x0000_s1141" type="#_x0000_t202" style="position:absolute;left:-850;top:25471;width:18606;height:3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rsidR="003904A3" w:rsidRPr="007B381E" w:rsidRDefault="003904A3" w:rsidP="00393AFC">
                        <w:pPr>
                          <w:rPr>
                            <w:sz w:val="18"/>
                            <w:szCs w:val="18"/>
                          </w:rPr>
                        </w:pPr>
                        <w:r>
                          <w:rPr>
                            <w:sz w:val="18"/>
                            <w:szCs w:val="18"/>
                          </w:rPr>
                          <w:t>Image 21: Main Street granite wall</w:t>
                        </w:r>
                      </w:p>
                    </w:txbxContent>
                  </v:textbox>
                </v:shape>
              </v:group>
            </w:pict>
          </mc:Fallback>
        </mc:AlternateContent>
      </w:r>
    </w:p>
    <w:p w:rsidR="00BB7DAC" w:rsidRDefault="00BB7DAC">
      <w:pPr>
        <w:jc w:val="left"/>
        <w:rPr>
          <w:sz w:val="96"/>
          <w:szCs w:val="96"/>
        </w:rPr>
      </w:pPr>
      <w:r>
        <w:lastRenderedPageBreak/>
        <w:br w:type="page"/>
      </w:r>
    </w:p>
    <w:p w:rsidR="00C20A84" w:rsidRDefault="00C20A84" w:rsidP="004F66FD">
      <w:pPr>
        <w:pStyle w:val="HeadingA"/>
        <w:sectPr w:rsidR="00C20A84" w:rsidSect="00A82817">
          <w:type w:val="continuous"/>
          <w:pgSz w:w="15840" w:h="12240" w:orient="landscape" w:code="1"/>
          <w:pgMar w:top="576" w:right="720" w:bottom="1440" w:left="720" w:header="86" w:footer="0" w:gutter="0"/>
          <w:cols w:num="2" w:space="720"/>
          <w:docGrid w:linePitch="360"/>
        </w:sectPr>
      </w:pPr>
    </w:p>
    <w:p w:rsidR="00AF2744" w:rsidRDefault="00BB7DAC" w:rsidP="004F66FD">
      <w:pPr>
        <w:pStyle w:val="HeadingA"/>
      </w:pPr>
      <w:r>
        <w:lastRenderedPageBreak/>
        <w:t>Key Conclusions</w:t>
      </w:r>
    </w:p>
    <w:p w:rsidR="00A02B63" w:rsidRDefault="00A12648" w:rsidP="004F306E">
      <w:pPr>
        <w:ind w:left="270" w:hanging="270"/>
        <w:jc w:val="left"/>
      </w:pPr>
      <w:r>
        <w:t xml:space="preserve">1.  </w:t>
      </w:r>
      <w:r w:rsidR="00A02B63">
        <w:t>Preservation of Durham’s history and cultural resources contributes to sense of place and quality of life within the community.</w:t>
      </w:r>
    </w:p>
    <w:p w:rsidR="00A12648" w:rsidRDefault="00A02B63" w:rsidP="004F306E">
      <w:pPr>
        <w:ind w:left="270" w:hanging="270"/>
        <w:jc w:val="left"/>
      </w:pPr>
      <w:r>
        <w:t xml:space="preserve">2. </w:t>
      </w:r>
      <w:r w:rsidR="004F306E">
        <w:t xml:space="preserve"> Preserving </w:t>
      </w:r>
      <w:r w:rsidR="00A12648">
        <w:t xml:space="preserve">Durham’s important historic resources requires </w:t>
      </w:r>
      <w:r w:rsidR="004F306E">
        <w:t xml:space="preserve">identification, oversight, and protection. </w:t>
      </w:r>
    </w:p>
    <w:p w:rsidR="00AF2744" w:rsidRDefault="0066499B" w:rsidP="004F306E">
      <w:pPr>
        <w:ind w:left="270" w:hanging="270"/>
        <w:jc w:val="left"/>
      </w:pPr>
      <w:r>
        <w:t>3</w:t>
      </w:r>
      <w:r w:rsidR="00AF2744">
        <w:t xml:space="preserve">. </w:t>
      </w:r>
      <w:r w:rsidR="00650D7C">
        <w:t xml:space="preserve"> </w:t>
      </w:r>
      <w:r w:rsidR="00890097">
        <w:t xml:space="preserve">Tools to protect historic resources include zoning ordinances, </w:t>
      </w:r>
      <w:r w:rsidR="004F306E">
        <w:t xml:space="preserve">historic </w:t>
      </w:r>
      <w:r w:rsidR="00FB1615">
        <w:t xml:space="preserve">register listing and </w:t>
      </w:r>
      <w:r w:rsidR="004F306E">
        <w:t xml:space="preserve">districts, </w:t>
      </w:r>
      <w:r>
        <w:t xml:space="preserve">easements, </w:t>
      </w:r>
      <w:r w:rsidR="00AF2744">
        <w:t>development</w:t>
      </w:r>
      <w:r>
        <w:t xml:space="preserve"> regulations, and other land use</w:t>
      </w:r>
      <w:r w:rsidR="004F306E">
        <w:t xml:space="preserve"> strategies</w:t>
      </w:r>
      <w:r w:rsidR="00AF2744">
        <w:t xml:space="preserve">. There are </w:t>
      </w:r>
      <w:r w:rsidR="00650D7C">
        <w:t xml:space="preserve">a range of tools </w:t>
      </w:r>
      <w:r w:rsidR="00890097">
        <w:t xml:space="preserve">and incentives </w:t>
      </w:r>
      <w:r w:rsidR="00AF2744">
        <w:t xml:space="preserve">available at the </w:t>
      </w:r>
      <w:r w:rsidR="00650D7C">
        <w:t xml:space="preserve">local, </w:t>
      </w:r>
      <w:r w:rsidR="00AF2744">
        <w:t>state</w:t>
      </w:r>
      <w:r w:rsidR="00650D7C">
        <w:t xml:space="preserve">, </w:t>
      </w:r>
      <w:r w:rsidR="00AF2744">
        <w:t xml:space="preserve">and federal level to preserve historic resources. </w:t>
      </w:r>
    </w:p>
    <w:p w:rsidR="00AF2744" w:rsidRDefault="0066499B" w:rsidP="004F306E">
      <w:pPr>
        <w:ind w:left="270" w:hanging="270"/>
        <w:jc w:val="left"/>
      </w:pPr>
      <w:r>
        <w:t>4.</w:t>
      </w:r>
      <w:r w:rsidR="00650D7C">
        <w:t xml:space="preserve"> </w:t>
      </w:r>
      <w:r w:rsidR="00AF2744">
        <w:t xml:space="preserve"> </w:t>
      </w:r>
      <w:r w:rsidR="00890097">
        <w:t xml:space="preserve">To protect historic resources beyond the Historic District, </w:t>
      </w:r>
      <w:r w:rsidR="007B24C3">
        <w:t>a New Hampshire Division of Historical Resources</w:t>
      </w:r>
      <w:r w:rsidR="002018A5">
        <w:t xml:space="preserve"> inventory</w:t>
      </w:r>
      <w:r w:rsidR="00714808">
        <w:t xml:space="preserve"> and plan for their protection would be</w:t>
      </w:r>
      <w:r w:rsidR="00890097">
        <w:t xml:space="preserve"> necessary.</w:t>
      </w:r>
    </w:p>
    <w:p w:rsidR="00BF0465" w:rsidRDefault="00BF0465" w:rsidP="004F306E">
      <w:pPr>
        <w:ind w:left="270" w:hanging="270"/>
        <w:jc w:val="left"/>
      </w:pPr>
    </w:p>
    <w:p w:rsidR="00BF0465" w:rsidRDefault="00BF0465" w:rsidP="004F306E">
      <w:pPr>
        <w:ind w:left="270" w:hanging="270"/>
        <w:jc w:val="left"/>
      </w:pPr>
    </w:p>
    <w:p w:rsidR="00BF0465" w:rsidRDefault="00BF0465" w:rsidP="004F306E">
      <w:pPr>
        <w:ind w:left="270" w:hanging="270"/>
        <w:jc w:val="left"/>
      </w:pPr>
    </w:p>
    <w:p w:rsidR="00BF0465" w:rsidRDefault="00BF0465" w:rsidP="00BF0465">
      <w:pPr>
        <w:pStyle w:val="HeadingA"/>
      </w:pPr>
    </w:p>
    <w:p w:rsidR="00AF2744" w:rsidRDefault="0066499B" w:rsidP="004F306E">
      <w:pPr>
        <w:ind w:left="270" w:hanging="270"/>
        <w:jc w:val="left"/>
      </w:pPr>
      <w:r>
        <w:t>5</w:t>
      </w:r>
      <w:r w:rsidR="00AF2744">
        <w:t xml:space="preserve">. </w:t>
      </w:r>
      <w:r w:rsidR="00650D7C">
        <w:t xml:space="preserve"> </w:t>
      </w:r>
      <w:r w:rsidR="00AF2744">
        <w:t xml:space="preserve">Although the town has changed significantly </w:t>
      </w:r>
      <w:r w:rsidR="004F306E">
        <w:t>over time</w:t>
      </w:r>
      <w:r w:rsidR="00A05749">
        <w:t xml:space="preserve">, it has maintained many of </w:t>
      </w:r>
      <w:r w:rsidR="004F306E">
        <w:t>its</w:t>
      </w:r>
      <w:r w:rsidR="00A05749">
        <w:t xml:space="preserve"> key historic features</w:t>
      </w:r>
      <w:r w:rsidR="00FB1615">
        <w:t>.</w:t>
      </w:r>
      <w:r w:rsidR="00A05749">
        <w:t xml:space="preserve"> </w:t>
      </w:r>
    </w:p>
    <w:p w:rsidR="00A05749" w:rsidRDefault="004F306E" w:rsidP="004F306E">
      <w:pPr>
        <w:ind w:left="270" w:hanging="270"/>
        <w:jc w:val="left"/>
      </w:pPr>
      <w:r>
        <w:t xml:space="preserve">6.  </w:t>
      </w:r>
      <w:r w:rsidR="00A05749">
        <w:t xml:space="preserve">The development and growth of </w:t>
      </w:r>
      <w:r w:rsidR="00FB1615">
        <w:t xml:space="preserve">UNH and the town poses a challenge to </w:t>
      </w:r>
      <w:r w:rsidR="00890097">
        <w:t xml:space="preserve">preserving </w:t>
      </w:r>
      <w:r w:rsidR="00FB1615">
        <w:t xml:space="preserve">historic resources. Historic District/Heritage Commission review of development </w:t>
      </w:r>
      <w:r w:rsidR="00A05749">
        <w:t>proposals, miti</w:t>
      </w:r>
      <w:r w:rsidR="00FB1615">
        <w:t xml:space="preserve">gation of potential impacts of development on </w:t>
      </w:r>
      <w:r w:rsidR="00A05749">
        <w:t>historic resources,</w:t>
      </w:r>
      <w:r w:rsidR="0066499B">
        <w:t xml:space="preserve"> ordinances</w:t>
      </w:r>
      <w:r w:rsidR="00FB1615">
        <w:t xml:space="preserve"> review and update</w:t>
      </w:r>
      <w:r w:rsidR="0066499B">
        <w:t>,</w:t>
      </w:r>
      <w:r w:rsidR="00A05749">
        <w:t xml:space="preserve"> </w:t>
      </w:r>
      <w:r w:rsidR="00FB1615">
        <w:t xml:space="preserve">and </w:t>
      </w:r>
      <w:r w:rsidR="00A05749">
        <w:t>identif</w:t>
      </w:r>
      <w:r w:rsidR="00FB1615">
        <w:t>ication of</w:t>
      </w:r>
      <w:r w:rsidR="00A05749">
        <w:t xml:space="preserve"> barriers to rehabilitation and adaptive reuse can ensure pr</w:t>
      </w:r>
      <w:r w:rsidR="00FB1615">
        <w:t>eservation of the town’s historic resources</w:t>
      </w:r>
      <w:r w:rsidR="00A05749">
        <w:t xml:space="preserve">.  </w:t>
      </w:r>
    </w:p>
    <w:p w:rsidR="00020E88" w:rsidRDefault="0066499B" w:rsidP="004F306E">
      <w:pPr>
        <w:ind w:left="270" w:hanging="270"/>
        <w:jc w:val="left"/>
      </w:pPr>
      <w:r>
        <w:t>7</w:t>
      </w:r>
      <w:r w:rsidR="00650D7C">
        <w:t xml:space="preserve">.  </w:t>
      </w:r>
      <w:r w:rsidR="008D5DF7">
        <w:t>Public education and celebration of historic resources helps generate appreciation of and su</w:t>
      </w:r>
      <w:r w:rsidR="007B24C3">
        <w:t>pport for historic preservation. This</w:t>
      </w:r>
      <w:r w:rsidR="008D5DF7">
        <w:t xml:space="preserve"> contributes to sense of place in Durham. </w:t>
      </w:r>
    </w:p>
    <w:p w:rsidR="008D5DF7" w:rsidRDefault="008D5DF7" w:rsidP="004F306E">
      <w:pPr>
        <w:ind w:left="270" w:hanging="270"/>
        <w:jc w:val="left"/>
      </w:pPr>
      <w:r>
        <w:t>8.  There is a conflict between poorly maintained student housing and preservation of historical resources in the Historic Distric</w:t>
      </w:r>
      <w:r w:rsidR="00FB1615">
        <w:t>t.</w:t>
      </w:r>
    </w:p>
    <w:p w:rsidR="00C20A84" w:rsidRDefault="00C20A84" w:rsidP="00650D7C">
      <w:pPr>
        <w:ind w:left="270" w:hanging="270"/>
        <w:sectPr w:rsidR="00C20A84" w:rsidSect="00BF0465">
          <w:type w:val="continuous"/>
          <w:pgSz w:w="15840" w:h="12240" w:orient="landscape" w:code="1"/>
          <w:pgMar w:top="576" w:right="720" w:bottom="1440" w:left="720" w:header="86" w:footer="0" w:gutter="0"/>
          <w:cols w:num="2" w:space="720"/>
          <w:docGrid w:linePitch="360"/>
        </w:sectPr>
      </w:pPr>
    </w:p>
    <w:p w:rsidR="00650D7C" w:rsidRDefault="00650D7C" w:rsidP="00650D7C">
      <w:pPr>
        <w:ind w:left="270" w:hanging="270"/>
      </w:pPr>
    </w:p>
    <w:p w:rsidR="00AF2744" w:rsidRDefault="00AF2744" w:rsidP="004F66FD">
      <w:pPr>
        <w:pStyle w:val="HeadingA"/>
      </w:pPr>
    </w:p>
    <w:p w:rsidR="00AF2744" w:rsidRDefault="00AF2744" w:rsidP="00AF2744">
      <w:pPr>
        <w:jc w:val="left"/>
      </w:pPr>
    </w:p>
    <w:p w:rsidR="00416E00" w:rsidRDefault="00416E00" w:rsidP="00416E00">
      <w:pPr>
        <w:pStyle w:val="HeadingA"/>
        <w:sectPr w:rsidR="00416E00" w:rsidSect="00A82817">
          <w:type w:val="continuous"/>
          <w:pgSz w:w="15840" w:h="12240" w:orient="landscape" w:code="1"/>
          <w:pgMar w:top="576" w:right="720" w:bottom="1440" w:left="720" w:header="86" w:footer="0" w:gutter="0"/>
          <w:cols w:num="2" w:space="720"/>
          <w:docGrid w:linePitch="360"/>
        </w:sectPr>
      </w:pPr>
    </w:p>
    <w:p w:rsidR="006D5BE9" w:rsidRDefault="00ED3EEC" w:rsidP="00ED3EEC">
      <w:pPr>
        <w:pStyle w:val="HeadingA"/>
        <w:spacing w:after="0"/>
        <w:rPr>
          <w:sz w:val="26"/>
          <w:szCs w:val="26"/>
        </w:rPr>
      </w:pPr>
      <w:r w:rsidRPr="008D020D">
        <w:lastRenderedPageBreak/>
        <w:t>Goals and Recommendations</w:t>
      </w:r>
    </w:p>
    <w:p w:rsidR="008D020D" w:rsidRDefault="00BB7DAC" w:rsidP="00D0192E">
      <w:pPr>
        <w:spacing w:after="0"/>
        <w:rPr>
          <w:rFonts w:cs="Arial"/>
        </w:rPr>
      </w:pPr>
      <w:r>
        <w:rPr>
          <w:rFonts w:cs="Arial"/>
        </w:rPr>
        <w:t xml:space="preserve">This section outlines the recommendations associated with </w:t>
      </w:r>
      <w:r w:rsidRPr="00020E88">
        <w:rPr>
          <w:rFonts w:cs="Arial"/>
        </w:rPr>
        <w:t>the key conclusions</w:t>
      </w:r>
      <w:r>
        <w:rPr>
          <w:rFonts w:cs="Arial"/>
        </w:rPr>
        <w:t xml:space="preserve"> of this chapter that are intended to </w:t>
      </w:r>
      <w:r w:rsidR="00890097">
        <w:rPr>
          <w:rFonts w:cs="Arial"/>
        </w:rPr>
        <w:t xml:space="preserve">strategically guide the Town’s </w:t>
      </w:r>
      <w:r w:rsidR="008161DC">
        <w:rPr>
          <w:rFonts w:cs="Arial"/>
        </w:rPr>
        <w:t>historical</w:t>
      </w:r>
      <w:r>
        <w:rPr>
          <w:rFonts w:cs="Arial"/>
        </w:rPr>
        <w:t xml:space="preserve"> resource efforts over the coming decade. It’s important to note that the goals and recommendations below are not prioritized.</w:t>
      </w:r>
    </w:p>
    <w:p w:rsidR="008D020D" w:rsidRDefault="008D020D" w:rsidP="00D0192E">
      <w:pPr>
        <w:spacing w:after="0"/>
        <w:rPr>
          <w:rFonts w:cs="Arial"/>
        </w:rPr>
      </w:pPr>
      <w:r>
        <w:rPr>
          <w:noProof/>
          <w:sz w:val="20"/>
          <w:szCs w:val="20"/>
        </w:rPr>
        <w:drawing>
          <wp:anchor distT="0" distB="0" distL="114300" distR="114300" simplePos="0" relativeHeight="252398592" behindDoc="0" locked="0" layoutInCell="1" allowOverlap="1" wp14:anchorId="69E2DE22" wp14:editId="3F709E69">
            <wp:simplePos x="0" y="0"/>
            <wp:positionH relativeFrom="column">
              <wp:posOffset>-1852930</wp:posOffset>
            </wp:positionH>
            <wp:positionV relativeFrom="paragraph">
              <wp:posOffset>165100</wp:posOffset>
            </wp:positionV>
            <wp:extent cx="190500" cy="1905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2396544" behindDoc="1" locked="0" layoutInCell="1" allowOverlap="1" wp14:anchorId="5E79F6BD" wp14:editId="07FB8D46">
                <wp:simplePos x="0" y="0"/>
                <wp:positionH relativeFrom="column">
                  <wp:posOffset>140970</wp:posOffset>
                </wp:positionH>
                <wp:positionV relativeFrom="paragraph">
                  <wp:posOffset>103505</wp:posOffset>
                </wp:positionV>
                <wp:extent cx="1835785" cy="301625"/>
                <wp:effectExtent l="0" t="0" r="12065" b="22225"/>
                <wp:wrapTight wrapText="bothSides">
                  <wp:wrapPolygon edited="0">
                    <wp:start x="0" y="0"/>
                    <wp:lineTo x="0" y="21827"/>
                    <wp:lineTo x="21518" y="21827"/>
                    <wp:lineTo x="21518" y="0"/>
                    <wp:lineTo x="0" y="0"/>
                  </wp:wrapPolygon>
                </wp:wrapTight>
                <wp:docPr id="26" name="Group 26"/>
                <wp:cNvGraphicFramePr/>
                <a:graphic xmlns:a="http://schemas.openxmlformats.org/drawingml/2006/main">
                  <a:graphicData uri="http://schemas.microsoft.com/office/word/2010/wordprocessingGroup">
                    <wpg:wgp>
                      <wpg:cNvGrpSpPr/>
                      <wpg:grpSpPr>
                        <a:xfrm>
                          <a:off x="0" y="0"/>
                          <a:ext cx="1835785" cy="301625"/>
                          <a:chOff x="0" y="0"/>
                          <a:chExt cx="1836115" cy="301625"/>
                        </a:xfrm>
                      </wpg:grpSpPr>
                      <wps:wsp>
                        <wps:cNvPr id="28" name="Text Box 2"/>
                        <wps:cNvSpPr txBox="1">
                          <a:spLocks noChangeArrowheads="1"/>
                        </wps:cNvSpPr>
                        <wps:spPr bwMode="auto">
                          <a:xfrm>
                            <a:off x="226768" y="0"/>
                            <a:ext cx="1609320" cy="301625"/>
                          </a:xfrm>
                          <a:prstGeom prst="rect">
                            <a:avLst/>
                          </a:prstGeom>
                          <a:solidFill>
                            <a:srgbClr val="FFFFFF"/>
                          </a:solidFill>
                          <a:ln w="9525">
                            <a:noFill/>
                            <a:miter lim="800000"/>
                            <a:headEnd/>
                            <a:tailEnd/>
                          </a:ln>
                        </wps:spPr>
                        <wps:txbx>
                          <w:txbxContent>
                            <w:p w:rsidR="003904A3" w:rsidRPr="001D2351" w:rsidRDefault="003904A3" w:rsidP="008D020D">
                              <w:pPr>
                                <w:rPr>
                                  <w:color w:val="31849B" w:themeColor="accent5" w:themeShade="BF"/>
                                </w:rPr>
                              </w:pPr>
                              <w:r w:rsidRPr="001D2351">
                                <w:rPr>
                                  <w:color w:val="31849B" w:themeColor="accent5" w:themeShade="BF"/>
                                </w:rPr>
                                <w:t xml:space="preserve"> </w:t>
                              </w:r>
                              <w:r w:rsidRPr="00100CBE">
                                <w:rPr>
                                  <w:color w:val="31849B" w:themeColor="accent5" w:themeShade="BF"/>
                                </w:rPr>
                                <w:t>Land Use Recommendation</w:t>
                              </w:r>
                              <w:r w:rsidRPr="001D2351">
                                <w:rPr>
                                  <w:color w:val="31849B" w:themeColor="accent5" w:themeShade="BF"/>
                                </w:rPr>
                                <w:t xml:space="preserve"> </w:t>
                              </w:r>
                            </w:p>
                          </w:txbxContent>
                        </wps:txbx>
                        <wps:bodyPr rot="0" vert="horz" wrap="square" lIns="91440" tIns="45720" rIns="91440" bIns="45720" anchor="t" anchorCtr="0">
                          <a:noAutofit/>
                        </wps:bodyPr>
                      </wps:wsp>
                      <wps:wsp>
                        <wps:cNvPr id="29" name="Rectangle 29"/>
                        <wps:cNvSpPr/>
                        <wps:spPr>
                          <a:xfrm>
                            <a:off x="0" y="0"/>
                            <a:ext cx="1836115" cy="301625"/>
                          </a:xfrm>
                          <a:prstGeom prst="rect">
                            <a:avLst/>
                          </a:prstGeom>
                          <a:noFill/>
                          <a:ln w="3175">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26" o:spid="_x0000_s1142" style="position:absolute;left:0;text-align:left;margin-left:11.1pt;margin-top:8.15pt;width:144.55pt;height:23.75pt;z-index:-250919936;mso-width-relative:margin" coordsize="1836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">
                <v:shape id="_x0000_s1143" type="#_x0000_t202" style="position:absolute;left:2267;width:16093;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3904A3" w:rsidRPr="001D2351" w:rsidRDefault="003904A3" w:rsidP="008D020D">
                        <w:pPr>
                          <w:rPr>
                            <w:color w:val="31849B" w:themeColor="accent5" w:themeShade="BF"/>
                          </w:rPr>
                        </w:pPr>
                        <w:r w:rsidRPr="001D2351">
                          <w:rPr>
                            <w:color w:val="31849B" w:themeColor="accent5" w:themeShade="BF"/>
                          </w:rPr>
                          <w:t xml:space="preserve"> </w:t>
                        </w:r>
                        <w:r w:rsidRPr="00100CBE">
                          <w:rPr>
                            <w:color w:val="31849B" w:themeColor="accent5" w:themeShade="BF"/>
                          </w:rPr>
                          <w:t>Land Use Recommendation</w:t>
                        </w:r>
                        <w:r w:rsidRPr="001D2351">
                          <w:rPr>
                            <w:color w:val="31849B" w:themeColor="accent5" w:themeShade="BF"/>
                          </w:rPr>
                          <w:t xml:space="preserve"> </w:t>
                        </w:r>
                      </w:p>
                    </w:txbxContent>
                  </v:textbox>
                </v:shape>
                <v:rect id="Rectangle 29" o:spid="_x0000_s1144" style="position:absolute;width:18361;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ycMA&#10;AADbAAAADwAAAGRycy9kb3ducmV2LnhtbESP0WrCQBRE3wv+w3ILfaubCi2aZiNGEaR5McYPuGRv&#10;k2D2bsiuJv59tyD4OMzMGSZZT6YTNxpca1nBxzwCQVxZ3XKt4Fzu35cgnEfW2FkmBXdysE5nLwnG&#10;2o5c0O3kaxEg7GJU0Hjfx1K6qiGDbm574uD92sGgD3KopR5wDHDTyUUUfUmDLYeFBnvaNlRdTlej&#10;4HNX5hn/ZHqZ66OhbTkdiz5T6u112nyD8DT5Z/jRPmgFixX8fwk/Q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uycMAAADbAAAADwAAAAAAAAAAAAAAAACYAgAAZHJzL2Rv&#10;d25yZXYueG1sUEsFBgAAAAAEAAQA9QAAAIgDAAAAAA==&#10;" filled="f" strokecolor="#31849b [2408]" strokeweight=".25pt"/>
                <w10:wrap type="tight"/>
              </v:group>
            </w:pict>
          </mc:Fallback>
        </mc:AlternateContent>
      </w:r>
    </w:p>
    <w:p w:rsidR="006D5BE9" w:rsidRDefault="00BB7DAC" w:rsidP="00D0192E">
      <w:pPr>
        <w:spacing w:after="0"/>
        <w:rPr>
          <w:rFonts w:cs="Arial"/>
        </w:rPr>
      </w:pPr>
      <w:r>
        <w:rPr>
          <w:rFonts w:cs="Arial"/>
        </w:rPr>
        <w:t xml:space="preserve"> </w:t>
      </w:r>
    </w:p>
    <w:p w:rsidR="00D0192E" w:rsidRPr="00ED3EEC" w:rsidRDefault="00D0192E" w:rsidP="00D0192E">
      <w:pPr>
        <w:spacing w:after="0"/>
        <w:rPr>
          <w:rFonts w:cs="Arial"/>
          <w:sz w:val="16"/>
          <w:szCs w:val="16"/>
          <w:u w:val="single"/>
        </w:rPr>
      </w:pPr>
    </w:p>
    <w:p w:rsidR="00076DA6" w:rsidRDefault="00076DA6" w:rsidP="00ED3EEC">
      <w:pPr>
        <w:pStyle w:val="headingB"/>
        <w:sectPr w:rsidR="00076DA6" w:rsidSect="00A82817">
          <w:type w:val="nextColumn"/>
          <w:pgSz w:w="15840" w:h="12240" w:orient="landscape" w:code="1"/>
          <w:pgMar w:top="576" w:right="720" w:bottom="1440" w:left="720" w:header="86" w:footer="0" w:gutter="0"/>
          <w:cols w:space="720"/>
          <w:docGrid w:linePitch="360"/>
        </w:sectPr>
      </w:pPr>
    </w:p>
    <w:p w:rsidR="00AF16E6" w:rsidRPr="00076DA6" w:rsidRDefault="00AF16E6" w:rsidP="00AF16E6">
      <w:pPr>
        <w:pStyle w:val="headingB"/>
        <w:spacing w:after="120"/>
        <w:rPr>
          <w:sz w:val="36"/>
          <w:szCs w:val="36"/>
        </w:rPr>
      </w:pPr>
      <w:r w:rsidRPr="00076DA6">
        <w:rPr>
          <w:sz w:val="36"/>
          <w:szCs w:val="36"/>
        </w:rPr>
        <w:lastRenderedPageBreak/>
        <w:t>Issue:</w:t>
      </w:r>
      <w:r>
        <w:rPr>
          <w:sz w:val="36"/>
          <w:szCs w:val="36"/>
        </w:rPr>
        <w:t xml:space="preserve"> </w:t>
      </w:r>
      <w:r w:rsidRPr="00076DA6">
        <w:rPr>
          <w:sz w:val="36"/>
          <w:szCs w:val="36"/>
        </w:rPr>
        <w:t xml:space="preserve">There is a need to identify historic resources in Durham. </w:t>
      </w:r>
    </w:p>
    <w:p w:rsidR="00AF16E6" w:rsidRDefault="00AF16E6" w:rsidP="00AF16E6">
      <w:pPr>
        <w:pStyle w:val="headingB"/>
        <w:spacing w:after="0"/>
        <w:ind w:left="547"/>
        <w:rPr>
          <w:i/>
          <w:sz w:val="32"/>
          <w:szCs w:val="32"/>
        </w:rPr>
      </w:pPr>
      <w:r w:rsidRPr="00076DA6">
        <w:rPr>
          <w:i/>
          <w:sz w:val="32"/>
          <w:szCs w:val="32"/>
        </w:rPr>
        <w:t>Goal</w:t>
      </w:r>
      <w:r w:rsidRPr="00C4287D">
        <w:rPr>
          <w:i/>
          <w:sz w:val="32"/>
          <w:szCs w:val="32"/>
        </w:rPr>
        <w:t xml:space="preserve">: </w:t>
      </w:r>
      <w:r w:rsidRPr="00C4287D">
        <w:rPr>
          <w:rFonts w:cs="Arial"/>
          <w:i/>
          <w:sz w:val="32"/>
          <w:szCs w:val="32"/>
        </w:rPr>
        <w:t>Identify historical resources in Durham including buildings, stone structures, burial grounds, roads and archeological sites.</w:t>
      </w:r>
    </w:p>
    <w:p w:rsidR="00AF16E6" w:rsidRPr="00076DA6" w:rsidRDefault="00AF16E6" w:rsidP="00AF16E6">
      <w:pPr>
        <w:pStyle w:val="headingB"/>
        <w:spacing w:after="0"/>
        <w:ind w:left="547"/>
        <w:rPr>
          <w:sz w:val="24"/>
          <w:szCs w:val="24"/>
        </w:rPr>
      </w:pPr>
      <w:r w:rsidRPr="00076DA6">
        <w:rPr>
          <w:sz w:val="24"/>
          <w:szCs w:val="24"/>
        </w:rPr>
        <w:t xml:space="preserve">Key Conclusions References: </w:t>
      </w:r>
      <w:r>
        <w:rPr>
          <w:sz w:val="24"/>
          <w:szCs w:val="24"/>
        </w:rPr>
        <w:t># 1, 2, 4</w:t>
      </w:r>
    </w:p>
    <w:p w:rsidR="00AF16E6" w:rsidRDefault="00AF16E6" w:rsidP="00AF16E6">
      <w:pPr>
        <w:pStyle w:val="headingB"/>
        <w:spacing w:after="0"/>
        <w:ind w:left="1080"/>
        <w:rPr>
          <w:sz w:val="28"/>
          <w:szCs w:val="28"/>
        </w:rPr>
      </w:pPr>
      <w:r w:rsidRPr="00076DA6">
        <w:rPr>
          <w:sz w:val="28"/>
          <w:szCs w:val="28"/>
        </w:rPr>
        <w:t>Recommendations</w:t>
      </w:r>
    </w:p>
    <w:p w:rsidR="00AF16E6" w:rsidRPr="00076DA6" w:rsidRDefault="00AF16E6" w:rsidP="00AF16E6">
      <w:pPr>
        <w:pStyle w:val="headingB"/>
        <w:spacing w:after="0"/>
        <w:ind w:left="1080"/>
        <w:rPr>
          <w:sz w:val="26"/>
          <w:szCs w:val="26"/>
          <w:u w:val="single"/>
        </w:rPr>
      </w:pPr>
      <w:r>
        <w:rPr>
          <w:sz w:val="26"/>
          <w:szCs w:val="26"/>
          <w:u w:val="single"/>
        </w:rPr>
        <w:t>Inventory</w:t>
      </w:r>
    </w:p>
    <w:p w:rsidR="00AF16E6" w:rsidRPr="00BB7DAC" w:rsidRDefault="00AF16E6" w:rsidP="00AF16E6">
      <w:pPr>
        <w:pStyle w:val="ListParagraph"/>
        <w:numPr>
          <w:ilvl w:val="0"/>
          <w:numId w:val="11"/>
        </w:numPr>
        <w:spacing w:after="0"/>
        <w:ind w:left="1800"/>
        <w:contextualSpacing w:val="0"/>
        <w:rPr>
          <w:rFonts w:ascii="Myriad Pro Cond" w:hAnsi="Myriad Pro Cond" w:cs="Arial"/>
          <w:sz w:val="26"/>
        </w:rPr>
      </w:pPr>
      <w:r w:rsidRPr="004F66FD">
        <w:rPr>
          <w:rFonts w:ascii="Myriad Pro Cond" w:hAnsi="Myriad Pro Cond" w:cs="Arial"/>
          <w:sz w:val="26"/>
        </w:rPr>
        <w:t xml:space="preserve">Complete a town-wide </w:t>
      </w:r>
      <w:r>
        <w:rPr>
          <w:rFonts w:ascii="Myriad Pro Cond" w:hAnsi="Myriad Pro Cond" w:cs="Arial"/>
          <w:sz w:val="26"/>
        </w:rPr>
        <w:t>inventory</w:t>
      </w:r>
      <w:r w:rsidRPr="004F66FD">
        <w:rPr>
          <w:rFonts w:ascii="Myriad Pro Cond" w:hAnsi="Myriad Pro Cond" w:cs="Arial"/>
          <w:sz w:val="26"/>
        </w:rPr>
        <w:t xml:space="preserve"> of all buildings and structures over 100 years old</w:t>
      </w:r>
      <w:r>
        <w:rPr>
          <w:rFonts w:ascii="Myriad Pro Cond" w:hAnsi="Myriad Pro Cond" w:cs="Arial"/>
          <w:sz w:val="26"/>
        </w:rPr>
        <w:t>. List buildings and structures</w:t>
      </w:r>
      <w:r w:rsidRPr="004F66FD">
        <w:rPr>
          <w:rFonts w:ascii="Myriad Pro Cond" w:hAnsi="Myriad Pro Cond" w:cs="Arial"/>
          <w:sz w:val="26"/>
        </w:rPr>
        <w:t xml:space="preserve"> by address and </w:t>
      </w:r>
      <w:r>
        <w:rPr>
          <w:rFonts w:ascii="Myriad Pro Cond" w:hAnsi="Myriad Pro Cond" w:cs="Arial"/>
          <w:sz w:val="26"/>
        </w:rPr>
        <w:t>map and lot number.  U</w:t>
      </w:r>
      <w:r w:rsidRPr="004F66FD">
        <w:rPr>
          <w:rFonts w:ascii="Myriad Pro Cond" w:hAnsi="Myriad Pro Cond" w:cs="Arial"/>
          <w:sz w:val="26"/>
        </w:rPr>
        <w:t xml:space="preserve">pdate the existing </w:t>
      </w:r>
      <w:r>
        <w:rPr>
          <w:rFonts w:ascii="Myriad Pro Cond" w:hAnsi="Myriad Pro Cond" w:cs="Arial"/>
          <w:sz w:val="26"/>
        </w:rPr>
        <w:t>inventory</w:t>
      </w:r>
      <w:r w:rsidRPr="004F66FD">
        <w:rPr>
          <w:rFonts w:ascii="Myriad Pro Cond" w:hAnsi="Myriad Pro Cond" w:cs="Arial"/>
          <w:sz w:val="26"/>
        </w:rPr>
        <w:t xml:space="preserve"> as more complete data becomes available.</w:t>
      </w:r>
    </w:p>
    <w:p w:rsidR="00AF16E6" w:rsidRPr="004F66FD" w:rsidRDefault="00AF16E6" w:rsidP="00AF16E6">
      <w:pPr>
        <w:pStyle w:val="ListParagraph"/>
        <w:numPr>
          <w:ilvl w:val="0"/>
          <w:numId w:val="11"/>
        </w:numPr>
        <w:spacing w:after="0"/>
        <w:ind w:left="1800"/>
        <w:contextualSpacing w:val="0"/>
        <w:rPr>
          <w:rFonts w:ascii="Myriad Pro Cond" w:hAnsi="Myriad Pro Cond" w:cs="Arial"/>
          <w:sz w:val="26"/>
        </w:rPr>
      </w:pPr>
      <w:r w:rsidRPr="004F66FD">
        <w:rPr>
          <w:rFonts w:ascii="Myriad Pro Cond" w:hAnsi="Myriad Pro Cond" w:cs="Arial"/>
          <w:sz w:val="26"/>
        </w:rPr>
        <w:t>Complete a town-wide</w:t>
      </w:r>
      <w:r>
        <w:rPr>
          <w:rFonts w:ascii="Myriad Pro Cond" w:hAnsi="Myriad Pro Cond" w:cs="Arial"/>
          <w:sz w:val="26"/>
        </w:rPr>
        <w:t xml:space="preserve"> inventory</w:t>
      </w:r>
      <w:r w:rsidRPr="004F66FD">
        <w:rPr>
          <w:rFonts w:ascii="Myriad Pro Cond" w:hAnsi="Myriad Pro Cond" w:cs="Arial"/>
          <w:sz w:val="26"/>
        </w:rPr>
        <w:t xml:space="preserve"> of historical agricultural buildings with the assistance of grant funded consulting services.</w:t>
      </w:r>
    </w:p>
    <w:p w:rsidR="00AF16E6" w:rsidRPr="004F66FD" w:rsidRDefault="00AF16E6" w:rsidP="00AF16E6">
      <w:pPr>
        <w:pStyle w:val="ListParagraph"/>
        <w:numPr>
          <w:ilvl w:val="0"/>
          <w:numId w:val="11"/>
        </w:numPr>
        <w:spacing w:after="0"/>
        <w:ind w:left="1800"/>
        <w:contextualSpacing w:val="0"/>
        <w:rPr>
          <w:rFonts w:ascii="Myriad Pro Cond" w:hAnsi="Myriad Pro Cond" w:cs="Arial"/>
          <w:sz w:val="26"/>
        </w:rPr>
      </w:pPr>
      <w:r w:rsidRPr="004F66FD">
        <w:rPr>
          <w:rFonts w:ascii="Myriad Pro Cond" w:hAnsi="Myriad Pro Cond" w:cs="Arial"/>
          <w:sz w:val="26"/>
        </w:rPr>
        <w:t xml:space="preserve">Complete a town-wide </w:t>
      </w:r>
      <w:r>
        <w:rPr>
          <w:rFonts w:ascii="Myriad Pro Cond" w:hAnsi="Myriad Pro Cond" w:cs="Arial"/>
          <w:sz w:val="26"/>
        </w:rPr>
        <w:t>inventory</w:t>
      </w:r>
      <w:r w:rsidRPr="004F66FD">
        <w:rPr>
          <w:rFonts w:ascii="Myriad Pro Cond" w:hAnsi="Myriad Pro Cond" w:cs="Arial"/>
          <w:sz w:val="26"/>
        </w:rPr>
        <w:t xml:space="preserve"> of historic and prehistoric archeological resources with the assistance of the New Hampshire Division of Historic Resources.</w:t>
      </w:r>
    </w:p>
    <w:p w:rsidR="00AF16E6" w:rsidRPr="00714808" w:rsidRDefault="00AF16E6" w:rsidP="00AF16E6">
      <w:pPr>
        <w:pStyle w:val="ListParagraph"/>
        <w:numPr>
          <w:ilvl w:val="0"/>
          <w:numId w:val="11"/>
        </w:numPr>
        <w:spacing w:after="0"/>
        <w:ind w:left="1800"/>
        <w:contextualSpacing w:val="0"/>
        <w:rPr>
          <w:rFonts w:ascii="Myriad Pro Cond" w:hAnsi="Myriad Pro Cond" w:cs="Arial"/>
          <w:sz w:val="26"/>
        </w:rPr>
      </w:pPr>
      <w:r w:rsidRPr="004F66FD">
        <w:rPr>
          <w:rFonts w:ascii="Myriad Pro Cond" w:hAnsi="Myriad Pro Cond" w:cs="Arial"/>
          <w:sz w:val="26"/>
        </w:rPr>
        <w:t xml:space="preserve">Complete </w:t>
      </w:r>
      <w:r w:rsidRPr="00714808">
        <w:rPr>
          <w:rFonts w:ascii="Myriad Pro Cond" w:hAnsi="Myriad Pro Cond" w:cs="Arial"/>
          <w:sz w:val="26"/>
        </w:rPr>
        <w:t>historical surveys with the assistance of grant funded consulting services, for buildings, houses, barns, and other historical structures. Identify areas vulnerable to new development and loss of character.</w:t>
      </w:r>
    </w:p>
    <w:p w:rsidR="00AF16E6" w:rsidRPr="00530F34" w:rsidRDefault="00AF16E6" w:rsidP="00AF16E6">
      <w:pPr>
        <w:pStyle w:val="ListParagraph"/>
        <w:numPr>
          <w:ilvl w:val="0"/>
          <w:numId w:val="11"/>
        </w:numPr>
        <w:spacing w:after="0"/>
        <w:ind w:left="1800"/>
        <w:contextualSpacing w:val="0"/>
        <w:rPr>
          <w:rFonts w:ascii="Myriad Pro Cond" w:hAnsi="Myriad Pro Cond" w:cs="Arial"/>
          <w:sz w:val="26"/>
        </w:rPr>
      </w:pPr>
      <w:r w:rsidRPr="00714808">
        <w:rPr>
          <w:rFonts w:ascii="Myriad Pro Cond" w:hAnsi="Myriad Pro Cond" w:cs="Arial"/>
          <w:sz w:val="26"/>
        </w:rPr>
        <w:t>Review and inventory all historical buildings owned by</w:t>
      </w:r>
      <w:r w:rsidRPr="00530F34">
        <w:rPr>
          <w:rFonts w:ascii="Myriad Pro Cond" w:hAnsi="Myriad Pro Cond" w:cs="Arial"/>
          <w:sz w:val="26"/>
        </w:rPr>
        <w:t xml:space="preserve"> the </w:t>
      </w:r>
      <w:r w:rsidR="00084470">
        <w:rPr>
          <w:rFonts w:ascii="Myriad Pro Cond" w:hAnsi="Myriad Pro Cond" w:cs="Arial"/>
          <w:sz w:val="26"/>
        </w:rPr>
        <w:t>t</w:t>
      </w:r>
      <w:r w:rsidRPr="00530F34">
        <w:rPr>
          <w:rFonts w:ascii="Myriad Pro Cond" w:hAnsi="Myriad Pro Cond" w:cs="Arial"/>
          <w:sz w:val="26"/>
        </w:rPr>
        <w:t xml:space="preserve">own and the </w:t>
      </w:r>
      <w:r w:rsidR="00084470">
        <w:rPr>
          <w:rFonts w:ascii="Myriad Pro Cond" w:hAnsi="Myriad Pro Cond" w:cs="Arial"/>
          <w:sz w:val="26"/>
        </w:rPr>
        <w:t>s</w:t>
      </w:r>
      <w:r w:rsidRPr="00530F34">
        <w:rPr>
          <w:rFonts w:ascii="Myriad Pro Cond" w:hAnsi="Myriad Pro Cond" w:cs="Arial"/>
          <w:sz w:val="26"/>
        </w:rPr>
        <w:t>tate to evaluate the condition and status of the resources.</w:t>
      </w:r>
    </w:p>
    <w:p w:rsidR="00AF16E6" w:rsidRDefault="00AF16E6" w:rsidP="0050152E">
      <w:pPr>
        <w:pStyle w:val="headingB"/>
        <w:spacing w:after="120"/>
        <w:rPr>
          <w:sz w:val="36"/>
          <w:szCs w:val="36"/>
        </w:rPr>
      </w:pPr>
    </w:p>
    <w:p w:rsidR="00575B1A" w:rsidRDefault="00575B1A">
      <w:pPr>
        <w:jc w:val="left"/>
        <w:rPr>
          <w:sz w:val="36"/>
          <w:szCs w:val="36"/>
        </w:rPr>
      </w:pPr>
      <w:r>
        <w:rPr>
          <w:sz w:val="36"/>
          <w:szCs w:val="36"/>
        </w:rPr>
        <w:br w:type="page"/>
      </w:r>
    </w:p>
    <w:p w:rsidR="00F724CB" w:rsidRPr="00F724CB" w:rsidRDefault="00076DA6" w:rsidP="0050152E">
      <w:pPr>
        <w:pStyle w:val="headingB"/>
        <w:spacing w:after="120"/>
        <w:rPr>
          <w:rFonts w:cs="Arial"/>
          <w:i/>
          <w:sz w:val="32"/>
          <w:szCs w:val="32"/>
        </w:rPr>
      </w:pPr>
      <w:r w:rsidRPr="00076DA6">
        <w:rPr>
          <w:sz w:val="36"/>
          <w:szCs w:val="36"/>
        </w:rPr>
        <w:lastRenderedPageBreak/>
        <w:t>Issue:</w:t>
      </w:r>
      <w:r>
        <w:rPr>
          <w:sz w:val="36"/>
          <w:szCs w:val="36"/>
        </w:rPr>
        <w:t xml:space="preserve"> </w:t>
      </w:r>
      <w:r w:rsidRPr="0050152E">
        <w:rPr>
          <w:sz w:val="36"/>
          <w:szCs w:val="36"/>
        </w:rPr>
        <w:t xml:space="preserve">The development and growth of UNH and the town poses a challenge to </w:t>
      </w:r>
      <w:r w:rsidR="00890097">
        <w:rPr>
          <w:sz w:val="36"/>
          <w:szCs w:val="36"/>
        </w:rPr>
        <w:t xml:space="preserve">preserving </w:t>
      </w:r>
      <w:r w:rsidRPr="0050152E">
        <w:rPr>
          <w:sz w:val="36"/>
          <w:szCs w:val="36"/>
        </w:rPr>
        <w:t xml:space="preserve">historic resources. </w:t>
      </w:r>
    </w:p>
    <w:p w:rsidR="00B869A9" w:rsidRDefault="00B869A9" w:rsidP="00663189">
      <w:pPr>
        <w:pStyle w:val="ListParagraph"/>
        <w:spacing w:after="0"/>
        <w:ind w:left="547"/>
        <w:contextualSpacing w:val="0"/>
        <w:rPr>
          <w:rFonts w:ascii="Myriad Pro Cond" w:hAnsi="Myriad Pro Cond" w:cs="Arial"/>
          <w:i/>
          <w:sz w:val="32"/>
          <w:szCs w:val="32"/>
        </w:rPr>
      </w:pPr>
      <w:r w:rsidRPr="00663189">
        <w:rPr>
          <w:rFonts w:ascii="Myriad Pro Cond" w:hAnsi="Myriad Pro Cond" w:cs="Arial"/>
          <w:i/>
          <w:sz w:val="32"/>
          <w:szCs w:val="32"/>
        </w:rPr>
        <w:t>G</w:t>
      </w:r>
      <w:r w:rsidR="00CC109D">
        <w:rPr>
          <w:rFonts w:ascii="Myriad Pro Cond" w:hAnsi="Myriad Pro Cond" w:cs="Arial"/>
          <w:i/>
          <w:sz w:val="32"/>
          <w:szCs w:val="32"/>
        </w:rPr>
        <w:t>oal</w:t>
      </w:r>
      <w:r w:rsidRPr="00663189">
        <w:rPr>
          <w:rFonts w:ascii="Myriad Pro Cond" w:hAnsi="Myriad Pro Cond" w:cs="Arial"/>
          <w:i/>
          <w:sz w:val="32"/>
          <w:szCs w:val="32"/>
        </w:rPr>
        <w:t xml:space="preserve">: </w:t>
      </w:r>
      <w:r w:rsidR="00663189" w:rsidRPr="00663189">
        <w:rPr>
          <w:rFonts w:ascii="Myriad Pro Cond" w:hAnsi="Myriad Pro Cond" w:cs="Arial"/>
          <w:i/>
          <w:sz w:val="32"/>
          <w:szCs w:val="32"/>
        </w:rPr>
        <w:t>Protect historic resources</w:t>
      </w:r>
      <w:r w:rsidR="00B76E10">
        <w:rPr>
          <w:rFonts w:ascii="Myriad Pro Cond" w:hAnsi="Myriad Pro Cond" w:cs="Arial"/>
          <w:i/>
          <w:sz w:val="32"/>
          <w:szCs w:val="32"/>
        </w:rPr>
        <w:t xml:space="preserve"> and reduce impacts on historic resources </w:t>
      </w:r>
      <w:r w:rsidR="00663189" w:rsidRPr="00663189">
        <w:rPr>
          <w:rFonts w:ascii="Myriad Pro Cond" w:hAnsi="Myriad Pro Cond" w:cs="Arial"/>
          <w:i/>
          <w:sz w:val="32"/>
          <w:szCs w:val="32"/>
        </w:rPr>
        <w:t>through land use regulations</w:t>
      </w:r>
      <w:r w:rsidR="00FB7580">
        <w:rPr>
          <w:rFonts w:ascii="Myriad Pro Cond" w:hAnsi="Myriad Pro Cond" w:cs="Arial"/>
          <w:i/>
          <w:sz w:val="32"/>
          <w:szCs w:val="32"/>
        </w:rPr>
        <w:t>.</w:t>
      </w:r>
      <w:r w:rsidR="00027161">
        <w:rPr>
          <w:rFonts w:ascii="Myriad Pro Cond" w:hAnsi="Myriad Pro Cond" w:cs="Arial"/>
          <w:i/>
          <w:sz w:val="32"/>
          <w:szCs w:val="32"/>
        </w:rPr>
        <w:t xml:space="preserve"> </w:t>
      </w:r>
    </w:p>
    <w:p w:rsidR="00663189" w:rsidRDefault="00663189" w:rsidP="00663189">
      <w:pPr>
        <w:pStyle w:val="ListParagraph"/>
        <w:spacing w:after="120"/>
        <w:ind w:left="547"/>
        <w:contextualSpacing w:val="0"/>
        <w:rPr>
          <w:rFonts w:ascii="Myriad Pro Cond" w:hAnsi="Myriad Pro Cond" w:cs="Arial"/>
          <w:sz w:val="24"/>
          <w:szCs w:val="24"/>
        </w:rPr>
      </w:pPr>
      <w:r>
        <w:rPr>
          <w:rFonts w:ascii="Myriad Pro Cond" w:hAnsi="Myriad Pro Cond" w:cs="Arial"/>
          <w:sz w:val="24"/>
          <w:szCs w:val="24"/>
        </w:rPr>
        <w:t>Key Conclusions References:</w:t>
      </w:r>
      <w:r w:rsidR="00027161">
        <w:rPr>
          <w:rFonts w:ascii="Myriad Pro Cond" w:hAnsi="Myriad Pro Cond" w:cs="Arial"/>
          <w:sz w:val="24"/>
          <w:szCs w:val="24"/>
        </w:rPr>
        <w:t xml:space="preserve"> #2, 3, 6</w:t>
      </w:r>
    </w:p>
    <w:p w:rsidR="00663189" w:rsidRPr="00027161" w:rsidRDefault="00027161" w:rsidP="00027161">
      <w:pPr>
        <w:pStyle w:val="ListParagraph"/>
        <w:spacing w:after="0"/>
        <w:ind w:left="1080"/>
        <w:contextualSpacing w:val="0"/>
        <w:rPr>
          <w:rFonts w:ascii="Myriad Pro Cond" w:hAnsi="Myriad Pro Cond" w:cs="Arial"/>
          <w:sz w:val="28"/>
          <w:szCs w:val="28"/>
        </w:rPr>
      </w:pPr>
      <w:r w:rsidRPr="00027161">
        <w:rPr>
          <w:rFonts w:ascii="Myriad Pro Cond" w:hAnsi="Myriad Pro Cond" w:cs="Arial"/>
          <w:sz w:val="28"/>
          <w:szCs w:val="28"/>
        </w:rPr>
        <w:t>Recommendations</w:t>
      </w:r>
    </w:p>
    <w:p w:rsidR="00B869A9" w:rsidRPr="00714808" w:rsidRDefault="00B869A9" w:rsidP="00027161">
      <w:pPr>
        <w:spacing w:after="0"/>
        <w:ind w:left="1080"/>
        <w:rPr>
          <w:rFonts w:cs="Arial"/>
          <w:sz w:val="24"/>
          <w:szCs w:val="24"/>
        </w:rPr>
      </w:pPr>
      <w:r w:rsidRPr="00714808">
        <w:rPr>
          <w:rFonts w:cs="Arial"/>
          <w:sz w:val="24"/>
          <w:szCs w:val="24"/>
          <w:u w:val="single"/>
        </w:rPr>
        <w:t>Land Use Regulation</w:t>
      </w:r>
      <w:r w:rsidRPr="00714808">
        <w:rPr>
          <w:rFonts w:cs="Arial"/>
          <w:sz w:val="24"/>
          <w:szCs w:val="24"/>
        </w:rPr>
        <w:t xml:space="preserve"> </w:t>
      </w:r>
    </w:p>
    <w:p w:rsidR="00B869A9" w:rsidRPr="00FB1349" w:rsidRDefault="0024073D" w:rsidP="00027161">
      <w:pPr>
        <w:pStyle w:val="ListParagraph"/>
        <w:numPr>
          <w:ilvl w:val="0"/>
          <w:numId w:val="15"/>
        </w:numPr>
        <w:spacing w:after="0"/>
        <w:ind w:left="1800"/>
        <w:contextualSpacing w:val="0"/>
        <w:rPr>
          <w:rFonts w:ascii="Myriad Pro Cond" w:hAnsi="Myriad Pro Cond" w:cs="Arial"/>
          <w:sz w:val="26"/>
        </w:rPr>
      </w:pPr>
      <w:r w:rsidRPr="00714808">
        <w:rPr>
          <w:noProof/>
          <w:sz w:val="20"/>
          <w:szCs w:val="20"/>
        </w:rPr>
        <w:drawing>
          <wp:anchor distT="0" distB="0" distL="114300" distR="114300" simplePos="0" relativeHeight="252400640" behindDoc="0" locked="0" layoutInCell="1" allowOverlap="1" wp14:anchorId="09711DC4" wp14:editId="538F8EB7">
            <wp:simplePos x="0" y="0"/>
            <wp:positionH relativeFrom="column">
              <wp:posOffset>666115</wp:posOffset>
            </wp:positionH>
            <wp:positionV relativeFrom="paragraph">
              <wp:posOffset>8890</wp:posOffset>
            </wp:positionV>
            <wp:extent cx="190500" cy="1905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69A9" w:rsidRPr="00FB1349">
        <w:rPr>
          <w:rFonts w:ascii="Myriad Pro Cond" w:hAnsi="Myriad Pro Cond" w:cs="Arial"/>
          <w:sz w:val="26"/>
        </w:rPr>
        <w:t xml:space="preserve">Amend the Site Plan Review and Subdivision Regulations to </w:t>
      </w:r>
      <w:r w:rsidR="00714808" w:rsidRPr="00FB1349">
        <w:rPr>
          <w:rFonts w:ascii="Myriad Pro Cond" w:hAnsi="Myriad Pro Cond" w:cs="Arial"/>
          <w:sz w:val="26"/>
        </w:rPr>
        <w:t>encourage</w:t>
      </w:r>
      <w:r w:rsidR="00B869A9" w:rsidRPr="00FB1349">
        <w:rPr>
          <w:rFonts w:ascii="Myriad Pro Cond" w:hAnsi="Myriad Pro Cond" w:cs="Arial"/>
          <w:sz w:val="26"/>
        </w:rPr>
        <w:t xml:space="preserve"> that</w:t>
      </w:r>
      <w:r>
        <w:rPr>
          <w:rFonts w:ascii="Myriad Pro Cond" w:hAnsi="Myriad Pro Cond" w:cs="Arial"/>
          <w:sz w:val="26"/>
        </w:rPr>
        <w:t xml:space="preserve"> all</w:t>
      </w:r>
      <w:r w:rsidR="00B869A9" w:rsidRPr="00FB1349">
        <w:rPr>
          <w:rFonts w:ascii="Myriad Pro Cond" w:hAnsi="Myriad Pro Cond" w:cs="Arial"/>
          <w:sz w:val="26"/>
        </w:rPr>
        <w:t xml:space="preserve"> applications</w:t>
      </w:r>
      <w:r>
        <w:rPr>
          <w:rFonts w:ascii="Myriad Pro Cond" w:hAnsi="Myriad Pro Cond" w:cs="Arial"/>
          <w:sz w:val="26"/>
        </w:rPr>
        <w:t xml:space="preserve"> </w:t>
      </w:r>
      <w:proofErr w:type="spellStart"/>
      <w:r>
        <w:rPr>
          <w:rFonts w:ascii="Myriad Pro Cond" w:hAnsi="Myriad Pro Cond" w:cs="Arial"/>
          <w:sz w:val="26"/>
        </w:rPr>
        <w:t>townwide</w:t>
      </w:r>
      <w:proofErr w:type="spellEnd"/>
      <w:r w:rsidR="00531B19" w:rsidRPr="00FB1349">
        <w:rPr>
          <w:rFonts w:ascii="Myriad Pro Cond" w:hAnsi="Myriad Pro Cond" w:cs="Arial"/>
          <w:sz w:val="26"/>
        </w:rPr>
        <w:t xml:space="preserve"> </w:t>
      </w:r>
      <w:r w:rsidR="00B869A9" w:rsidRPr="00FB1349">
        <w:rPr>
          <w:rFonts w:ascii="Myriad Pro Cond" w:hAnsi="Myriad Pro Cond" w:cs="Arial"/>
          <w:sz w:val="26"/>
        </w:rPr>
        <w:t>include the identification of all historical resources, such as buildings, structures, cemeteries, stone walls</w:t>
      </w:r>
      <w:r w:rsidR="007B24C3" w:rsidRPr="00FB1349">
        <w:rPr>
          <w:rFonts w:ascii="Myriad Pro Cond" w:hAnsi="Myriad Pro Cond" w:cs="Arial"/>
          <w:sz w:val="26"/>
        </w:rPr>
        <w:t>,</w:t>
      </w:r>
      <w:r w:rsidR="00B869A9" w:rsidRPr="00FB1349">
        <w:rPr>
          <w:rFonts w:ascii="Myriad Pro Cond" w:hAnsi="Myriad Pro Cond" w:cs="Arial"/>
          <w:sz w:val="26"/>
        </w:rPr>
        <w:t xml:space="preserve"> and archaeological sites, both on-site as well as contiguous to the subject parcel. Develop a protocol for the identification of archaeological sites. Include historical resources on the application checklists. If historical resources are present,</w:t>
      </w:r>
      <w:r w:rsidR="007B24C3" w:rsidRPr="00FB1349">
        <w:rPr>
          <w:rFonts w:ascii="Myriad Pro Cond" w:hAnsi="Myriad Pro Cond" w:cs="Arial"/>
          <w:sz w:val="26"/>
        </w:rPr>
        <w:t xml:space="preserve"> include</w:t>
      </w:r>
      <w:r w:rsidR="00B869A9" w:rsidRPr="00FB1349">
        <w:rPr>
          <w:rFonts w:ascii="Myriad Pro Cond" w:hAnsi="Myriad Pro Cond" w:cs="Arial"/>
          <w:sz w:val="26"/>
        </w:rPr>
        <w:t xml:space="preserve"> the extent of the project’s impact and mitigation measures as part of the application materials</w:t>
      </w:r>
      <w:r>
        <w:rPr>
          <w:rFonts w:ascii="Myriad Pro Cond" w:hAnsi="Myriad Pro Cond" w:cs="Arial"/>
          <w:sz w:val="26"/>
        </w:rPr>
        <w:t>.</w:t>
      </w:r>
    </w:p>
    <w:p w:rsidR="00B869A9" w:rsidRPr="00FB1349" w:rsidRDefault="00100CBE" w:rsidP="00027161">
      <w:pPr>
        <w:pStyle w:val="ListParagraph"/>
        <w:numPr>
          <w:ilvl w:val="0"/>
          <w:numId w:val="15"/>
        </w:numPr>
        <w:spacing w:after="0"/>
        <w:ind w:left="1800"/>
        <w:contextualSpacing w:val="0"/>
        <w:rPr>
          <w:rFonts w:ascii="Myriad Pro Cond" w:hAnsi="Myriad Pro Cond" w:cs="Arial"/>
          <w:bCs/>
          <w:sz w:val="26"/>
        </w:rPr>
      </w:pPr>
      <w:r w:rsidRPr="00FB1349">
        <w:rPr>
          <w:noProof/>
          <w:sz w:val="20"/>
          <w:szCs w:val="20"/>
        </w:rPr>
        <w:drawing>
          <wp:anchor distT="0" distB="0" distL="114300" distR="114300" simplePos="0" relativeHeight="252406784" behindDoc="0" locked="0" layoutInCell="1" allowOverlap="1" wp14:anchorId="0A891175" wp14:editId="476F7677">
            <wp:simplePos x="0" y="0"/>
            <wp:positionH relativeFrom="column">
              <wp:posOffset>675640</wp:posOffset>
            </wp:positionH>
            <wp:positionV relativeFrom="paragraph">
              <wp:posOffset>220345</wp:posOffset>
            </wp:positionV>
            <wp:extent cx="190500" cy="1905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49">
        <w:rPr>
          <w:noProof/>
          <w:sz w:val="20"/>
          <w:szCs w:val="20"/>
        </w:rPr>
        <w:drawing>
          <wp:anchor distT="0" distB="0" distL="114300" distR="114300" simplePos="0" relativeHeight="252404736" behindDoc="0" locked="0" layoutInCell="1" allowOverlap="1" wp14:anchorId="1A209F94" wp14:editId="7096BD44">
            <wp:simplePos x="0" y="0"/>
            <wp:positionH relativeFrom="column">
              <wp:posOffset>675640</wp:posOffset>
            </wp:positionH>
            <wp:positionV relativeFrom="paragraph">
              <wp:posOffset>6985</wp:posOffset>
            </wp:positionV>
            <wp:extent cx="190500" cy="1905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B19" w:rsidRPr="00FB1349">
        <w:rPr>
          <w:rFonts w:ascii="Myriad Pro Cond" w:hAnsi="Myriad Pro Cond" w:cs="Arial"/>
          <w:bCs/>
          <w:sz w:val="26"/>
        </w:rPr>
        <w:t>Review</w:t>
      </w:r>
      <w:r w:rsidR="00B869A9" w:rsidRPr="00FB1349">
        <w:rPr>
          <w:rFonts w:ascii="Myriad Pro Cond" w:hAnsi="Myriad Pro Cond" w:cs="Arial"/>
          <w:bCs/>
          <w:sz w:val="26"/>
        </w:rPr>
        <w:t xml:space="preserve"> </w:t>
      </w:r>
      <w:r w:rsidR="00531B19" w:rsidRPr="00FB1349">
        <w:rPr>
          <w:rFonts w:ascii="Myriad Pro Cond" w:hAnsi="Myriad Pro Cond" w:cs="Arial"/>
          <w:bCs/>
          <w:sz w:val="26"/>
        </w:rPr>
        <w:t xml:space="preserve">and amend </w:t>
      </w:r>
      <w:r w:rsidR="00B869A9" w:rsidRPr="00FB1349">
        <w:rPr>
          <w:rFonts w:ascii="Myriad Pro Cond" w:hAnsi="Myriad Pro Cond" w:cs="Arial"/>
          <w:bCs/>
          <w:sz w:val="26"/>
        </w:rPr>
        <w:t>the ordinance relating to signs with</w:t>
      </w:r>
      <w:r w:rsidR="00531B19" w:rsidRPr="00FB1349">
        <w:rPr>
          <w:rFonts w:ascii="Myriad Pro Cond" w:hAnsi="Myriad Pro Cond" w:cs="Arial"/>
          <w:bCs/>
          <w:sz w:val="26"/>
        </w:rPr>
        <w:t>in the Durham Historic District and provide greater detail about appropriate signage.</w:t>
      </w:r>
    </w:p>
    <w:p w:rsidR="00AB1871" w:rsidRPr="00FB1349" w:rsidRDefault="00100CBE" w:rsidP="00AB1871">
      <w:pPr>
        <w:pStyle w:val="ListParagraph"/>
        <w:numPr>
          <w:ilvl w:val="0"/>
          <w:numId w:val="15"/>
        </w:numPr>
        <w:spacing w:after="0"/>
        <w:ind w:left="1800"/>
        <w:contextualSpacing w:val="0"/>
        <w:rPr>
          <w:rFonts w:ascii="Myriad Pro Cond" w:hAnsi="Myriad Pro Cond" w:cs="Arial"/>
          <w:sz w:val="26"/>
        </w:rPr>
      </w:pPr>
      <w:r w:rsidRPr="00FB1349">
        <w:rPr>
          <w:rFonts w:ascii="Myriad Pro Cond" w:hAnsi="Myriad Pro Cond"/>
          <w:noProof/>
          <w:sz w:val="26"/>
        </w:rPr>
        <w:drawing>
          <wp:anchor distT="0" distB="0" distL="114300" distR="114300" simplePos="0" relativeHeight="252408832" behindDoc="0" locked="0" layoutInCell="1" allowOverlap="1" wp14:anchorId="4E198489" wp14:editId="43FE548F">
            <wp:simplePos x="0" y="0"/>
            <wp:positionH relativeFrom="column">
              <wp:posOffset>675640</wp:posOffset>
            </wp:positionH>
            <wp:positionV relativeFrom="paragraph">
              <wp:posOffset>-3810</wp:posOffset>
            </wp:positionV>
            <wp:extent cx="190500" cy="1905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04A3">
        <w:rPr>
          <w:rFonts w:ascii="Myriad Pro Cond" w:hAnsi="Myriad Pro Cond"/>
          <w:noProof/>
          <w:sz w:val="26"/>
        </w:rPr>
        <w:t>Require that reasonable</w:t>
      </w:r>
      <w:r w:rsidR="003904A3">
        <w:rPr>
          <w:rFonts w:ascii="Myriad Pro Cond" w:hAnsi="Myriad Pro Cond" w:cs="Arial"/>
          <w:sz w:val="26"/>
        </w:rPr>
        <w:t xml:space="preserve"> efforts be</w:t>
      </w:r>
      <w:r w:rsidR="00AB1871" w:rsidRPr="00FB1349">
        <w:rPr>
          <w:rFonts w:ascii="Myriad Pro Cond" w:hAnsi="Myriad Pro Cond" w:cs="Arial"/>
          <w:sz w:val="26"/>
        </w:rPr>
        <w:t xml:space="preserve"> taken in c</w:t>
      </w:r>
      <w:r w:rsidR="00531B19" w:rsidRPr="00FB1349">
        <w:rPr>
          <w:rFonts w:ascii="Myriad Pro Cond" w:hAnsi="Myriad Pro Cond" w:cs="Arial"/>
          <w:sz w:val="26"/>
        </w:rPr>
        <w:t>onservation</w:t>
      </w:r>
      <w:r w:rsidR="00AB1871" w:rsidRPr="00FB1349">
        <w:rPr>
          <w:rFonts w:ascii="Myriad Pro Cond" w:hAnsi="Myriad Pro Cond" w:cs="Arial"/>
          <w:sz w:val="26"/>
        </w:rPr>
        <w:t xml:space="preserve"> subdivision applications to preserve historic farmsteads within the required open space area.</w:t>
      </w:r>
      <w:r w:rsidR="00714808" w:rsidRPr="00FB1349">
        <w:rPr>
          <w:rFonts w:ascii="Myriad Pro Cond" w:hAnsi="Myriad Pro Cond" w:cs="Arial"/>
          <w:sz w:val="26"/>
        </w:rPr>
        <w:t xml:space="preserve"> </w:t>
      </w:r>
    </w:p>
    <w:p w:rsidR="00027161" w:rsidRPr="00FB1349" w:rsidRDefault="00027161" w:rsidP="00027161">
      <w:pPr>
        <w:pStyle w:val="ListParagraph"/>
        <w:spacing w:after="0"/>
        <w:ind w:left="1800"/>
        <w:contextualSpacing w:val="0"/>
        <w:rPr>
          <w:rFonts w:ascii="Myriad Pro Cond" w:hAnsi="Myriad Pro Cond" w:cs="Arial"/>
          <w:bCs/>
          <w:sz w:val="26"/>
        </w:rPr>
      </w:pPr>
    </w:p>
    <w:p w:rsidR="00B869A9" w:rsidRPr="00FB1349" w:rsidRDefault="00B869A9" w:rsidP="00027161">
      <w:pPr>
        <w:spacing w:after="0"/>
        <w:ind w:left="1080"/>
        <w:rPr>
          <w:rFonts w:cs="Arial"/>
          <w:bCs/>
          <w:sz w:val="24"/>
          <w:szCs w:val="24"/>
        </w:rPr>
      </w:pPr>
      <w:r w:rsidRPr="00FB1349">
        <w:rPr>
          <w:rFonts w:cs="Arial"/>
          <w:bCs/>
          <w:sz w:val="24"/>
          <w:szCs w:val="24"/>
          <w:u w:val="single"/>
        </w:rPr>
        <w:t xml:space="preserve">Review </w:t>
      </w:r>
      <w:r w:rsidR="00027161" w:rsidRPr="00FB1349">
        <w:rPr>
          <w:rFonts w:cs="Arial"/>
          <w:bCs/>
          <w:sz w:val="24"/>
          <w:szCs w:val="24"/>
          <w:u w:val="single"/>
        </w:rPr>
        <w:t>and Guidance by HDC</w:t>
      </w:r>
      <w:r w:rsidR="00890097" w:rsidRPr="00FB1349">
        <w:rPr>
          <w:rFonts w:cs="Arial"/>
          <w:bCs/>
          <w:sz w:val="24"/>
          <w:szCs w:val="24"/>
          <w:u w:val="single"/>
        </w:rPr>
        <w:t>/Heritage Commission</w:t>
      </w:r>
      <w:r w:rsidR="00100CBE" w:rsidRPr="00FB1349">
        <w:rPr>
          <w:rFonts w:cs="Arial"/>
          <w:bCs/>
          <w:sz w:val="24"/>
          <w:szCs w:val="24"/>
          <w:u w:val="single"/>
        </w:rPr>
        <w:t xml:space="preserve"> </w:t>
      </w:r>
    </w:p>
    <w:p w:rsidR="00890097" w:rsidRPr="00FB1349" w:rsidRDefault="00890097" w:rsidP="00890097">
      <w:pPr>
        <w:pStyle w:val="ListParagraph"/>
        <w:numPr>
          <w:ilvl w:val="0"/>
          <w:numId w:val="16"/>
        </w:numPr>
        <w:spacing w:after="0"/>
        <w:ind w:left="1800"/>
        <w:jc w:val="both"/>
        <w:rPr>
          <w:rFonts w:ascii="Myriad Pro Cond" w:hAnsi="Myriad Pro Cond" w:cs="Arial"/>
          <w:sz w:val="26"/>
        </w:rPr>
      </w:pPr>
      <w:r w:rsidRPr="00FB1349">
        <w:rPr>
          <w:noProof/>
          <w:sz w:val="20"/>
          <w:szCs w:val="20"/>
        </w:rPr>
        <w:drawing>
          <wp:anchor distT="0" distB="0" distL="114300" distR="114300" simplePos="0" relativeHeight="252423168" behindDoc="0" locked="0" layoutInCell="1" allowOverlap="1" wp14:anchorId="0EFED528" wp14:editId="614425E3">
            <wp:simplePos x="0" y="0"/>
            <wp:positionH relativeFrom="column">
              <wp:posOffset>675640</wp:posOffset>
            </wp:positionH>
            <wp:positionV relativeFrom="paragraph">
              <wp:posOffset>-6350</wp:posOffset>
            </wp:positionV>
            <wp:extent cx="190500" cy="190500"/>
            <wp:effectExtent l="0" t="0" r="0" b="0"/>
            <wp:wrapNone/>
            <wp:docPr id="107524" name="Picture 10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04A3">
        <w:rPr>
          <w:rFonts w:ascii="Myriad Pro Cond" w:hAnsi="Myriad Pro Cond" w:cs="Arial"/>
          <w:sz w:val="26"/>
        </w:rPr>
        <w:t xml:space="preserve">Explore the creation of a demolition-delay ordinance </w:t>
      </w:r>
      <w:proofErr w:type="spellStart"/>
      <w:r w:rsidR="003904A3">
        <w:rPr>
          <w:rFonts w:ascii="Myriad Pro Cond" w:hAnsi="Myriad Pro Cond" w:cs="Arial"/>
          <w:sz w:val="26"/>
        </w:rPr>
        <w:t>townwide</w:t>
      </w:r>
      <w:proofErr w:type="spellEnd"/>
      <w:r w:rsidR="003904A3">
        <w:rPr>
          <w:rFonts w:ascii="Myriad Pro Cond" w:hAnsi="Myriad Pro Cond" w:cs="Arial"/>
          <w:sz w:val="26"/>
        </w:rPr>
        <w:t>.</w:t>
      </w:r>
    </w:p>
    <w:p w:rsidR="0050152E" w:rsidRPr="00FB1349" w:rsidRDefault="0050152E" w:rsidP="0050152E">
      <w:pPr>
        <w:pStyle w:val="ListParagraph"/>
        <w:numPr>
          <w:ilvl w:val="0"/>
          <w:numId w:val="16"/>
        </w:numPr>
        <w:spacing w:after="0"/>
        <w:ind w:left="1800"/>
        <w:jc w:val="both"/>
        <w:rPr>
          <w:rFonts w:ascii="Myriad Pro Cond" w:hAnsi="Myriad Pro Cond" w:cs="Arial"/>
          <w:sz w:val="26"/>
        </w:rPr>
      </w:pPr>
      <w:r w:rsidRPr="00FB1349">
        <w:rPr>
          <w:rFonts w:ascii="Myriad Pro Cond" w:hAnsi="Myriad Pro Cond" w:cs="Arial"/>
          <w:sz w:val="26"/>
        </w:rPr>
        <w:t>Develop a process for review and comment relative to architectural changes or alterations proposed for historic structures and sites considered significant by the Heritage Co</w:t>
      </w:r>
      <w:r w:rsidR="00380246" w:rsidRPr="00FB1349">
        <w:rPr>
          <w:rFonts w:ascii="Myriad Pro Cond" w:hAnsi="Myriad Pro Cond" w:cs="Arial"/>
          <w:sz w:val="26"/>
        </w:rPr>
        <w:t xml:space="preserve">mmission that are owned by the </w:t>
      </w:r>
      <w:r w:rsidR="00084470">
        <w:rPr>
          <w:rFonts w:ascii="Myriad Pro Cond" w:hAnsi="Myriad Pro Cond" w:cs="Arial"/>
          <w:sz w:val="26"/>
        </w:rPr>
        <w:t>t</w:t>
      </w:r>
      <w:r w:rsidRPr="00FB1349">
        <w:rPr>
          <w:rFonts w:ascii="Myriad Pro Cond" w:hAnsi="Myriad Pro Cond" w:cs="Arial"/>
          <w:sz w:val="26"/>
        </w:rPr>
        <w:t xml:space="preserve">own, </w:t>
      </w:r>
      <w:r w:rsidR="00084470">
        <w:rPr>
          <w:rFonts w:ascii="Myriad Pro Cond" w:hAnsi="Myriad Pro Cond" w:cs="Arial"/>
          <w:sz w:val="26"/>
        </w:rPr>
        <w:t>s</w:t>
      </w:r>
      <w:r w:rsidRPr="00FB1349">
        <w:rPr>
          <w:rFonts w:ascii="Myriad Pro Cond" w:hAnsi="Myriad Pro Cond" w:cs="Arial"/>
          <w:sz w:val="26"/>
        </w:rPr>
        <w:t>tate</w:t>
      </w:r>
      <w:r w:rsidR="003904A3">
        <w:rPr>
          <w:rFonts w:ascii="Myriad Pro Cond" w:hAnsi="Myriad Pro Cond" w:cs="Arial"/>
          <w:sz w:val="26"/>
        </w:rPr>
        <w:t>,</w:t>
      </w:r>
      <w:r w:rsidRPr="00FB1349">
        <w:rPr>
          <w:rFonts w:ascii="Myriad Pro Cond" w:hAnsi="Myriad Pro Cond" w:cs="Arial"/>
          <w:sz w:val="26"/>
        </w:rPr>
        <w:t xml:space="preserve"> or school district. </w:t>
      </w:r>
    </w:p>
    <w:p w:rsidR="00027161" w:rsidRPr="0050152E" w:rsidRDefault="00027161" w:rsidP="0050152E">
      <w:pPr>
        <w:spacing w:after="0"/>
        <w:rPr>
          <w:rFonts w:cs="Arial"/>
        </w:rPr>
      </w:pPr>
    </w:p>
    <w:p w:rsidR="007A134A" w:rsidRDefault="007A134A">
      <w:pPr>
        <w:jc w:val="left"/>
        <w:rPr>
          <w:rFonts w:cs="Arial"/>
          <w:i/>
          <w:sz w:val="32"/>
          <w:szCs w:val="32"/>
        </w:rPr>
      </w:pPr>
      <w:r>
        <w:rPr>
          <w:rFonts w:cs="Arial"/>
          <w:i/>
          <w:sz w:val="32"/>
          <w:szCs w:val="32"/>
        </w:rPr>
        <w:br w:type="page"/>
      </w:r>
    </w:p>
    <w:p w:rsidR="00F724CB" w:rsidRDefault="00F724CB" w:rsidP="00CC109D">
      <w:pPr>
        <w:spacing w:after="0"/>
        <w:ind w:firstLine="547"/>
        <w:jc w:val="left"/>
        <w:rPr>
          <w:rFonts w:cs="Arial"/>
          <w:i/>
          <w:sz w:val="32"/>
          <w:szCs w:val="32"/>
        </w:rPr>
      </w:pPr>
      <w:r w:rsidRPr="00F724CB">
        <w:rPr>
          <w:rFonts w:cs="Arial"/>
          <w:i/>
          <w:sz w:val="32"/>
          <w:szCs w:val="32"/>
        </w:rPr>
        <w:lastRenderedPageBreak/>
        <w:t xml:space="preserve">Goal: Encourage development that reflects and maintains the historic landscape and </w:t>
      </w:r>
      <w:proofErr w:type="spellStart"/>
      <w:r w:rsidRPr="00F724CB">
        <w:rPr>
          <w:rFonts w:cs="Arial"/>
          <w:i/>
          <w:sz w:val="32"/>
          <w:szCs w:val="32"/>
        </w:rPr>
        <w:t>views</w:t>
      </w:r>
      <w:r w:rsidR="00100CBE">
        <w:rPr>
          <w:rFonts w:cs="Arial"/>
          <w:i/>
          <w:sz w:val="32"/>
          <w:szCs w:val="32"/>
        </w:rPr>
        <w:t>heds</w:t>
      </w:r>
      <w:proofErr w:type="spellEnd"/>
      <w:r w:rsidR="00100CBE">
        <w:rPr>
          <w:rFonts w:cs="Arial"/>
          <w:i/>
          <w:sz w:val="32"/>
          <w:szCs w:val="32"/>
        </w:rPr>
        <w:t>.</w:t>
      </w:r>
    </w:p>
    <w:p w:rsidR="00AB1871" w:rsidRDefault="00AB1871" w:rsidP="00AB1871">
      <w:pPr>
        <w:pStyle w:val="ListParagraph"/>
        <w:spacing w:after="120"/>
        <w:ind w:left="547"/>
        <w:contextualSpacing w:val="0"/>
        <w:rPr>
          <w:rFonts w:ascii="Myriad Pro Cond" w:hAnsi="Myriad Pro Cond" w:cs="Arial"/>
          <w:sz w:val="24"/>
          <w:szCs w:val="24"/>
        </w:rPr>
      </w:pPr>
      <w:r w:rsidRPr="00100CBE">
        <w:rPr>
          <w:rFonts w:ascii="Myriad Pro Cond" w:hAnsi="Myriad Pro Cond" w:cs="Arial"/>
          <w:sz w:val="24"/>
          <w:szCs w:val="24"/>
        </w:rPr>
        <w:t>Key Conclusions References: #</w:t>
      </w:r>
      <w:r w:rsidR="00100CBE" w:rsidRPr="00100CBE">
        <w:rPr>
          <w:rFonts w:ascii="Myriad Pro Cond" w:hAnsi="Myriad Pro Cond" w:cs="Arial"/>
          <w:sz w:val="24"/>
          <w:szCs w:val="24"/>
        </w:rPr>
        <w:t xml:space="preserve"> 1, 2</w:t>
      </w:r>
      <w:r w:rsidR="00100CBE">
        <w:rPr>
          <w:rFonts w:ascii="Myriad Pro Cond" w:hAnsi="Myriad Pro Cond" w:cs="Arial"/>
          <w:sz w:val="24"/>
          <w:szCs w:val="24"/>
        </w:rPr>
        <w:t>, 3</w:t>
      </w:r>
    </w:p>
    <w:p w:rsidR="00027161" w:rsidRPr="00E71A3F" w:rsidRDefault="00AB1871" w:rsidP="00AB1871">
      <w:pPr>
        <w:pStyle w:val="headingB"/>
        <w:spacing w:after="0"/>
        <w:ind w:left="1080"/>
        <w:rPr>
          <w:rFonts w:cs="Arial"/>
          <w:sz w:val="28"/>
          <w:szCs w:val="28"/>
        </w:rPr>
      </w:pPr>
      <w:r w:rsidRPr="00AB1871">
        <w:rPr>
          <w:rFonts w:cs="Arial"/>
          <w:sz w:val="28"/>
          <w:szCs w:val="28"/>
        </w:rPr>
        <w:t>Reco</w:t>
      </w:r>
      <w:r w:rsidRPr="00E71A3F">
        <w:rPr>
          <w:rFonts w:cs="Arial"/>
          <w:sz w:val="28"/>
          <w:szCs w:val="28"/>
        </w:rPr>
        <w:t>mmendations</w:t>
      </w:r>
    </w:p>
    <w:p w:rsidR="00AB1871" w:rsidRPr="00E71A3F" w:rsidRDefault="00516C4B" w:rsidP="00AB1871">
      <w:pPr>
        <w:pStyle w:val="headingB"/>
        <w:spacing w:after="0"/>
        <w:ind w:left="1080"/>
        <w:rPr>
          <w:rFonts w:cs="Arial"/>
          <w:sz w:val="24"/>
          <w:szCs w:val="24"/>
          <w:u w:val="single"/>
        </w:rPr>
      </w:pPr>
      <w:r w:rsidRPr="00E71A3F">
        <w:rPr>
          <w:noProof/>
          <w:sz w:val="20"/>
          <w:szCs w:val="20"/>
        </w:rPr>
        <w:drawing>
          <wp:anchor distT="0" distB="0" distL="114300" distR="114300" simplePos="0" relativeHeight="252414976" behindDoc="0" locked="0" layoutInCell="1" allowOverlap="1" wp14:anchorId="5A83B50D" wp14:editId="09C5A3F8">
            <wp:simplePos x="0" y="0"/>
            <wp:positionH relativeFrom="column">
              <wp:posOffset>664845</wp:posOffset>
            </wp:positionH>
            <wp:positionV relativeFrom="paragraph">
              <wp:posOffset>187960</wp:posOffset>
            </wp:positionV>
            <wp:extent cx="190500" cy="190500"/>
            <wp:effectExtent l="0" t="0" r="0" b="0"/>
            <wp:wrapNone/>
            <wp:docPr id="107525" name="Picture 107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B1871" w:rsidRPr="00E71A3F">
        <w:rPr>
          <w:rFonts w:cs="Arial"/>
          <w:sz w:val="24"/>
          <w:szCs w:val="24"/>
          <w:u w:val="single"/>
        </w:rPr>
        <w:t>Land Use Planning</w:t>
      </w:r>
    </w:p>
    <w:p w:rsidR="00027161" w:rsidRPr="00E71A3F" w:rsidRDefault="00027161" w:rsidP="00AB1871">
      <w:pPr>
        <w:pStyle w:val="headingB"/>
        <w:numPr>
          <w:ilvl w:val="0"/>
          <w:numId w:val="23"/>
        </w:numPr>
        <w:spacing w:after="0"/>
        <w:rPr>
          <w:rFonts w:cs="Arial"/>
          <w:sz w:val="26"/>
        </w:rPr>
      </w:pPr>
      <w:r w:rsidRPr="00E71A3F">
        <w:rPr>
          <w:rFonts w:cs="Arial"/>
          <w:sz w:val="26"/>
        </w:rPr>
        <w:t>Research and propose expa</w:t>
      </w:r>
      <w:r w:rsidR="00AF16E6" w:rsidRPr="00E71A3F">
        <w:rPr>
          <w:rFonts w:cs="Arial"/>
          <w:sz w:val="26"/>
        </w:rPr>
        <w:t xml:space="preserve">nding Scenic Road designations </w:t>
      </w:r>
      <w:r w:rsidRPr="00E71A3F">
        <w:rPr>
          <w:rFonts w:cs="Arial"/>
          <w:sz w:val="26"/>
        </w:rPr>
        <w:t>in rural areas of th</w:t>
      </w:r>
      <w:r w:rsidR="00AF16E6" w:rsidRPr="00E71A3F">
        <w:rPr>
          <w:rFonts w:cs="Arial"/>
          <w:sz w:val="26"/>
        </w:rPr>
        <w:t xml:space="preserve">e </w:t>
      </w:r>
      <w:r w:rsidR="00084470">
        <w:rPr>
          <w:rFonts w:cs="Arial"/>
          <w:sz w:val="26"/>
        </w:rPr>
        <w:t>t</w:t>
      </w:r>
      <w:r w:rsidR="00AF16E6" w:rsidRPr="00E71A3F">
        <w:rPr>
          <w:rFonts w:cs="Arial"/>
          <w:sz w:val="26"/>
        </w:rPr>
        <w:t>own, pursuant to RSA 231:157.</w:t>
      </w:r>
    </w:p>
    <w:p w:rsidR="00890097" w:rsidRPr="00E71A3F" w:rsidRDefault="00516C4B" w:rsidP="00890097">
      <w:pPr>
        <w:pStyle w:val="ListParagraph"/>
        <w:numPr>
          <w:ilvl w:val="0"/>
          <w:numId w:val="23"/>
        </w:numPr>
        <w:spacing w:after="0"/>
        <w:jc w:val="both"/>
        <w:rPr>
          <w:rFonts w:ascii="Myriad Pro Cond" w:hAnsi="Myriad Pro Cond" w:cs="Arial"/>
          <w:sz w:val="26"/>
        </w:rPr>
      </w:pPr>
      <w:r w:rsidRPr="00E71A3F">
        <w:rPr>
          <w:rFonts w:ascii="Myriad Pro Cond" w:hAnsi="Myriad Pro Cond" w:cs="Arial"/>
          <w:sz w:val="26"/>
        </w:rPr>
        <w:t>Where appropriate, e</w:t>
      </w:r>
      <w:r w:rsidR="00890097" w:rsidRPr="00E71A3F">
        <w:rPr>
          <w:rFonts w:ascii="Myriad Pro Cond" w:hAnsi="Myriad Pro Cond" w:cs="Arial"/>
          <w:sz w:val="26"/>
        </w:rPr>
        <w:t>ncourage the protection of historic stonework including bridges, culverts, stone walls, retaining walls, foundations</w:t>
      </w:r>
      <w:r w:rsidR="007B24C3" w:rsidRPr="00E71A3F">
        <w:rPr>
          <w:rFonts w:ascii="Myriad Pro Cond" w:hAnsi="Myriad Pro Cond" w:cs="Arial"/>
          <w:sz w:val="26"/>
        </w:rPr>
        <w:t>,</w:t>
      </w:r>
      <w:r w:rsidR="00890097" w:rsidRPr="00E71A3F">
        <w:rPr>
          <w:rFonts w:ascii="Myriad Pro Cond" w:hAnsi="Myriad Pro Cond" w:cs="Arial"/>
          <w:sz w:val="26"/>
        </w:rPr>
        <w:t xml:space="preserve"> and gravestones, including field stone burial markers.</w:t>
      </w:r>
    </w:p>
    <w:p w:rsidR="0050152E" w:rsidRPr="00E71A3F" w:rsidRDefault="0050152E" w:rsidP="0050152E">
      <w:pPr>
        <w:pStyle w:val="headingB"/>
        <w:spacing w:after="0"/>
        <w:ind w:left="1800"/>
        <w:rPr>
          <w:rFonts w:cs="Arial"/>
          <w:sz w:val="26"/>
        </w:rPr>
      </w:pPr>
    </w:p>
    <w:p w:rsidR="00E40469" w:rsidRPr="00E71A3F" w:rsidRDefault="00E40469" w:rsidP="00AF16E6">
      <w:pPr>
        <w:jc w:val="left"/>
        <w:rPr>
          <w:rFonts w:cs="Arial"/>
          <w:sz w:val="36"/>
          <w:szCs w:val="36"/>
        </w:rPr>
      </w:pPr>
      <w:r w:rsidRPr="00E71A3F">
        <w:rPr>
          <w:rFonts w:cs="Arial"/>
          <w:sz w:val="36"/>
          <w:szCs w:val="36"/>
        </w:rPr>
        <w:t xml:space="preserve">Issue: </w:t>
      </w:r>
      <w:r w:rsidR="00890097" w:rsidRPr="00E71A3F">
        <w:rPr>
          <w:rFonts w:cs="Arial"/>
          <w:sz w:val="36"/>
          <w:szCs w:val="36"/>
        </w:rPr>
        <w:t>Preservation of historic resources can be an economic driver within the town.</w:t>
      </w:r>
      <w:r w:rsidR="00AF16E6" w:rsidRPr="00E71A3F">
        <w:rPr>
          <w:rFonts w:cs="Arial"/>
          <w:sz w:val="36"/>
          <w:szCs w:val="36"/>
        </w:rPr>
        <w:t xml:space="preserve"> </w:t>
      </w:r>
    </w:p>
    <w:p w:rsidR="00692318" w:rsidRPr="00E71A3F" w:rsidRDefault="00692318" w:rsidP="00692318">
      <w:pPr>
        <w:spacing w:after="0"/>
        <w:ind w:left="540"/>
        <w:rPr>
          <w:rFonts w:cs="Arial"/>
          <w:i/>
          <w:sz w:val="32"/>
          <w:szCs w:val="32"/>
        </w:rPr>
      </w:pPr>
      <w:r w:rsidRPr="00E71A3F">
        <w:rPr>
          <w:rFonts w:cs="Arial"/>
          <w:i/>
          <w:sz w:val="32"/>
          <w:szCs w:val="32"/>
        </w:rPr>
        <w:t>Goal: Identify opportunities to rehabilitate historic buildings and reduce barriers to adaptive reuse</w:t>
      </w:r>
      <w:r w:rsidR="00FB7580" w:rsidRPr="00E71A3F">
        <w:rPr>
          <w:rFonts w:cs="Arial"/>
          <w:i/>
          <w:sz w:val="32"/>
          <w:szCs w:val="32"/>
        </w:rPr>
        <w:t>.</w:t>
      </w:r>
      <w:r w:rsidR="00AF16E6" w:rsidRPr="00E71A3F">
        <w:rPr>
          <w:rFonts w:cs="Arial"/>
          <w:i/>
          <w:sz w:val="32"/>
          <w:szCs w:val="32"/>
        </w:rPr>
        <w:t xml:space="preserve"> </w:t>
      </w:r>
    </w:p>
    <w:p w:rsidR="00692318" w:rsidRPr="00E71A3F" w:rsidRDefault="00692318" w:rsidP="00B76E10">
      <w:pPr>
        <w:spacing w:after="120"/>
        <w:ind w:left="540"/>
        <w:rPr>
          <w:rFonts w:cs="Arial"/>
          <w:sz w:val="24"/>
          <w:szCs w:val="24"/>
        </w:rPr>
      </w:pPr>
      <w:r w:rsidRPr="00E71A3F">
        <w:rPr>
          <w:rFonts w:cs="Arial"/>
          <w:sz w:val="24"/>
          <w:szCs w:val="24"/>
        </w:rPr>
        <w:t>Key Conclusions References: #</w:t>
      </w:r>
      <w:r w:rsidR="00100CBE" w:rsidRPr="00E71A3F">
        <w:rPr>
          <w:rFonts w:cs="Arial"/>
          <w:sz w:val="24"/>
          <w:szCs w:val="24"/>
        </w:rPr>
        <w:t xml:space="preserve"> 2, 3, 6</w:t>
      </w:r>
    </w:p>
    <w:p w:rsidR="00B76E10" w:rsidRPr="00E71A3F" w:rsidRDefault="00B76E10" w:rsidP="00B76E10">
      <w:pPr>
        <w:spacing w:after="0"/>
        <w:ind w:left="540"/>
        <w:rPr>
          <w:rFonts w:cs="Arial"/>
          <w:sz w:val="28"/>
          <w:szCs w:val="28"/>
        </w:rPr>
      </w:pPr>
      <w:r w:rsidRPr="00E71A3F">
        <w:rPr>
          <w:rFonts w:cs="Arial"/>
          <w:sz w:val="28"/>
          <w:szCs w:val="28"/>
        </w:rPr>
        <w:t>Recommendations</w:t>
      </w:r>
    </w:p>
    <w:p w:rsidR="00E40469" w:rsidRPr="00E71A3F" w:rsidRDefault="00E40469" w:rsidP="00E40469">
      <w:pPr>
        <w:spacing w:after="0"/>
        <w:ind w:left="1080"/>
        <w:rPr>
          <w:rFonts w:cs="Arial"/>
          <w:u w:val="single"/>
        </w:rPr>
      </w:pPr>
      <w:r w:rsidRPr="00E71A3F">
        <w:rPr>
          <w:rFonts w:cs="Arial"/>
          <w:u w:val="single"/>
        </w:rPr>
        <w:t>Economic Development and Revitalization</w:t>
      </w:r>
    </w:p>
    <w:p w:rsidR="00E40469" w:rsidRPr="00E71A3F" w:rsidRDefault="00E40469" w:rsidP="00E40469">
      <w:pPr>
        <w:pStyle w:val="ListParagraph"/>
        <w:numPr>
          <w:ilvl w:val="0"/>
          <w:numId w:val="22"/>
        </w:numPr>
        <w:spacing w:after="0"/>
        <w:ind w:left="1800"/>
        <w:rPr>
          <w:rFonts w:ascii="Myriad Pro Cond" w:hAnsi="Myriad Pro Cond" w:cs="Arial"/>
          <w:sz w:val="26"/>
        </w:rPr>
      </w:pPr>
      <w:r w:rsidRPr="00E71A3F">
        <w:rPr>
          <w:rFonts w:ascii="Myriad Pro Cond" w:hAnsi="Myriad Pro Cond" w:cs="Arial"/>
          <w:sz w:val="26"/>
        </w:rPr>
        <w:t>Provide a formal review and comment role for the Historic District Commission or Heritage Commission on each application for a Community Revitalization Tax Relief Incentive, RSA 79-E. Coordinate with the Economic Development Committee, Planning Board</w:t>
      </w:r>
      <w:r w:rsidR="007B24C3" w:rsidRPr="00E71A3F">
        <w:rPr>
          <w:rFonts w:ascii="Myriad Pro Cond" w:hAnsi="Myriad Pro Cond" w:cs="Arial"/>
          <w:sz w:val="26"/>
        </w:rPr>
        <w:t>,</w:t>
      </w:r>
      <w:r w:rsidRPr="00E71A3F">
        <w:rPr>
          <w:rFonts w:ascii="Myriad Pro Cond" w:hAnsi="Myriad Pro Cond" w:cs="Arial"/>
          <w:sz w:val="26"/>
        </w:rPr>
        <w:t xml:space="preserve"> and Town Council to remove restrictions in the granting of 79-E status when an application involves historic structures.</w:t>
      </w:r>
    </w:p>
    <w:p w:rsidR="00692318" w:rsidRPr="00E71A3F" w:rsidRDefault="00692318" w:rsidP="00692318">
      <w:pPr>
        <w:pStyle w:val="ListParagraph"/>
        <w:numPr>
          <w:ilvl w:val="0"/>
          <w:numId w:val="22"/>
        </w:numPr>
        <w:spacing w:after="0"/>
        <w:ind w:left="1800"/>
        <w:jc w:val="both"/>
        <w:rPr>
          <w:rFonts w:ascii="Myriad Pro Cond" w:hAnsi="Myriad Pro Cond" w:cs="Arial"/>
          <w:sz w:val="26"/>
        </w:rPr>
      </w:pPr>
      <w:r w:rsidRPr="00E71A3F">
        <w:rPr>
          <w:rFonts w:ascii="Myriad Pro Cond" w:hAnsi="Myriad Pro Cond" w:cs="Arial"/>
          <w:sz w:val="26"/>
        </w:rPr>
        <w:t>Encourage the rehabilitation of historic buildings that reflects and maintains the historic character of the building.</w:t>
      </w:r>
    </w:p>
    <w:p w:rsidR="00692318" w:rsidRPr="00E71A3F" w:rsidRDefault="00692318" w:rsidP="00692318">
      <w:pPr>
        <w:pStyle w:val="ListParagraph"/>
        <w:numPr>
          <w:ilvl w:val="0"/>
          <w:numId w:val="22"/>
        </w:numPr>
        <w:spacing w:after="0"/>
        <w:ind w:left="1800"/>
        <w:jc w:val="both"/>
        <w:rPr>
          <w:rFonts w:ascii="Myriad Pro Cond" w:hAnsi="Myriad Pro Cond" w:cs="Arial"/>
          <w:sz w:val="26"/>
        </w:rPr>
      </w:pPr>
      <w:r w:rsidRPr="00E71A3F">
        <w:rPr>
          <w:rFonts w:ascii="Myriad Pro Cond" w:hAnsi="Myriad Pro Cond" w:cs="Arial"/>
          <w:sz w:val="26"/>
        </w:rPr>
        <w:t>Encourage adaptive reuse that respects character-defining features of historic buildings and structures.</w:t>
      </w:r>
    </w:p>
    <w:p w:rsidR="00692318" w:rsidRPr="00E71A3F" w:rsidRDefault="00692318" w:rsidP="00692318">
      <w:pPr>
        <w:pStyle w:val="ListParagraph"/>
        <w:numPr>
          <w:ilvl w:val="0"/>
          <w:numId w:val="22"/>
        </w:numPr>
        <w:spacing w:after="0"/>
        <w:ind w:left="1800"/>
        <w:jc w:val="both"/>
        <w:rPr>
          <w:rFonts w:ascii="Myriad Pro Cond" w:hAnsi="Myriad Pro Cond" w:cs="Arial"/>
          <w:sz w:val="26"/>
        </w:rPr>
      </w:pPr>
      <w:r w:rsidRPr="00E71A3F">
        <w:rPr>
          <w:rFonts w:ascii="Myriad Pro Cond" w:hAnsi="Myriad Pro Cond" w:cs="Arial"/>
          <w:sz w:val="26"/>
        </w:rPr>
        <w:t>Remove any unintended impediments to the rehabilitation and/or reuse of historic properties and align town codes and ordinances with state and federal recommendations and exceptions for historic structures.</w:t>
      </w:r>
    </w:p>
    <w:p w:rsidR="00100CBE" w:rsidRDefault="00100CBE" w:rsidP="00100CBE">
      <w:pPr>
        <w:pStyle w:val="ListParagraph"/>
        <w:numPr>
          <w:ilvl w:val="0"/>
          <w:numId w:val="22"/>
        </w:numPr>
        <w:spacing w:after="0"/>
        <w:ind w:left="1800"/>
        <w:jc w:val="both"/>
        <w:rPr>
          <w:rFonts w:ascii="Myriad Pro Cond" w:hAnsi="Myriad Pro Cond" w:cs="Arial"/>
          <w:sz w:val="26"/>
        </w:rPr>
      </w:pPr>
      <w:r w:rsidRPr="00E71A3F">
        <w:rPr>
          <w:rFonts w:ascii="Myriad Pro Cond" w:hAnsi="Myriad Pro Cond" w:cs="Arial"/>
          <w:sz w:val="26"/>
        </w:rPr>
        <w:t>Promote mitigation measures</w:t>
      </w:r>
      <w:r w:rsidR="00E71A3F">
        <w:rPr>
          <w:rFonts w:ascii="Myriad Pro Cond" w:hAnsi="Myriad Pro Cond" w:cs="Arial"/>
          <w:sz w:val="26"/>
        </w:rPr>
        <w:t xml:space="preserve"> </w:t>
      </w:r>
      <w:r w:rsidRPr="00E71A3F">
        <w:rPr>
          <w:rFonts w:ascii="Myriad Pro Cond" w:hAnsi="Myriad Pro Cond" w:cs="Arial"/>
          <w:sz w:val="26"/>
        </w:rPr>
        <w:t>for historical properties affected by development.</w:t>
      </w:r>
    </w:p>
    <w:p w:rsidR="00FB1349" w:rsidRPr="00FB1349" w:rsidRDefault="00FB1349" w:rsidP="00FB1349">
      <w:pPr>
        <w:pStyle w:val="ListParagraph"/>
        <w:spacing w:after="0"/>
        <w:ind w:left="1800" w:hanging="720"/>
        <w:jc w:val="both"/>
        <w:rPr>
          <w:rFonts w:ascii="Myriad Pro Cond" w:hAnsi="Myriad Pro Cond" w:cs="Arial"/>
          <w:sz w:val="26"/>
        </w:rPr>
      </w:pPr>
      <w:r w:rsidRPr="00FB1349">
        <w:rPr>
          <w:rFonts w:ascii="Myriad Pro Cond" w:hAnsi="Myriad Pro Cond"/>
          <w:noProof/>
          <w:sz w:val="26"/>
        </w:rPr>
        <w:drawing>
          <wp:anchor distT="0" distB="0" distL="114300" distR="114300" simplePos="0" relativeHeight="252447744" behindDoc="0" locked="0" layoutInCell="1" allowOverlap="1" wp14:anchorId="61F95AC5" wp14:editId="361C287C">
            <wp:simplePos x="0" y="0"/>
            <wp:positionH relativeFrom="column">
              <wp:posOffset>664845</wp:posOffset>
            </wp:positionH>
            <wp:positionV relativeFrom="paragraph">
              <wp:posOffset>205105</wp:posOffset>
            </wp:positionV>
            <wp:extent cx="190500" cy="190500"/>
            <wp:effectExtent l="0" t="0" r="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yriad Pro Cond" w:hAnsi="Myriad Pro Cond" w:cs="Arial"/>
          <w:sz w:val="26"/>
          <w:u w:val="single"/>
        </w:rPr>
        <w:t>Land Use Regulation</w:t>
      </w:r>
    </w:p>
    <w:p w:rsidR="00FB1349" w:rsidRPr="00FB1349" w:rsidRDefault="00FB1349" w:rsidP="00CC109D">
      <w:pPr>
        <w:pStyle w:val="ListParagraph"/>
        <w:spacing w:after="0"/>
        <w:ind w:left="1800"/>
        <w:rPr>
          <w:rFonts w:ascii="Myriad Pro Cond" w:hAnsi="Myriad Pro Cond" w:cs="Arial"/>
          <w:sz w:val="26"/>
        </w:rPr>
      </w:pPr>
      <w:r w:rsidRPr="004D04C2">
        <w:rPr>
          <w:rFonts w:ascii="Myriad Pro Cond" w:hAnsi="Myriad Pro Cond" w:cs="Arial"/>
          <w:sz w:val="26"/>
        </w:rPr>
        <w:t xml:space="preserve">Conduct an audit to review ordinances and codes that impede rehabilitation or reuse of historical property. Examine potential impacts and unintentional </w:t>
      </w:r>
      <w:r w:rsidRPr="00FB1349">
        <w:rPr>
          <w:rFonts w:ascii="Myriad Pro Cond" w:hAnsi="Myriad Pro Cond" w:cs="Arial"/>
          <w:sz w:val="26"/>
        </w:rPr>
        <w:t xml:space="preserve">consequences of energy ordinances that may affect the affordability and structure of historic properties. </w:t>
      </w:r>
    </w:p>
    <w:p w:rsidR="00FB1349" w:rsidRPr="00E71A3F" w:rsidRDefault="00FB1349" w:rsidP="00FB1349">
      <w:pPr>
        <w:pStyle w:val="ListParagraph"/>
        <w:spacing w:after="0"/>
        <w:ind w:left="1800"/>
        <w:jc w:val="both"/>
        <w:rPr>
          <w:rFonts w:ascii="Myriad Pro Cond" w:hAnsi="Myriad Pro Cond" w:cs="Arial"/>
          <w:sz w:val="26"/>
        </w:rPr>
      </w:pPr>
    </w:p>
    <w:p w:rsidR="007A134A" w:rsidRDefault="007A134A">
      <w:pPr>
        <w:jc w:val="left"/>
        <w:rPr>
          <w:sz w:val="36"/>
          <w:szCs w:val="36"/>
        </w:rPr>
      </w:pPr>
      <w:r>
        <w:rPr>
          <w:sz w:val="36"/>
          <w:szCs w:val="36"/>
        </w:rPr>
        <w:br w:type="page"/>
      </w:r>
    </w:p>
    <w:p w:rsidR="00F724CB" w:rsidRPr="00E71A3F" w:rsidRDefault="00F724CB" w:rsidP="008D020D">
      <w:pPr>
        <w:pStyle w:val="headingB"/>
        <w:spacing w:after="120"/>
        <w:rPr>
          <w:sz w:val="36"/>
          <w:szCs w:val="36"/>
        </w:rPr>
      </w:pPr>
      <w:r w:rsidRPr="00E71A3F">
        <w:rPr>
          <w:sz w:val="36"/>
          <w:szCs w:val="36"/>
        </w:rPr>
        <w:lastRenderedPageBreak/>
        <w:t xml:space="preserve">Issue: </w:t>
      </w:r>
      <w:r w:rsidR="00692318" w:rsidRPr="00E71A3F">
        <w:rPr>
          <w:sz w:val="36"/>
          <w:szCs w:val="36"/>
        </w:rPr>
        <w:t xml:space="preserve">Historical resources contribute to sense of place in Durham. </w:t>
      </w:r>
    </w:p>
    <w:p w:rsidR="00F724CB" w:rsidRPr="00E71A3F" w:rsidRDefault="00F724CB" w:rsidP="00F724CB">
      <w:pPr>
        <w:pStyle w:val="headingB"/>
        <w:spacing w:after="0"/>
        <w:ind w:left="547"/>
        <w:rPr>
          <w:i/>
          <w:sz w:val="32"/>
          <w:szCs w:val="32"/>
        </w:rPr>
      </w:pPr>
      <w:r w:rsidRPr="00E71A3F">
        <w:rPr>
          <w:i/>
          <w:sz w:val="32"/>
          <w:szCs w:val="32"/>
        </w:rPr>
        <w:t xml:space="preserve">Goal: </w:t>
      </w:r>
      <w:r w:rsidR="00B869A9" w:rsidRPr="00E71A3F">
        <w:rPr>
          <w:i/>
          <w:sz w:val="32"/>
          <w:szCs w:val="32"/>
        </w:rPr>
        <w:t>Educate the public to</w:t>
      </w:r>
      <w:r w:rsidR="00890097" w:rsidRPr="00E71A3F">
        <w:rPr>
          <w:i/>
          <w:sz w:val="32"/>
          <w:szCs w:val="32"/>
        </w:rPr>
        <w:t xml:space="preserve"> increase awareness of historic resources</w:t>
      </w:r>
      <w:r w:rsidR="00B869A9" w:rsidRPr="00E71A3F">
        <w:rPr>
          <w:i/>
          <w:sz w:val="32"/>
          <w:szCs w:val="32"/>
        </w:rPr>
        <w:t xml:space="preserve"> </w:t>
      </w:r>
      <w:r w:rsidR="00890097" w:rsidRPr="00E71A3F">
        <w:rPr>
          <w:i/>
          <w:sz w:val="32"/>
          <w:szCs w:val="32"/>
        </w:rPr>
        <w:t>and how preservation of historic resources can be accomplished.</w:t>
      </w:r>
    </w:p>
    <w:p w:rsidR="00F724CB" w:rsidRPr="00E71A3F" w:rsidRDefault="00F724CB" w:rsidP="00692318">
      <w:pPr>
        <w:pStyle w:val="headingB"/>
        <w:spacing w:after="120"/>
        <w:ind w:left="547"/>
        <w:rPr>
          <w:sz w:val="24"/>
          <w:szCs w:val="24"/>
        </w:rPr>
      </w:pPr>
      <w:r w:rsidRPr="00E71A3F">
        <w:rPr>
          <w:sz w:val="24"/>
          <w:szCs w:val="24"/>
        </w:rPr>
        <w:t xml:space="preserve">Key Conclusions References: </w:t>
      </w:r>
      <w:r w:rsidR="00100CBE" w:rsidRPr="00E71A3F">
        <w:rPr>
          <w:sz w:val="24"/>
          <w:szCs w:val="24"/>
        </w:rPr>
        <w:t>#1, 2</w:t>
      </w:r>
    </w:p>
    <w:p w:rsidR="00B869A9" w:rsidRPr="00E71A3F" w:rsidRDefault="00B869A9" w:rsidP="00692318">
      <w:pPr>
        <w:pStyle w:val="headingB"/>
        <w:spacing w:after="0"/>
        <w:ind w:left="1080"/>
        <w:rPr>
          <w:sz w:val="28"/>
          <w:szCs w:val="28"/>
        </w:rPr>
      </w:pPr>
      <w:r w:rsidRPr="00E71A3F">
        <w:rPr>
          <w:sz w:val="28"/>
          <w:szCs w:val="28"/>
        </w:rPr>
        <w:t>Recommendations</w:t>
      </w:r>
    </w:p>
    <w:p w:rsidR="00B869A9" w:rsidRPr="00E71A3F" w:rsidRDefault="00B76E10" w:rsidP="00692318">
      <w:pPr>
        <w:pStyle w:val="headingB"/>
        <w:spacing w:after="0"/>
        <w:ind w:left="1080"/>
        <w:rPr>
          <w:sz w:val="26"/>
          <w:szCs w:val="26"/>
          <w:u w:val="single"/>
        </w:rPr>
      </w:pPr>
      <w:r w:rsidRPr="00E71A3F">
        <w:rPr>
          <w:sz w:val="26"/>
          <w:szCs w:val="26"/>
          <w:u w:val="single"/>
        </w:rPr>
        <w:t>Education and Outreach</w:t>
      </w:r>
    </w:p>
    <w:p w:rsidR="00B869A9" w:rsidRPr="00E71A3F" w:rsidRDefault="00B869A9" w:rsidP="00692318">
      <w:pPr>
        <w:pStyle w:val="ListParagraph"/>
        <w:numPr>
          <w:ilvl w:val="0"/>
          <w:numId w:val="13"/>
        </w:numPr>
        <w:spacing w:after="0"/>
        <w:ind w:left="1800"/>
        <w:jc w:val="both"/>
        <w:rPr>
          <w:rFonts w:ascii="Myriad Pro Cond" w:hAnsi="Myriad Pro Cond" w:cs="Arial"/>
          <w:sz w:val="26"/>
        </w:rPr>
      </w:pPr>
      <w:r w:rsidRPr="00E71A3F">
        <w:rPr>
          <w:rFonts w:ascii="Myriad Pro Cond" w:hAnsi="Myriad Pro Cond" w:cs="Arial"/>
          <w:sz w:val="26"/>
        </w:rPr>
        <w:t>Sponsor informational programs about Durham’s cultural, social, economic, political, architectural</w:t>
      </w:r>
      <w:r w:rsidR="007B24C3" w:rsidRPr="00E71A3F">
        <w:rPr>
          <w:rFonts w:ascii="Myriad Pro Cond" w:hAnsi="Myriad Pro Cond" w:cs="Arial"/>
          <w:sz w:val="26"/>
        </w:rPr>
        <w:t>,</w:t>
      </w:r>
      <w:r w:rsidRPr="00E71A3F">
        <w:rPr>
          <w:rFonts w:ascii="Myriad Pro Cond" w:hAnsi="Myriad Pro Cond" w:cs="Arial"/>
          <w:sz w:val="26"/>
        </w:rPr>
        <w:t xml:space="preserve"> and archaeological history.</w:t>
      </w:r>
    </w:p>
    <w:p w:rsidR="00B869A9" w:rsidRPr="00E71A3F" w:rsidRDefault="00B869A9" w:rsidP="00692318">
      <w:pPr>
        <w:pStyle w:val="ListParagraph"/>
        <w:numPr>
          <w:ilvl w:val="0"/>
          <w:numId w:val="13"/>
        </w:numPr>
        <w:spacing w:after="0"/>
        <w:ind w:left="1800"/>
        <w:rPr>
          <w:rFonts w:ascii="Myriad Pro Cond" w:hAnsi="Myriad Pro Cond" w:cs="Arial"/>
          <w:sz w:val="26"/>
        </w:rPr>
      </w:pPr>
      <w:r w:rsidRPr="00E71A3F">
        <w:rPr>
          <w:rFonts w:ascii="Myriad Pro Cond" w:hAnsi="Myriad Pro Cond" w:cs="Arial"/>
          <w:sz w:val="26"/>
        </w:rPr>
        <w:t>Implement the Heritage Sign Program</w:t>
      </w:r>
      <w:r w:rsidR="007B24C3" w:rsidRPr="00E71A3F">
        <w:rPr>
          <w:rFonts w:ascii="Myriad Pro Cond" w:hAnsi="Myriad Pro Cond" w:cs="Arial"/>
          <w:sz w:val="26"/>
        </w:rPr>
        <w:t>. A</w:t>
      </w:r>
      <w:r w:rsidRPr="00E71A3F">
        <w:rPr>
          <w:rFonts w:ascii="Myriad Pro Cond" w:hAnsi="Myriad Pro Cond" w:cs="Arial"/>
          <w:sz w:val="26"/>
        </w:rPr>
        <w:t xml:space="preserve">ll buildings and sites are eligible for this program, regardless of </w:t>
      </w:r>
      <w:r w:rsidR="007B24C3" w:rsidRPr="00E71A3F">
        <w:rPr>
          <w:rFonts w:ascii="Myriad Pro Cond" w:hAnsi="Myriad Pro Cond" w:cs="Arial"/>
          <w:sz w:val="26"/>
        </w:rPr>
        <w:t xml:space="preserve">their </w:t>
      </w:r>
      <w:r w:rsidRPr="00E71A3F">
        <w:rPr>
          <w:rFonts w:ascii="Myriad Pro Cond" w:hAnsi="Myriad Pro Cond" w:cs="Arial"/>
          <w:sz w:val="26"/>
        </w:rPr>
        <w:t>age or use. To receive a sign through the program, a property owner provides research on the construction date, early owners and, if appropriate, uses of the building to the HDC or HC for review and approval.</w:t>
      </w:r>
      <w:r w:rsidR="002018A5" w:rsidRPr="00E71A3F">
        <w:rPr>
          <w:rFonts w:ascii="Myriad Pro Cond" w:hAnsi="Myriad Pro Cond" w:cs="Arial"/>
          <w:sz w:val="26"/>
        </w:rPr>
        <w:t xml:space="preserve"> The signs, which are purchased and mounted by a property owner, will educate citizens and visitors about our built environment.</w:t>
      </w:r>
    </w:p>
    <w:p w:rsidR="00AF16E6" w:rsidRPr="00E71A3F" w:rsidRDefault="00AF16E6" w:rsidP="00AF16E6">
      <w:pPr>
        <w:jc w:val="left"/>
        <w:rPr>
          <w:sz w:val="24"/>
          <w:szCs w:val="24"/>
        </w:rPr>
      </w:pPr>
    </w:p>
    <w:p w:rsidR="00B869A9" w:rsidRPr="00E71A3F" w:rsidRDefault="00733433" w:rsidP="00CC109D">
      <w:pPr>
        <w:spacing w:after="0"/>
        <w:ind w:firstLine="547"/>
        <w:jc w:val="left"/>
        <w:rPr>
          <w:rFonts w:cs="Arial"/>
          <w:i/>
          <w:sz w:val="32"/>
          <w:szCs w:val="32"/>
        </w:rPr>
      </w:pPr>
      <w:r w:rsidRPr="00E71A3F">
        <w:rPr>
          <w:rFonts w:cs="Arial"/>
          <w:i/>
          <w:sz w:val="32"/>
          <w:szCs w:val="32"/>
        </w:rPr>
        <w:t xml:space="preserve">GOAL: </w:t>
      </w:r>
      <w:r w:rsidR="00692318" w:rsidRPr="00E71A3F">
        <w:rPr>
          <w:rFonts w:cs="Arial"/>
          <w:i/>
          <w:sz w:val="32"/>
          <w:szCs w:val="32"/>
        </w:rPr>
        <w:t>Identify and promote</w:t>
      </w:r>
      <w:r w:rsidR="003B61D3" w:rsidRPr="00E71A3F">
        <w:rPr>
          <w:rFonts w:cs="Arial"/>
          <w:i/>
          <w:sz w:val="32"/>
          <w:szCs w:val="32"/>
        </w:rPr>
        <w:t xml:space="preserve"> tools and</w:t>
      </w:r>
      <w:r w:rsidR="00692318" w:rsidRPr="00E71A3F">
        <w:rPr>
          <w:rFonts w:cs="Arial"/>
          <w:i/>
          <w:sz w:val="32"/>
          <w:szCs w:val="32"/>
        </w:rPr>
        <w:t xml:space="preserve"> incentives for historic preservation and rehabilitation</w:t>
      </w:r>
      <w:r w:rsidR="003B61D3" w:rsidRPr="00E71A3F">
        <w:rPr>
          <w:rFonts w:cs="Arial"/>
          <w:i/>
          <w:sz w:val="32"/>
          <w:szCs w:val="32"/>
        </w:rPr>
        <w:t>.</w:t>
      </w:r>
    </w:p>
    <w:p w:rsidR="00692318" w:rsidRPr="00E71A3F" w:rsidRDefault="00692318" w:rsidP="00CC109D">
      <w:pPr>
        <w:pStyle w:val="headingB"/>
        <w:spacing w:after="120"/>
        <w:ind w:left="547"/>
        <w:rPr>
          <w:sz w:val="24"/>
          <w:szCs w:val="24"/>
        </w:rPr>
      </w:pPr>
      <w:r w:rsidRPr="00E71A3F">
        <w:rPr>
          <w:sz w:val="24"/>
          <w:szCs w:val="24"/>
        </w:rPr>
        <w:t xml:space="preserve">Key Conclusions References: </w:t>
      </w:r>
      <w:r w:rsidR="00100CBE" w:rsidRPr="00E71A3F">
        <w:rPr>
          <w:sz w:val="24"/>
          <w:szCs w:val="24"/>
        </w:rPr>
        <w:t>#2, 3</w:t>
      </w:r>
    </w:p>
    <w:p w:rsidR="00692318" w:rsidRPr="00E71A3F" w:rsidRDefault="00692318" w:rsidP="00692318">
      <w:pPr>
        <w:pStyle w:val="headingB"/>
        <w:spacing w:after="0"/>
        <w:ind w:left="1080"/>
        <w:rPr>
          <w:sz w:val="28"/>
          <w:szCs w:val="28"/>
        </w:rPr>
      </w:pPr>
      <w:r w:rsidRPr="00E71A3F">
        <w:rPr>
          <w:sz w:val="28"/>
          <w:szCs w:val="28"/>
        </w:rPr>
        <w:t>Recommendations</w:t>
      </w:r>
    </w:p>
    <w:p w:rsidR="00F724CB" w:rsidRPr="00E71A3F" w:rsidRDefault="00B76E10" w:rsidP="003B61D3">
      <w:pPr>
        <w:pStyle w:val="headingB"/>
        <w:spacing w:after="0"/>
        <w:ind w:left="1080"/>
        <w:rPr>
          <w:sz w:val="26"/>
          <w:szCs w:val="26"/>
          <w:u w:val="single"/>
        </w:rPr>
      </w:pPr>
      <w:r w:rsidRPr="00E71A3F">
        <w:rPr>
          <w:sz w:val="26"/>
          <w:szCs w:val="26"/>
          <w:u w:val="single"/>
        </w:rPr>
        <w:t>Incentives and Tools</w:t>
      </w:r>
      <w:r w:rsidR="00F724CB" w:rsidRPr="00E71A3F">
        <w:rPr>
          <w:rFonts w:cs="Arial"/>
          <w:sz w:val="26"/>
        </w:rPr>
        <w:tab/>
      </w:r>
    </w:p>
    <w:p w:rsidR="00733433" w:rsidRPr="00E71A3F" w:rsidRDefault="00733433" w:rsidP="00692318">
      <w:pPr>
        <w:pStyle w:val="ListParagraph"/>
        <w:numPr>
          <w:ilvl w:val="0"/>
          <w:numId w:val="21"/>
        </w:numPr>
        <w:spacing w:after="0"/>
        <w:ind w:left="1800"/>
        <w:jc w:val="both"/>
        <w:rPr>
          <w:rFonts w:ascii="Myriad Pro Cond" w:hAnsi="Myriad Pro Cond" w:cs="Arial"/>
          <w:sz w:val="26"/>
        </w:rPr>
      </w:pPr>
      <w:r w:rsidRPr="00E71A3F">
        <w:rPr>
          <w:rFonts w:ascii="Myriad Pro Cond" w:hAnsi="Myriad Pro Cond" w:cs="Arial"/>
          <w:sz w:val="26"/>
        </w:rPr>
        <w:t>Promote use of the federal tax credits in local historic rehabilitation projects.</w:t>
      </w:r>
    </w:p>
    <w:p w:rsidR="00733433" w:rsidRPr="00E71A3F" w:rsidRDefault="00733433" w:rsidP="00692318">
      <w:pPr>
        <w:pStyle w:val="ListParagraph"/>
        <w:numPr>
          <w:ilvl w:val="0"/>
          <w:numId w:val="21"/>
        </w:numPr>
        <w:spacing w:after="0"/>
        <w:ind w:left="1800"/>
        <w:contextualSpacing w:val="0"/>
        <w:rPr>
          <w:rFonts w:ascii="Myriad Pro Cond" w:hAnsi="Myriad Pro Cond" w:cs="Arial"/>
          <w:sz w:val="26"/>
        </w:rPr>
      </w:pPr>
      <w:r w:rsidRPr="00E71A3F">
        <w:rPr>
          <w:rFonts w:ascii="Myriad Pro Cond" w:hAnsi="Myriad Pro Cond" w:cs="Arial"/>
          <w:sz w:val="26"/>
        </w:rPr>
        <w:t>Encourage the Town departments to seek technical assistance from the Historic District Commission, Heritage Commission</w:t>
      </w:r>
      <w:r w:rsidR="007B24C3" w:rsidRPr="00E71A3F">
        <w:rPr>
          <w:rFonts w:ascii="Myriad Pro Cond" w:hAnsi="Myriad Pro Cond" w:cs="Arial"/>
          <w:sz w:val="26"/>
        </w:rPr>
        <w:t>,</w:t>
      </w:r>
      <w:r w:rsidRPr="00E71A3F">
        <w:rPr>
          <w:rFonts w:ascii="Myriad Pro Cond" w:hAnsi="Myriad Pro Cond" w:cs="Arial"/>
          <w:sz w:val="26"/>
        </w:rPr>
        <w:t xml:space="preserve"> and New Hampshire Division of Historic Resources when such properties will be impacted by proposed alterations or new use. </w:t>
      </w:r>
    </w:p>
    <w:p w:rsidR="00100CBE" w:rsidRPr="00E71A3F" w:rsidRDefault="00100CBE" w:rsidP="00100CBE">
      <w:pPr>
        <w:pStyle w:val="ListParagraph"/>
        <w:numPr>
          <w:ilvl w:val="0"/>
          <w:numId w:val="21"/>
        </w:numPr>
        <w:spacing w:after="0"/>
        <w:ind w:left="1800"/>
        <w:jc w:val="both"/>
        <w:rPr>
          <w:rFonts w:ascii="Myriad Pro Cond" w:hAnsi="Myriad Pro Cond" w:cs="Arial"/>
          <w:sz w:val="26"/>
        </w:rPr>
      </w:pPr>
      <w:r w:rsidRPr="00E71A3F">
        <w:rPr>
          <w:rFonts w:ascii="Myriad Pro Cond" w:hAnsi="Myriad Pro Cond" w:cs="Arial"/>
          <w:sz w:val="26"/>
        </w:rPr>
        <w:t>Develop priorities for the future listing of properties on the State Register and the National Register.</w:t>
      </w:r>
    </w:p>
    <w:p w:rsidR="00F724CB" w:rsidRPr="00E71A3F" w:rsidRDefault="00F724CB" w:rsidP="00076DA6">
      <w:pPr>
        <w:spacing w:after="0"/>
        <w:rPr>
          <w:rFonts w:cs="Arial"/>
          <w:sz w:val="20"/>
          <w:szCs w:val="20"/>
        </w:rPr>
      </w:pPr>
    </w:p>
    <w:p w:rsidR="007A134A" w:rsidRDefault="007A134A">
      <w:pPr>
        <w:jc w:val="left"/>
        <w:rPr>
          <w:rFonts w:cs="Arial"/>
          <w:i/>
          <w:sz w:val="32"/>
          <w:szCs w:val="32"/>
        </w:rPr>
      </w:pPr>
      <w:r>
        <w:rPr>
          <w:rFonts w:cs="Arial"/>
          <w:i/>
          <w:sz w:val="32"/>
          <w:szCs w:val="32"/>
        </w:rPr>
        <w:br w:type="page"/>
      </w:r>
    </w:p>
    <w:p w:rsidR="00B76E10" w:rsidRPr="00E71A3F" w:rsidRDefault="00B76E10" w:rsidP="00CC109D">
      <w:pPr>
        <w:spacing w:after="0"/>
        <w:ind w:left="547" w:hanging="7"/>
        <w:rPr>
          <w:rFonts w:cs="Arial"/>
          <w:i/>
          <w:sz w:val="32"/>
          <w:szCs w:val="32"/>
        </w:rPr>
      </w:pPr>
      <w:r w:rsidRPr="00E71A3F">
        <w:rPr>
          <w:rFonts w:cs="Arial"/>
          <w:i/>
          <w:sz w:val="32"/>
          <w:szCs w:val="32"/>
        </w:rPr>
        <w:lastRenderedPageBreak/>
        <w:t>Goal: Encourage the preservation of historic barns and other significant agricultural outbuildin</w:t>
      </w:r>
      <w:r w:rsidR="0083592C">
        <w:rPr>
          <w:rFonts w:cs="Arial"/>
          <w:i/>
          <w:sz w:val="32"/>
          <w:szCs w:val="32"/>
        </w:rPr>
        <w:t>gs</w:t>
      </w:r>
      <w:r w:rsidR="00EF303E">
        <w:rPr>
          <w:rFonts w:cs="Arial"/>
          <w:i/>
          <w:sz w:val="32"/>
          <w:szCs w:val="32"/>
        </w:rPr>
        <w:t xml:space="preserve"> and protect historic resources through preservation easements</w:t>
      </w:r>
      <w:r w:rsidRPr="00E71A3F">
        <w:rPr>
          <w:rFonts w:cs="Arial"/>
          <w:i/>
          <w:sz w:val="32"/>
          <w:szCs w:val="32"/>
        </w:rPr>
        <w:t>.</w:t>
      </w:r>
      <w:r w:rsidR="00400481" w:rsidRPr="00E71A3F">
        <w:rPr>
          <w:rFonts w:cs="Arial"/>
          <w:i/>
          <w:sz w:val="32"/>
          <w:szCs w:val="32"/>
        </w:rPr>
        <w:t xml:space="preserve"> </w:t>
      </w:r>
    </w:p>
    <w:p w:rsidR="00B76E10" w:rsidRPr="00E71A3F" w:rsidRDefault="00B76E10" w:rsidP="00530F34">
      <w:pPr>
        <w:spacing w:after="0"/>
        <w:ind w:left="547"/>
        <w:rPr>
          <w:rFonts w:cs="Arial"/>
          <w:sz w:val="24"/>
          <w:szCs w:val="24"/>
        </w:rPr>
      </w:pPr>
      <w:r w:rsidRPr="00E71A3F">
        <w:rPr>
          <w:rFonts w:cs="Arial"/>
          <w:sz w:val="24"/>
          <w:szCs w:val="24"/>
        </w:rPr>
        <w:t xml:space="preserve">Key Conclusions References: # </w:t>
      </w:r>
      <w:r w:rsidR="00100CBE" w:rsidRPr="00E71A3F">
        <w:rPr>
          <w:rFonts w:cs="Arial"/>
          <w:sz w:val="24"/>
          <w:szCs w:val="24"/>
        </w:rPr>
        <w:t>1, 3</w:t>
      </w:r>
    </w:p>
    <w:p w:rsidR="00B76E10" w:rsidRPr="00E71A3F" w:rsidRDefault="00B76E10" w:rsidP="00B76E10">
      <w:pPr>
        <w:pStyle w:val="headingB"/>
        <w:spacing w:after="0"/>
        <w:ind w:left="1080"/>
        <w:rPr>
          <w:rFonts w:cs="Arial"/>
          <w:sz w:val="28"/>
          <w:szCs w:val="28"/>
        </w:rPr>
      </w:pPr>
      <w:r w:rsidRPr="00E71A3F">
        <w:rPr>
          <w:rFonts w:cs="Arial"/>
          <w:sz w:val="28"/>
          <w:szCs w:val="28"/>
        </w:rPr>
        <w:t>Recommendations</w:t>
      </w:r>
    </w:p>
    <w:p w:rsidR="00B76E10" w:rsidRPr="00EF303E" w:rsidRDefault="00B76E10" w:rsidP="00B76E10">
      <w:pPr>
        <w:pStyle w:val="headingB"/>
        <w:spacing w:after="0"/>
        <w:ind w:left="1080"/>
        <w:rPr>
          <w:rFonts w:cs="Arial"/>
          <w:sz w:val="26"/>
          <w:szCs w:val="26"/>
          <w:u w:val="single"/>
        </w:rPr>
      </w:pPr>
      <w:r w:rsidRPr="00EF303E">
        <w:rPr>
          <w:rFonts w:cs="Arial"/>
          <w:sz w:val="26"/>
          <w:szCs w:val="26"/>
          <w:u w:val="single"/>
        </w:rPr>
        <w:t>Protection</w:t>
      </w:r>
    </w:p>
    <w:p w:rsidR="003B61D3" w:rsidRPr="00E71A3F" w:rsidRDefault="008161DC" w:rsidP="003B61D3">
      <w:pPr>
        <w:pStyle w:val="headingB"/>
        <w:spacing w:after="0"/>
        <w:ind w:left="1080" w:firstLine="720"/>
        <w:rPr>
          <w:rFonts w:cs="Arial"/>
          <w:sz w:val="26"/>
          <w:szCs w:val="26"/>
        </w:rPr>
      </w:pPr>
      <w:r w:rsidRPr="00E71A3F">
        <w:rPr>
          <w:noProof/>
          <w:sz w:val="20"/>
          <w:szCs w:val="20"/>
        </w:rPr>
        <w:drawing>
          <wp:anchor distT="0" distB="0" distL="114300" distR="114300" simplePos="0" relativeHeight="252428288" behindDoc="0" locked="0" layoutInCell="1" allowOverlap="1" wp14:anchorId="25732C0B" wp14:editId="4E6D5C97">
            <wp:simplePos x="0" y="0"/>
            <wp:positionH relativeFrom="column">
              <wp:posOffset>689610</wp:posOffset>
            </wp:positionH>
            <wp:positionV relativeFrom="paragraph">
              <wp:posOffset>1270</wp:posOffset>
            </wp:positionV>
            <wp:extent cx="190500" cy="190500"/>
            <wp:effectExtent l="0" t="0" r="0" b="0"/>
            <wp:wrapNone/>
            <wp:docPr id="109581" name="Picture 109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61D3" w:rsidRPr="00E71A3F">
        <w:rPr>
          <w:rFonts w:cs="Arial"/>
          <w:sz w:val="26"/>
          <w:szCs w:val="26"/>
        </w:rPr>
        <w:t>Adopt 79-D Discretionary Preservation Easements to preserve agricultural structures and promote barn easement tax incentives to barn owners.</w:t>
      </w:r>
    </w:p>
    <w:p w:rsidR="00E71A3F" w:rsidRPr="00E71A3F" w:rsidRDefault="00E71A3F" w:rsidP="003B61D3">
      <w:pPr>
        <w:pStyle w:val="headingB"/>
        <w:spacing w:after="0"/>
        <w:ind w:left="1080" w:firstLine="720"/>
        <w:rPr>
          <w:rFonts w:cs="Arial"/>
          <w:sz w:val="26"/>
          <w:szCs w:val="26"/>
        </w:rPr>
      </w:pPr>
    </w:p>
    <w:p w:rsidR="00E71A3F" w:rsidRPr="00076DA6" w:rsidRDefault="00E71A3F" w:rsidP="00E71A3F">
      <w:pPr>
        <w:pStyle w:val="headingB"/>
        <w:spacing w:after="0"/>
        <w:ind w:left="1080"/>
        <w:rPr>
          <w:sz w:val="26"/>
          <w:szCs w:val="26"/>
          <w:u w:val="single"/>
        </w:rPr>
      </w:pPr>
      <w:r>
        <w:rPr>
          <w:sz w:val="26"/>
          <w:szCs w:val="26"/>
          <w:u w:val="single"/>
        </w:rPr>
        <w:t xml:space="preserve">Preservation </w:t>
      </w:r>
    </w:p>
    <w:p w:rsidR="00E71A3F" w:rsidRPr="00357A23" w:rsidRDefault="00E71A3F" w:rsidP="00E71A3F">
      <w:pPr>
        <w:pStyle w:val="ListParagraph"/>
        <w:numPr>
          <w:ilvl w:val="0"/>
          <w:numId w:val="26"/>
        </w:numPr>
        <w:spacing w:after="0"/>
        <w:ind w:left="1800"/>
        <w:rPr>
          <w:rFonts w:ascii="Myriad Pro Cond" w:hAnsi="Myriad Pro Cond" w:cs="Arial"/>
          <w:sz w:val="26"/>
        </w:rPr>
      </w:pPr>
      <w:r>
        <w:rPr>
          <w:noProof/>
          <w:sz w:val="20"/>
          <w:szCs w:val="20"/>
        </w:rPr>
        <w:drawing>
          <wp:anchor distT="0" distB="0" distL="114300" distR="114300" simplePos="0" relativeHeight="252442624" behindDoc="0" locked="0" layoutInCell="1" allowOverlap="1" wp14:anchorId="60338263" wp14:editId="331E08AD">
            <wp:simplePos x="0" y="0"/>
            <wp:positionH relativeFrom="column">
              <wp:posOffset>673100</wp:posOffset>
            </wp:positionH>
            <wp:positionV relativeFrom="paragraph">
              <wp:posOffset>6985</wp:posOffset>
            </wp:positionV>
            <wp:extent cx="190500" cy="190500"/>
            <wp:effectExtent l="0" t="0" r="0" b="0"/>
            <wp:wrapNone/>
            <wp:docPr id="107532" name="Picture 107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7A23">
        <w:rPr>
          <w:rFonts w:ascii="Myriad Pro Cond" w:hAnsi="Myriad Pro Cond" w:cs="Arial"/>
          <w:sz w:val="26"/>
        </w:rPr>
        <w:t>Promote the use of preservation easements, particularly in conjunction with conservation easements, as a means to protect historic homes and farmsteads.</w:t>
      </w:r>
    </w:p>
    <w:p w:rsidR="00E71A3F" w:rsidRDefault="00E71A3F" w:rsidP="00E71A3F">
      <w:pPr>
        <w:pStyle w:val="ListParagraph"/>
        <w:numPr>
          <w:ilvl w:val="0"/>
          <w:numId w:val="26"/>
        </w:numPr>
        <w:spacing w:after="0"/>
        <w:ind w:left="1800"/>
        <w:contextualSpacing w:val="0"/>
        <w:rPr>
          <w:rFonts w:ascii="Myriad Pro Cond" w:hAnsi="Myriad Pro Cond" w:cs="Arial"/>
          <w:sz w:val="26"/>
        </w:rPr>
      </w:pPr>
      <w:r>
        <w:rPr>
          <w:noProof/>
          <w:sz w:val="20"/>
          <w:szCs w:val="20"/>
        </w:rPr>
        <w:drawing>
          <wp:anchor distT="0" distB="0" distL="114300" distR="114300" simplePos="0" relativeHeight="252443648" behindDoc="0" locked="0" layoutInCell="1" allowOverlap="1" wp14:anchorId="223FA03A" wp14:editId="7DF2A091">
            <wp:simplePos x="0" y="0"/>
            <wp:positionH relativeFrom="column">
              <wp:posOffset>673100</wp:posOffset>
            </wp:positionH>
            <wp:positionV relativeFrom="paragraph">
              <wp:posOffset>29020</wp:posOffset>
            </wp:positionV>
            <wp:extent cx="190500" cy="190500"/>
            <wp:effectExtent l="0" t="0" r="0" b="0"/>
            <wp:wrapNone/>
            <wp:docPr id="107536" name="Picture 10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7A23">
        <w:rPr>
          <w:rFonts w:ascii="Myriad Pro Cond" w:hAnsi="Myriad Pro Cond" w:cs="Arial"/>
          <w:sz w:val="26"/>
        </w:rPr>
        <w:t>Consider the preservation of historic farmsteads through conservation and preservation easements when evaluating subdivision applications.</w:t>
      </w:r>
    </w:p>
    <w:p w:rsidR="00E71A3F" w:rsidRPr="003B61D3" w:rsidRDefault="00E71A3F" w:rsidP="003B61D3">
      <w:pPr>
        <w:pStyle w:val="headingB"/>
        <w:spacing w:after="0"/>
        <w:ind w:left="1080" w:firstLine="720"/>
        <w:rPr>
          <w:rFonts w:cs="Arial"/>
          <w:sz w:val="26"/>
          <w:szCs w:val="26"/>
        </w:rPr>
      </w:pPr>
    </w:p>
    <w:p w:rsidR="007A134A" w:rsidRDefault="007A134A">
      <w:pPr>
        <w:jc w:val="left"/>
        <w:rPr>
          <w:sz w:val="88"/>
          <w:szCs w:val="88"/>
        </w:rPr>
      </w:pPr>
      <w:r>
        <w:rPr>
          <w:sz w:val="88"/>
          <w:szCs w:val="88"/>
        </w:rPr>
        <w:br w:type="page"/>
      </w:r>
    </w:p>
    <w:p w:rsidR="00A82AAA" w:rsidRPr="0064103A" w:rsidRDefault="00A82AAA" w:rsidP="00A82AAA">
      <w:pPr>
        <w:jc w:val="left"/>
        <w:rPr>
          <w:sz w:val="40"/>
        </w:rPr>
      </w:pPr>
      <w:r>
        <w:rPr>
          <w:sz w:val="88"/>
          <w:szCs w:val="88"/>
        </w:rPr>
        <w:lastRenderedPageBreak/>
        <w:t>Connections to Other Chapters</w:t>
      </w:r>
    </w:p>
    <w:p w:rsidR="00A82AAA" w:rsidRPr="009F0F6C" w:rsidRDefault="00A82AAA" w:rsidP="00A82AAA">
      <w:pPr>
        <w:rPr>
          <w:lang w:eastAsia="zh-CN" w:bidi="hi-IN"/>
        </w:rPr>
      </w:pPr>
      <w:r w:rsidRPr="009F0F6C">
        <w:rPr>
          <w:lang w:eastAsia="zh-CN" w:bidi="hi-IN"/>
        </w:rPr>
        <w:t xml:space="preserve">Historic resource issues intersect and align with many aspects of the Town’s plans for the future. As a result, they help inform other chapters of the Master Plan.  Considerations </w:t>
      </w:r>
      <w:proofErr w:type="gramStart"/>
      <w:r w:rsidRPr="009F0F6C">
        <w:rPr>
          <w:lang w:eastAsia="zh-CN" w:bidi="hi-IN"/>
        </w:rPr>
        <w:t>raised</w:t>
      </w:r>
      <w:proofErr w:type="gramEnd"/>
      <w:r w:rsidRPr="009F0F6C">
        <w:rPr>
          <w:lang w:eastAsia="zh-CN" w:bidi="hi-IN"/>
        </w:rPr>
        <w:t xml:space="preserve"> in this chapter echo throughout this document and are especially linked to the following components of other chapters.</w:t>
      </w:r>
    </w:p>
    <w:p w:rsidR="008441D2" w:rsidRPr="009F0F6C" w:rsidRDefault="008441D2" w:rsidP="008441D2">
      <w:pPr>
        <w:pStyle w:val="headingB"/>
        <w:rPr>
          <w:lang w:eastAsia="zh-CN" w:bidi="hi-IN"/>
        </w:rPr>
      </w:pPr>
      <w:r>
        <w:rPr>
          <w:lang w:eastAsia="zh-CN" w:bidi="hi-IN"/>
        </w:rPr>
        <w:t xml:space="preserve">Vision and </w:t>
      </w:r>
      <w:r w:rsidRPr="009F0F6C">
        <w:rPr>
          <w:lang w:eastAsia="zh-CN" w:bidi="hi-IN"/>
        </w:rPr>
        <w:t>Community Character</w:t>
      </w:r>
    </w:p>
    <w:p w:rsidR="008441D2" w:rsidRPr="009F0F6C" w:rsidRDefault="008441D2" w:rsidP="008441D2">
      <w:pPr>
        <w:rPr>
          <w:lang w:eastAsia="zh-CN" w:bidi="hi-IN"/>
        </w:rPr>
      </w:pPr>
      <w:r w:rsidRPr="009F0F6C">
        <w:rPr>
          <w:rFonts w:cs="Arial"/>
          <w:color w:val="000000"/>
          <w:shd w:val="clear" w:color="auto" w:fill="FFFFFF"/>
        </w:rPr>
        <w:t>Historic resources are irreplaceable</w:t>
      </w:r>
      <w:r>
        <w:rPr>
          <w:rFonts w:cs="Arial"/>
          <w:color w:val="000000"/>
          <w:shd w:val="clear" w:color="auto" w:fill="FFFFFF"/>
        </w:rPr>
        <w:t xml:space="preserve">, </w:t>
      </w:r>
      <w:r w:rsidRPr="009F0F6C">
        <w:rPr>
          <w:rFonts w:cs="Arial"/>
          <w:color w:val="000000"/>
          <w:shd w:val="clear" w:color="auto" w:fill="FFFFFF"/>
        </w:rPr>
        <w:t>and</w:t>
      </w:r>
      <w:r>
        <w:rPr>
          <w:rFonts w:cs="Arial"/>
          <w:color w:val="000000"/>
          <w:shd w:val="clear" w:color="auto" w:fill="FFFFFF"/>
        </w:rPr>
        <w:t xml:space="preserve"> they</w:t>
      </w:r>
      <w:r w:rsidRPr="009F0F6C">
        <w:rPr>
          <w:rFonts w:cs="Arial"/>
          <w:color w:val="000000"/>
          <w:shd w:val="clear" w:color="auto" w:fill="FFFFFF"/>
        </w:rPr>
        <w:t xml:space="preserve"> contribute to quality of life and sense of place in Durham. The development patterns that characterize the community today reflect initial settlement patterns along the Oyster River and Great Bay. T</w:t>
      </w:r>
      <w:r>
        <w:rPr>
          <w:rFonts w:cs="Arial"/>
          <w:color w:val="000000"/>
          <w:shd w:val="clear" w:color="auto" w:fill="FFFFFF"/>
        </w:rPr>
        <w:t>h</w:t>
      </w:r>
      <w:r w:rsidRPr="009F0F6C">
        <w:rPr>
          <w:rFonts w:cs="Arial"/>
          <w:color w:val="000000"/>
          <w:shd w:val="clear" w:color="auto" w:fill="FFFFFF"/>
        </w:rPr>
        <w:t>e historic character of the downtown remains largely intact.</w:t>
      </w:r>
    </w:p>
    <w:p w:rsidR="00A82AAA" w:rsidRPr="009F0F6C" w:rsidRDefault="00A82AAA" w:rsidP="00A82AAA">
      <w:pPr>
        <w:pStyle w:val="headingB"/>
        <w:rPr>
          <w:lang w:eastAsia="zh-CN" w:bidi="hi-IN"/>
        </w:rPr>
      </w:pPr>
      <w:r w:rsidRPr="009F0F6C">
        <w:rPr>
          <w:lang w:eastAsia="zh-CN" w:bidi="hi-IN"/>
        </w:rPr>
        <w:t>Ag</w:t>
      </w:r>
      <w:r w:rsidR="00712A57">
        <w:rPr>
          <w:lang w:eastAsia="zh-CN" w:bidi="hi-IN"/>
        </w:rPr>
        <w:t>ricultural Resources</w:t>
      </w:r>
    </w:p>
    <w:p w:rsidR="00A82AAA" w:rsidRPr="009F0F6C" w:rsidRDefault="00A82AAA" w:rsidP="00A82AAA">
      <w:pPr>
        <w:rPr>
          <w:lang w:eastAsia="zh-CN" w:bidi="hi-IN"/>
        </w:rPr>
      </w:pPr>
      <w:r w:rsidRPr="009F0F6C">
        <w:rPr>
          <w:rFonts w:cs="Arial"/>
          <w:color w:val="000000"/>
          <w:shd w:val="clear" w:color="auto" w:fill="FFFFFF"/>
        </w:rPr>
        <w:t>The abundance of historic farms, barns, and farmsteads in Durham reveals the town's agricultural history and past. Many of these historic structures and lands have been preserved. Additionally, New Hampshire College, which later became the University of New Hampshire, was relocated to Durham with the goal of creating an agricultural college that promoted the scientific education of NH farmers.</w:t>
      </w:r>
    </w:p>
    <w:p w:rsidR="00A82AAA" w:rsidRPr="009F0F6C" w:rsidRDefault="00A82AAA" w:rsidP="00A82AAA">
      <w:pPr>
        <w:pStyle w:val="headingB"/>
        <w:rPr>
          <w:lang w:eastAsia="zh-CN" w:bidi="hi-IN"/>
        </w:rPr>
      </w:pPr>
      <w:r w:rsidRPr="009F0F6C">
        <w:rPr>
          <w:lang w:eastAsia="zh-CN" w:bidi="hi-IN"/>
        </w:rPr>
        <w:t>Demographics and Housing</w:t>
      </w:r>
    </w:p>
    <w:p w:rsidR="00A82AAA" w:rsidRPr="009F0F6C" w:rsidRDefault="00A82AAA" w:rsidP="00A82AAA">
      <w:pPr>
        <w:rPr>
          <w:lang w:eastAsia="zh-CN" w:bidi="hi-IN"/>
        </w:rPr>
      </w:pPr>
      <w:r w:rsidRPr="009F0F6C">
        <w:rPr>
          <w:rFonts w:cs="Arial"/>
          <w:color w:val="000000"/>
          <w:shd w:val="clear" w:color="auto" w:fill="FFFFFF"/>
        </w:rPr>
        <w:t>In the mid-1900s, increases in UNH enrollment, in part, drove the construction</w:t>
      </w:r>
      <w:r>
        <w:rPr>
          <w:rFonts w:cs="Arial"/>
          <w:color w:val="000000"/>
          <w:shd w:val="clear" w:color="auto" w:fill="FFFFFF"/>
        </w:rPr>
        <w:t xml:space="preserve"> of</w:t>
      </w:r>
      <w:r w:rsidRPr="009F0F6C">
        <w:rPr>
          <w:rFonts w:cs="Arial"/>
          <w:color w:val="000000"/>
          <w:shd w:val="clear" w:color="auto" w:fill="FFFFFF"/>
        </w:rPr>
        <w:t xml:space="preserve"> single family housing developments and conversion of residences to student housing. Over the last few decades, large, new student housing complexes and development in the downtown have continued to alter the downtown. Poorly maintained student housing has been a particular concern and threat to maintaining the town's historic character.</w:t>
      </w:r>
    </w:p>
    <w:p w:rsidR="00A82AAA" w:rsidRPr="009F0F6C" w:rsidRDefault="00A82AAA" w:rsidP="00A82AAA">
      <w:pPr>
        <w:pStyle w:val="headingB"/>
        <w:rPr>
          <w:lang w:eastAsia="zh-CN" w:bidi="hi-IN"/>
        </w:rPr>
      </w:pPr>
      <w:r w:rsidRPr="009F0F6C">
        <w:rPr>
          <w:lang w:eastAsia="zh-CN" w:bidi="hi-IN"/>
        </w:rPr>
        <w:t>Downtown</w:t>
      </w:r>
      <w:r w:rsidR="00712A57">
        <w:rPr>
          <w:lang w:eastAsia="zh-CN" w:bidi="hi-IN"/>
        </w:rPr>
        <w:t xml:space="preserve"> and Comm</w:t>
      </w:r>
      <w:r w:rsidR="007C68E2">
        <w:rPr>
          <w:lang w:eastAsia="zh-CN" w:bidi="hi-IN"/>
        </w:rPr>
        <w:t>ercial</w:t>
      </w:r>
      <w:r w:rsidR="00712A57">
        <w:rPr>
          <w:lang w:eastAsia="zh-CN" w:bidi="hi-IN"/>
        </w:rPr>
        <w:t xml:space="preserve"> Core</w:t>
      </w:r>
    </w:p>
    <w:p w:rsidR="00A82AAA" w:rsidRPr="009F0F6C" w:rsidRDefault="00A82AAA" w:rsidP="00A82AAA">
      <w:pPr>
        <w:rPr>
          <w:lang w:eastAsia="zh-CN" w:bidi="hi-IN"/>
        </w:rPr>
      </w:pPr>
      <w:r w:rsidRPr="009F0F6C">
        <w:rPr>
          <w:rFonts w:cs="Arial"/>
          <w:color w:val="000000"/>
          <w:shd w:val="clear" w:color="auto" w:fill="FFFFFF"/>
        </w:rPr>
        <w:t>Durham has a recognized historic downtown. Balancing downtown development with historic preservation continues to be a challenge in the town. Preservation activities and achievements include the 1995 Community Development Plan, which aimed to promote a viable downtown while retaining historic structures.</w:t>
      </w:r>
    </w:p>
    <w:p w:rsidR="00A82AAA" w:rsidRPr="009F0F6C" w:rsidRDefault="00A82AAA" w:rsidP="00A82AAA">
      <w:pPr>
        <w:pStyle w:val="headingB"/>
        <w:rPr>
          <w:lang w:eastAsia="zh-CN" w:bidi="hi-IN"/>
        </w:rPr>
      </w:pPr>
      <w:r w:rsidRPr="009F0F6C">
        <w:rPr>
          <w:lang w:eastAsia="zh-CN" w:bidi="hi-IN"/>
        </w:rPr>
        <w:lastRenderedPageBreak/>
        <w:t>Economic Development</w:t>
      </w:r>
    </w:p>
    <w:p w:rsidR="00A82AAA" w:rsidRPr="009F0F6C" w:rsidRDefault="00A82AAA" w:rsidP="00A82AAA">
      <w:pPr>
        <w:rPr>
          <w:lang w:eastAsia="zh-CN" w:bidi="hi-IN"/>
        </w:rPr>
      </w:pPr>
      <w:r w:rsidRPr="009F0F6C">
        <w:rPr>
          <w:rFonts w:cs="Arial"/>
          <w:color w:val="000000"/>
          <w:shd w:val="clear" w:color="auto" w:fill="FFFFFF"/>
        </w:rPr>
        <w:t xml:space="preserve">Historic preservation has economic benefits for the Town and its residents. The Historic District supports economic development by protecting and enhancing the attractiveness of the Historic District to the citizens as well as visitors. </w:t>
      </w:r>
      <w:r w:rsidR="003D1EF8">
        <w:rPr>
          <w:rFonts w:cs="Arial"/>
          <w:color w:val="000000"/>
          <w:shd w:val="clear" w:color="auto" w:fill="FFFFFF"/>
        </w:rPr>
        <w:t>Economic reinvestment includes r</w:t>
      </w:r>
      <w:r w:rsidRPr="009F0F6C">
        <w:rPr>
          <w:rFonts w:cs="Arial"/>
          <w:color w:val="000000"/>
          <w:shd w:val="clear" w:color="auto" w:fill="FFFFFF"/>
        </w:rPr>
        <w:t>ehabilitation of historic buildings that reflects and maintains the his</w:t>
      </w:r>
      <w:r w:rsidR="003D1EF8">
        <w:rPr>
          <w:rFonts w:cs="Arial"/>
          <w:color w:val="000000"/>
          <w:shd w:val="clear" w:color="auto" w:fill="FFFFFF"/>
        </w:rPr>
        <w:t>toric character of the building.</w:t>
      </w:r>
    </w:p>
    <w:p w:rsidR="00A82AAA" w:rsidRPr="009F0F6C" w:rsidRDefault="00A82AAA" w:rsidP="00A82AAA">
      <w:pPr>
        <w:pStyle w:val="headingB"/>
        <w:rPr>
          <w:lang w:eastAsia="zh-CN" w:bidi="hi-IN"/>
        </w:rPr>
      </w:pPr>
      <w:r w:rsidRPr="009F0F6C">
        <w:rPr>
          <w:lang w:eastAsia="zh-CN" w:bidi="hi-IN"/>
        </w:rPr>
        <w:t>Energy</w:t>
      </w:r>
    </w:p>
    <w:p w:rsidR="00A82AAA" w:rsidRPr="009F0F6C" w:rsidRDefault="00A82AAA" w:rsidP="00A82AAA">
      <w:pPr>
        <w:rPr>
          <w:lang w:eastAsia="zh-CN" w:bidi="hi-IN"/>
        </w:rPr>
      </w:pPr>
      <w:r w:rsidRPr="009F0F6C">
        <w:rPr>
          <w:rFonts w:cs="Arial"/>
          <w:color w:val="000000"/>
          <w:shd w:val="clear" w:color="auto" w:fill="FFFFFF"/>
        </w:rPr>
        <w:t xml:space="preserve">Adaptive reuse of historic buildings supports </w:t>
      </w:r>
      <w:r>
        <w:rPr>
          <w:rFonts w:cs="Arial"/>
          <w:color w:val="000000"/>
          <w:shd w:val="clear" w:color="auto" w:fill="FFFFFF"/>
        </w:rPr>
        <w:t>sustainability goals</w:t>
      </w:r>
      <w:r w:rsidRPr="009F0F6C">
        <w:rPr>
          <w:rFonts w:cs="Arial"/>
          <w:color w:val="000000"/>
          <w:shd w:val="clear" w:color="auto" w:fill="FFFFFF"/>
        </w:rPr>
        <w:t xml:space="preserve"> by taking advantage of the embodied energy of a building. However, energy ordinances may unintentionally affect the affordability and structure of historic properties.</w:t>
      </w:r>
    </w:p>
    <w:p w:rsidR="00A82AAA" w:rsidRPr="009F0F6C" w:rsidRDefault="00A82AAA" w:rsidP="00A82AAA">
      <w:pPr>
        <w:pStyle w:val="headingB"/>
        <w:rPr>
          <w:lang w:eastAsia="zh-CN" w:bidi="hi-IN"/>
        </w:rPr>
      </w:pPr>
      <w:r w:rsidRPr="009F0F6C">
        <w:rPr>
          <w:lang w:eastAsia="zh-CN" w:bidi="hi-IN"/>
        </w:rPr>
        <w:t>Existing Land Use</w:t>
      </w:r>
    </w:p>
    <w:p w:rsidR="00A82AAA" w:rsidRPr="009F0F6C" w:rsidRDefault="00A82AAA" w:rsidP="00A82AAA">
      <w:pPr>
        <w:rPr>
          <w:lang w:eastAsia="zh-CN" w:bidi="hi-IN"/>
        </w:rPr>
      </w:pPr>
      <w:r w:rsidRPr="009F0F6C">
        <w:rPr>
          <w:rFonts w:cs="Arial"/>
          <w:color w:val="000000"/>
          <w:shd w:val="clear" w:color="auto" w:fill="FFFFFF"/>
        </w:rPr>
        <w:t xml:space="preserve">Durham has a Historic District </w:t>
      </w:r>
      <w:proofErr w:type="gramStart"/>
      <w:r w:rsidRPr="009F0F6C">
        <w:rPr>
          <w:rFonts w:cs="Arial"/>
          <w:color w:val="000000"/>
          <w:shd w:val="clear" w:color="auto" w:fill="FFFFFF"/>
        </w:rPr>
        <w:t>that overlays portions</w:t>
      </w:r>
      <w:proofErr w:type="gramEnd"/>
      <w:r w:rsidRPr="009F0F6C">
        <w:rPr>
          <w:rFonts w:cs="Arial"/>
          <w:color w:val="000000"/>
          <w:shd w:val="clear" w:color="auto" w:fill="FFFFFF"/>
        </w:rPr>
        <w:t xml:space="preserve"> of the downtown and areas adjacent to Route 108 South. The purpose of the Historic District Overlay Ordinance is to preserve and promote the historic, cultural, educational, economic, and general welfare of the community. In 1980, the Historic District was listed on the National Register. The Historic District Commission serves as the land use board to administer the district</w:t>
      </w:r>
      <w:r w:rsidR="003D1EF8">
        <w:rPr>
          <w:rFonts w:cs="Arial"/>
          <w:color w:val="000000"/>
          <w:shd w:val="clear" w:color="auto" w:fill="FFFFFF"/>
        </w:rPr>
        <w:t>. The Commission</w:t>
      </w:r>
      <w:r w:rsidRPr="009F0F6C">
        <w:rPr>
          <w:rFonts w:cs="Arial"/>
          <w:color w:val="000000"/>
          <w:shd w:val="clear" w:color="auto" w:fill="FFFFFF"/>
        </w:rPr>
        <w:t xml:space="preserve"> reviews and approves alterations to the exterior of buildings and structures and their settings.</w:t>
      </w:r>
    </w:p>
    <w:p w:rsidR="00A82AAA" w:rsidRPr="009F0F6C" w:rsidRDefault="00A82AAA" w:rsidP="00A82AAA">
      <w:pPr>
        <w:pStyle w:val="headingB"/>
        <w:rPr>
          <w:lang w:eastAsia="zh-CN" w:bidi="hi-IN"/>
        </w:rPr>
      </w:pPr>
      <w:r w:rsidRPr="009F0F6C">
        <w:rPr>
          <w:lang w:eastAsia="zh-CN" w:bidi="hi-IN"/>
        </w:rPr>
        <w:t>Natural Resources</w:t>
      </w:r>
    </w:p>
    <w:p w:rsidR="00A82AAA" w:rsidRPr="009F0F6C" w:rsidRDefault="00A82AAA" w:rsidP="00A82AAA">
      <w:pPr>
        <w:rPr>
          <w:lang w:eastAsia="zh-CN" w:bidi="hi-IN"/>
        </w:rPr>
      </w:pPr>
      <w:r w:rsidRPr="009F0F6C">
        <w:rPr>
          <w:rFonts w:cs="Arial"/>
          <w:color w:val="000000"/>
          <w:shd w:val="clear" w:color="auto" w:fill="FFFFFF"/>
        </w:rPr>
        <w:t>Access to saltwater fisheries, timber, and the fertile land along Little Bay, Great Bay, the Oyster River, and the Lamprey River provided the impetus for early settlement in Durham. Natural resources provided power to the mills and soil for the farms that supported growth and development in the town. The first mill rights on the Oyster River were granted c1650.</w:t>
      </w:r>
    </w:p>
    <w:p w:rsidR="00A82AAA" w:rsidRPr="009F0F6C" w:rsidRDefault="00A82AAA" w:rsidP="00A82AAA">
      <w:pPr>
        <w:pStyle w:val="headingB"/>
        <w:rPr>
          <w:lang w:eastAsia="zh-CN" w:bidi="hi-IN"/>
        </w:rPr>
      </w:pPr>
      <w:r w:rsidRPr="009F0F6C">
        <w:rPr>
          <w:lang w:eastAsia="zh-CN" w:bidi="hi-IN"/>
        </w:rPr>
        <w:t>Recreation</w:t>
      </w:r>
    </w:p>
    <w:p w:rsidR="009F4964" w:rsidRDefault="00A82AAA" w:rsidP="009F4964">
      <w:pPr>
        <w:rPr>
          <w:lang w:eastAsia="zh-CN" w:bidi="hi-IN"/>
        </w:rPr>
      </w:pPr>
      <w:r>
        <w:rPr>
          <w:shd w:val="clear" w:color="auto" w:fill="FFFFFF"/>
        </w:rPr>
        <w:t>The</w:t>
      </w:r>
      <w:r w:rsidRPr="009F0F6C">
        <w:rPr>
          <w:shd w:val="clear" w:color="auto" w:fill="FFFFFF"/>
        </w:rPr>
        <w:t xml:space="preserve"> HDC and Heritage Commission have partnered with the Durham Parks and Recreation Department to support celebrations and educational opportunities related to the Mill Pond Dam and Smith Chapel. The Heritage Commission, Parks and Recreation Department, and others, work to balance the use and protection of Wagon Hill Farm, a significant community asset.</w:t>
      </w:r>
      <w:r w:rsidR="009F4964" w:rsidRPr="009F4964">
        <w:rPr>
          <w:lang w:eastAsia="zh-CN" w:bidi="hi-IN"/>
        </w:rPr>
        <w:t xml:space="preserve"> </w:t>
      </w:r>
    </w:p>
    <w:p w:rsidR="0007774A" w:rsidRPr="00C20A84" w:rsidRDefault="0007774A" w:rsidP="00482648">
      <w:pPr>
        <w:pStyle w:val="HeadingA"/>
      </w:pPr>
      <w:bookmarkStart w:id="0" w:name="_GoBack"/>
      <w:bookmarkEnd w:id="0"/>
      <w:r w:rsidRPr="00C20A84">
        <w:lastRenderedPageBreak/>
        <w:t>Qualifications</w:t>
      </w:r>
    </w:p>
    <w:p w:rsidR="00C20A84" w:rsidRPr="00D529D2" w:rsidRDefault="006F6283" w:rsidP="005D59A6">
      <w:pPr>
        <w:rPr>
          <w:lang w:bidi="en-US"/>
        </w:rPr>
      </w:pPr>
      <w:r w:rsidRPr="00D529D2">
        <w:rPr>
          <w:lang w:bidi="en-US"/>
        </w:rPr>
        <w:t xml:space="preserve">This </w:t>
      </w:r>
      <w:r w:rsidR="00C20A84" w:rsidRPr="00D529D2">
        <w:rPr>
          <w:lang w:bidi="en-US"/>
        </w:rPr>
        <w:t>Historic</w:t>
      </w:r>
      <w:r w:rsidRPr="00D529D2">
        <w:rPr>
          <w:lang w:bidi="en-US"/>
        </w:rPr>
        <w:t xml:space="preserve"> Resources chapter is intended to provide a</w:t>
      </w:r>
      <w:r w:rsidR="00C20A84" w:rsidRPr="00D529D2">
        <w:rPr>
          <w:lang w:bidi="en-US"/>
        </w:rPr>
        <w:t>n</w:t>
      </w:r>
      <w:r w:rsidRPr="00D529D2">
        <w:rPr>
          <w:lang w:bidi="en-US"/>
        </w:rPr>
        <w:t xml:space="preserve"> overview of </w:t>
      </w:r>
      <w:r w:rsidR="00C20A84" w:rsidRPr="00D529D2">
        <w:rPr>
          <w:lang w:bidi="en-US"/>
        </w:rPr>
        <w:t xml:space="preserve">highlights in Durham’s history, a timeline of preservation activities and achievements that have occurred in the town, and a summary of tools and resources for protecting historic resources. </w:t>
      </w:r>
      <w:r w:rsidR="00D529D2" w:rsidRPr="00D529D2">
        <w:rPr>
          <w:lang w:bidi="en-US"/>
        </w:rPr>
        <w:t xml:space="preserve">This chapter is intended to provide Durham’s decision makers with the best available information. </w:t>
      </w:r>
      <w:r w:rsidR="005F4F51" w:rsidRPr="00D529D2">
        <w:rPr>
          <w:lang w:bidi="en-US"/>
        </w:rPr>
        <w:t xml:space="preserve">See the bibliography in the appendix for resources and references. </w:t>
      </w:r>
    </w:p>
    <w:p w:rsidR="00C20A84" w:rsidRPr="00C20A84" w:rsidRDefault="00314D63" w:rsidP="00C20A84">
      <w:pPr>
        <w:rPr>
          <w:lang w:bidi="en-US"/>
        </w:rPr>
      </w:pPr>
      <w:r w:rsidRPr="00D529D2">
        <w:rPr>
          <w:lang w:bidi="en-US"/>
        </w:rPr>
        <w:t>This chapter was prepared by the Historic Resources</w:t>
      </w:r>
      <w:r>
        <w:rPr>
          <w:lang w:bidi="en-US"/>
        </w:rPr>
        <w:t xml:space="preserve"> Master Plan Committee appointed by the Planning Board. Members of the committee include Janet Mackie, Andrea Bodo, Nancy San</w:t>
      </w:r>
      <w:r w:rsidR="00530F34">
        <w:rPr>
          <w:lang w:bidi="en-US"/>
        </w:rPr>
        <w:t>d</w:t>
      </w:r>
      <w:r>
        <w:rPr>
          <w:lang w:bidi="en-US"/>
        </w:rPr>
        <w:t>berg,</w:t>
      </w:r>
      <w:r w:rsidR="00530F34">
        <w:rPr>
          <w:lang w:bidi="en-US"/>
        </w:rPr>
        <w:t xml:space="preserve"> and</w:t>
      </w:r>
      <w:r>
        <w:rPr>
          <w:lang w:bidi="en-US"/>
        </w:rPr>
        <w:t xml:space="preserve"> Linda </w:t>
      </w:r>
      <w:proofErr w:type="spellStart"/>
      <w:r>
        <w:rPr>
          <w:lang w:bidi="en-US"/>
        </w:rPr>
        <w:t>Tatarczuch</w:t>
      </w:r>
      <w:proofErr w:type="spellEnd"/>
      <w:r w:rsidR="00530F34">
        <w:rPr>
          <w:lang w:bidi="en-US"/>
        </w:rPr>
        <w:t>.</w:t>
      </w:r>
    </w:p>
    <w:sectPr w:rsidR="00C20A84" w:rsidRPr="00C20A84" w:rsidSect="00A82817">
      <w:type w:val="continuous"/>
      <w:pgSz w:w="15840" w:h="12240" w:orient="landscape" w:code="1"/>
      <w:pgMar w:top="576" w:right="720" w:bottom="1440" w:left="720" w:header="86"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04A3" w:rsidRDefault="003904A3" w:rsidP="00A977F6">
      <w:pPr>
        <w:spacing w:after="0" w:line="240" w:lineRule="auto"/>
      </w:pPr>
      <w:r>
        <w:separator/>
      </w:r>
    </w:p>
  </w:endnote>
  <w:endnote w:type="continuationSeparator" w:id="0">
    <w:p w:rsidR="003904A3" w:rsidRDefault="003904A3" w:rsidP="00A977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Cond">
    <w:panose1 w:val="020B0506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Souvenir">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ouvenir Medium">
    <w:altName w:val="Cambria"/>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3425" w:type="pct"/>
      <w:tblInd w:w="-555" w:type="dxa"/>
      <w:tblBorders>
        <w:top w:val="single" w:sz="8" w:space="0" w:color="808080" w:themeColor="background1" w:themeShade="80"/>
        <w:insideH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158"/>
      <w:gridCol w:w="8854"/>
    </w:tblGrid>
    <w:tr w:rsidR="003904A3" w:rsidTr="00C6507B">
      <w:trPr>
        <w:trHeight w:val="370"/>
      </w:trPr>
      <w:tc>
        <w:tcPr>
          <w:tcW w:w="1158" w:type="dxa"/>
          <w:tcBorders>
            <w:right w:val="single" w:sz="8" w:space="0" w:color="808080" w:themeColor="background1" w:themeShade="80"/>
          </w:tcBorders>
        </w:tcPr>
        <w:p w:rsidR="003904A3" w:rsidRPr="00A977F6" w:rsidRDefault="003904A3" w:rsidP="00BB7DAC">
          <w:pPr>
            <w:pStyle w:val="Footer"/>
            <w:rPr>
              <w:b/>
              <w:bCs/>
              <w:color w:val="4F81BD" w:themeColor="accent1"/>
              <w:sz w:val="22"/>
            </w:rPr>
          </w:pPr>
          <w:r>
            <w:rPr>
              <w:noProof/>
              <w:sz w:val="22"/>
            </w:rPr>
            <w:drawing>
              <wp:anchor distT="0" distB="0" distL="114300" distR="114300" simplePos="0" relativeHeight="251657216" behindDoc="0" locked="0" layoutInCell="1" allowOverlap="1" wp14:anchorId="67073BA4" wp14:editId="1B87E5DC">
                <wp:simplePos x="0" y="0"/>
                <wp:positionH relativeFrom="column">
                  <wp:posOffset>-17780</wp:posOffset>
                </wp:positionH>
                <wp:positionV relativeFrom="paragraph">
                  <wp:posOffset>-182880</wp:posOffset>
                </wp:positionV>
                <wp:extent cx="192024" cy="201168"/>
                <wp:effectExtent l="0" t="0" r="0" b="8890"/>
                <wp:wrapSquare wrapText="bothSides"/>
                <wp:docPr id="109587" name="Picture 10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se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2024" cy="201168"/>
                        </a:xfrm>
                        <a:prstGeom prst="rect">
                          <a:avLst/>
                        </a:prstGeom>
                      </pic:spPr>
                    </pic:pic>
                  </a:graphicData>
                </a:graphic>
                <wp14:sizeRelH relativeFrom="margin">
                  <wp14:pctWidth>0</wp14:pctWidth>
                </wp14:sizeRelH>
                <wp14:sizeRelV relativeFrom="margin">
                  <wp14:pctHeight>0</wp14:pctHeight>
                </wp14:sizeRelV>
              </wp:anchor>
            </w:drawing>
          </w:r>
          <w:r>
            <w:rPr>
              <w:sz w:val="22"/>
            </w:rPr>
            <w:t>HR-</w:t>
          </w:r>
          <w:r>
            <w:fldChar w:fldCharType="begin"/>
          </w:r>
          <w:r>
            <w:instrText xml:space="preserve"> PAGE   \* MERGEFORMAT </w:instrText>
          </w:r>
          <w:r>
            <w:fldChar w:fldCharType="separate"/>
          </w:r>
          <w:r w:rsidR="008441D2" w:rsidRPr="008441D2">
            <w:rPr>
              <w:noProof/>
              <w:sz w:val="22"/>
            </w:rPr>
            <w:t>36</w:t>
          </w:r>
          <w:r>
            <w:rPr>
              <w:noProof/>
              <w:sz w:val="22"/>
            </w:rPr>
            <w:fldChar w:fldCharType="end"/>
          </w:r>
        </w:p>
      </w:tc>
      <w:tc>
        <w:tcPr>
          <w:tcW w:w="8855" w:type="dxa"/>
          <w:tcBorders>
            <w:top w:val="single" w:sz="8" w:space="0" w:color="808080" w:themeColor="background1" w:themeShade="80"/>
            <w:left w:val="single" w:sz="8" w:space="0" w:color="808080" w:themeColor="background1" w:themeShade="80"/>
            <w:bottom w:val="nil"/>
          </w:tcBorders>
        </w:tcPr>
        <w:p w:rsidR="003904A3" w:rsidRPr="00A977F6" w:rsidRDefault="003904A3" w:rsidP="00DB2EE5">
          <w:pPr>
            <w:pStyle w:val="Footer"/>
            <w:rPr>
              <w:sz w:val="22"/>
            </w:rPr>
          </w:pPr>
          <w:r w:rsidRPr="00A977F6">
            <w:rPr>
              <w:sz w:val="22"/>
            </w:rPr>
            <w:t>Town of Durham Master Plan</w:t>
          </w:r>
        </w:p>
      </w:tc>
    </w:tr>
  </w:tbl>
  <w:p w:rsidR="003904A3" w:rsidRDefault="003904A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04A3" w:rsidRDefault="003904A3" w:rsidP="00A977F6">
      <w:pPr>
        <w:spacing w:after="0" w:line="240" w:lineRule="auto"/>
      </w:pPr>
      <w:r>
        <w:separator/>
      </w:r>
    </w:p>
  </w:footnote>
  <w:footnote w:type="continuationSeparator" w:id="0">
    <w:p w:rsidR="003904A3" w:rsidRDefault="003904A3" w:rsidP="00A977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0446D"/>
    <w:multiLevelType w:val="hybridMultilevel"/>
    <w:tmpl w:val="B99057D0"/>
    <w:lvl w:ilvl="0" w:tplc="3E8E579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2C6D40"/>
    <w:multiLevelType w:val="hybridMultilevel"/>
    <w:tmpl w:val="241466C6"/>
    <w:lvl w:ilvl="0" w:tplc="0456A024">
      <w:numFmt w:val="bullet"/>
      <w:lvlText w:val="•"/>
      <w:lvlJc w:val="left"/>
      <w:pPr>
        <w:ind w:left="720" w:hanging="360"/>
      </w:pPr>
      <w:rPr>
        <w:rFonts w:ascii="Myriad Pro Cond" w:eastAsiaTheme="minorHAnsi" w:hAnsi="Myriad Pro C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3A19DB"/>
    <w:multiLevelType w:val="hybridMultilevel"/>
    <w:tmpl w:val="D07847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5D33E8"/>
    <w:multiLevelType w:val="hybridMultilevel"/>
    <w:tmpl w:val="1A847D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7D7405"/>
    <w:multiLevelType w:val="hybridMultilevel"/>
    <w:tmpl w:val="2AD23782"/>
    <w:lvl w:ilvl="0" w:tplc="98C8B05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0FEC03E3"/>
    <w:multiLevelType w:val="hybridMultilevel"/>
    <w:tmpl w:val="BB123E8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0E310B6"/>
    <w:multiLevelType w:val="hybridMultilevel"/>
    <w:tmpl w:val="9DD0CB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CBE63F4"/>
    <w:multiLevelType w:val="hybridMultilevel"/>
    <w:tmpl w:val="B0F41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8C4CE0"/>
    <w:multiLevelType w:val="hybridMultilevel"/>
    <w:tmpl w:val="796A6192"/>
    <w:lvl w:ilvl="0" w:tplc="459C082E">
      <w:start w:val="1"/>
      <w:numFmt w:val="decimal"/>
      <w:lvlText w:val="%1."/>
      <w:lvlJc w:val="left"/>
      <w:pPr>
        <w:ind w:left="720" w:hanging="360"/>
      </w:pPr>
      <w:rPr>
        <w:rFonts w:cs="Palatino Linotype" w:hint="default"/>
      </w:rPr>
    </w:lvl>
    <w:lvl w:ilvl="1" w:tplc="04090019">
      <w:start w:val="1"/>
      <w:numFmt w:val="lowerLetter"/>
      <w:lvlText w:val="%2."/>
      <w:lvlJc w:val="left"/>
      <w:pPr>
        <w:ind w:left="1440" w:hanging="360"/>
      </w:pPr>
    </w:lvl>
    <w:lvl w:ilvl="2" w:tplc="A5DED56E">
      <w:start w:val="7"/>
      <w:numFmt w:val="bullet"/>
      <w:lvlText w:val=""/>
      <w:lvlJc w:val="left"/>
      <w:pPr>
        <w:ind w:left="2340" w:hanging="360"/>
      </w:pPr>
      <w:rPr>
        <w:rFonts w:ascii="Calibri" w:eastAsiaTheme="minorHAnsi" w:hAnsi="Calibri" w:cs="Calibr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944877"/>
    <w:multiLevelType w:val="hybridMultilevel"/>
    <w:tmpl w:val="A364DDF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064717"/>
    <w:multiLevelType w:val="hybridMultilevel"/>
    <w:tmpl w:val="AD8C66FC"/>
    <w:lvl w:ilvl="0" w:tplc="4D10E1A2">
      <w:start w:val="1"/>
      <w:numFmt w:val="decimal"/>
      <w:lvlText w:val="%1."/>
      <w:lvlJc w:val="left"/>
      <w:pPr>
        <w:ind w:left="720" w:hanging="360"/>
      </w:pPr>
      <w:rPr>
        <w:rFont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8353DD"/>
    <w:multiLevelType w:val="hybridMultilevel"/>
    <w:tmpl w:val="2F08D120"/>
    <w:lvl w:ilvl="0" w:tplc="3D4CE92C">
      <w:start w:val="1"/>
      <w:numFmt w:val="decimal"/>
      <w:lvlText w:val="%1."/>
      <w:lvlJc w:val="left"/>
      <w:pPr>
        <w:ind w:left="720" w:hanging="360"/>
      </w:pPr>
      <w:rPr>
        <w:rFonts w:ascii="Myriad Pro Cond" w:hAnsi="Myriad Pro Cond"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7CD2B3B"/>
    <w:multiLevelType w:val="hybridMultilevel"/>
    <w:tmpl w:val="A2C862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AF42B4"/>
    <w:multiLevelType w:val="hybridMultilevel"/>
    <w:tmpl w:val="808043C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CB14B8E"/>
    <w:multiLevelType w:val="hybridMultilevel"/>
    <w:tmpl w:val="A0AA1E40"/>
    <w:lvl w:ilvl="0" w:tplc="D0888322">
      <w:start w:val="1"/>
      <w:numFmt w:val="decimal"/>
      <w:lvlText w:val="%1."/>
      <w:lvlJc w:val="left"/>
      <w:pPr>
        <w:ind w:left="720" w:hanging="360"/>
      </w:pPr>
      <w:rPr>
        <w:rFonts w:ascii="Myriad Pro Cond" w:hAnsi="Myriad Pro Cond"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486FA2"/>
    <w:multiLevelType w:val="hybridMultilevel"/>
    <w:tmpl w:val="A0AA1E40"/>
    <w:lvl w:ilvl="0" w:tplc="D0888322">
      <w:start w:val="1"/>
      <w:numFmt w:val="decimal"/>
      <w:lvlText w:val="%1."/>
      <w:lvlJc w:val="left"/>
      <w:pPr>
        <w:ind w:left="720" w:hanging="360"/>
      </w:pPr>
      <w:rPr>
        <w:rFonts w:ascii="Myriad Pro Cond" w:hAnsi="Myriad Pro Cond"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EE040A"/>
    <w:multiLevelType w:val="hybridMultilevel"/>
    <w:tmpl w:val="874E5CB8"/>
    <w:lvl w:ilvl="0" w:tplc="75ACE078">
      <w:start w:val="1"/>
      <w:numFmt w:val="upperLetter"/>
      <w:lvlText w:val="%1."/>
      <w:lvlJc w:val="left"/>
      <w:pPr>
        <w:ind w:left="720" w:hanging="360"/>
      </w:pPr>
      <w:rPr>
        <w:rFonts w:ascii="Myriad Pro Cond" w:hAnsi="Myriad Pro Cond"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6437250"/>
    <w:multiLevelType w:val="hybridMultilevel"/>
    <w:tmpl w:val="8954DB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39070E52"/>
    <w:multiLevelType w:val="hybridMultilevel"/>
    <w:tmpl w:val="5F00D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AE11BCD"/>
    <w:multiLevelType w:val="hybridMultilevel"/>
    <w:tmpl w:val="9D206C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C1957F0"/>
    <w:multiLevelType w:val="hybridMultilevel"/>
    <w:tmpl w:val="AC663ACE"/>
    <w:lvl w:ilvl="0" w:tplc="3E8E579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4B3C3E"/>
    <w:multiLevelType w:val="hybridMultilevel"/>
    <w:tmpl w:val="CC684936"/>
    <w:lvl w:ilvl="0" w:tplc="3E8E579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484454B"/>
    <w:multiLevelType w:val="hybridMultilevel"/>
    <w:tmpl w:val="1540C0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81A5FFB"/>
    <w:multiLevelType w:val="hybridMultilevel"/>
    <w:tmpl w:val="5ADE86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0A47854"/>
    <w:multiLevelType w:val="hybridMultilevel"/>
    <w:tmpl w:val="AD8C66FC"/>
    <w:lvl w:ilvl="0" w:tplc="4D10E1A2">
      <w:start w:val="1"/>
      <w:numFmt w:val="decimal"/>
      <w:lvlText w:val="%1."/>
      <w:lvlJc w:val="left"/>
      <w:pPr>
        <w:ind w:left="720" w:hanging="360"/>
      </w:pPr>
      <w:rPr>
        <w:rFont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2501572"/>
    <w:multiLevelType w:val="hybridMultilevel"/>
    <w:tmpl w:val="EA38FA96"/>
    <w:lvl w:ilvl="0" w:tplc="0409000F">
      <w:start w:val="1"/>
      <w:numFmt w:val="decimal"/>
      <w:lvlText w:val="%1."/>
      <w:lvlJc w:val="left"/>
      <w:pPr>
        <w:ind w:left="4860" w:hanging="360"/>
      </w:pPr>
      <w:rPr>
        <w:rFonts w:hint="default"/>
      </w:rPr>
    </w:lvl>
    <w:lvl w:ilvl="1" w:tplc="04090019" w:tentative="1">
      <w:start w:val="1"/>
      <w:numFmt w:val="lowerLetter"/>
      <w:lvlText w:val="%2."/>
      <w:lvlJc w:val="left"/>
      <w:pPr>
        <w:ind w:left="5580" w:hanging="360"/>
      </w:pPr>
    </w:lvl>
    <w:lvl w:ilvl="2" w:tplc="0409001B" w:tentative="1">
      <w:start w:val="1"/>
      <w:numFmt w:val="lowerRoman"/>
      <w:lvlText w:val="%3."/>
      <w:lvlJc w:val="right"/>
      <w:pPr>
        <w:ind w:left="6300" w:hanging="180"/>
      </w:pPr>
    </w:lvl>
    <w:lvl w:ilvl="3" w:tplc="0409000F" w:tentative="1">
      <w:start w:val="1"/>
      <w:numFmt w:val="decimal"/>
      <w:lvlText w:val="%4."/>
      <w:lvlJc w:val="left"/>
      <w:pPr>
        <w:ind w:left="7020" w:hanging="360"/>
      </w:pPr>
    </w:lvl>
    <w:lvl w:ilvl="4" w:tplc="04090019" w:tentative="1">
      <w:start w:val="1"/>
      <w:numFmt w:val="lowerLetter"/>
      <w:lvlText w:val="%5."/>
      <w:lvlJc w:val="left"/>
      <w:pPr>
        <w:ind w:left="7740" w:hanging="360"/>
      </w:pPr>
    </w:lvl>
    <w:lvl w:ilvl="5" w:tplc="0409001B" w:tentative="1">
      <w:start w:val="1"/>
      <w:numFmt w:val="lowerRoman"/>
      <w:lvlText w:val="%6."/>
      <w:lvlJc w:val="right"/>
      <w:pPr>
        <w:ind w:left="8460" w:hanging="180"/>
      </w:pPr>
    </w:lvl>
    <w:lvl w:ilvl="6" w:tplc="0409000F" w:tentative="1">
      <w:start w:val="1"/>
      <w:numFmt w:val="decimal"/>
      <w:lvlText w:val="%7."/>
      <w:lvlJc w:val="left"/>
      <w:pPr>
        <w:ind w:left="9180" w:hanging="360"/>
      </w:pPr>
    </w:lvl>
    <w:lvl w:ilvl="7" w:tplc="04090019" w:tentative="1">
      <w:start w:val="1"/>
      <w:numFmt w:val="lowerLetter"/>
      <w:lvlText w:val="%8."/>
      <w:lvlJc w:val="left"/>
      <w:pPr>
        <w:ind w:left="9900" w:hanging="360"/>
      </w:pPr>
    </w:lvl>
    <w:lvl w:ilvl="8" w:tplc="0409001B" w:tentative="1">
      <w:start w:val="1"/>
      <w:numFmt w:val="lowerRoman"/>
      <w:lvlText w:val="%9."/>
      <w:lvlJc w:val="right"/>
      <w:pPr>
        <w:ind w:left="10620" w:hanging="180"/>
      </w:pPr>
    </w:lvl>
  </w:abstractNum>
  <w:abstractNum w:abstractNumId="26">
    <w:nsid w:val="594618C5"/>
    <w:multiLevelType w:val="hybridMultilevel"/>
    <w:tmpl w:val="05865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B8A796D"/>
    <w:multiLevelType w:val="hybridMultilevel"/>
    <w:tmpl w:val="1C42879A"/>
    <w:lvl w:ilvl="0" w:tplc="A06AA1AE">
      <w:start w:val="1"/>
      <w:numFmt w:val="decimal"/>
      <w:lvlText w:val="%1."/>
      <w:lvlJc w:val="left"/>
      <w:pPr>
        <w:ind w:left="720" w:hanging="360"/>
      </w:pPr>
      <w:rPr>
        <w:rFonts w:ascii="Myriad Pro Cond" w:hAnsi="Myriad Pro Con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CF20B6D"/>
    <w:multiLevelType w:val="hybridMultilevel"/>
    <w:tmpl w:val="5F00D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1F95E56"/>
    <w:multiLevelType w:val="hybridMultilevel"/>
    <w:tmpl w:val="A50E7EE0"/>
    <w:lvl w:ilvl="0" w:tplc="3E8E579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4101397"/>
    <w:multiLevelType w:val="hybridMultilevel"/>
    <w:tmpl w:val="5788705E"/>
    <w:lvl w:ilvl="0" w:tplc="9048AB3C">
      <w:start w:val="1"/>
      <w:numFmt w:val="decimal"/>
      <w:lvlText w:val="%1."/>
      <w:lvlJc w:val="left"/>
      <w:pPr>
        <w:ind w:left="720" w:hanging="360"/>
      </w:pPr>
      <w:rPr>
        <w:rFonts w:ascii="Myriad Pro Cond" w:hAnsi="Myriad Pro Con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DE7F2B"/>
    <w:multiLevelType w:val="hybridMultilevel"/>
    <w:tmpl w:val="DE2A9F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2C37BA"/>
    <w:multiLevelType w:val="hybridMultilevel"/>
    <w:tmpl w:val="179AF02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F375926"/>
    <w:multiLevelType w:val="hybridMultilevel"/>
    <w:tmpl w:val="AEFEE24A"/>
    <w:lvl w:ilvl="0" w:tplc="3E8E579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2945C7B"/>
    <w:multiLevelType w:val="hybridMultilevel"/>
    <w:tmpl w:val="D188DBB4"/>
    <w:lvl w:ilvl="0" w:tplc="168C4F2A">
      <w:start w:val="1"/>
      <w:numFmt w:val="decimal"/>
      <w:lvlText w:val="%1."/>
      <w:lvlJc w:val="left"/>
      <w:pPr>
        <w:ind w:left="720" w:hanging="360"/>
      </w:pPr>
      <w:rPr>
        <w:rFonts w:ascii="Myriad Pro Cond" w:eastAsiaTheme="minorHAnsi" w:hAnsi="Myriad Pro Cond" w:cs="Souvenir"/>
      </w:rPr>
    </w:lvl>
    <w:lvl w:ilvl="1" w:tplc="7F8481C4">
      <w:start w:val="1"/>
      <w:numFmt w:val="decimal"/>
      <w:pStyle w:val="recommendations"/>
      <w:lvlText w:val="%2."/>
      <w:lvlJc w:val="left"/>
      <w:pPr>
        <w:ind w:left="1440" w:hanging="360"/>
      </w:pPr>
      <w:rPr>
        <w:rFonts w:hint="default"/>
      </w:rPr>
    </w:lvl>
    <w:lvl w:ilvl="2" w:tplc="E98A17D8">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B763207"/>
    <w:multiLevelType w:val="hybridMultilevel"/>
    <w:tmpl w:val="2910B32E"/>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C343233"/>
    <w:multiLevelType w:val="hybridMultilevel"/>
    <w:tmpl w:val="A0AA1E40"/>
    <w:lvl w:ilvl="0" w:tplc="D0888322">
      <w:start w:val="1"/>
      <w:numFmt w:val="decimal"/>
      <w:lvlText w:val="%1."/>
      <w:lvlJc w:val="left"/>
      <w:pPr>
        <w:ind w:left="720" w:hanging="360"/>
      </w:pPr>
      <w:rPr>
        <w:rFonts w:ascii="Myriad Pro Cond" w:hAnsi="Myriad Pro Cond"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F757CBB"/>
    <w:multiLevelType w:val="hybridMultilevel"/>
    <w:tmpl w:val="37EE0294"/>
    <w:lvl w:ilvl="0" w:tplc="5FDE565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9"/>
  </w:num>
  <w:num w:numId="2">
    <w:abstractNumId w:val="32"/>
  </w:num>
  <w:num w:numId="3">
    <w:abstractNumId w:val="34"/>
  </w:num>
  <w:num w:numId="4">
    <w:abstractNumId w:val="8"/>
  </w:num>
  <w:num w:numId="5">
    <w:abstractNumId w:val="6"/>
  </w:num>
  <w:num w:numId="6">
    <w:abstractNumId w:val="17"/>
  </w:num>
  <w:num w:numId="7">
    <w:abstractNumId w:val="16"/>
  </w:num>
  <w:num w:numId="8">
    <w:abstractNumId w:val="12"/>
  </w:num>
  <w:num w:numId="9">
    <w:abstractNumId w:val="25"/>
  </w:num>
  <w:num w:numId="10">
    <w:abstractNumId w:val="35"/>
  </w:num>
  <w:num w:numId="11">
    <w:abstractNumId w:val="28"/>
  </w:num>
  <w:num w:numId="12">
    <w:abstractNumId w:val="13"/>
  </w:num>
  <w:num w:numId="13">
    <w:abstractNumId w:val="11"/>
  </w:num>
  <w:num w:numId="14">
    <w:abstractNumId w:val="36"/>
  </w:num>
  <w:num w:numId="15">
    <w:abstractNumId w:val="27"/>
  </w:num>
  <w:num w:numId="16">
    <w:abstractNumId w:val="10"/>
  </w:num>
  <w:num w:numId="17">
    <w:abstractNumId w:val="22"/>
  </w:num>
  <w:num w:numId="18">
    <w:abstractNumId w:val="31"/>
  </w:num>
  <w:num w:numId="19">
    <w:abstractNumId w:val="5"/>
  </w:num>
  <w:num w:numId="20">
    <w:abstractNumId w:val="18"/>
  </w:num>
  <w:num w:numId="21">
    <w:abstractNumId w:val="14"/>
  </w:num>
  <w:num w:numId="22">
    <w:abstractNumId w:val="24"/>
  </w:num>
  <w:num w:numId="23">
    <w:abstractNumId w:val="4"/>
  </w:num>
  <w:num w:numId="24">
    <w:abstractNumId w:val="37"/>
  </w:num>
  <w:num w:numId="25">
    <w:abstractNumId w:val="2"/>
  </w:num>
  <w:num w:numId="26">
    <w:abstractNumId w:val="15"/>
  </w:num>
  <w:num w:numId="27">
    <w:abstractNumId w:val="7"/>
  </w:num>
  <w:num w:numId="28">
    <w:abstractNumId w:val="26"/>
  </w:num>
  <w:num w:numId="29">
    <w:abstractNumId w:val="3"/>
  </w:num>
  <w:num w:numId="30">
    <w:abstractNumId w:val="33"/>
  </w:num>
  <w:num w:numId="31">
    <w:abstractNumId w:val="1"/>
  </w:num>
  <w:num w:numId="32">
    <w:abstractNumId w:val="29"/>
  </w:num>
  <w:num w:numId="33">
    <w:abstractNumId w:val="19"/>
  </w:num>
  <w:num w:numId="34">
    <w:abstractNumId w:val="0"/>
  </w:num>
  <w:num w:numId="35">
    <w:abstractNumId w:val="30"/>
  </w:num>
  <w:num w:numId="36">
    <w:abstractNumId w:val="23"/>
  </w:num>
  <w:num w:numId="37">
    <w:abstractNumId w:val="20"/>
  </w:num>
  <w:num w:numId="38">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hdrShapeDefaults>
    <o:shapedefaults v:ext="edit" spidmax="84993">
      <o:colormenu v:ext="edit" fillcolor="none" strokecolor="none [2408]"/>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982"/>
    <w:rsid w:val="000001D6"/>
    <w:rsid w:val="00000284"/>
    <w:rsid w:val="000004D3"/>
    <w:rsid w:val="00000552"/>
    <w:rsid w:val="00007767"/>
    <w:rsid w:val="00007C75"/>
    <w:rsid w:val="000125A1"/>
    <w:rsid w:val="0001422F"/>
    <w:rsid w:val="000155DD"/>
    <w:rsid w:val="000161EF"/>
    <w:rsid w:val="0001723C"/>
    <w:rsid w:val="00017592"/>
    <w:rsid w:val="00017B69"/>
    <w:rsid w:val="000202AD"/>
    <w:rsid w:val="00020B7F"/>
    <w:rsid w:val="00020E88"/>
    <w:rsid w:val="00021A4C"/>
    <w:rsid w:val="00022028"/>
    <w:rsid w:val="00022C1A"/>
    <w:rsid w:val="00023443"/>
    <w:rsid w:val="000239F2"/>
    <w:rsid w:val="00023C19"/>
    <w:rsid w:val="000242D6"/>
    <w:rsid w:val="0002480A"/>
    <w:rsid w:val="00025A89"/>
    <w:rsid w:val="00027161"/>
    <w:rsid w:val="0002724B"/>
    <w:rsid w:val="000273AC"/>
    <w:rsid w:val="00030FBB"/>
    <w:rsid w:val="00031BC0"/>
    <w:rsid w:val="00031F91"/>
    <w:rsid w:val="00032769"/>
    <w:rsid w:val="000349EE"/>
    <w:rsid w:val="000353DE"/>
    <w:rsid w:val="00036014"/>
    <w:rsid w:val="00037B2C"/>
    <w:rsid w:val="00037E7E"/>
    <w:rsid w:val="00041C0E"/>
    <w:rsid w:val="00041D01"/>
    <w:rsid w:val="000442B9"/>
    <w:rsid w:val="000451F5"/>
    <w:rsid w:val="00046732"/>
    <w:rsid w:val="0004700D"/>
    <w:rsid w:val="00047922"/>
    <w:rsid w:val="000516C8"/>
    <w:rsid w:val="00051E30"/>
    <w:rsid w:val="00055B77"/>
    <w:rsid w:val="00057519"/>
    <w:rsid w:val="000607ED"/>
    <w:rsid w:val="000619CF"/>
    <w:rsid w:val="00061D1D"/>
    <w:rsid w:val="00062953"/>
    <w:rsid w:val="00062A47"/>
    <w:rsid w:val="0006325B"/>
    <w:rsid w:val="00064091"/>
    <w:rsid w:val="0006550A"/>
    <w:rsid w:val="0006599F"/>
    <w:rsid w:val="0006793B"/>
    <w:rsid w:val="00067F59"/>
    <w:rsid w:val="00070BA1"/>
    <w:rsid w:val="00071569"/>
    <w:rsid w:val="000718B1"/>
    <w:rsid w:val="0007376E"/>
    <w:rsid w:val="0007500D"/>
    <w:rsid w:val="0007542B"/>
    <w:rsid w:val="00075C34"/>
    <w:rsid w:val="00076DA6"/>
    <w:rsid w:val="000770DC"/>
    <w:rsid w:val="0007743E"/>
    <w:rsid w:val="00077535"/>
    <w:rsid w:val="0007774A"/>
    <w:rsid w:val="00077993"/>
    <w:rsid w:val="00080C1E"/>
    <w:rsid w:val="0008113F"/>
    <w:rsid w:val="00082AED"/>
    <w:rsid w:val="00084470"/>
    <w:rsid w:val="000850DC"/>
    <w:rsid w:val="00085FAA"/>
    <w:rsid w:val="00086CB7"/>
    <w:rsid w:val="00087279"/>
    <w:rsid w:val="0009126B"/>
    <w:rsid w:val="00092EC5"/>
    <w:rsid w:val="00093A06"/>
    <w:rsid w:val="0009414B"/>
    <w:rsid w:val="00094742"/>
    <w:rsid w:val="00094AE4"/>
    <w:rsid w:val="00094CDB"/>
    <w:rsid w:val="000950DE"/>
    <w:rsid w:val="000A171F"/>
    <w:rsid w:val="000A218F"/>
    <w:rsid w:val="000A21CF"/>
    <w:rsid w:val="000A21DE"/>
    <w:rsid w:val="000A337B"/>
    <w:rsid w:val="000A407A"/>
    <w:rsid w:val="000A732E"/>
    <w:rsid w:val="000A77CF"/>
    <w:rsid w:val="000A7D77"/>
    <w:rsid w:val="000B0C6D"/>
    <w:rsid w:val="000B15F3"/>
    <w:rsid w:val="000B1639"/>
    <w:rsid w:val="000B17CE"/>
    <w:rsid w:val="000B4426"/>
    <w:rsid w:val="000B4833"/>
    <w:rsid w:val="000B57BB"/>
    <w:rsid w:val="000B5A2B"/>
    <w:rsid w:val="000B658A"/>
    <w:rsid w:val="000B73B7"/>
    <w:rsid w:val="000C416C"/>
    <w:rsid w:val="000C5E6B"/>
    <w:rsid w:val="000C6E13"/>
    <w:rsid w:val="000C79F4"/>
    <w:rsid w:val="000C7C5C"/>
    <w:rsid w:val="000D0A3B"/>
    <w:rsid w:val="000D25A6"/>
    <w:rsid w:val="000D3A11"/>
    <w:rsid w:val="000D4007"/>
    <w:rsid w:val="000D534C"/>
    <w:rsid w:val="000D6A7D"/>
    <w:rsid w:val="000D7068"/>
    <w:rsid w:val="000E0DF6"/>
    <w:rsid w:val="000E165F"/>
    <w:rsid w:val="000E3087"/>
    <w:rsid w:val="000E58F1"/>
    <w:rsid w:val="000E5D8E"/>
    <w:rsid w:val="000E742F"/>
    <w:rsid w:val="000F023C"/>
    <w:rsid w:val="000F214D"/>
    <w:rsid w:val="000F2B23"/>
    <w:rsid w:val="000F3087"/>
    <w:rsid w:val="000F3560"/>
    <w:rsid w:val="000F3BD3"/>
    <w:rsid w:val="000F3C6F"/>
    <w:rsid w:val="000F435E"/>
    <w:rsid w:val="000F4BB4"/>
    <w:rsid w:val="000F5CF7"/>
    <w:rsid w:val="000F7D73"/>
    <w:rsid w:val="00100CBE"/>
    <w:rsid w:val="00101D58"/>
    <w:rsid w:val="0010242D"/>
    <w:rsid w:val="001037F6"/>
    <w:rsid w:val="001038C4"/>
    <w:rsid w:val="001062C4"/>
    <w:rsid w:val="001105C5"/>
    <w:rsid w:val="00110E43"/>
    <w:rsid w:val="00111D65"/>
    <w:rsid w:val="00112B9D"/>
    <w:rsid w:val="00113195"/>
    <w:rsid w:val="00114E22"/>
    <w:rsid w:val="00114F94"/>
    <w:rsid w:val="0011547D"/>
    <w:rsid w:val="00116B4E"/>
    <w:rsid w:val="0011766F"/>
    <w:rsid w:val="0012020D"/>
    <w:rsid w:val="00120789"/>
    <w:rsid w:val="001207EA"/>
    <w:rsid w:val="00121818"/>
    <w:rsid w:val="001228AC"/>
    <w:rsid w:val="001253DD"/>
    <w:rsid w:val="00126990"/>
    <w:rsid w:val="00126FAC"/>
    <w:rsid w:val="00127798"/>
    <w:rsid w:val="00131AD4"/>
    <w:rsid w:val="001334DA"/>
    <w:rsid w:val="001345A8"/>
    <w:rsid w:val="0013563F"/>
    <w:rsid w:val="00136028"/>
    <w:rsid w:val="001365AB"/>
    <w:rsid w:val="001365F5"/>
    <w:rsid w:val="00136A4E"/>
    <w:rsid w:val="00141684"/>
    <w:rsid w:val="00141C4D"/>
    <w:rsid w:val="001431F4"/>
    <w:rsid w:val="00144774"/>
    <w:rsid w:val="00144A23"/>
    <w:rsid w:val="00144DDA"/>
    <w:rsid w:val="00144E9C"/>
    <w:rsid w:val="001457E0"/>
    <w:rsid w:val="00145A96"/>
    <w:rsid w:val="00145E23"/>
    <w:rsid w:val="00147041"/>
    <w:rsid w:val="00147BA6"/>
    <w:rsid w:val="00152AD7"/>
    <w:rsid w:val="00152B70"/>
    <w:rsid w:val="00152F86"/>
    <w:rsid w:val="001539A7"/>
    <w:rsid w:val="00153E5F"/>
    <w:rsid w:val="00155553"/>
    <w:rsid w:val="00155E5F"/>
    <w:rsid w:val="001570FB"/>
    <w:rsid w:val="00160527"/>
    <w:rsid w:val="00160FB7"/>
    <w:rsid w:val="001616C0"/>
    <w:rsid w:val="00164E3B"/>
    <w:rsid w:val="001658F3"/>
    <w:rsid w:val="00165BE9"/>
    <w:rsid w:val="00167024"/>
    <w:rsid w:val="00167104"/>
    <w:rsid w:val="00170CD8"/>
    <w:rsid w:val="00173B02"/>
    <w:rsid w:val="00173BC4"/>
    <w:rsid w:val="001743A7"/>
    <w:rsid w:val="00174BEB"/>
    <w:rsid w:val="00175627"/>
    <w:rsid w:val="0017638B"/>
    <w:rsid w:val="00177F27"/>
    <w:rsid w:val="00181103"/>
    <w:rsid w:val="001811AA"/>
    <w:rsid w:val="00183A5E"/>
    <w:rsid w:val="00184029"/>
    <w:rsid w:val="001840A5"/>
    <w:rsid w:val="00185166"/>
    <w:rsid w:val="0018541A"/>
    <w:rsid w:val="00185583"/>
    <w:rsid w:val="00186B7E"/>
    <w:rsid w:val="00190C3B"/>
    <w:rsid w:val="00191CC5"/>
    <w:rsid w:val="00195F77"/>
    <w:rsid w:val="00196EBA"/>
    <w:rsid w:val="001A144D"/>
    <w:rsid w:val="001A1751"/>
    <w:rsid w:val="001A484D"/>
    <w:rsid w:val="001A5677"/>
    <w:rsid w:val="001A6269"/>
    <w:rsid w:val="001A6F54"/>
    <w:rsid w:val="001A7B4B"/>
    <w:rsid w:val="001A7E53"/>
    <w:rsid w:val="001B05E6"/>
    <w:rsid w:val="001B15FD"/>
    <w:rsid w:val="001B1EF8"/>
    <w:rsid w:val="001B2206"/>
    <w:rsid w:val="001B2C35"/>
    <w:rsid w:val="001B2C6B"/>
    <w:rsid w:val="001B591D"/>
    <w:rsid w:val="001B6A12"/>
    <w:rsid w:val="001B76B8"/>
    <w:rsid w:val="001B7C06"/>
    <w:rsid w:val="001C17B3"/>
    <w:rsid w:val="001C1A72"/>
    <w:rsid w:val="001C2C27"/>
    <w:rsid w:val="001C381C"/>
    <w:rsid w:val="001C4762"/>
    <w:rsid w:val="001C55AC"/>
    <w:rsid w:val="001C5B0A"/>
    <w:rsid w:val="001C7D27"/>
    <w:rsid w:val="001D0D1B"/>
    <w:rsid w:val="001D1065"/>
    <w:rsid w:val="001D3F8C"/>
    <w:rsid w:val="001D4900"/>
    <w:rsid w:val="001D553B"/>
    <w:rsid w:val="001D7476"/>
    <w:rsid w:val="001D774C"/>
    <w:rsid w:val="001E0DB3"/>
    <w:rsid w:val="001E1730"/>
    <w:rsid w:val="001E1866"/>
    <w:rsid w:val="001E1883"/>
    <w:rsid w:val="001E3480"/>
    <w:rsid w:val="001E3725"/>
    <w:rsid w:val="001E37FE"/>
    <w:rsid w:val="001E4404"/>
    <w:rsid w:val="001E4984"/>
    <w:rsid w:val="001E4D17"/>
    <w:rsid w:val="001E6CE6"/>
    <w:rsid w:val="001E6EC2"/>
    <w:rsid w:val="001E76C7"/>
    <w:rsid w:val="001E7D98"/>
    <w:rsid w:val="001F0382"/>
    <w:rsid w:val="001F075A"/>
    <w:rsid w:val="001F5B6D"/>
    <w:rsid w:val="001F6BD7"/>
    <w:rsid w:val="001F7AD7"/>
    <w:rsid w:val="00200881"/>
    <w:rsid w:val="0020150B"/>
    <w:rsid w:val="002018A5"/>
    <w:rsid w:val="00203E0F"/>
    <w:rsid w:val="002043CC"/>
    <w:rsid w:val="00204DB6"/>
    <w:rsid w:val="002054BF"/>
    <w:rsid w:val="00210B16"/>
    <w:rsid w:val="00211484"/>
    <w:rsid w:val="002141E2"/>
    <w:rsid w:val="00214B71"/>
    <w:rsid w:val="00215024"/>
    <w:rsid w:val="00215393"/>
    <w:rsid w:val="002177AA"/>
    <w:rsid w:val="00217A3D"/>
    <w:rsid w:val="00217D64"/>
    <w:rsid w:val="002212D5"/>
    <w:rsid w:val="00221D72"/>
    <w:rsid w:val="00222726"/>
    <w:rsid w:val="00223E0E"/>
    <w:rsid w:val="002247F0"/>
    <w:rsid w:val="0022531F"/>
    <w:rsid w:val="00225960"/>
    <w:rsid w:val="00226E1B"/>
    <w:rsid w:val="002314B6"/>
    <w:rsid w:val="002321FC"/>
    <w:rsid w:val="00233B06"/>
    <w:rsid w:val="00235776"/>
    <w:rsid w:val="00236A34"/>
    <w:rsid w:val="0023761B"/>
    <w:rsid w:val="00237DE1"/>
    <w:rsid w:val="002406E0"/>
    <w:rsid w:val="0024073D"/>
    <w:rsid w:val="00240920"/>
    <w:rsid w:val="00241C98"/>
    <w:rsid w:val="00243DC9"/>
    <w:rsid w:val="00245554"/>
    <w:rsid w:val="0025201B"/>
    <w:rsid w:val="00252F1E"/>
    <w:rsid w:val="0025348B"/>
    <w:rsid w:val="00254AB9"/>
    <w:rsid w:val="00254B4F"/>
    <w:rsid w:val="00256572"/>
    <w:rsid w:val="00257CDB"/>
    <w:rsid w:val="002615E5"/>
    <w:rsid w:val="002618FE"/>
    <w:rsid w:val="00262CAC"/>
    <w:rsid w:val="00263C99"/>
    <w:rsid w:val="00264C3C"/>
    <w:rsid w:val="002654EA"/>
    <w:rsid w:val="0026586E"/>
    <w:rsid w:val="002668E6"/>
    <w:rsid w:val="00273D65"/>
    <w:rsid w:val="00274EB0"/>
    <w:rsid w:val="00274F7D"/>
    <w:rsid w:val="00275153"/>
    <w:rsid w:val="002754DB"/>
    <w:rsid w:val="00275967"/>
    <w:rsid w:val="00275A7B"/>
    <w:rsid w:val="00275DAE"/>
    <w:rsid w:val="00276AD4"/>
    <w:rsid w:val="00276F34"/>
    <w:rsid w:val="00277281"/>
    <w:rsid w:val="002800F6"/>
    <w:rsid w:val="00280672"/>
    <w:rsid w:val="00280FAF"/>
    <w:rsid w:val="0028114E"/>
    <w:rsid w:val="00283981"/>
    <w:rsid w:val="002848D6"/>
    <w:rsid w:val="00286490"/>
    <w:rsid w:val="00286B3D"/>
    <w:rsid w:val="00287495"/>
    <w:rsid w:val="00287A52"/>
    <w:rsid w:val="00287B3A"/>
    <w:rsid w:val="002902CA"/>
    <w:rsid w:val="0029066B"/>
    <w:rsid w:val="00290933"/>
    <w:rsid w:val="002911D8"/>
    <w:rsid w:val="00291E64"/>
    <w:rsid w:val="00293193"/>
    <w:rsid w:val="00293480"/>
    <w:rsid w:val="00294B39"/>
    <w:rsid w:val="0029501F"/>
    <w:rsid w:val="002954D1"/>
    <w:rsid w:val="0029791D"/>
    <w:rsid w:val="002A09B6"/>
    <w:rsid w:val="002A0A00"/>
    <w:rsid w:val="002A2396"/>
    <w:rsid w:val="002A2CE4"/>
    <w:rsid w:val="002A3901"/>
    <w:rsid w:val="002A60CB"/>
    <w:rsid w:val="002B04B5"/>
    <w:rsid w:val="002B304D"/>
    <w:rsid w:val="002B350A"/>
    <w:rsid w:val="002B40AA"/>
    <w:rsid w:val="002B5F65"/>
    <w:rsid w:val="002B61C8"/>
    <w:rsid w:val="002B6248"/>
    <w:rsid w:val="002B79A6"/>
    <w:rsid w:val="002B7BE0"/>
    <w:rsid w:val="002C050B"/>
    <w:rsid w:val="002C2A8C"/>
    <w:rsid w:val="002C4DA4"/>
    <w:rsid w:val="002C6C20"/>
    <w:rsid w:val="002C7FD8"/>
    <w:rsid w:val="002D10B2"/>
    <w:rsid w:val="002D153C"/>
    <w:rsid w:val="002D15D3"/>
    <w:rsid w:val="002D2A77"/>
    <w:rsid w:val="002D3E9B"/>
    <w:rsid w:val="002D5B49"/>
    <w:rsid w:val="002D74AF"/>
    <w:rsid w:val="002D753C"/>
    <w:rsid w:val="002D7B30"/>
    <w:rsid w:val="002E01AF"/>
    <w:rsid w:val="002E03AD"/>
    <w:rsid w:val="002E0867"/>
    <w:rsid w:val="002E58A2"/>
    <w:rsid w:val="002E5FA5"/>
    <w:rsid w:val="002E63F7"/>
    <w:rsid w:val="002E6759"/>
    <w:rsid w:val="002E6C2C"/>
    <w:rsid w:val="002F0049"/>
    <w:rsid w:val="002F2C58"/>
    <w:rsid w:val="002F2C5F"/>
    <w:rsid w:val="002F368F"/>
    <w:rsid w:val="002F4938"/>
    <w:rsid w:val="002F4D6E"/>
    <w:rsid w:val="002F4FA9"/>
    <w:rsid w:val="002F5325"/>
    <w:rsid w:val="002F5587"/>
    <w:rsid w:val="002F740F"/>
    <w:rsid w:val="002F7618"/>
    <w:rsid w:val="00300950"/>
    <w:rsid w:val="00301A99"/>
    <w:rsid w:val="00301AAD"/>
    <w:rsid w:val="00303661"/>
    <w:rsid w:val="00305070"/>
    <w:rsid w:val="00307983"/>
    <w:rsid w:val="00313575"/>
    <w:rsid w:val="00314D63"/>
    <w:rsid w:val="003155E3"/>
    <w:rsid w:val="00315725"/>
    <w:rsid w:val="00315895"/>
    <w:rsid w:val="0031658B"/>
    <w:rsid w:val="00317880"/>
    <w:rsid w:val="003206E3"/>
    <w:rsid w:val="003209AF"/>
    <w:rsid w:val="00320FDE"/>
    <w:rsid w:val="00321490"/>
    <w:rsid w:val="00322DB2"/>
    <w:rsid w:val="00323D14"/>
    <w:rsid w:val="0033347A"/>
    <w:rsid w:val="00334683"/>
    <w:rsid w:val="00334DC8"/>
    <w:rsid w:val="0033660E"/>
    <w:rsid w:val="003369A3"/>
    <w:rsid w:val="003372F9"/>
    <w:rsid w:val="00337433"/>
    <w:rsid w:val="0034120B"/>
    <w:rsid w:val="00341C1F"/>
    <w:rsid w:val="003439CE"/>
    <w:rsid w:val="00344CF5"/>
    <w:rsid w:val="0034578F"/>
    <w:rsid w:val="00346210"/>
    <w:rsid w:val="00346242"/>
    <w:rsid w:val="00346F9C"/>
    <w:rsid w:val="00350C41"/>
    <w:rsid w:val="00351169"/>
    <w:rsid w:val="003521CE"/>
    <w:rsid w:val="0035291A"/>
    <w:rsid w:val="00353483"/>
    <w:rsid w:val="00354513"/>
    <w:rsid w:val="003549BE"/>
    <w:rsid w:val="00354AF2"/>
    <w:rsid w:val="003550D7"/>
    <w:rsid w:val="003555E8"/>
    <w:rsid w:val="00356424"/>
    <w:rsid w:val="0035676C"/>
    <w:rsid w:val="00356DB1"/>
    <w:rsid w:val="00357A23"/>
    <w:rsid w:val="00357A2A"/>
    <w:rsid w:val="00357F1C"/>
    <w:rsid w:val="0036056E"/>
    <w:rsid w:val="0036268D"/>
    <w:rsid w:val="00364AEF"/>
    <w:rsid w:val="00365451"/>
    <w:rsid w:val="003656AE"/>
    <w:rsid w:val="003657F0"/>
    <w:rsid w:val="003670CC"/>
    <w:rsid w:val="00372225"/>
    <w:rsid w:val="00372881"/>
    <w:rsid w:val="00380246"/>
    <w:rsid w:val="0038206D"/>
    <w:rsid w:val="00382F9E"/>
    <w:rsid w:val="003834B6"/>
    <w:rsid w:val="0038434F"/>
    <w:rsid w:val="00384908"/>
    <w:rsid w:val="00384AB1"/>
    <w:rsid w:val="003855F1"/>
    <w:rsid w:val="00386691"/>
    <w:rsid w:val="003873E8"/>
    <w:rsid w:val="003904A3"/>
    <w:rsid w:val="00390654"/>
    <w:rsid w:val="003931DA"/>
    <w:rsid w:val="0039394A"/>
    <w:rsid w:val="00393AFC"/>
    <w:rsid w:val="00394411"/>
    <w:rsid w:val="00394F89"/>
    <w:rsid w:val="003962AD"/>
    <w:rsid w:val="0039659F"/>
    <w:rsid w:val="0039673A"/>
    <w:rsid w:val="00396CDA"/>
    <w:rsid w:val="003A0FAB"/>
    <w:rsid w:val="003A2552"/>
    <w:rsid w:val="003A344A"/>
    <w:rsid w:val="003A6855"/>
    <w:rsid w:val="003B0311"/>
    <w:rsid w:val="003B2008"/>
    <w:rsid w:val="003B2A8D"/>
    <w:rsid w:val="003B3BA0"/>
    <w:rsid w:val="003B3F66"/>
    <w:rsid w:val="003B40B6"/>
    <w:rsid w:val="003B4549"/>
    <w:rsid w:val="003B478B"/>
    <w:rsid w:val="003B60CF"/>
    <w:rsid w:val="003B61D3"/>
    <w:rsid w:val="003B6306"/>
    <w:rsid w:val="003C1929"/>
    <w:rsid w:val="003C1951"/>
    <w:rsid w:val="003C20B3"/>
    <w:rsid w:val="003C26F1"/>
    <w:rsid w:val="003C3F4C"/>
    <w:rsid w:val="003C59B4"/>
    <w:rsid w:val="003C6983"/>
    <w:rsid w:val="003C73E8"/>
    <w:rsid w:val="003C7D84"/>
    <w:rsid w:val="003D1EF8"/>
    <w:rsid w:val="003D2ACF"/>
    <w:rsid w:val="003D3C04"/>
    <w:rsid w:val="003D5C6E"/>
    <w:rsid w:val="003D7383"/>
    <w:rsid w:val="003D7BFE"/>
    <w:rsid w:val="003E06F8"/>
    <w:rsid w:val="003E08D1"/>
    <w:rsid w:val="003E14A9"/>
    <w:rsid w:val="003E190B"/>
    <w:rsid w:val="003E29B3"/>
    <w:rsid w:val="003E49BF"/>
    <w:rsid w:val="003E4A5A"/>
    <w:rsid w:val="003E7859"/>
    <w:rsid w:val="003E7B34"/>
    <w:rsid w:val="003F2876"/>
    <w:rsid w:val="003F4238"/>
    <w:rsid w:val="003F5F3F"/>
    <w:rsid w:val="003F6792"/>
    <w:rsid w:val="003F68B3"/>
    <w:rsid w:val="003F723C"/>
    <w:rsid w:val="00400481"/>
    <w:rsid w:val="004015FC"/>
    <w:rsid w:val="00401B9E"/>
    <w:rsid w:val="00403A6A"/>
    <w:rsid w:val="00403B2C"/>
    <w:rsid w:val="00405293"/>
    <w:rsid w:val="0040603B"/>
    <w:rsid w:val="0040616A"/>
    <w:rsid w:val="00407329"/>
    <w:rsid w:val="00407D73"/>
    <w:rsid w:val="0041150E"/>
    <w:rsid w:val="00414708"/>
    <w:rsid w:val="00414905"/>
    <w:rsid w:val="004160D6"/>
    <w:rsid w:val="00416E00"/>
    <w:rsid w:val="004178E6"/>
    <w:rsid w:val="00417C88"/>
    <w:rsid w:val="00417D3B"/>
    <w:rsid w:val="00417D91"/>
    <w:rsid w:val="00421739"/>
    <w:rsid w:val="00421B17"/>
    <w:rsid w:val="004220BC"/>
    <w:rsid w:val="00424093"/>
    <w:rsid w:val="004250B2"/>
    <w:rsid w:val="0042546C"/>
    <w:rsid w:val="004261AB"/>
    <w:rsid w:val="00427399"/>
    <w:rsid w:val="004277D3"/>
    <w:rsid w:val="00427BAF"/>
    <w:rsid w:val="00430098"/>
    <w:rsid w:val="00430870"/>
    <w:rsid w:val="00430FA0"/>
    <w:rsid w:val="00431707"/>
    <w:rsid w:val="00432332"/>
    <w:rsid w:val="004326BD"/>
    <w:rsid w:val="00432D12"/>
    <w:rsid w:val="00432F17"/>
    <w:rsid w:val="00433199"/>
    <w:rsid w:val="00435075"/>
    <w:rsid w:val="004356CF"/>
    <w:rsid w:val="004357C2"/>
    <w:rsid w:val="00435E7E"/>
    <w:rsid w:val="00436A17"/>
    <w:rsid w:val="00437B1F"/>
    <w:rsid w:val="00440537"/>
    <w:rsid w:val="004406C4"/>
    <w:rsid w:val="00440A0F"/>
    <w:rsid w:val="00442454"/>
    <w:rsid w:val="004426B9"/>
    <w:rsid w:val="00442C06"/>
    <w:rsid w:val="0044424F"/>
    <w:rsid w:val="00444CDB"/>
    <w:rsid w:val="00446BCE"/>
    <w:rsid w:val="00447BEE"/>
    <w:rsid w:val="00452191"/>
    <w:rsid w:val="00452265"/>
    <w:rsid w:val="004538C7"/>
    <w:rsid w:val="00453B8F"/>
    <w:rsid w:val="004570BA"/>
    <w:rsid w:val="004607E2"/>
    <w:rsid w:val="00463077"/>
    <w:rsid w:val="0046386D"/>
    <w:rsid w:val="00463FED"/>
    <w:rsid w:val="00466CC4"/>
    <w:rsid w:val="004701B0"/>
    <w:rsid w:val="00471366"/>
    <w:rsid w:val="00471F9D"/>
    <w:rsid w:val="004737D5"/>
    <w:rsid w:val="00474F52"/>
    <w:rsid w:val="004755A3"/>
    <w:rsid w:val="00480566"/>
    <w:rsid w:val="00480589"/>
    <w:rsid w:val="00482648"/>
    <w:rsid w:val="004837B1"/>
    <w:rsid w:val="0048441E"/>
    <w:rsid w:val="0049127A"/>
    <w:rsid w:val="00493D12"/>
    <w:rsid w:val="00494102"/>
    <w:rsid w:val="004968F6"/>
    <w:rsid w:val="00497B45"/>
    <w:rsid w:val="004A0C29"/>
    <w:rsid w:val="004A3966"/>
    <w:rsid w:val="004A5BA7"/>
    <w:rsid w:val="004A604F"/>
    <w:rsid w:val="004A7205"/>
    <w:rsid w:val="004B1800"/>
    <w:rsid w:val="004B28CA"/>
    <w:rsid w:val="004B2E79"/>
    <w:rsid w:val="004B3347"/>
    <w:rsid w:val="004B352B"/>
    <w:rsid w:val="004B4E00"/>
    <w:rsid w:val="004B6E22"/>
    <w:rsid w:val="004B717F"/>
    <w:rsid w:val="004B7457"/>
    <w:rsid w:val="004B7D64"/>
    <w:rsid w:val="004B7DF0"/>
    <w:rsid w:val="004C0857"/>
    <w:rsid w:val="004C565F"/>
    <w:rsid w:val="004C683E"/>
    <w:rsid w:val="004C7C66"/>
    <w:rsid w:val="004C7EF9"/>
    <w:rsid w:val="004D04C2"/>
    <w:rsid w:val="004D0CAD"/>
    <w:rsid w:val="004D1F54"/>
    <w:rsid w:val="004D2226"/>
    <w:rsid w:val="004D5095"/>
    <w:rsid w:val="004D593A"/>
    <w:rsid w:val="004D6813"/>
    <w:rsid w:val="004D69BE"/>
    <w:rsid w:val="004D73AE"/>
    <w:rsid w:val="004D7821"/>
    <w:rsid w:val="004E04B8"/>
    <w:rsid w:val="004E082E"/>
    <w:rsid w:val="004E0DB6"/>
    <w:rsid w:val="004E1CCD"/>
    <w:rsid w:val="004E2F97"/>
    <w:rsid w:val="004E37D0"/>
    <w:rsid w:val="004E5AE6"/>
    <w:rsid w:val="004E5F64"/>
    <w:rsid w:val="004E6042"/>
    <w:rsid w:val="004E6690"/>
    <w:rsid w:val="004E6D06"/>
    <w:rsid w:val="004F05F5"/>
    <w:rsid w:val="004F305B"/>
    <w:rsid w:val="004F306E"/>
    <w:rsid w:val="004F5A49"/>
    <w:rsid w:val="004F6055"/>
    <w:rsid w:val="004F6435"/>
    <w:rsid w:val="004F66FD"/>
    <w:rsid w:val="004F6734"/>
    <w:rsid w:val="0050152E"/>
    <w:rsid w:val="00502ADE"/>
    <w:rsid w:val="00503211"/>
    <w:rsid w:val="00503612"/>
    <w:rsid w:val="005045B4"/>
    <w:rsid w:val="00504816"/>
    <w:rsid w:val="00504AE3"/>
    <w:rsid w:val="00504C3C"/>
    <w:rsid w:val="0050567D"/>
    <w:rsid w:val="00505AB8"/>
    <w:rsid w:val="00506065"/>
    <w:rsid w:val="00507712"/>
    <w:rsid w:val="005142F1"/>
    <w:rsid w:val="00514F41"/>
    <w:rsid w:val="0051586C"/>
    <w:rsid w:val="00515DC6"/>
    <w:rsid w:val="00515E0E"/>
    <w:rsid w:val="00516C4B"/>
    <w:rsid w:val="00516F51"/>
    <w:rsid w:val="00520F83"/>
    <w:rsid w:val="005218BE"/>
    <w:rsid w:val="00521C6E"/>
    <w:rsid w:val="00522187"/>
    <w:rsid w:val="005254A1"/>
    <w:rsid w:val="00525979"/>
    <w:rsid w:val="00525D91"/>
    <w:rsid w:val="00526F3B"/>
    <w:rsid w:val="00530F14"/>
    <w:rsid w:val="00530F34"/>
    <w:rsid w:val="0053175D"/>
    <w:rsid w:val="00531B19"/>
    <w:rsid w:val="0053280F"/>
    <w:rsid w:val="00533360"/>
    <w:rsid w:val="005337A1"/>
    <w:rsid w:val="00533EF8"/>
    <w:rsid w:val="005348D0"/>
    <w:rsid w:val="00536090"/>
    <w:rsid w:val="005364FA"/>
    <w:rsid w:val="00537586"/>
    <w:rsid w:val="0053775A"/>
    <w:rsid w:val="0054151C"/>
    <w:rsid w:val="00543F6A"/>
    <w:rsid w:val="00544277"/>
    <w:rsid w:val="00544558"/>
    <w:rsid w:val="00544BD0"/>
    <w:rsid w:val="00544EDB"/>
    <w:rsid w:val="005454DF"/>
    <w:rsid w:val="00545A72"/>
    <w:rsid w:val="00545D9B"/>
    <w:rsid w:val="0055168E"/>
    <w:rsid w:val="005530CB"/>
    <w:rsid w:val="00553B05"/>
    <w:rsid w:val="00557381"/>
    <w:rsid w:val="00557617"/>
    <w:rsid w:val="005614C4"/>
    <w:rsid w:val="00562094"/>
    <w:rsid w:val="005624A6"/>
    <w:rsid w:val="00562698"/>
    <w:rsid w:val="00562EFB"/>
    <w:rsid w:val="005637D0"/>
    <w:rsid w:val="00564104"/>
    <w:rsid w:val="0056478E"/>
    <w:rsid w:val="00565579"/>
    <w:rsid w:val="005662BD"/>
    <w:rsid w:val="0056655F"/>
    <w:rsid w:val="00567803"/>
    <w:rsid w:val="005721AC"/>
    <w:rsid w:val="00572327"/>
    <w:rsid w:val="00573093"/>
    <w:rsid w:val="005737CF"/>
    <w:rsid w:val="005738D1"/>
    <w:rsid w:val="00573C4D"/>
    <w:rsid w:val="00574088"/>
    <w:rsid w:val="0057433F"/>
    <w:rsid w:val="005745D5"/>
    <w:rsid w:val="005748E9"/>
    <w:rsid w:val="00574D02"/>
    <w:rsid w:val="00575B1A"/>
    <w:rsid w:val="00576239"/>
    <w:rsid w:val="00576CA8"/>
    <w:rsid w:val="0058073E"/>
    <w:rsid w:val="00581817"/>
    <w:rsid w:val="005821A9"/>
    <w:rsid w:val="00583BB8"/>
    <w:rsid w:val="00583C19"/>
    <w:rsid w:val="005852E0"/>
    <w:rsid w:val="00586C8A"/>
    <w:rsid w:val="00587A73"/>
    <w:rsid w:val="00590B46"/>
    <w:rsid w:val="00591A2F"/>
    <w:rsid w:val="0059405A"/>
    <w:rsid w:val="0059425F"/>
    <w:rsid w:val="00594501"/>
    <w:rsid w:val="00594BEE"/>
    <w:rsid w:val="00595E15"/>
    <w:rsid w:val="005A0555"/>
    <w:rsid w:val="005A22D8"/>
    <w:rsid w:val="005A3D9D"/>
    <w:rsid w:val="005A4671"/>
    <w:rsid w:val="005B1B51"/>
    <w:rsid w:val="005B1D0C"/>
    <w:rsid w:val="005B2060"/>
    <w:rsid w:val="005B37BF"/>
    <w:rsid w:val="005B40A8"/>
    <w:rsid w:val="005B49BC"/>
    <w:rsid w:val="005B4D7A"/>
    <w:rsid w:val="005B509F"/>
    <w:rsid w:val="005B5917"/>
    <w:rsid w:val="005B5BB0"/>
    <w:rsid w:val="005B70DC"/>
    <w:rsid w:val="005B7F42"/>
    <w:rsid w:val="005C007B"/>
    <w:rsid w:val="005C00C6"/>
    <w:rsid w:val="005C077B"/>
    <w:rsid w:val="005C08D0"/>
    <w:rsid w:val="005C250D"/>
    <w:rsid w:val="005C2726"/>
    <w:rsid w:val="005C2F81"/>
    <w:rsid w:val="005C3A58"/>
    <w:rsid w:val="005C5165"/>
    <w:rsid w:val="005C527F"/>
    <w:rsid w:val="005C6072"/>
    <w:rsid w:val="005C63CE"/>
    <w:rsid w:val="005C6CAD"/>
    <w:rsid w:val="005C7A5A"/>
    <w:rsid w:val="005D1690"/>
    <w:rsid w:val="005D2DDE"/>
    <w:rsid w:val="005D59A6"/>
    <w:rsid w:val="005D5FD3"/>
    <w:rsid w:val="005E014A"/>
    <w:rsid w:val="005E201E"/>
    <w:rsid w:val="005E3CC3"/>
    <w:rsid w:val="005E4FA4"/>
    <w:rsid w:val="005E6263"/>
    <w:rsid w:val="005E692B"/>
    <w:rsid w:val="005F00D8"/>
    <w:rsid w:val="005F2AEA"/>
    <w:rsid w:val="005F2CB1"/>
    <w:rsid w:val="005F4F51"/>
    <w:rsid w:val="005F577C"/>
    <w:rsid w:val="005F5BE9"/>
    <w:rsid w:val="00600428"/>
    <w:rsid w:val="00601091"/>
    <w:rsid w:val="006018CB"/>
    <w:rsid w:val="006028A6"/>
    <w:rsid w:val="00606460"/>
    <w:rsid w:val="00606C12"/>
    <w:rsid w:val="00606DC2"/>
    <w:rsid w:val="00607115"/>
    <w:rsid w:val="006073B0"/>
    <w:rsid w:val="00607E4E"/>
    <w:rsid w:val="00610631"/>
    <w:rsid w:val="00611447"/>
    <w:rsid w:val="00612A06"/>
    <w:rsid w:val="00614FB2"/>
    <w:rsid w:val="00615863"/>
    <w:rsid w:val="00617ECC"/>
    <w:rsid w:val="00620B95"/>
    <w:rsid w:val="00622E86"/>
    <w:rsid w:val="0062584F"/>
    <w:rsid w:val="00627C81"/>
    <w:rsid w:val="00630A00"/>
    <w:rsid w:val="0063157B"/>
    <w:rsid w:val="006320CF"/>
    <w:rsid w:val="00633235"/>
    <w:rsid w:val="00633E57"/>
    <w:rsid w:val="00634ACD"/>
    <w:rsid w:val="00635D42"/>
    <w:rsid w:val="00637CBF"/>
    <w:rsid w:val="00640144"/>
    <w:rsid w:val="0064103A"/>
    <w:rsid w:val="00641AF5"/>
    <w:rsid w:val="006425F4"/>
    <w:rsid w:val="006446E6"/>
    <w:rsid w:val="00645691"/>
    <w:rsid w:val="00646CD0"/>
    <w:rsid w:val="00647493"/>
    <w:rsid w:val="0065020F"/>
    <w:rsid w:val="00650D7C"/>
    <w:rsid w:val="006523B4"/>
    <w:rsid w:val="0065449E"/>
    <w:rsid w:val="00654BE0"/>
    <w:rsid w:val="00655998"/>
    <w:rsid w:val="00656902"/>
    <w:rsid w:val="00662AE4"/>
    <w:rsid w:val="00663189"/>
    <w:rsid w:val="00663404"/>
    <w:rsid w:val="00663C6A"/>
    <w:rsid w:val="00663F7E"/>
    <w:rsid w:val="006645A6"/>
    <w:rsid w:val="00664638"/>
    <w:rsid w:val="0066499B"/>
    <w:rsid w:val="00665EC4"/>
    <w:rsid w:val="00666E1D"/>
    <w:rsid w:val="00666F81"/>
    <w:rsid w:val="00667176"/>
    <w:rsid w:val="0067102C"/>
    <w:rsid w:val="0067487A"/>
    <w:rsid w:val="006756E7"/>
    <w:rsid w:val="00676F55"/>
    <w:rsid w:val="0068036C"/>
    <w:rsid w:val="00685A8C"/>
    <w:rsid w:val="00685DB9"/>
    <w:rsid w:val="0068674A"/>
    <w:rsid w:val="00690313"/>
    <w:rsid w:val="006910C6"/>
    <w:rsid w:val="00692318"/>
    <w:rsid w:val="00693526"/>
    <w:rsid w:val="00693870"/>
    <w:rsid w:val="006946B2"/>
    <w:rsid w:val="00696337"/>
    <w:rsid w:val="00696F50"/>
    <w:rsid w:val="00696FDA"/>
    <w:rsid w:val="006A114B"/>
    <w:rsid w:val="006A12F6"/>
    <w:rsid w:val="006A2DA6"/>
    <w:rsid w:val="006A2DFE"/>
    <w:rsid w:val="006A3BC3"/>
    <w:rsid w:val="006A4A5E"/>
    <w:rsid w:val="006A74DF"/>
    <w:rsid w:val="006A7BC5"/>
    <w:rsid w:val="006A7DE2"/>
    <w:rsid w:val="006B01FB"/>
    <w:rsid w:val="006B142D"/>
    <w:rsid w:val="006B1787"/>
    <w:rsid w:val="006B271B"/>
    <w:rsid w:val="006B345A"/>
    <w:rsid w:val="006B4464"/>
    <w:rsid w:val="006B4FBA"/>
    <w:rsid w:val="006B6DA3"/>
    <w:rsid w:val="006C0312"/>
    <w:rsid w:val="006C09C8"/>
    <w:rsid w:val="006C4EC5"/>
    <w:rsid w:val="006C4F35"/>
    <w:rsid w:val="006C70BC"/>
    <w:rsid w:val="006D283D"/>
    <w:rsid w:val="006D5BE9"/>
    <w:rsid w:val="006D65D5"/>
    <w:rsid w:val="006D6E76"/>
    <w:rsid w:val="006D6F0C"/>
    <w:rsid w:val="006D705B"/>
    <w:rsid w:val="006E0452"/>
    <w:rsid w:val="006E1279"/>
    <w:rsid w:val="006E451A"/>
    <w:rsid w:val="006E573E"/>
    <w:rsid w:val="006E596C"/>
    <w:rsid w:val="006E61BF"/>
    <w:rsid w:val="006F010B"/>
    <w:rsid w:val="006F2FF9"/>
    <w:rsid w:val="006F453C"/>
    <w:rsid w:val="006F4FE6"/>
    <w:rsid w:val="006F6283"/>
    <w:rsid w:val="006F7F88"/>
    <w:rsid w:val="006F7FC6"/>
    <w:rsid w:val="007002AA"/>
    <w:rsid w:val="00701108"/>
    <w:rsid w:val="0070272A"/>
    <w:rsid w:val="0070284B"/>
    <w:rsid w:val="00703482"/>
    <w:rsid w:val="007038A3"/>
    <w:rsid w:val="0070443C"/>
    <w:rsid w:val="007045A7"/>
    <w:rsid w:val="00704A60"/>
    <w:rsid w:val="0070550D"/>
    <w:rsid w:val="00707373"/>
    <w:rsid w:val="00710200"/>
    <w:rsid w:val="0071241E"/>
    <w:rsid w:val="00712A57"/>
    <w:rsid w:val="007131AB"/>
    <w:rsid w:val="00714808"/>
    <w:rsid w:val="007149B3"/>
    <w:rsid w:val="00715C64"/>
    <w:rsid w:val="007176F8"/>
    <w:rsid w:val="0072187E"/>
    <w:rsid w:val="00721F0E"/>
    <w:rsid w:val="007230F1"/>
    <w:rsid w:val="00724B89"/>
    <w:rsid w:val="00725470"/>
    <w:rsid w:val="00726812"/>
    <w:rsid w:val="00727312"/>
    <w:rsid w:val="007278CD"/>
    <w:rsid w:val="0073046F"/>
    <w:rsid w:val="00732E49"/>
    <w:rsid w:val="00733433"/>
    <w:rsid w:val="00734EEB"/>
    <w:rsid w:val="0073597D"/>
    <w:rsid w:val="00735A83"/>
    <w:rsid w:val="0073632E"/>
    <w:rsid w:val="00740F7B"/>
    <w:rsid w:val="007416A4"/>
    <w:rsid w:val="00742620"/>
    <w:rsid w:val="00742D26"/>
    <w:rsid w:val="00742E2F"/>
    <w:rsid w:val="00743838"/>
    <w:rsid w:val="00746CDC"/>
    <w:rsid w:val="00746F76"/>
    <w:rsid w:val="00747AA3"/>
    <w:rsid w:val="0075032F"/>
    <w:rsid w:val="00750893"/>
    <w:rsid w:val="00750977"/>
    <w:rsid w:val="007511A6"/>
    <w:rsid w:val="007513CA"/>
    <w:rsid w:val="00751FF5"/>
    <w:rsid w:val="0075293A"/>
    <w:rsid w:val="00753335"/>
    <w:rsid w:val="00753C10"/>
    <w:rsid w:val="007545F5"/>
    <w:rsid w:val="00755EE6"/>
    <w:rsid w:val="007561A8"/>
    <w:rsid w:val="00757402"/>
    <w:rsid w:val="007638A8"/>
    <w:rsid w:val="00765200"/>
    <w:rsid w:val="007662F5"/>
    <w:rsid w:val="0076632D"/>
    <w:rsid w:val="007663E2"/>
    <w:rsid w:val="00766D35"/>
    <w:rsid w:val="00770386"/>
    <w:rsid w:val="00770BA7"/>
    <w:rsid w:val="007715D3"/>
    <w:rsid w:val="00771CEE"/>
    <w:rsid w:val="00773F37"/>
    <w:rsid w:val="007742C8"/>
    <w:rsid w:val="00774724"/>
    <w:rsid w:val="007751E2"/>
    <w:rsid w:val="00777075"/>
    <w:rsid w:val="00783108"/>
    <w:rsid w:val="00784FEC"/>
    <w:rsid w:val="00785012"/>
    <w:rsid w:val="00785418"/>
    <w:rsid w:val="00786F72"/>
    <w:rsid w:val="00791B12"/>
    <w:rsid w:val="0079238D"/>
    <w:rsid w:val="0079682F"/>
    <w:rsid w:val="00796DF2"/>
    <w:rsid w:val="007A134A"/>
    <w:rsid w:val="007A1CED"/>
    <w:rsid w:val="007A33A4"/>
    <w:rsid w:val="007A36F0"/>
    <w:rsid w:val="007A444D"/>
    <w:rsid w:val="007A4CD8"/>
    <w:rsid w:val="007A743A"/>
    <w:rsid w:val="007B0CCD"/>
    <w:rsid w:val="007B172F"/>
    <w:rsid w:val="007B1EB0"/>
    <w:rsid w:val="007B24C3"/>
    <w:rsid w:val="007B35C3"/>
    <w:rsid w:val="007B381E"/>
    <w:rsid w:val="007B4AF2"/>
    <w:rsid w:val="007B4B5B"/>
    <w:rsid w:val="007B5B34"/>
    <w:rsid w:val="007B715A"/>
    <w:rsid w:val="007C133E"/>
    <w:rsid w:val="007C2861"/>
    <w:rsid w:val="007C2D05"/>
    <w:rsid w:val="007C5955"/>
    <w:rsid w:val="007C62CF"/>
    <w:rsid w:val="007C68E2"/>
    <w:rsid w:val="007C7301"/>
    <w:rsid w:val="007C78B5"/>
    <w:rsid w:val="007D32FA"/>
    <w:rsid w:val="007D3E78"/>
    <w:rsid w:val="007D4156"/>
    <w:rsid w:val="007D57C0"/>
    <w:rsid w:val="007D58E4"/>
    <w:rsid w:val="007D5CED"/>
    <w:rsid w:val="007D6859"/>
    <w:rsid w:val="007D7E67"/>
    <w:rsid w:val="007E2653"/>
    <w:rsid w:val="007E420F"/>
    <w:rsid w:val="007E4627"/>
    <w:rsid w:val="007E5CA9"/>
    <w:rsid w:val="007E7029"/>
    <w:rsid w:val="007E74BA"/>
    <w:rsid w:val="007F156D"/>
    <w:rsid w:val="007F3259"/>
    <w:rsid w:val="007F33CA"/>
    <w:rsid w:val="007F3426"/>
    <w:rsid w:val="007F3D24"/>
    <w:rsid w:val="007F5338"/>
    <w:rsid w:val="007F54BF"/>
    <w:rsid w:val="007F5E46"/>
    <w:rsid w:val="007F65CE"/>
    <w:rsid w:val="007F6884"/>
    <w:rsid w:val="007F6B33"/>
    <w:rsid w:val="007F73DC"/>
    <w:rsid w:val="007F7C83"/>
    <w:rsid w:val="007F7E15"/>
    <w:rsid w:val="008002B5"/>
    <w:rsid w:val="00800788"/>
    <w:rsid w:val="00800FFB"/>
    <w:rsid w:val="008022B3"/>
    <w:rsid w:val="00802E5B"/>
    <w:rsid w:val="00804C84"/>
    <w:rsid w:val="00805125"/>
    <w:rsid w:val="0080610C"/>
    <w:rsid w:val="008071BB"/>
    <w:rsid w:val="00807ECE"/>
    <w:rsid w:val="00812E29"/>
    <w:rsid w:val="00815A5D"/>
    <w:rsid w:val="00815F19"/>
    <w:rsid w:val="008161DC"/>
    <w:rsid w:val="00816BA2"/>
    <w:rsid w:val="00821459"/>
    <w:rsid w:val="00822328"/>
    <w:rsid w:val="008229CB"/>
    <w:rsid w:val="008233E6"/>
    <w:rsid w:val="00824814"/>
    <w:rsid w:val="00826772"/>
    <w:rsid w:val="008279C4"/>
    <w:rsid w:val="0083130A"/>
    <w:rsid w:val="00831B24"/>
    <w:rsid w:val="00832967"/>
    <w:rsid w:val="00832E7D"/>
    <w:rsid w:val="008344E6"/>
    <w:rsid w:val="00834AEA"/>
    <w:rsid w:val="00834D97"/>
    <w:rsid w:val="0083592C"/>
    <w:rsid w:val="0083616B"/>
    <w:rsid w:val="008441D2"/>
    <w:rsid w:val="00844D52"/>
    <w:rsid w:val="00845FB2"/>
    <w:rsid w:val="00846598"/>
    <w:rsid w:val="00846F0D"/>
    <w:rsid w:val="0084705D"/>
    <w:rsid w:val="008477D2"/>
    <w:rsid w:val="008479C6"/>
    <w:rsid w:val="008511ED"/>
    <w:rsid w:val="00852980"/>
    <w:rsid w:val="00852C95"/>
    <w:rsid w:val="008546DB"/>
    <w:rsid w:val="00854AD3"/>
    <w:rsid w:val="008557A0"/>
    <w:rsid w:val="008607E1"/>
    <w:rsid w:val="00861403"/>
    <w:rsid w:val="0086195F"/>
    <w:rsid w:val="00862859"/>
    <w:rsid w:val="00862B01"/>
    <w:rsid w:val="008641BE"/>
    <w:rsid w:val="0086518F"/>
    <w:rsid w:val="008662DF"/>
    <w:rsid w:val="0086665A"/>
    <w:rsid w:val="00866D0C"/>
    <w:rsid w:val="008678B1"/>
    <w:rsid w:val="00870776"/>
    <w:rsid w:val="00871062"/>
    <w:rsid w:val="0087270D"/>
    <w:rsid w:val="0087397A"/>
    <w:rsid w:val="00873CD1"/>
    <w:rsid w:val="00873DD2"/>
    <w:rsid w:val="00874091"/>
    <w:rsid w:val="00874E60"/>
    <w:rsid w:val="0087519B"/>
    <w:rsid w:val="0087556F"/>
    <w:rsid w:val="008763D7"/>
    <w:rsid w:val="00877923"/>
    <w:rsid w:val="00880772"/>
    <w:rsid w:val="008816A4"/>
    <w:rsid w:val="00882388"/>
    <w:rsid w:val="008827F1"/>
    <w:rsid w:val="00882B7F"/>
    <w:rsid w:val="00882FBF"/>
    <w:rsid w:val="00883080"/>
    <w:rsid w:val="00885574"/>
    <w:rsid w:val="00885987"/>
    <w:rsid w:val="00887B32"/>
    <w:rsid w:val="00887D9C"/>
    <w:rsid w:val="00890097"/>
    <w:rsid w:val="00890651"/>
    <w:rsid w:val="00891D9A"/>
    <w:rsid w:val="008938BB"/>
    <w:rsid w:val="008957E6"/>
    <w:rsid w:val="00895880"/>
    <w:rsid w:val="00896B62"/>
    <w:rsid w:val="008A0B76"/>
    <w:rsid w:val="008A0EEA"/>
    <w:rsid w:val="008A21DE"/>
    <w:rsid w:val="008A3683"/>
    <w:rsid w:val="008A645B"/>
    <w:rsid w:val="008B0233"/>
    <w:rsid w:val="008B0B6C"/>
    <w:rsid w:val="008B13E1"/>
    <w:rsid w:val="008B18FE"/>
    <w:rsid w:val="008B31B0"/>
    <w:rsid w:val="008B3E48"/>
    <w:rsid w:val="008B5E98"/>
    <w:rsid w:val="008B696C"/>
    <w:rsid w:val="008B6B9B"/>
    <w:rsid w:val="008B7BD0"/>
    <w:rsid w:val="008C0FA7"/>
    <w:rsid w:val="008C1388"/>
    <w:rsid w:val="008C2A49"/>
    <w:rsid w:val="008C3FE7"/>
    <w:rsid w:val="008C528B"/>
    <w:rsid w:val="008C6D92"/>
    <w:rsid w:val="008C6DC9"/>
    <w:rsid w:val="008D020D"/>
    <w:rsid w:val="008D12FA"/>
    <w:rsid w:val="008D33BE"/>
    <w:rsid w:val="008D3BA3"/>
    <w:rsid w:val="008D576B"/>
    <w:rsid w:val="008D5C49"/>
    <w:rsid w:val="008D5DF7"/>
    <w:rsid w:val="008D653E"/>
    <w:rsid w:val="008D6E03"/>
    <w:rsid w:val="008E12D9"/>
    <w:rsid w:val="008E30B5"/>
    <w:rsid w:val="008E46E7"/>
    <w:rsid w:val="008E5299"/>
    <w:rsid w:val="008E6F91"/>
    <w:rsid w:val="008F1AD9"/>
    <w:rsid w:val="008F23BC"/>
    <w:rsid w:val="008F3491"/>
    <w:rsid w:val="008F4292"/>
    <w:rsid w:val="008F4E5F"/>
    <w:rsid w:val="008F52EA"/>
    <w:rsid w:val="008F6414"/>
    <w:rsid w:val="008F67FC"/>
    <w:rsid w:val="008F72FF"/>
    <w:rsid w:val="00904C55"/>
    <w:rsid w:val="00905A45"/>
    <w:rsid w:val="00905BBD"/>
    <w:rsid w:val="00906A17"/>
    <w:rsid w:val="00906CE3"/>
    <w:rsid w:val="009102E4"/>
    <w:rsid w:val="0091041B"/>
    <w:rsid w:val="009115C2"/>
    <w:rsid w:val="00912038"/>
    <w:rsid w:val="009143F7"/>
    <w:rsid w:val="00915027"/>
    <w:rsid w:val="0091503A"/>
    <w:rsid w:val="00915BFE"/>
    <w:rsid w:val="00915DB9"/>
    <w:rsid w:val="00915F76"/>
    <w:rsid w:val="0091652E"/>
    <w:rsid w:val="00916668"/>
    <w:rsid w:val="00920D42"/>
    <w:rsid w:val="009210D1"/>
    <w:rsid w:val="0092537D"/>
    <w:rsid w:val="009265E2"/>
    <w:rsid w:val="00926DCE"/>
    <w:rsid w:val="00931616"/>
    <w:rsid w:val="0093172E"/>
    <w:rsid w:val="0093251E"/>
    <w:rsid w:val="00933C17"/>
    <w:rsid w:val="00936BBC"/>
    <w:rsid w:val="00937404"/>
    <w:rsid w:val="009376D7"/>
    <w:rsid w:val="0094033E"/>
    <w:rsid w:val="00941127"/>
    <w:rsid w:val="00944B40"/>
    <w:rsid w:val="00945401"/>
    <w:rsid w:val="00946380"/>
    <w:rsid w:val="00947DFA"/>
    <w:rsid w:val="009508EF"/>
    <w:rsid w:val="00951376"/>
    <w:rsid w:val="00952B3F"/>
    <w:rsid w:val="00952CED"/>
    <w:rsid w:val="00952EEE"/>
    <w:rsid w:val="00953068"/>
    <w:rsid w:val="00953CBB"/>
    <w:rsid w:val="00954ACC"/>
    <w:rsid w:val="00961122"/>
    <w:rsid w:val="00964283"/>
    <w:rsid w:val="00965C99"/>
    <w:rsid w:val="009720A6"/>
    <w:rsid w:val="00972FDC"/>
    <w:rsid w:val="00974243"/>
    <w:rsid w:val="00976553"/>
    <w:rsid w:val="009776BA"/>
    <w:rsid w:val="00977C84"/>
    <w:rsid w:val="009812AD"/>
    <w:rsid w:val="00981CCF"/>
    <w:rsid w:val="00982994"/>
    <w:rsid w:val="009837FB"/>
    <w:rsid w:val="00983E49"/>
    <w:rsid w:val="00985BA7"/>
    <w:rsid w:val="0098726B"/>
    <w:rsid w:val="009877AE"/>
    <w:rsid w:val="009909AC"/>
    <w:rsid w:val="00991500"/>
    <w:rsid w:val="009931DF"/>
    <w:rsid w:val="00993C28"/>
    <w:rsid w:val="00994562"/>
    <w:rsid w:val="00995DF4"/>
    <w:rsid w:val="00996392"/>
    <w:rsid w:val="00997E48"/>
    <w:rsid w:val="009A19CA"/>
    <w:rsid w:val="009A3883"/>
    <w:rsid w:val="009A3B48"/>
    <w:rsid w:val="009A48E0"/>
    <w:rsid w:val="009A56CF"/>
    <w:rsid w:val="009A6081"/>
    <w:rsid w:val="009A6A4E"/>
    <w:rsid w:val="009A7644"/>
    <w:rsid w:val="009B0342"/>
    <w:rsid w:val="009B0880"/>
    <w:rsid w:val="009B0BCB"/>
    <w:rsid w:val="009B0C73"/>
    <w:rsid w:val="009B132F"/>
    <w:rsid w:val="009B15A8"/>
    <w:rsid w:val="009B20A5"/>
    <w:rsid w:val="009B2BC9"/>
    <w:rsid w:val="009B2FC7"/>
    <w:rsid w:val="009B5911"/>
    <w:rsid w:val="009B61F6"/>
    <w:rsid w:val="009B7E23"/>
    <w:rsid w:val="009C1F19"/>
    <w:rsid w:val="009C21C6"/>
    <w:rsid w:val="009C310A"/>
    <w:rsid w:val="009C3384"/>
    <w:rsid w:val="009C4C53"/>
    <w:rsid w:val="009C56D2"/>
    <w:rsid w:val="009C612F"/>
    <w:rsid w:val="009C631A"/>
    <w:rsid w:val="009C7E7D"/>
    <w:rsid w:val="009D00E2"/>
    <w:rsid w:val="009D0127"/>
    <w:rsid w:val="009D1EF4"/>
    <w:rsid w:val="009D2D9D"/>
    <w:rsid w:val="009D4199"/>
    <w:rsid w:val="009D4781"/>
    <w:rsid w:val="009D75D3"/>
    <w:rsid w:val="009D7ABC"/>
    <w:rsid w:val="009E0507"/>
    <w:rsid w:val="009E12E9"/>
    <w:rsid w:val="009E1627"/>
    <w:rsid w:val="009E1686"/>
    <w:rsid w:val="009E274F"/>
    <w:rsid w:val="009E2A6D"/>
    <w:rsid w:val="009E3121"/>
    <w:rsid w:val="009E332D"/>
    <w:rsid w:val="009E3599"/>
    <w:rsid w:val="009E3D91"/>
    <w:rsid w:val="009E4558"/>
    <w:rsid w:val="009E4841"/>
    <w:rsid w:val="009E4DCB"/>
    <w:rsid w:val="009E796F"/>
    <w:rsid w:val="009F0AD6"/>
    <w:rsid w:val="009F0E9A"/>
    <w:rsid w:val="009F0EB1"/>
    <w:rsid w:val="009F1822"/>
    <w:rsid w:val="009F1DB5"/>
    <w:rsid w:val="009F3257"/>
    <w:rsid w:val="009F3954"/>
    <w:rsid w:val="009F4964"/>
    <w:rsid w:val="009F64C9"/>
    <w:rsid w:val="009F755D"/>
    <w:rsid w:val="00A00AE0"/>
    <w:rsid w:val="00A01C38"/>
    <w:rsid w:val="00A0233A"/>
    <w:rsid w:val="00A023FE"/>
    <w:rsid w:val="00A02B63"/>
    <w:rsid w:val="00A02C49"/>
    <w:rsid w:val="00A03E06"/>
    <w:rsid w:val="00A03F07"/>
    <w:rsid w:val="00A05160"/>
    <w:rsid w:val="00A05639"/>
    <w:rsid w:val="00A05749"/>
    <w:rsid w:val="00A05E7D"/>
    <w:rsid w:val="00A0617A"/>
    <w:rsid w:val="00A07528"/>
    <w:rsid w:val="00A07BD7"/>
    <w:rsid w:val="00A10CB1"/>
    <w:rsid w:val="00A112FD"/>
    <w:rsid w:val="00A1243D"/>
    <w:rsid w:val="00A12648"/>
    <w:rsid w:val="00A13445"/>
    <w:rsid w:val="00A13BDC"/>
    <w:rsid w:val="00A14104"/>
    <w:rsid w:val="00A162E6"/>
    <w:rsid w:val="00A16AF7"/>
    <w:rsid w:val="00A1742E"/>
    <w:rsid w:val="00A21DC6"/>
    <w:rsid w:val="00A22E69"/>
    <w:rsid w:val="00A23950"/>
    <w:rsid w:val="00A23F96"/>
    <w:rsid w:val="00A24D31"/>
    <w:rsid w:val="00A25877"/>
    <w:rsid w:val="00A25BA4"/>
    <w:rsid w:val="00A263E7"/>
    <w:rsid w:val="00A315B2"/>
    <w:rsid w:val="00A32087"/>
    <w:rsid w:val="00A3233F"/>
    <w:rsid w:val="00A34077"/>
    <w:rsid w:val="00A3563E"/>
    <w:rsid w:val="00A364D3"/>
    <w:rsid w:val="00A36584"/>
    <w:rsid w:val="00A405EF"/>
    <w:rsid w:val="00A407FE"/>
    <w:rsid w:val="00A408E4"/>
    <w:rsid w:val="00A432C1"/>
    <w:rsid w:val="00A43317"/>
    <w:rsid w:val="00A4366A"/>
    <w:rsid w:val="00A43D73"/>
    <w:rsid w:val="00A441CA"/>
    <w:rsid w:val="00A447BE"/>
    <w:rsid w:val="00A45065"/>
    <w:rsid w:val="00A47244"/>
    <w:rsid w:val="00A47D46"/>
    <w:rsid w:val="00A51A9B"/>
    <w:rsid w:val="00A52DEC"/>
    <w:rsid w:val="00A5401A"/>
    <w:rsid w:val="00A55AF4"/>
    <w:rsid w:val="00A625B0"/>
    <w:rsid w:val="00A64EAA"/>
    <w:rsid w:val="00A6535E"/>
    <w:rsid w:val="00A65C1B"/>
    <w:rsid w:val="00A6620B"/>
    <w:rsid w:val="00A67FCE"/>
    <w:rsid w:val="00A702BA"/>
    <w:rsid w:val="00A726FC"/>
    <w:rsid w:val="00A74B7E"/>
    <w:rsid w:val="00A75C1B"/>
    <w:rsid w:val="00A7748B"/>
    <w:rsid w:val="00A777C8"/>
    <w:rsid w:val="00A81AC7"/>
    <w:rsid w:val="00A81ADF"/>
    <w:rsid w:val="00A822BD"/>
    <w:rsid w:val="00A82767"/>
    <w:rsid w:val="00A82817"/>
    <w:rsid w:val="00A82AAA"/>
    <w:rsid w:val="00A834B6"/>
    <w:rsid w:val="00A834F1"/>
    <w:rsid w:val="00A83D17"/>
    <w:rsid w:val="00A84FD3"/>
    <w:rsid w:val="00A8530D"/>
    <w:rsid w:val="00A86C02"/>
    <w:rsid w:val="00A91368"/>
    <w:rsid w:val="00A93699"/>
    <w:rsid w:val="00A93BB8"/>
    <w:rsid w:val="00A946BF"/>
    <w:rsid w:val="00A95448"/>
    <w:rsid w:val="00A96E5E"/>
    <w:rsid w:val="00A977F6"/>
    <w:rsid w:val="00AA2980"/>
    <w:rsid w:val="00AA3112"/>
    <w:rsid w:val="00AA543F"/>
    <w:rsid w:val="00AB0142"/>
    <w:rsid w:val="00AB14CE"/>
    <w:rsid w:val="00AB1871"/>
    <w:rsid w:val="00AB2119"/>
    <w:rsid w:val="00AB2515"/>
    <w:rsid w:val="00AB26B3"/>
    <w:rsid w:val="00AB36F8"/>
    <w:rsid w:val="00AB44C4"/>
    <w:rsid w:val="00AB5919"/>
    <w:rsid w:val="00AB7D2D"/>
    <w:rsid w:val="00AC4F7A"/>
    <w:rsid w:val="00AC5BBA"/>
    <w:rsid w:val="00AC5DE6"/>
    <w:rsid w:val="00AC72E2"/>
    <w:rsid w:val="00AC7D4D"/>
    <w:rsid w:val="00AD0F41"/>
    <w:rsid w:val="00AD1532"/>
    <w:rsid w:val="00AD1D14"/>
    <w:rsid w:val="00AD2597"/>
    <w:rsid w:val="00AD29B6"/>
    <w:rsid w:val="00AD3980"/>
    <w:rsid w:val="00AD3A9E"/>
    <w:rsid w:val="00AD4A14"/>
    <w:rsid w:val="00AD7707"/>
    <w:rsid w:val="00AE07ED"/>
    <w:rsid w:val="00AE0F56"/>
    <w:rsid w:val="00AE26C6"/>
    <w:rsid w:val="00AE32DE"/>
    <w:rsid w:val="00AE3439"/>
    <w:rsid w:val="00AE43FA"/>
    <w:rsid w:val="00AE4990"/>
    <w:rsid w:val="00AE5301"/>
    <w:rsid w:val="00AE63C4"/>
    <w:rsid w:val="00AE647E"/>
    <w:rsid w:val="00AF0602"/>
    <w:rsid w:val="00AF16E6"/>
    <w:rsid w:val="00AF2744"/>
    <w:rsid w:val="00AF37A9"/>
    <w:rsid w:val="00AF3D50"/>
    <w:rsid w:val="00AF4283"/>
    <w:rsid w:val="00B02EA7"/>
    <w:rsid w:val="00B03B40"/>
    <w:rsid w:val="00B0438C"/>
    <w:rsid w:val="00B04688"/>
    <w:rsid w:val="00B0507A"/>
    <w:rsid w:val="00B05E06"/>
    <w:rsid w:val="00B065ED"/>
    <w:rsid w:val="00B07F8A"/>
    <w:rsid w:val="00B10534"/>
    <w:rsid w:val="00B1060B"/>
    <w:rsid w:val="00B10E57"/>
    <w:rsid w:val="00B11C4B"/>
    <w:rsid w:val="00B11E57"/>
    <w:rsid w:val="00B12211"/>
    <w:rsid w:val="00B12284"/>
    <w:rsid w:val="00B15470"/>
    <w:rsid w:val="00B200AC"/>
    <w:rsid w:val="00B20AEB"/>
    <w:rsid w:val="00B211A0"/>
    <w:rsid w:val="00B22C5C"/>
    <w:rsid w:val="00B232EF"/>
    <w:rsid w:val="00B23A61"/>
    <w:rsid w:val="00B24651"/>
    <w:rsid w:val="00B24DAB"/>
    <w:rsid w:val="00B27344"/>
    <w:rsid w:val="00B30557"/>
    <w:rsid w:val="00B3072D"/>
    <w:rsid w:val="00B31671"/>
    <w:rsid w:val="00B3319E"/>
    <w:rsid w:val="00B33836"/>
    <w:rsid w:val="00B338F7"/>
    <w:rsid w:val="00B3395D"/>
    <w:rsid w:val="00B35FE0"/>
    <w:rsid w:val="00B370FB"/>
    <w:rsid w:val="00B37D57"/>
    <w:rsid w:val="00B40F94"/>
    <w:rsid w:val="00B433C8"/>
    <w:rsid w:val="00B436E3"/>
    <w:rsid w:val="00B43F7C"/>
    <w:rsid w:val="00B4402B"/>
    <w:rsid w:val="00B46D05"/>
    <w:rsid w:val="00B53D59"/>
    <w:rsid w:val="00B55B03"/>
    <w:rsid w:val="00B56B96"/>
    <w:rsid w:val="00B57719"/>
    <w:rsid w:val="00B603E4"/>
    <w:rsid w:val="00B61713"/>
    <w:rsid w:val="00B62BFD"/>
    <w:rsid w:val="00B632A5"/>
    <w:rsid w:val="00B63FA3"/>
    <w:rsid w:val="00B64208"/>
    <w:rsid w:val="00B6746E"/>
    <w:rsid w:val="00B71625"/>
    <w:rsid w:val="00B73897"/>
    <w:rsid w:val="00B74D18"/>
    <w:rsid w:val="00B76C56"/>
    <w:rsid w:val="00B76E10"/>
    <w:rsid w:val="00B77847"/>
    <w:rsid w:val="00B80348"/>
    <w:rsid w:val="00B82A5E"/>
    <w:rsid w:val="00B84CC9"/>
    <w:rsid w:val="00B84EAB"/>
    <w:rsid w:val="00B85591"/>
    <w:rsid w:val="00B85ED3"/>
    <w:rsid w:val="00B869A9"/>
    <w:rsid w:val="00B928F6"/>
    <w:rsid w:val="00B940F5"/>
    <w:rsid w:val="00B94149"/>
    <w:rsid w:val="00B949CA"/>
    <w:rsid w:val="00B95D94"/>
    <w:rsid w:val="00B95DD2"/>
    <w:rsid w:val="00B962C5"/>
    <w:rsid w:val="00B96494"/>
    <w:rsid w:val="00B9759A"/>
    <w:rsid w:val="00B97FA8"/>
    <w:rsid w:val="00BA0886"/>
    <w:rsid w:val="00BA12C0"/>
    <w:rsid w:val="00BA1CF7"/>
    <w:rsid w:val="00BA1F41"/>
    <w:rsid w:val="00BA2024"/>
    <w:rsid w:val="00BA29CC"/>
    <w:rsid w:val="00BA48FB"/>
    <w:rsid w:val="00BA616B"/>
    <w:rsid w:val="00BA6273"/>
    <w:rsid w:val="00BA6A8C"/>
    <w:rsid w:val="00BA7D1C"/>
    <w:rsid w:val="00BB1309"/>
    <w:rsid w:val="00BB73E1"/>
    <w:rsid w:val="00BB7DAC"/>
    <w:rsid w:val="00BC081A"/>
    <w:rsid w:val="00BC2F99"/>
    <w:rsid w:val="00BC465B"/>
    <w:rsid w:val="00BC51F2"/>
    <w:rsid w:val="00BC5F4F"/>
    <w:rsid w:val="00BC736D"/>
    <w:rsid w:val="00BC7C55"/>
    <w:rsid w:val="00BD0988"/>
    <w:rsid w:val="00BD1597"/>
    <w:rsid w:val="00BD1A3E"/>
    <w:rsid w:val="00BD2D6C"/>
    <w:rsid w:val="00BD35BB"/>
    <w:rsid w:val="00BD4381"/>
    <w:rsid w:val="00BD520C"/>
    <w:rsid w:val="00BD6EE1"/>
    <w:rsid w:val="00BE08EC"/>
    <w:rsid w:val="00BE2FD1"/>
    <w:rsid w:val="00BE394A"/>
    <w:rsid w:val="00BE41E3"/>
    <w:rsid w:val="00BE6146"/>
    <w:rsid w:val="00BF0465"/>
    <w:rsid w:val="00BF05E4"/>
    <w:rsid w:val="00BF1298"/>
    <w:rsid w:val="00BF1384"/>
    <w:rsid w:val="00BF18AC"/>
    <w:rsid w:val="00BF27E4"/>
    <w:rsid w:val="00BF2832"/>
    <w:rsid w:val="00BF31DB"/>
    <w:rsid w:val="00BF4B10"/>
    <w:rsid w:val="00BF5878"/>
    <w:rsid w:val="00BF5EE4"/>
    <w:rsid w:val="00BF728B"/>
    <w:rsid w:val="00BF7F66"/>
    <w:rsid w:val="00C011C9"/>
    <w:rsid w:val="00C016CB"/>
    <w:rsid w:val="00C03114"/>
    <w:rsid w:val="00C034A2"/>
    <w:rsid w:val="00C05BE0"/>
    <w:rsid w:val="00C0707A"/>
    <w:rsid w:val="00C072D5"/>
    <w:rsid w:val="00C07A95"/>
    <w:rsid w:val="00C07EB3"/>
    <w:rsid w:val="00C1054E"/>
    <w:rsid w:val="00C13760"/>
    <w:rsid w:val="00C147E1"/>
    <w:rsid w:val="00C14855"/>
    <w:rsid w:val="00C14C26"/>
    <w:rsid w:val="00C14C88"/>
    <w:rsid w:val="00C16CD7"/>
    <w:rsid w:val="00C2003A"/>
    <w:rsid w:val="00C20A84"/>
    <w:rsid w:val="00C23A90"/>
    <w:rsid w:val="00C24778"/>
    <w:rsid w:val="00C252A9"/>
    <w:rsid w:val="00C322A7"/>
    <w:rsid w:val="00C333A7"/>
    <w:rsid w:val="00C348A1"/>
    <w:rsid w:val="00C3509C"/>
    <w:rsid w:val="00C358F8"/>
    <w:rsid w:val="00C367CC"/>
    <w:rsid w:val="00C37F43"/>
    <w:rsid w:val="00C40624"/>
    <w:rsid w:val="00C40C3C"/>
    <w:rsid w:val="00C40D76"/>
    <w:rsid w:val="00C41F23"/>
    <w:rsid w:val="00C4287D"/>
    <w:rsid w:val="00C434BB"/>
    <w:rsid w:val="00C454A7"/>
    <w:rsid w:val="00C501E3"/>
    <w:rsid w:val="00C51574"/>
    <w:rsid w:val="00C51882"/>
    <w:rsid w:val="00C5473D"/>
    <w:rsid w:val="00C565D3"/>
    <w:rsid w:val="00C601B7"/>
    <w:rsid w:val="00C6021D"/>
    <w:rsid w:val="00C60BFE"/>
    <w:rsid w:val="00C61190"/>
    <w:rsid w:val="00C61266"/>
    <w:rsid w:val="00C6187B"/>
    <w:rsid w:val="00C61DC9"/>
    <w:rsid w:val="00C62A67"/>
    <w:rsid w:val="00C62E67"/>
    <w:rsid w:val="00C64A68"/>
    <w:rsid w:val="00C64BB4"/>
    <w:rsid w:val="00C6507B"/>
    <w:rsid w:val="00C65EBB"/>
    <w:rsid w:val="00C70FDC"/>
    <w:rsid w:val="00C71DE0"/>
    <w:rsid w:val="00C72701"/>
    <w:rsid w:val="00C74C86"/>
    <w:rsid w:val="00C7640C"/>
    <w:rsid w:val="00C76690"/>
    <w:rsid w:val="00C807C6"/>
    <w:rsid w:val="00C80B13"/>
    <w:rsid w:val="00C81AA8"/>
    <w:rsid w:val="00C841A0"/>
    <w:rsid w:val="00C842D4"/>
    <w:rsid w:val="00C85413"/>
    <w:rsid w:val="00C85457"/>
    <w:rsid w:val="00C873AD"/>
    <w:rsid w:val="00C91932"/>
    <w:rsid w:val="00C92D2F"/>
    <w:rsid w:val="00C95D9D"/>
    <w:rsid w:val="00C95E11"/>
    <w:rsid w:val="00C95FA7"/>
    <w:rsid w:val="00C971CB"/>
    <w:rsid w:val="00C97686"/>
    <w:rsid w:val="00C9798F"/>
    <w:rsid w:val="00C97CEC"/>
    <w:rsid w:val="00CA01CD"/>
    <w:rsid w:val="00CA03CD"/>
    <w:rsid w:val="00CA23AB"/>
    <w:rsid w:val="00CA594C"/>
    <w:rsid w:val="00CA7940"/>
    <w:rsid w:val="00CA7B38"/>
    <w:rsid w:val="00CA7CC8"/>
    <w:rsid w:val="00CB11D8"/>
    <w:rsid w:val="00CB14B1"/>
    <w:rsid w:val="00CB1C38"/>
    <w:rsid w:val="00CB23BD"/>
    <w:rsid w:val="00CB24CD"/>
    <w:rsid w:val="00CB2C82"/>
    <w:rsid w:val="00CB2F51"/>
    <w:rsid w:val="00CB3F67"/>
    <w:rsid w:val="00CB4C4B"/>
    <w:rsid w:val="00CB5463"/>
    <w:rsid w:val="00CB5C9D"/>
    <w:rsid w:val="00CB611F"/>
    <w:rsid w:val="00CB641E"/>
    <w:rsid w:val="00CB714B"/>
    <w:rsid w:val="00CC015A"/>
    <w:rsid w:val="00CC109D"/>
    <w:rsid w:val="00CC1171"/>
    <w:rsid w:val="00CC2C5F"/>
    <w:rsid w:val="00CC3748"/>
    <w:rsid w:val="00CC381C"/>
    <w:rsid w:val="00CC46A3"/>
    <w:rsid w:val="00CC4F44"/>
    <w:rsid w:val="00CC5026"/>
    <w:rsid w:val="00CC533E"/>
    <w:rsid w:val="00CC5439"/>
    <w:rsid w:val="00CC5925"/>
    <w:rsid w:val="00CC5C89"/>
    <w:rsid w:val="00CC78DD"/>
    <w:rsid w:val="00CC7B2F"/>
    <w:rsid w:val="00CD1E77"/>
    <w:rsid w:val="00CD4DA1"/>
    <w:rsid w:val="00CD5CAE"/>
    <w:rsid w:val="00CD6218"/>
    <w:rsid w:val="00CD62F5"/>
    <w:rsid w:val="00CD6B63"/>
    <w:rsid w:val="00CD7BC8"/>
    <w:rsid w:val="00CD7DED"/>
    <w:rsid w:val="00CE0C06"/>
    <w:rsid w:val="00CE2477"/>
    <w:rsid w:val="00CE2C6E"/>
    <w:rsid w:val="00CE2D2A"/>
    <w:rsid w:val="00CE3D1D"/>
    <w:rsid w:val="00CE3D7B"/>
    <w:rsid w:val="00CE5F27"/>
    <w:rsid w:val="00CE5FC0"/>
    <w:rsid w:val="00CE79D7"/>
    <w:rsid w:val="00CE7BDD"/>
    <w:rsid w:val="00CF18D8"/>
    <w:rsid w:val="00CF1902"/>
    <w:rsid w:val="00CF1ED4"/>
    <w:rsid w:val="00CF246B"/>
    <w:rsid w:val="00CF40CD"/>
    <w:rsid w:val="00CF477E"/>
    <w:rsid w:val="00CF77C1"/>
    <w:rsid w:val="00CF7AF5"/>
    <w:rsid w:val="00D0192E"/>
    <w:rsid w:val="00D01F4B"/>
    <w:rsid w:val="00D0211A"/>
    <w:rsid w:val="00D02B9C"/>
    <w:rsid w:val="00D05031"/>
    <w:rsid w:val="00D05C1B"/>
    <w:rsid w:val="00D108DB"/>
    <w:rsid w:val="00D131D8"/>
    <w:rsid w:val="00D1453B"/>
    <w:rsid w:val="00D14A0B"/>
    <w:rsid w:val="00D1515D"/>
    <w:rsid w:val="00D151C4"/>
    <w:rsid w:val="00D15DDA"/>
    <w:rsid w:val="00D17A64"/>
    <w:rsid w:val="00D17C0D"/>
    <w:rsid w:val="00D20884"/>
    <w:rsid w:val="00D22779"/>
    <w:rsid w:val="00D23B8E"/>
    <w:rsid w:val="00D24F20"/>
    <w:rsid w:val="00D25159"/>
    <w:rsid w:val="00D252D2"/>
    <w:rsid w:val="00D25601"/>
    <w:rsid w:val="00D26F92"/>
    <w:rsid w:val="00D30684"/>
    <w:rsid w:val="00D31F64"/>
    <w:rsid w:val="00D31F75"/>
    <w:rsid w:val="00D32CFC"/>
    <w:rsid w:val="00D33250"/>
    <w:rsid w:val="00D34232"/>
    <w:rsid w:val="00D343BB"/>
    <w:rsid w:val="00D34950"/>
    <w:rsid w:val="00D34DF3"/>
    <w:rsid w:val="00D352CB"/>
    <w:rsid w:val="00D356FE"/>
    <w:rsid w:val="00D35742"/>
    <w:rsid w:val="00D3609B"/>
    <w:rsid w:val="00D37524"/>
    <w:rsid w:val="00D37847"/>
    <w:rsid w:val="00D401A9"/>
    <w:rsid w:val="00D4101A"/>
    <w:rsid w:val="00D41F3B"/>
    <w:rsid w:val="00D4244D"/>
    <w:rsid w:val="00D430F4"/>
    <w:rsid w:val="00D44B01"/>
    <w:rsid w:val="00D45B5A"/>
    <w:rsid w:val="00D45CA6"/>
    <w:rsid w:val="00D472F1"/>
    <w:rsid w:val="00D47FD7"/>
    <w:rsid w:val="00D507E1"/>
    <w:rsid w:val="00D529D2"/>
    <w:rsid w:val="00D5322A"/>
    <w:rsid w:val="00D54840"/>
    <w:rsid w:val="00D56A1F"/>
    <w:rsid w:val="00D57639"/>
    <w:rsid w:val="00D57D69"/>
    <w:rsid w:val="00D60549"/>
    <w:rsid w:val="00D60BD8"/>
    <w:rsid w:val="00D622E0"/>
    <w:rsid w:val="00D62481"/>
    <w:rsid w:val="00D6350A"/>
    <w:rsid w:val="00D638A6"/>
    <w:rsid w:val="00D647EC"/>
    <w:rsid w:val="00D64FAC"/>
    <w:rsid w:val="00D66485"/>
    <w:rsid w:val="00D66704"/>
    <w:rsid w:val="00D679EA"/>
    <w:rsid w:val="00D71BA5"/>
    <w:rsid w:val="00D73CFE"/>
    <w:rsid w:val="00D740B5"/>
    <w:rsid w:val="00D74984"/>
    <w:rsid w:val="00D75074"/>
    <w:rsid w:val="00D750D7"/>
    <w:rsid w:val="00D80355"/>
    <w:rsid w:val="00D806FB"/>
    <w:rsid w:val="00D80F41"/>
    <w:rsid w:val="00D81600"/>
    <w:rsid w:val="00D82836"/>
    <w:rsid w:val="00D874CF"/>
    <w:rsid w:val="00D927D1"/>
    <w:rsid w:val="00D92F9E"/>
    <w:rsid w:val="00D965AF"/>
    <w:rsid w:val="00D97FA9"/>
    <w:rsid w:val="00DA0422"/>
    <w:rsid w:val="00DA17DC"/>
    <w:rsid w:val="00DA2455"/>
    <w:rsid w:val="00DA42EE"/>
    <w:rsid w:val="00DB14D5"/>
    <w:rsid w:val="00DB16C6"/>
    <w:rsid w:val="00DB1B2A"/>
    <w:rsid w:val="00DB1CBC"/>
    <w:rsid w:val="00DB2292"/>
    <w:rsid w:val="00DB2EE5"/>
    <w:rsid w:val="00DB3643"/>
    <w:rsid w:val="00DB5D4C"/>
    <w:rsid w:val="00DB6B0D"/>
    <w:rsid w:val="00DB7F40"/>
    <w:rsid w:val="00DB7F45"/>
    <w:rsid w:val="00DC058A"/>
    <w:rsid w:val="00DC066E"/>
    <w:rsid w:val="00DC1561"/>
    <w:rsid w:val="00DC1920"/>
    <w:rsid w:val="00DC2069"/>
    <w:rsid w:val="00DC2DA3"/>
    <w:rsid w:val="00DC384A"/>
    <w:rsid w:val="00DC4454"/>
    <w:rsid w:val="00DC4589"/>
    <w:rsid w:val="00DC4648"/>
    <w:rsid w:val="00DC5729"/>
    <w:rsid w:val="00DC5B4E"/>
    <w:rsid w:val="00DC5BDF"/>
    <w:rsid w:val="00DC6134"/>
    <w:rsid w:val="00DC6FF3"/>
    <w:rsid w:val="00DC718F"/>
    <w:rsid w:val="00DD1C79"/>
    <w:rsid w:val="00DD3F86"/>
    <w:rsid w:val="00DD5D08"/>
    <w:rsid w:val="00DD6CD9"/>
    <w:rsid w:val="00DE0A6A"/>
    <w:rsid w:val="00DE0AAA"/>
    <w:rsid w:val="00DE2BE4"/>
    <w:rsid w:val="00DE2FAF"/>
    <w:rsid w:val="00DE416F"/>
    <w:rsid w:val="00DE624A"/>
    <w:rsid w:val="00DE72A8"/>
    <w:rsid w:val="00DF0B6F"/>
    <w:rsid w:val="00DF6F65"/>
    <w:rsid w:val="00E01798"/>
    <w:rsid w:val="00E027F1"/>
    <w:rsid w:val="00E03100"/>
    <w:rsid w:val="00E04C74"/>
    <w:rsid w:val="00E04ECC"/>
    <w:rsid w:val="00E04F54"/>
    <w:rsid w:val="00E0648A"/>
    <w:rsid w:val="00E06E4C"/>
    <w:rsid w:val="00E07F52"/>
    <w:rsid w:val="00E11BF8"/>
    <w:rsid w:val="00E126B9"/>
    <w:rsid w:val="00E13570"/>
    <w:rsid w:val="00E13AAD"/>
    <w:rsid w:val="00E146EE"/>
    <w:rsid w:val="00E14C3B"/>
    <w:rsid w:val="00E151ED"/>
    <w:rsid w:val="00E15D25"/>
    <w:rsid w:val="00E15F0B"/>
    <w:rsid w:val="00E17DDC"/>
    <w:rsid w:val="00E219C8"/>
    <w:rsid w:val="00E22C42"/>
    <w:rsid w:val="00E23914"/>
    <w:rsid w:val="00E244DF"/>
    <w:rsid w:val="00E24D05"/>
    <w:rsid w:val="00E254F6"/>
    <w:rsid w:val="00E320C5"/>
    <w:rsid w:val="00E3300A"/>
    <w:rsid w:val="00E336C6"/>
    <w:rsid w:val="00E33FB1"/>
    <w:rsid w:val="00E353ED"/>
    <w:rsid w:val="00E35AB0"/>
    <w:rsid w:val="00E360BE"/>
    <w:rsid w:val="00E36F6F"/>
    <w:rsid w:val="00E40469"/>
    <w:rsid w:val="00E40863"/>
    <w:rsid w:val="00E40C84"/>
    <w:rsid w:val="00E41E90"/>
    <w:rsid w:val="00E42B1B"/>
    <w:rsid w:val="00E43BF8"/>
    <w:rsid w:val="00E446B4"/>
    <w:rsid w:val="00E459EC"/>
    <w:rsid w:val="00E523F7"/>
    <w:rsid w:val="00E52497"/>
    <w:rsid w:val="00E53812"/>
    <w:rsid w:val="00E561F2"/>
    <w:rsid w:val="00E56C31"/>
    <w:rsid w:val="00E604CC"/>
    <w:rsid w:val="00E61580"/>
    <w:rsid w:val="00E6197B"/>
    <w:rsid w:val="00E61BE4"/>
    <w:rsid w:val="00E61C55"/>
    <w:rsid w:val="00E61D04"/>
    <w:rsid w:val="00E61DD0"/>
    <w:rsid w:val="00E636C0"/>
    <w:rsid w:val="00E63F86"/>
    <w:rsid w:val="00E71A3F"/>
    <w:rsid w:val="00E72DEE"/>
    <w:rsid w:val="00E72FCF"/>
    <w:rsid w:val="00E73930"/>
    <w:rsid w:val="00E758D0"/>
    <w:rsid w:val="00E760F7"/>
    <w:rsid w:val="00E7790C"/>
    <w:rsid w:val="00E77CEA"/>
    <w:rsid w:val="00E806A3"/>
    <w:rsid w:val="00E87019"/>
    <w:rsid w:val="00E87DF9"/>
    <w:rsid w:val="00E87F3F"/>
    <w:rsid w:val="00E9052A"/>
    <w:rsid w:val="00E937DE"/>
    <w:rsid w:val="00E94490"/>
    <w:rsid w:val="00E97A75"/>
    <w:rsid w:val="00EA058B"/>
    <w:rsid w:val="00EA2B1D"/>
    <w:rsid w:val="00EA3516"/>
    <w:rsid w:val="00EA3B60"/>
    <w:rsid w:val="00EA453B"/>
    <w:rsid w:val="00EA4F7E"/>
    <w:rsid w:val="00EA5178"/>
    <w:rsid w:val="00EA5CFE"/>
    <w:rsid w:val="00EA7F94"/>
    <w:rsid w:val="00EB3E95"/>
    <w:rsid w:val="00EB664C"/>
    <w:rsid w:val="00EB7B88"/>
    <w:rsid w:val="00EC1B1F"/>
    <w:rsid w:val="00EC2CA5"/>
    <w:rsid w:val="00EC4766"/>
    <w:rsid w:val="00EC5A81"/>
    <w:rsid w:val="00EC6158"/>
    <w:rsid w:val="00EC660F"/>
    <w:rsid w:val="00EC79FD"/>
    <w:rsid w:val="00ED0817"/>
    <w:rsid w:val="00ED1044"/>
    <w:rsid w:val="00ED30BA"/>
    <w:rsid w:val="00ED34B7"/>
    <w:rsid w:val="00ED361F"/>
    <w:rsid w:val="00ED3EEC"/>
    <w:rsid w:val="00ED4EDB"/>
    <w:rsid w:val="00ED5DAB"/>
    <w:rsid w:val="00ED639D"/>
    <w:rsid w:val="00ED73D7"/>
    <w:rsid w:val="00ED7CEF"/>
    <w:rsid w:val="00ED7D9B"/>
    <w:rsid w:val="00EE0797"/>
    <w:rsid w:val="00EE2358"/>
    <w:rsid w:val="00EE35E8"/>
    <w:rsid w:val="00EE3A2E"/>
    <w:rsid w:val="00EE40A6"/>
    <w:rsid w:val="00EF214E"/>
    <w:rsid w:val="00EF2821"/>
    <w:rsid w:val="00EF2BDD"/>
    <w:rsid w:val="00EF303E"/>
    <w:rsid w:val="00EF32E4"/>
    <w:rsid w:val="00EF4C4B"/>
    <w:rsid w:val="00EF5AF5"/>
    <w:rsid w:val="00EF6508"/>
    <w:rsid w:val="00EF7EA4"/>
    <w:rsid w:val="00EF7EE0"/>
    <w:rsid w:val="00F0017B"/>
    <w:rsid w:val="00F0031C"/>
    <w:rsid w:val="00F00DE6"/>
    <w:rsid w:val="00F04B8D"/>
    <w:rsid w:val="00F06768"/>
    <w:rsid w:val="00F07B05"/>
    <w:rsid w:val="00F106C6"/>
    <w:rsid w:val="00F1090B"/>
    <w:rsid w:val="00F10E98"/>
    <w:rsid w:val="00F10F79"/>
    <w:rsid w:val="00F112A7"/>
    <w:rsid w:val="00F11778"/>
    <w:rsid w:val="00F1256C"/>
    <w:rsid w:val="00F12999"/>
    <w:rsid w:val="00F12DAC"/>
    <w:rsid w:val="00F15C3A"/>
    <w:rsid w:val="00F15EBA"/>
    <w:rsid w:val="00F16D0A"/>
    <w:rsid w:val="00F17B7E"/>
    <w:rsid w:val="00F20F82"/>
    <w:rsid w:val="00F2339C"/>
    <w:rsid w:val="00F233EA"/>
    <w:rsid w:val="00F23DB8"/>
    <w:rsid w:val="00F25385"/>
    <w:rsid w:val="00F254A4"/>
    <w:rsid w:val="00F26B20"/>
    <w:rsid w:val="00F26E99"/>
    <w:rsid w:val="00F26F84"/>
    <w:rsid w:val="00F271FA"/>
    <w:rsid w:val="00F30E51"/>
    <w:rsid w:val="00F324BB"/>
    <w:rsid w:val="00F33509"/>
    <w:rsid w:val="00F343F5"/>
    <w:rsid w:val="00F344CD"/>
    <w:rsid w:val="00F35D55"/>
    <w:rsid w:val="00F35F81"/>
    <w:rsid w:val="00F37F98"/>
    <w:rsid w:val="00F42934"/>
    <w:rsid w:val="00F42A73"/>
    <w:rsid w:val="00F43ACF"/>
    <w:rsid w:val="00F44ABF"/>
    <w:rsid w:val="00F4529D"/>
    <w:rsid w:val="00F458B1"/>
    <w:rsid w:val="00F4591F"/>
    <w:rsid w:val="00F45BDE"/>
    <w:rsid w:val="00F465B5"/>
    <w:rsid w:val="00F474C5"/>
    <w:rsid w:val="00F47B90"/>
    <w:rsid w:val="00F5116C"/>
    <w:rsid w:val="00F52471"/>
    <w:rsid w:val="00F52657"/>
    <w:rsid w:val="00F52F85"/>
    <w:rsid w:val="00F52FD4"/>
    <w:rsid w:val="00F535D0"/>
    <w:rsid w:val="00F5432E"/>
    <w:rsid w:val="00F56FB4"/>
    <w:rsid w:val="00F576D7"/>
    <w:rsid w:val="00F60353"/>
    <w:rsid w:val="00F606CC"/>
    <w:rsid w:val="00F61DEB"/>
    <w:rsid w:val="00F62B99"/>
    <w:rsid w:val="00F63C7F"/>
    <w:rsid w:val="00F646FF"/>
    <w:rsid w:val="00F65689"/>
    <w:rsid w:val="00F65808"/>
    <w:rsid w:val="00F7022D"/>
    <w:rsid w:val="00F70E09"/>
    <w:rsid w:val="00F712D4"/>
    <w:rsid w:val="00F714F8"/>
    <w:rsid w:val="00F717F9"/>
    <w:rsid w:val="00F71F2F"/>
    <w:rsid w:val="00F72334"/>
    <w:rsid w:val="00F724CB"/>
    <w:rsid w:val="00F73E3E"/>
    <w:rsid w:val="00F7451A"/>
    <w:rsid w:val="00F74C4D"/>
    <w:rsid w:val="00F76C17"/>
    <w:rsid w:val="00F7789D"/>
    <w:rsid w:val="00F77D8A"/>
    <w:rsid w:val="00F80992"/>
    <w:rsid w:val="00F80F9A"/>
    <w:rsid w:val="00F81086"/>
    <w:rsid w:val="00F82480"/>
    <w:rsid w:val="00F83094"/>
    <w:rsid w:val="00F83C51"/>
    <w:rsid w:val="00F85450"/>
    <w:rsid w:val="00F85BB0"/>
    <w:rsid w:val="00F868FA"/>
    <w:rsid w:val="00F901BB"/>
    <w:rsid w:val="00F917FA"/>
    <w:rsid w:val="00F93974"/>
    <w:rsid w:val="00F93CCC"/>
    <w:rsid w:val="00F94935"/>
    <w:rsid w:val="00F9533A"/>
    <w:rsid w:val="00F9744C"/>
    <w:rsid w:val="00F97982"/>
    <w:rsid w:val="00FA07C2"/>
    <w:rsid w:val="00FA0B07"/>
    <w:rsid w:val="00FA0DA5"/>
    <w:rsid w:val="00FA2868"/>
    <w:rsid w:val="00FA29C2"/>
    <w:rsid w:val="00FA3712"/>
    <w:rsid w:val="00FA642C"/>
    <w:rsid w:val="00FA6B21"/>
    <w:rsid w:val="00FA7DD8"/>
    <w:rsid w:val="00FB03C6"/>
    <w:rsid w:val="00FB1349"/>
    <w:rsid w:val="00FB1615"/>
    <w:rsid w:val="00FB16A8"/>
    <w:rsid w:val="00FB17A2"/>
    <w:rsid w:val="00FB239C"/>
    <w:rsid w:val="00FB2A0E"/>
    <w:rsid w:val="00FB2E3D"/>
    <w:rsid w:val="00FB48E3"/>
    <w:rsid w:val="00FB5736"/>
    <w:rsid w:val="00FB6AA5"/>
    <w:rsid w:val="00FB6F37"/>
    <w:rsid w:val="00FB6F83"/>
    <w:rsid w:val="00FB7580"/>
    <w:rsid w:val="00FC11BA"/>
    <w:rsid w:val="00FC1623"/>
    <w:rsid w:val="00FC26CC"/>
    <w:rsid w:val="00FC26F2"/>
    <w:rsid w:val="00FC3615"/>
    <w:rsid w:val="00FC6D80"/>
    <w:rsid w:val="00FD0682"/>
    <w:rsid w:val="00FD0D83"/>
    <w:rsid w:val="00FD14A4"/>
    <w:rsid w:val="00FD156C"/>
    <w:rsid w:val="00FD372A"/>
    <w:rsid w:val="00FD3A7E"/>
    <w:rsid w:val="00FD3C6C"/>
    <w:rsid w:val="00FD3FB5"/>
    <w:rsid w:val="00FD4BBF"/>
    <w:rsid w:val="00FD5CFC"/>
    <w:rsid w:val="00FE1B5D"/>
    <w:rsid w:val="00FE1B91"/>
    <w:rsid w:val="00FE2D82"/>
    <w:rsid w:val="00FE4E85"/>
    <w:rsid w:val="00FE50FA"/>
    <w:rsid w:val="00FE56B3"/>
    <w:rsid w:val="00FE5FB9"/>
    <w:rsid w:val="00FE6DC5"/>
    <w:rsid w:val="00FE6F77"/>
    <w:rsid w:val="00FE755A"/>
    <w:rsid w:val="00FE7C93"/>
    <w:rsid w:val="00FF02E4"/>
    <w:rsid w:val="00FF04C2"/>
    <w:rsid w:val="00FF234E"/>
    <w:rsid w:val="00FF4239"/>
    <w:rsid w:val="00FF58BF"/>
    <w:rsid w:val="00FF667B"/>
    <w:rsid w:val="00FF6C8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4993">
      <o:colormenu v:ext="edit" fillcolor="none" strokecolor="none [2408]"/>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yriad Pro Cond" w:eastAsiaTheme="minorHAnsi" w:hAnsi="Myriad Pro Cond" w:cstheme="minorBidi"/>
        <w:sz w:val="26"/>
        <w:szCs w:val="26"/>
        <w:lang w:val="en-US" w:eastAsia="en-US" w:bidi="ar-SA"/>
      </w:rPr>
    </w:rPrDefault>
    <w:pPrDefault>
      <w:pPr>
        <w:spacing w:after="200" w:line="276" w:lineRule="auto"/>
      </w:pPr>
    </w:pPrDefault>
  </w:docDefaults>
  <w:latentStyles w:defLockedState="0" w:defUIPriority="0" w:defSemiHidden="0" w:defUnhideWhenUsed="0" w:defQFormat="0" w:count="267">
    <w:lsdException w:name="header" w:uiPriority="99"/>
    <w:lsdException w:name="Emphasis" w:uiPriority="20" w:qFormat="1"/>
    <w:lsdException w:name="Normal (Web)" w:uiPriority="99"/>
    <w:lsdException w:name="List Paragraph" w:uiPriority="34" w:qFormat="1"/>
  </w:latentStyles>
  <w:style w:type="paragraph" w:default="1" w:styleId="Normal">
    <w:name w:val="Normal"/>
    <w:qFormat/>
    <w:rsid w:val="00742E2F"/>
    <w:pPr>
      <w:jc w:val="both"/>
    </w:pPr>
  </w:style>
  <w:style w:type="paragraph" w:styleId="Heading1">
    <w:name w:val="heading 1"/>
    <w:basedOn w:val="Normal"/>
    <w:link w:val="Heading1Char"/>
    <w:uiPriority w:val="9"/>
    <w:qFormat/>
    <w:rsid w:val="00BB73E1"/>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40616A"/>
    <w:pPr>
      <w:keepNext/>
      <w:keepLines/>
      <w:spacing w:before="200" w:after="0"/>
      <w:outlineLvl w:val="1"/>
    </w:pPr>
    <w:rPr>
      <w:rFonts w:asciiTheme="majorHAnsi" w:eastAsiaTheme="majorEastAsia" w:hAnsiTheme="majorHAnsi" w:cstheme="majorBidi"/>
      <w:b/>
      <w:bCs/>
      <w:color w:val="4F81BD" w:themeColor="accent1"/>
    </w:rPr>
  </w:style>
  <w:style w:type="paragraph" w:styleId="Heading6">
    <w:name w:val="heading 6"/>
    <w:basedOn w:val="Normal"/>
    <w:link w:val="Heading6Char"/>
    <w:uiPriority w:val="9"/>
    <w:qFormat/>
    <w:rsid w:val="00BB73E1"/>
    <w:pPr>
      <w:spacing w:before="100" w:beforeAutospacing="1" w:after="100" w:afterAutospacing="1" w:line="240" w:lineRule="auto"/>
      <w:jc w:val="left"/>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F979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F979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F979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5">
    <w:name w:val="Medium Shading 1 Accent 5"/>
    <w:basedOn w:val="TableNormal"/>
    <w:uiPriority w:val="63"/>
    <w:rsid w:val="00F979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A977F6"/>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A977F6"/>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A977F6"/>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6">
    <w:name w:val="Colorful List Accent 6"/>
    <w:basedOn w:val="TableNormal"/>
    <w:uiPriority w:val="72"/>
    <w:rsid w:val="00A977F6"/>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7F6"/>
    <w:rPr>
      <w:rFonts w:ascii="Tahoma" w:hAnsi="Tahoma" w:cs="Tahoma"/>
      <w:sz w:val="16"/>
      <w:szCs w:val="16"/>
    </w:rPr>
  </w:style>
  <w:style w:type="paragraph" w:styleId="Caption">
    <w:name w:val="caption"/>
    <w:basedOn w:val="Normal"/>
    <w:next w:val="Normal"/>
    <w:uiPriority w:val="35"/>
    <w:semiHidden/>
    <w:unhideWhenUsed/>
    <w:qFormat/>
    <w:rsid w:val="00965C99"/>
    <w:pPr>
      <w:spacing w:line="240" w:lineRule="auto"/>
    </w:pPr>
    <w:rPr>
      <w:b/>
      <w:bCs/>
      <w:color w:val="4F81BD" w:themeColor="accent1"/>
      <w:sz w:val="18"/>
      <w:szCs w:val="18"/>
    </w:rPr>
  </w:style>
  <w:style w:type="paragraph" w:styleId="ListParagraph">
    <w:name w:val="List Paragraph"/>
    <w:basedOn w:val="Normal"/>
    <w:uiPriority w:val="34"/>
    <w:qFormat/>
    <w:rsid w:val="001B7C06"/>
    <w:pPr>
      <w:ind w:left="720"/>
      <w:contextualSpacing/>
      <w:jc w:val="left"/>
    </w:pPr>
    <w:rPr>
      <w:rFonts w:asciiTheme="minorHAnsi" w:hAnsiTheme="minorHAnsi"/>
      <w:sz w:val="22"/>
    </w:rPr>
  </w:style>
  <w:style w:type="paragraph" w:styleId="FootnoteText">
    <w:name w:val="footnote text"/>
    <w:basedOn w:val="Normal"/>
    <w:link w:val="FootnoteTextChar"/>
    <w:uiPriority w:val="99"/>
    <w:semiHidden/>
    <w:unhideWhenUsed/>
    <w:rsid w:val="008B13E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13E1"/>
    <w:rPr>
      <w:rFonts w:ascii="Myriad Pro Cond" w:hAnsi="Myriad Pro Cond"/>
      <w:szCs w:val="20"/>
    </w:rPr>
  </w:style>
  <w:style w:type="character" w:styleId="FootnoteReference">
    <w:name w:val="footnote reference"/>
    <w:basedOn w:val="DefaultParagraphFont"/>
    <w:semiHidden/>
    <w:unhideWhenUsed/>
    <w:rsid w:val="008B13E1"/>
    <w:rPr>
      <w:vertAlign w:val="superscript"/>
    </w:rPr>
  </w:style>
  <w:style w:type="character" w:customStyle="1" w:styleId="Heading1Char">
    <w:name w:val="Heading 1 Char"/>
    <w:basedOn w:val="DefaultParagraphFont"/>
    <w:link w:val="Heading1"/>
    <w:uiPriority w:val="9"/>
    <w:rsid w:val="00BB73E1"/>
    <w:rPr>
      <w:rFonts w:ascii="Times New Roman" w:eastAsia="Times New Roman" w:hAnsi="Times New Roman" w:cs="Times New Roman"/>
      <w:b/>
      <w:bCs/>
      <w:kern w:val="36"/>
      <w:sz w:val="48"/>
      <w:szCs w:val="48"/>
    </w:rPr>
  </w:style>
  <w:style w:type="character" w:customStyle="1" w:styleId="Heading6Char">
    <w:name w:val="Heading 6 Char"/>
    <w:basedOn w:val="DefaultParagraphFont"/>
    <w:link w:val="Heading6"/>
    <w:uiPriority w:val="9"/>
    <w:rsid w:val="00BB73E1"/>
    <w:rPr>
      <w:rFonts w:ascii="Times New Roman" w:eastAsia="Times New Roman" w:hAnsi="Times New Roman" w:cs="Times New Roman"/>
      <w:b/>
      <w:bCs/>
      <w:sz w:val="15"/>
      <w:szCs w:val="15"/>
    </w:rPr>
  </w:style>
  <w:style w:type="character" w:customStyle="1" w:styleId="netearnings">
    <w:name w:val="netearnings"/>
    <w:basedOn w:val="DefaultParagraphFont"/>
    <w:rsid w:val="00BB73E1"/>
  </w:style>
  <w:style w:type="character" w:customStyle="1" w:styleId="apple-converted-space">
    <w:name w:val="apple-converted-space"/>
    <w:basedOn w:val="DefaultParagraphFont"/>
    <w:rsid w:val="00BB73E1"/>
  </w:style>
  <w:style w:type="character" w:customStyle="1" w:styleId="footnote">
    <w:name w:val="footnote"/>
    <w:basedOn w:val="DefaultParagraphFont"/>
    <w:rsid w:val="00BB73E1"/>
  </w:style>
  <w:style w:type="character" w:styleId="Hyperlink">
    <w:name w:val="Hyperlink"/>
    <w:basedOn w:val="DefaultParagraphFont"/>
    <w:unhideWhenUsed/>
    <w:rsid w:val="00BB73E1"/>
    <w:rPr>
      <w:color w:val="0000FF"/>
      <w:u w:val="single"/>
    </w:rPr>
  </w:style>
  <w:style w:type="character" w:customStyle="1" w:styleId="text">
    <w:name w:val="text"/>
    <w:basedOn w:val="DefaultParagraphFont"/>
    <w:rsid w:val="00BB73E1"/>
  </w:style>
  <w:style w:type="character" w:customStyle="1" w:styleId="followcount">
    <w:name w:val="follow_count"/>
    <w:basedOn w:val="DefaultParagraphFont"/>
    <w:rsid w:val="00BB73E1"/>
  </w:style>
  <w:style w:type="paragraph" w:styleId="NormalWeb">
    <w:name w:val="Normal (Web)"/>
    <w:basedOn w:val="Normal"/>
    <w:uiPriority w:val="99"/>
    <w:semiHidden/>
    <w:unhideWhenUsed/>
    <w:rsid w:val="00BB73E1"/>
    <w:pPr>
      <w:spacing w:before="100" w:beforeAutospacing="1" w:after="100" w:afterAutospacing="1" w:line="240" w:lineRule="auto"/>
      <w:jc w:val="left"/>
    </w:pPr>
    <w:rPr>
      <w:rFonts w:ascii="Times New Roman" w:eastAsia="Times New Roman" w:hAnsi="Times New Roman" w:cs="Times New Roman"/>
      <w:sz w:val="24"/>
      <w:szCs w:val="24"/>
    </w:rPr>
  </w:style>
  <w:style w:type="table" w:customStyle="1" w:styleId="ColorfulList-Accent61">
    <w:name w:val="Colorful List - Accent 61"/>
    <w:basedOn w:val="TableNormal"/>
    <w:next w:val="ColorfulList-Accent6"/>
    <w:uiPriority w:val="72"/>
    <w:rsid w:val="00A07528"/>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TableGrid">
    <w:name w:val="Table Grid"/>
    <w:basedOn w:val="TableNormal"/>
    <w:uiPriority w:val="59"/>
    <w:rsid w:val="009D2D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C11BA"/>
    <w:rPr>
      <w:color w:val="800080" w:themeColor="followedHyperlink"/>
      <w:u w:val="single"/>
    </w:rPr>
  </w:style>
  <w:style w:type="character" w:customStyle="1" w:styleId="Heading2Char">
    <w:name w:val="Heading 2 Char"/>
    <w:basedOn w:val="DefaultParagraphFont"/>
    <w:link w:val="Heading2"/>
    <w:uiPriority w:val="9"/>
    <w:semiHidden/>
    <w:rsid w:val="0040616A"/>
    <w:rPr>
      <w:rFonts w:asciiTheme="majorHAnsi" w:eastAsiaTheme="majorEastAsia" w:hAnsiTheme="majorHAnsi" w:cstheme="majorBidi"/>
      <w:b/>
      <w:bCs/>
      <w:color w:val="4F81BD" w:themeColor="accent1"/>
      <w:sz w:val="26"/>
      <w:szCs w:val="26"/>
    </w:rPr>
  </w:style>
  <w:style w:type="table" w:customStyle="1" w:styleId="ColorfulList-Accent611">
    <w:name w:val="Colorful List - Accent 611"/>
    <w:basedOn w:val="TableNormal"/>
    <w:next w:val="ColorfulList-Accent6"/>
    <w:uiPriority w:val="72"/>
    <w:rsid w:val="009A6081"/>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EndnoteText">
    <w:name w:val="endnote text"/>
    <w:basedOn w:val="Normal"/>
    <w:link w:val="EndnoteTextChar"/>
    <w:uiPriority w:val="99"/>
    <w:semiHidden/>
    <w:unhideWhenUsed/>
    <w:rsid w:val="009C310A"/>
    <w:pPr>
      <w:spacing w:after="0" w:line="240" w:lineRule="auto"/>
      <w:jc w:val="left"/>
    </w:pPr>
    <w:rPr>
      <w:rFonts w:asciiTheme="minorHAnsi" w:hAnsiTheme="minorHAnsi"/>
      <w:sz w:val="20"/>
      <w:szCs w:val="20"/>
    </w:rPr>
  </w:style>
  <w:style w:type="character" w:customStyle="1" w:styleId="EndnoteTextChar">
    <w:name w:val="Endnote Text Char"/>
    <w:basedOn w:val="DefaultParagraphFont"/>
    <w:link w:val="EndnoteText"/>
    <w:uiPriority w:val="99"/>
    <w:semiHidden/>
    <w:rsid w:val="009C310A"/>
    <w:rPr>
      <w:rFonts w:asciiTheme="minorHAnsi" w:hAnsiTheme="minorHAnsi"/>
      <w:szCs w:val="20"/>
    </w:rPr>
  </w:style>
  <w:style w:type="character" w:styleId="EndnoteReference">
    <w:name w:val="endnote reference"/>
    <w:basedOn w:val="DefaultParagraphFont"/>
    <w:uiPriority w:val="99"/>
    <w:semiHidden/>
    <w:unhideWhenUsed/>
    <w:rsid w:val="009C310A"/>
    <w:rPr>
      <w:vertAlign w:val="superscript"/>
    </w:rPr>
  </w:style>
  <w:style w:type="paragraph" w:customStyle="1" w:styleId="Default">
    <w:name w:val="Default"/>
    <w:rsid w:val="00BA6A8C"/>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DC2DA3"/>
    <w:rPr>
      <w:sz w:val="16"/>
      <w:szCs w:val="16"/>
    </w:rPr>
  </w:style>
  <w:style w:type="paragraph" w:styleId="CommentText">
    <w:name w:val="annotation text"/>
    <w:basedOn w:val="Normal"/>
    <w:link w:val="CommentTextChar"/>
    <w:uiPriority w:val="99"/>
    <w:semiHidden/>
    <w:unhideWhenUsed/>
    <w:rsid w:val="00DC2DA3"/>
    <w:pPr>
      <w:spacing w:line="240" w:lineRule="auto"/>
    </w:pPr>
    <w:rPr>
      <w:sz w:val="20"/>
      <w:szCs w:val="20"/>
    </w:rPr>
  </w:style>
  <w:style w:type="character" w:customStyle="1" w:styleId="CommentTextChar">
    <w:name w:val="Comment Text Char"/>
    <w:basedOn w:val="DefaultParagraphFont"/>
    <w:link w:val="CommentText"/>
    <w:uiPriority w:val="99"/>
    <w:semiHidden/>
    <w:rsid w:val="00DC2DA3"/>
    <w:rPr>
      <w:rFonts w:ascii="Myriad Pro Cond" w:hAnsi="Myriad Pro Cond"/>
      <w:szCs w:val="20"/>
    </w:rPr>
  </w:style>
  <w:style w:type="paragraph" w:styleId="CommentSubject">
    <w:name w:val="annotation subject"/>
    <w:basedOn w:val="CommentText"/>
    <w:next w:val="CommentText"/>
    <w:link w:val="CommentSubjectChar"/>
    <w:uiPriority w:val="99"/>
    <w:semiHidden/>
    <w:unhideWhenUsed/>
    <w:rsid w:val="00DC2DA3"/>
    <w:rPr>
      <w:b/>
      <w:bCs/>
    </w:rPr>
  </w:style>
  <w:style w:type="character" w:customStyle="1" w:styleId="CommentSubjectChar">
    <w:name w:val="Comment Subject Char"/>
    <w:basedOn w:val="CommentTextChar"/>
    <w:link w:val="CommentSubject"/>
    <w:uiPriority w:val="99"/>
    <w:semiHidden/>
    <w:rsid w:val="00DC2DA3"/>
    <w:rPr>
      <w:rFonts w:ascii="Myriad Pro Cond" w:hAnsi="Myriad Pro Cond"/>
      <w:b/>
      <w:bCs/>
      <w:szCs w:val="20"/>
    </w:rPr>
  </w:style>
  <w:style w:type="paragraph" w:customStyle="1" w:styleId="headingB">
    <w:name w:val="heading B"/>
    <w:basedOn w:val="Normal"/>
    <w:qFormat/>
    <w:rsid w:val="00017B69"/>
    <w:rPr>
      <w:sz w:val="44"/>
      <w:szCs w:val="40"/>
    </w:rPr>
  </w:style>
  <w:style w:type="paragraph" w:customStyle="1" w:styleId="HeadingA">
    <w:name w:val="Heading A"/>
    <w:basedOn w:val="Normal"/>
    <w:qFormat/>
    <w:rsid w:val="00482648"/>
    <w:pPr>
      <w:jc w:val="left"/>
    </w:pPr>
    <w:rPr>
      <w:sz w:val="96"/>
      <w:szCs w:val="96"/>
    </w:rPr>
  </w:style>
  <w:style w:type="paragraph" w:customStyle="1" w:styleId="goals">
    <w:name w:val="goals"/>
    <w:basedOn w:val="Normal"/>
    <w:qFormat/>
    <w:rsid w:val="00FE5FB9"/>
    <w:pPr>
      <w:spacing w:after="0"/>
    </w:pPr>
    <w:rPr>
      <w:i/>
      <w:sz w:val="36"/>
      <w:szCs w:val="36"/>
    </w:rPr>
  </w:style>
  <w:style w:type="paragraph" w:customStyle="1" w:styleId="recommendations">
    <w:name w:val="recommendations"/>
    <w:basedOn w:val="ListParagraph"/>
    <w:qFormat/>
    <w:rsid w:val="002043CC"/>
    <w:pPr>
      <w:numPr>
        <w:ilvl w:val="1"/>
        <w:numId w:val="3"/>
      </w:numPr>
      <w:ind w:left="720"/>
    </w:pPr>
    <w:rPr>
      <w:rFonts w:ascii="Myriad Pro Cond" w:hAnsi="Myriad Pro Cond" w:cs="Calibri"/>
      <w:sz w:val="26"/>
    </w:rPr>
  </w:style>
  <w:style w:type="paragraph" w:styleId="Revision">
    <w:name w:val="Revision"/>
    <w:hidden/>
    <w:uiPriority w:val="99"/>
    <w:semiHidden/>
    <w:rsid w:val="00B962C5"/>
    <w:pPr>
      <w:spacing w:after="0" w:line="240" w:lineRule="auto"/>
    </w:pPr>
  </w:style>
  <w:style w:type="character" w:styleId="Strong">
    <w:name w:val="Strong"/>
    <w:basedOn w:val="DefaultParagraphFont"/>
    <w:uiPriority w:val="22"/>
    <w:rsid w:val="00B11E57"/>
    <w:rPr>
      <w:b/>
    </w:rPr>
  </w:style>
  <w:style w:type="paragraph" w:customStyle="1" w:styleId="DMU-3rdRan">
    <w:name w:val="DMU-3rd Ran"/>
    <w:basedOn w:val="Normal"/>
    <w:rsid w:val="00452191"/>
    <w:pPr>
      <w:widowControl w:val="0"/>
      <w:spacing w:after="100" w:line="240" w:lineRule="auto"/>
      <w:ind w:left="540" w:hanging="180"/>
    </w:pPr>
    <w:rPr>
      <w:rFonts w:ascii="Souvenir Medium" w:eastAsia="Times New Roman" w:hAnsi="Souvenir Medium" w:cs="Times New Roman"/>
      <w:snapToGrid w:val="0"/>
      <w:color w:val="000000"/>
      <w:sz w:val="18"/>
      <w:szCs w:val="20"/>
    </w:rPr>
  </w:style>
  <w:style w:type="paragraph" w:customStyle="1" w:styleId="DscriptMa">
    <w:name w:val="Dscript. Ma"/>
    <w:basedOn w:val="Normal"/>
    <w:rsid w:val="00452191"/>
    <w:pPr>
      <w:widowControl w:val="0"/>
      <w:spacing w:after="97" w:line="219" w:lineRule="exact"/>
      <w:ind w:left="1140" w:hanging="180"/>
    </w:pPr>
    <w:rPr>
      <w:rFonts w:ascii="Souvenir" w:eastAsia="Times New Roman" w:hAnsi="Souvenir" w:cs="Times New Roman"/>
      <w:snapToGrid w:val="0"/>
      <w:color w:val="000000"/>
      <w:sz w:val="18"/>
      <w:szCs w:val="20"/>
    </w:rPr>
  </w:style>
  <w:style w:type="character" w:customStyle="1" w:styleId="bold">
    <w:name w:val="bold"/>
    <w:basedOn w:val="DefaultParagraphFont"/>
    <w:rsid w:val="0067102C"/>
  </w:style>
  <w:style w:type="character" w:customStyle="1" w:styleId="highlight">
    <w:name w:val="highlight"/>
    <w:basedOn w:val="DefaultParagraphFont"/>
    <w:rsid w:val="009B20A5"/>
  </w:style>
  <w:style w:type="character" w:styleId="Emphasis">
    <w:name w:val="Emphasis"/>
    <w:basedOn w:val="DefaultParagraphFont"/>
    <w:uiPriority w:val="20"/>
    <w:qFormat/>
    <w:rsid w:val="00633E57"/>
    <w:rPr>
      <w:i/>
      <w:iCs/>
    </w:rPr>
  </w:style>
  <w:style w:type="paragraph" w:customStyle="1" w:styleId="rteindent1">
    <w:name w:val="rteindent1"/>
    <w:basedOn w:val="Normal"/>
    <w:rsid w:val="00747AA3"/>
    <w:pPr>
      <w:spacing w:before="100" w:beforeAutospacing="1" w:after="100" w:afterAutospacing="1" w:line="240" w:lineRule="auto"/>
      <w:jc w:val="left"/>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yriad Pro Cond" w:eastAsiaTheme="minorHAnsi" w:hAnsi="Myriad Pro Cond" w:cstheme="minorBidi"/>
        <w:sz w:val="26"/>
        <w:szCs w:val="26"/>
        <w:lang w:val="en-US" w:eastAsia="en-US" w:bidi="ar-SA"/>
      </w:rPr>
    </w:rPrDefault>
    <w:pPrDefault>
      <w:pPr>
        <w:spacing w:after="200" w:line="276" w:lineRule="auto"/>
      </w:pPr>
    </w:pPrDefault>
  </w:docDefaults>
  <w:latentStyles w:defLockedState="0" w:defUIPriority="0" w:defSemiHidden="0" w:defUnhideWhenUsed="0" w:defQFormat="0" w:count="267">
    <w:lsdException w:name="header" w:uiPriority="99"/>
    <w:lsdException w:name="Emphasis" w:uiPriority="20" w:qFormat="1"/>
    <w:lsdException w:name="Normal (Web)" w:uiPriority="99"/>
    <w:lsdException w:name="List Paragraph" w:uiPriority="34" w:qFormat="1"/>
  </w:latentStyles>
  <w:style w:type="paragraph" w:default="1" w:styleId="Normal">
    <w:name w:val="Normal"/>
    <w:qFormat/>
    <w:rsid w:val="00742E2F"/>
    <w:pPr>
      <w:jc w:val="both"/>
    </w:pPr>
  </w:style>
  <w:style w:type="paragraph" w:styleId="Heading1">
    <w:name w:val="heading 1"/>
    <w:basedOn w:val="Normal"/>
    <w:link w:val="Heading1Char"/>
    <w:uiPriority w:val="9"/>
    <w:qFormat/>
    <w:rsid w:val="00BB73E1"/>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40616A"/>
    <w:pPr>
      <w:keepNext/>
      <w:keepLines/>
      <w:spacing w:before="200" w:after="0"/>
      <w:outlineLvl w:val="1"/>
    </w:pPr>
    <w:rPr>
      <w:rFonts w:asciiTheme="majorHAnsi" w:eastAsiaTheme="majorEastAsia" w:hAnsiTheme="majorHAnsi" w:cstheme="majorBidi"/>
      <w:b/>
      <w:bCs/>
      <w:color w:val="4F81BD" w:themeColor="accent1"/>
    </w:rPr>
  </w:style>
  <w:style w:type="paragraph" w:styleId="Heading6">
    <w:name w:val="heading 6"/>
    <w:basedOn w:val="Normal"/>
    <w:link w:val="Heading6Char"/>
    <w:uiPriority w:val="9"/>
    <w:qFormat/>
    <w:rsid w:val="00BB73E1"/>
    <w:pPr>
      <w:spacing w:before="100" w:beforeAutospacing="1" w:after="100" w:afterAutospacing="1" w:line="240" w:lineRule="auto"/>
      <w:jc w:val="left"/>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F979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F979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F979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5">
    <w:name w:val="Medium Shading 1 Accent 5"/>
    <w:basedOn w:val="TableNormal"/>
    <w:uiPriority w:val="63"/>
    <w:rsid w:val="00F979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A977F6"/>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A977F6"/>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A977F6"/>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6">
    <w:name w:val="Colorful List Accent 6"/>
    <w:basedOn w:val="TableNormal"/>
    <w:uiPriority w:val="72"/>
    <w:rsid w:val="00A977F6"/>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7F6"/>
    <w:rPr>
      <w:rFonts w:ascii="Tahoma" w:hAnsi="Tahoma" w:cs="Tahoma"/>
      <w:sz w:val="16"/>
      <w:szCs w:val="16"/>
    </w:rPr>
  </w:style>
  <w:style w:type="paragraph" w:styleId="Caption">
    <w:name w:val="caption"/>
    <w:basedOn w:val="Normal"/>
    <w:next w:val="Normal"/>
    <w:uiPriority w:val="35"/>
    <w:semiHidden/>
    <w:unhideWhenUsed/>
    <w:qFormat/>
    <w:rsid w:val="00965C99"/>
    <w:pPr>
      <w:spacing w:line="240" w:lineRule="auto"/>
    </w:pPr>
    <w:rPr>
      <w:b/>
      <w:bCs/>
      <w:color w:val="4F81BD" w:themeColor="accent1"/>
      <w:sz w:val="18"/>
      <w:szCs w:val="18"/>
    </w:rPr>
  </w:style>
  <w:style w:type="paragraph" w:styleId="ListParagraph">
    <w:name w:val="List Paragraph"/>
    <w:basedOn w:val="Normal"/>
    <w:uiPriority w:val="34"/>
    <w:qFormat/>
    <w:rsid w:val="001B7C06"/>
    <w:pPr>
      <w:ind w:left="720"/>
      <w:contextualSpacing/>
      <w:jc w:val="left"/>
    </w:pPr>
    <w:rPr>
      <w:rFonts w:asciiTheme="minorHAnsi" w:hAnsiTheme="minorHAnsi"/>
      <w:sz w:val="22"/>
    </w:rPr>
  </w:style>
  <w:style w:type="paragraph" w:styleId="FootnoteText">
    <w:name w:val="footnote text"/>
    <w:basedOn w:val="Normal"/>
    <w:link w:val="FootnoteTextChar"/>
    <w:uiPriority w:val="99"/>
    <w:semiHidden/>
    <w:unhideWhenUsed/>
    <w:rsid w:val="008B13E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13E1"/>
    <w:rPr>
      <w:rFonts w:ascii="Myriad Pro Cond" w:hAnsi="Myriad Pro Cond"/>
      <w:szCs w:val="20"/>
    </w:rPr>
  </w:style>
  <w:style w:type="character" w:styleId="FootnoteReference">
    <w:name w:val="footnote reference"/>
    <w:basedOn w:val="DefaultParagraphFont"/>
    <w:semiHidden/>
    <w:unhideWhenUsed/>
    <w:rsid w:val="008B13E1"/>
    <w:rPr>
      <w:vertAlign w:val="superscript"/>
    </w:rPr>
  </w:style>
  <w:style w:type="character" w:customStyle="1" w:styleId="Heading1Char">
    <w:name w:val="Heading 1 Char"/>
    <w:basedOn w:val="DefaultParagraphFont"/>
    <w:link w:val="Heading1"/>
    <w:uiPriority w:val="9"/>
    <w:rsid w:val="00BB73E1"/>
    <w:rPr>
      <w:rFonts w:ascii="Times New Roman" w:eastAsia="Times New Roman" w:hAnsi="Times New Roman" w:cs="Times New Roman"/>
      <w:b/>
      <w:bCs/>
      <w:kern w:val="36"/>
      <w:sz w:val="48"/>
      <w:szCs w:val="48"/>
    </w:rPr>
  </w:style>
  <w:style w:type="character" w:customStyle="1" w:styleId="Heading6Char">
    <w:name w:val="Heading 6 Char"/>
    <w:basedOn w:val="DefaultParagraphFont"/>
    <w:link w:val="Heading6"/>
    <w:uiPriority w:val="9"/>
    <w:rsid w:val="00BB73E1"/>
    <w:rPr>
      <w:rFonts w:ascii="Times New Roman" w:eastAsia="Times New Roman" w:hAnsi="Times New Roman" w:cs="Times New Roman"/>
      <w:b/>
      <w:bCs/>
      <w:sz w:val="15"/>
      <w:szCs w:val="15"/>
    </w:rPr>
  </w:style>
  <w:style w:type="character" w:customStyle="1" w:styleId="netearnings">
    <w:name w:val="netearnings"/>
    <w:basedOn w:val="DefaultParagraphFont"/>
    <w:rsid w:val="00BB73E1"/>
  </w:style>
  <w:style w:type="character" w:customStyle="1" w:styleId="apple-converted-space">
    <w:name w:val="apple-converted-space"/>
    <w:basedOn w:val="DefaultParagraphFont"/>
    <w:rsid w:val="00BB73E1"/>
  </w:style>
  <w:style w:type="character" w:customStyle="1" w:styleId="footnote">
    <w:name w:val="footnote"/>
    <w:basedOn w:val="DefaultParagraphFont"/>
    <w:rsid w:val="00BB73E1"/>
  </w:style>
  <w:style w:type="character" w:styleId="Hyperlink">
    <w:name w:val="Hyperlink"/>
    <w:basedOn w:val="DefaultParagraphFont"/>
    <w:unhideWhenUsed/>
    <w:rsid w:val="00BB73E1"/>
    <w:rPr>
      <w:color w:val="0000FF"/>
      <w:u w:val="single"/>
    </w:rPr>
  </w:style>
  <w:style w:type="character" w:customStyle="1" w:styleId="text">
    <w:name w:val="text"/>
    <w:basedOn w:val="DefaultParagraphFont"/>
    <w:rsid w:val="00BB73E1"/>
  </w:style>
  <w:style w:type="character" w:customStyle="1" w:styleId="followcount">
    <w:name w:val="follow_count"/>
    <w:basedOn w:val="DefaultParagraphFont"/>
    <w:rsid w:val="00BB73E1"/>
  </w:style>
  <w:style w:type="paragraph" w:styleId="NormalWeb">
    <w:name w:val="Normal (Web)"/>
    <w:basedOn w:val="Normal"/>
    <w:uiPriority w:val="99"/>
    <w:semiHidden/>
    <w:unhideWhenUsed/>
    <w:rsid w:val="00BB73E1"/>
    <w:pPr>
      <w:spacing w:before="100" w:beforeAutospacing="1" w:after="100" w:afterAutospacing="1" w:line="240" w:lineRule="auto"/>
      <w:jc w:val="left"/>
    </w:pPr>
    <w:rPr>
      <w:rFonts w:ascii="Times New Roman" w:eastAsia="Times New Roman" w:hAnsi="Times New Roman" w:cs="Times New Roman"/>
      <w:sz w:val="24"/>
      <w:szCs w:val="24"/>
    </w:rPr>
  </w:style>
  <w:style w:type="table" w:customStyle="1" w:styleId="ColorfulList-Accent61">
    <w:name w:val="Colorful List - Accent 61"/>
    <w:basedOn w:val="TableNormal"/>
    <w:next w:val="ColorfulList-Accent6"/>
    <w:uiPriority w:val="72"/>
    <w:rsid w:val="00A07528"/>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TableGrid">
    <w:name w:val="Table Grid"/>
    <w:basedOn w:val="TableNormal"/>
    <w:uiPriority w:val="59"/>
    <w:rsid w:val="009D2D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C11BA"/>
    <w:rPr>
      <w:color w:val="800080" w:themeColor="followedHyperlink"/>
      <w:u w:val="single"/>
    </w:rPr>
  </w:style>
  <w:style w:type="character" w:customStyle="1" w:styleId="Heading2Char">
    <w:name w:val="Heading 2 Char"/>
    <w:basedOn w:val="DefaultParagraphFont"/>
    <w:link w:val="Heading2"/>
    <w:uiPriority w:val="9"/>
    <w:semiHidden/>
    <w:rsid w:val="0040616A"/>
    <w:rPr>
      <w:rFonts w:asciiTheme="majorHAnsi" w:eastAsiaTheme="majorEastAsia" w:hAnsiTheme="majorHAnsi" w:cstheme="majorBidi"/>
      <w:b/>
      <w:bCs/>
      <w:color w:val="4F81BD" w:themeColor="accent1"/>
      <w:sz w:val="26"/>
      <w:szCs w:val="26"/>
    </w:rPr>
  </w:style>
  <w:style w:type="table" w:customStyle="1" w:styleId="ColorfulList-Accent611">
    <w:name w:val="Colorful List - Accent 611"/>
    <w:basedOn w:val="TableNormal"/>
    <w:next w:val="ColorfulList-Accent6"/>
    <w:uiPriority w:val="72"/>
    <w:rsid w:val="009A6081"/>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EndnoteText">
    <w:name w:val="endnote text"/>
    <w:basedOn w:val="Normal"/>
    <w:link w:val="EndnoteTextChar"/>
    <w:uiPriority w:val="99"/>
    <w:semiHidden/>
    <w:unhideWhenUsed/>
    <w:rsid w:val="009C310A"/>
    <w:pPr>
      <w:spacing w:after="0" w:line="240" w:lineRule="auto"/>
      <w:jc w:val="left"/>
    </w:pPr>
    <w:rPr>
      <w:rFonts w:asciiTheme="minorHAnsi" w:hAnsiTheme="minorHAnsi"/>
      <w:sz w:val="20"/>
      <w:szCs w:val="20"/>
    </w:rPr>
  </w:style>
  <w:style w:type="character" w:customStyle="1" w:styleId="EndnoteTextChar">
    <w:name w:val="Endnote Text Char"/>
    <w:basedOn w:val="DefaultParagraphFont"/>
    <w:link w:val="EndnoteText"/>
    <w:uiPriority w:val="99"/>
    <w:semiHidden/>
    <w:rsid w:val="009C310A"/>
    <w:rPr>
      <w:rFonts w:asciiTheme="minorHAnsi" w:hAnsiTheme="minorHAnsi"/>
      <w:szCs w:val="20"/>
    </w:rPr>
  </w:style>
  <w:style w:type="character" w:styleId="EndnoteReference">
    <w:name w:val="endnote reference"/>
    <w:basedOn w:val="DefaultParagraphFont"/>
    <w:uiPriority w:val="99"/>
    <w:semiHidden/>
    <w:unhideWhenUsed/>
    <w:rsid w:val="009C310A"/>
    <w:rPr>
      <w:vertAlign w:val="superscript"/>
    </w:rPr>
  </w:style>
  <w:style w:type="paragraph" w:customStyle="1" w:styleId="Default">
    <w:name w:val="Default"/>
    <w:rsid w:val="00BA6A8C"/>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DC2DA3"/>
    <w:rPr>
      <w:sz w:val="16"/>
      <w:szCs w:val="16"/>
    </w:rPr>
  </w:style>
  <w:style w:type="paragraph" w:styleId="CommentText">
    <w:name w:val="annotation text"/>
    <w:basedOn w:val="Normal"/>
    <w:link w:val="CommentTextChar"/>
    <w:uiPriority w:val="99"/>
    <w:semiHidden/>
    <w:unhideWhenUsed/>
    <w:rsid w:val="00DC2DA3"/>
    <w:pPr>
      <w:spacing w:line="240" w:lineRule="auto"/>
    </w:pPr>
    <w:rPr>
      <w:sz w:val="20"/>
      <w:szCs w:val="20"/>
    </w:rPr>
  </w:style>
  <w:style w:type="character" w:customStyle="1" w:styleId="CommentTextChar">
    <w:name w:val="Comment Text Char"/>
    <w:basedOn w:val="DefaultParagraphFont"/>
    <w:link w:val="CommentText"/>
    <w:uiPriority w:val="99"/>
    <w:semiHidden/>
    <w:rsid w:val="00DC2DA3"/>
    <w:rPr>
      <w:rFonts w:ascii="Myriad Pro Cond" w:hAnsi="Myriad Pro Cond"/>
      <w:szCs w:val="20"/>
    </w:rPr>
  </w:style>
  <w:style w:type="paragraph" w:styleId="CommentSubject">
    <w:name w:val="annotation subject"/>
    <w:basedOn w:val="CommentText"/>
    <w:next w:val="CommentText"/>
    <w:link w:val="CommentSubjectChar"/>
    <w:uiPriority w:val="99"/>
    <w:semiHidden/>
    <w:unhideWhenUsed/>
    <w:rsid w:val="00DC2DA3"/>
    <w:rPr>
      <w:b/>
      <w:bCs/>
    </w:rPr>
  </w:style>
  <w:style w:type="character" w:customStyle="1" w:styleId="CommentSubjectChar">
    <w:name w:val="Comment Subject Char"/>
    <w:basedOn w:val="CommentTextChar"/>
    <w:link w:val="CommentSubject"/>
    <w:uiPriority w:val="99"/>
    <w:semiHidden/>
    <w:rsid w:val="00DC2DA3"/>
    <w:rPr>
      <w:rFonts w:ascii="Myriad Pro Cond" w:hAnsi="Myriad Pro Cond"/>
      <w:b/>
      <w:bCs/>
      <w:szCs w:val="20"/>
    </w:rPr>
  </w:style>
  <w:style w:type="paragraph" w:customStyle="1" w:styleId="headingB">
    <w:name w:val="heading B"/>
    <w:basedOn w:val="Normal"/>
    <w:qFormat/>
    <w:rsid w:val="00017B69"/>
    <w:rPr>
      <w:sz w:val="44"/>
      <w:szCs w:val="40"/>
    </w:rPr>
  </w:style>
  <w:style w:type="paragraph" w:customStyle="1" w:styleId="HeadingA">
    <w:name w:val="Heading A"/>
    <w:basedOn w:val="Normal"/>
    <w:qFormat/>
    <w:rsid w:val="00482648"/>
    <w:pPr>
      <w:jc w:val="left"/>
    </w:pPr>
    <w:rPr>
      <w:sz w:val="96"/>
      <w:szCs w:val="96"/>
    </w:rPr>
  </w:style>
  <w:style w:type="paragraph" w:customStyle="1" w:styleId="goals">
    <w:name w:val="goals"/>
    <w:basedOn w:val="Normal"/>
    <w:qFormat/>
    <w:rsid w:val="00FE5FB9"/>
    <w:pPr>
      <w:spacing w:after="0"/>
    </w:pPr>
    <w:rPr>
      <w:i/>
      <w:sz w:val="36"/>
      <w:szCs w:val="36"/>
    </w:rPr>
  </w:style>
  <w:style w:type="paragraph" w:customStyle="1" w:styleId="recommendations">
    <w:name w:val="recommendations"/>
    <w:basedOn w:val="ListParagraph"/>
    <w:qFormat/>
    <w:rsid w:val="002043CC"/>
    <w:pPr>
      <w:numPr>
        <w:ilvl w:val="1"/>
        <w:numId w:val="3"/>
      </w:numPr>
      <w:ind w:left="720"/>
    </w:pPr>
    <w:rPr>
      <w:rFonts w:ascii="Myriad Pro Cond" w:hAnsi="Myriad Pro Cond" w:cs="Calibri"/>
      <w:sz w:val="26"/>
    </w:rPr>
  </w:style>
  <w:style w:type="paragraph" w:styleId="Revision">
    <w:name w:val="Revision"/>
    <w:hidden/>
    <w:uiPriority w:val="99"/>
    <w:semiHidden/>
    <w:rsid w:val="00B962C5"/>
    <w:pPr>
      <w:spacing w:after="0" w:line="240" w:lineRule="auto"/>
    </w:pPr>
  </w:style>
  <w:style w:type="character" w:styleId="Strong">
    <w:name w:val="Strong"/>
    <w:basedOn w:val="DefaultParagraphFont"/>
    <w:uiPriority w:val="22"/>
    <w:rsid w:val="00B11E57"/>
    <w:rPr>
      <w:b/>
    </w:rPr>
  </w:style>
  <w:style w:type="paragraph" w:customStyle="1" w:styleId="DMU-3rdRan">
    <w:name w:val="DMU-3rd Ran"/>
    <w:basedOn w:val="Normal"/>
    <w:rsid w:val="00452191"/>
    <w:pPr>
      <w:widowControl w:val="0"/>
      <w:spacing w:after="100" w:line="240" w:lineRule="auto"/>
      <w:ind w:left="540" w:hanging="180"/>
    </w:pPr>
    <w:rPr>
      <w:rFonts w:ascii="Souvenir Medium" w:eastAsia="Times New Roman" w:hAnsi="Souvenir Medium" w:cs="Times New Roman"/>
      <w:snapToGrid w:val="0"/>
      <w:color w:val="000000"/>
      <w:sz w:val="18"/>
      <w:szCs w:val="20"/>
    </w:rPr>
  </w:style>
  <w:style w:type="paragraph" w:customStyle="1" w:styleId="DscriptMa">
    <w:name w:val="Dscript. Ma"/>
    <w:basedOn w:val="Normal"/>
    <w:rsid w:val="00452191"/>
    <w:pPr>
      <w:widowControl w:val="0"/>
      <w:spacing w:after="97" w:line="219" w:lineRule="exact"/>
      <w:ind w:left="1140" w:hanging="180"/>
    </w:pPr>
    <w:rPr>
      <w:rFonts w:ascii="Souvenir" w:eastAsia="Times New Roman" w:hAnsi="Souvenir" w:cs="Times New Roman"/>
      <w:snapToGrid w:val="0"/>
      <w:color w:val="000000"/>
      <w:sz w:val="18"/>
      <w:szCs w:val="20"/>
    </w:rPr>
  </w:style>
  <w:style w:type="character" w:customStyle="1" w:styleId="bold">
    <w:name w:val="bold"/>
    <w:basedOn w:val="DefaultParagraphFont"/>
    <w:rsid w:val="0067102C"/>
  </w:style>
  <w:style w:type="character" w:customStyle="1" w:styleId="highlight">
    <w:name w:val="highlight"/>
    <w:basedOn w:val="DefaultParagraphFont"/>
    <w:rsid w:val="009B20A5"/>
  </w:style>
  <w:style w:type="character" w:styleId="Emphasis">
    <w:name w:val="Emphasis"/>
    <w:basedOn w:val="DefaultParagraphFont"/>
    <w:uiPriority w:val="20"/>
    <w:qFormat/>
    <w:rsid w:val="00633E57"/>
    <w:rPr>
      <w:i/>
      <w:iCs/>
    </w:rPr>
  </w:style>
  <w:style w:type="paragraph" w:customStyle="1" w:styleId="rteindent1">
    <w:name w:val="rteindent1"/>
    <w:basedOn w:val="Normal"/>
    <w:rsid w:val="00747AA3"/>
    <w:pPr>
      <w:spacing w:before="100" w:beforeAutospacing="1" w:after="100" w:afterAutospacing="1" w:line="240" w:lineRule="auto"/>
      <w:jc w:val="left"/>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73637">
      <w:bodyDiv w:val="1"/>
      <w:marLeft w:val="0"/>
      <w:marRight w:val="0"/>
      <w:marTop w:val="0"/>
      <w:marBottom w:val="0"/>
      <w:divBdr>
        <w:top w:val="none" w:sz="0" w:space="0" w:color="auto"/>
        <w:left w:val="none" w:sz="0" w:space="0" w:color="auto"/>
        <w:bottom w:val="none" w:sz="0" w:space="0" w:color="auto"/>
        <w:right w:val="none" w:sz="0" w:space="0" w:color="auto"/>
      </w:divBdr>
    </w:div>
    <w:div w:id="34889181">
      <w:bodyDiv w:val="1"/>
      <w:marLeft w:val="0"/>
      <w:marRight w:val="0"/>
      <w:marTop w:val="0"/>
      <w:marBottom w:val="0"/>
      <w:divBdr>
        <w:top w:val="none" w:sz="0" w:space="0" w:color="auto"/>
        <w:left w:val="none" w:sz="0" w:space="0" w:color="auto"/>
        <w:bottom w:val="none" w:sz="0" w:space="0" w:color="auto"/>
        <w:right w:val="none" w:sz="0" w:space="0" w:color="auto"/>
      </w:divBdr>
    </w:div>
    <w:div w:id="74791142">
      <w:bodyDiv w:val="1"/>
      <w:marLeft w:val="0"/>
      <w:marRight w:val="0"/>
      <w:marTop w:val="0"/>
      <w:marBottom w:val="0"/>
      <w:divBdr>
        <w:top w:val="none" w:sz="0" w:space="0" w:color="auto"/>
        <w:left w:val="none" w:sz="0" w:space="0" w:color="auto"/>
        <w:bottom w:val="none" w:sz="0" w:space="0" w:color="auto"/>
        <w:right w:val="none" w:sz="0" w:space="0" w:color="auto"/>
      </w:divBdr>
      <w:divsChild>
        <w:div w:id="1389257264">
          <w:marLeft w:val="0"/>
          <w:marRight w:val="0"/>
          <w:marTop w:val="0"/>
          <w:marBottom w:val="0"/>
          <w:divBdr>
            <w:top w:val="none" w:sz="0" w:space="0" w:color="auto"/>
            <w:left w:val="none" w:sz="0" w:space="0" w:color="auto"/>
            <w:bottom w:val="none" w:sz="0" w:space="0" w:color="auto"/>
            <w:right w:val="none" w:sz="0" w:space="0" w:color="auto"/>
          </w:divBdr>
        </w:div>
        <w:div w:id="1930313301">
          <w:marLeft w:val="0"/>
          <w:marRight w:val="0"/>
          <w:marTop w:val="0"/>
          <w:marBottom w:val="0"/>
          <w:divBdr>
            <w:top w:val="none" w:sz="0" w:space="0" w:color="auto"/>
            <w:left w:val="none" w:sz="0" w:space="0" w:color="auto"/>
            <w:bottom w:val="none" w:sz="0" w:space="0" w:color="auto"/>
            <w:right w:val="none" w:sz="0" w:space="0" w:color="auto"/>
          </w:divBdr>
        </w:div>
        <w:div w:id="1535771717">
          <w:marLeft w:val="0"/>
          <w:marRight w:val="0"/>
          <w:marTop w:val="0"/>
          <w:marBottom w:val="0"/>
          <w:divBdr>
            <w:top w:val="none" w:sz="0" w:space="0" w:color="auto"/>
            <w:left w:val="none" w:sz="0" w:space="0" w:color="auto"/>
            <w:bottom w:val="none" w:sz="0" w:space="0" w:color="auto"/>
            <w:right w:val="none" w:sz="0" w:space="0" w:color="auto"/>
          </w:divBdr>
        </w:div>
        <w:div w:id="1351877613">
          <w:marLeft w:val="0"/>
          <w:marRight w:val="0"/>
          <w:marTop w:val="0"/>
          <w:marBottom w:val="0"/>
          <w:divBdr>
            <w:top w:val="none" w:sz="0" w:space="0" w:color="auto"/>
            <w:left w:val="none" w:sz="0" w:space="0" w:color="auto"/>
            <w:bottom w:val="none" w:sz="0" w:space="0" w:color="auto"/>
            <w:right w:val="none" w:sz="0" w:space="0" w:color="auto"/>
          </w:divBdr>
        </w:div>
        <w:div w:id="304512538">
          <w:marLeft w:val="0"/>
          <w:marRight w:val="0"/>
          <w:marTop w:val="0"/>
          <w:marBottom w:val="0"/>
          <w:divBdr>
            <w:top w:val="none" w:sz="0" w:space="0" w:color="auto"/>
            <w:left w:val="none" w:sz="0" w:space="0" w:color="auto"/>
            <w:bottom w:val="none" w:sz="0" w:space="0" w:color="auto"/>
            <w:right w:val="none" w:sz="0" w:space="0" w:color="auto"/>
          </w:divBdr>
        </w:div>
        <w:div w:id="1581672553">
          <w:marLeft w:val="0"/>
          <w:marRight w:val="0"/>
          <w:marTop w:val="0"/>
          <w:marBottom w:val="0"/>
          <w:divBdr>
            <w:top w:val="none" w:sz="0" w:space="0" w:color="auto"/>
            <w:left w:val="none" w:sz="0" w:space="0" w:color="auto"/>
            <w:bottom w:val="none" w:sz="0" w:space="0" w:color="auto"/>
            <w:right w:val="none" w:sz="0" w:space="0" w:color="auto"/>
          </w:divBdr>
        </w:div>
        <w:div w:id="744255803">
          <w:marLeft w:val="0"/>
          <w:marRight w:val="0"/>
          <w:marTop w:val="0"/>
          <w:marBottom w:val="0"/>
          <w:divBdr>
            <w:top w:val="none" w:sz="0" w:space="0" w:color="auto"/>
            <w:left w:val="none" w:sz="0" w:space="0" w:color="auto"/>
            <w:bottom w:val="none" w:sz="0" w:space="0" w:color="auto"/>
            <w:right w:val="none" w:sz="0" w:space="0" w:color="auto"/>
          </w:divBdr>
        </w:div>
      </w:divsChild>
    </w:div>
    <w:div w:id="111483305">
      <w:bodyDiv w:val="1"/>
      <w:marLeft w:val="0"/>
      <w:marRight w:val="0"/>
      <w:marTop w:val="0"/>
      <w:marBottom w:val="0"/>
      <w:divBdr>
        <w:top w:val="none" w:sz="0" w:space="0" w:color="auto"/>
        <w:left w:val="none" w:sz="0" w:space="0" w:color="auto"/>
        <w:bottom w:val="none" w:sz="0" w:space="0" w:color="auto"/>
        <w:right w:val="none" w:sz="0" w:space="0" w:color="auto"/>
      </w:divBdr>
      <w:divsChild>
        <w:div w:id="203833832">
          <w:marLeft w:val="0"/>
          <w:marRight w:val="0"/>
          <w:marTop w:val="0"/>
          <w:marBottom w:val="0"/>
          <w:divBdr>
            <w:top w:val="none" w:sz="0" w:space="0" w:color="auto"/>
            <w:left w:val="none" w:sz="0" w:space="0" w:color="auto"/>
            <w:bottom w:val="none" w:sz="0" w:space="0" w:color="auto"/>
            <w:right w:val="none" w:sz="0" w:space="0" w:color="auto"/>
          </w:divBdr>
          <w:divsChild>
            <w:div w:id="27293722">
              <w:marLeft w:val="0"/>
              <w:marRight w:val="0"/>
              <w:marTop w:val="0"/>
              <w:marBottom w:val="0"/>
              <w:divBdr>
                <w:top w:val="none" w:sz="0" w:space="0" w:color="auto"/>
                <w:left w:val="none" w:sz="0" w:space="0" w:color="auto"/>
                <w:bottom w:val="none" w:sz="0" w:space="0" w:color="auto"/>
                <w:right w:val="none" w:sz="0" w:space="0" w:color="auto"/>
              </w:divBdr>
            </w:div>
            <w:div w:id="461775088">
              <w:marLeft w:val="0"/>
              <w:marRight w:val="0"/>
              <w:marTop w:val="0"/>
              <w:marBottom w:val="0"/>
              <w:divBdr>
                <w:top w:val="none" w:sz="0" w:space="0" w:color="auto"/>
                <w:left w:val="none" w:sz="0" w:space="0" w:color="auto"/>
                <w:bottom w:val="none" w:sz="0" w:space="0" w:color="auto"/>
                <w:right w:val="none" w:sz="0" w:space="0" w:color="auto"/>
              </w:divBdr>
            </w:div>
            <w:div w:id="744761809">
              <w:marLeft w:val="0"/>
              <w:marRight w:val="0"/>
              <w:marTop w:val="0"/>
              <w:marBottom w:val="0"/>
              <w:divBdr>
                <w:top w:val="none" w:sz="0" w:space="0" w:color="auto"/>
                <w:left w:val="none" w:sz="0" w:space="0" w:color="auto"/>
                <w:bottom w:val="none" w:sz="0" w:space="0" w:color="auto"/>
                <w:right w:val="none" w:sz="0" w:space="0" w:color="auto"/>
              </w:divBdr>
            </w:div>
            <w:div w:id="1564097301">
              <w:marLeft w:val="0"/>
              <w:marRight w:val="0"/>
              <w:marTop w:val="0"/>
              <w:marBottom w:val="0"/>
              <w:divBdr>
                <w:top w:val="none" w:sz="0" w:space="0" w:color="auto"/>
                <w:left w:val="none" w:sz="0" w:space="0" w:color="auto"/>
                <w:bottom w:val="none" w:sz="0" w:space="0" w:color="auto"/>
                <w:right w:val="none" w:sz="0" w:space="0" w:color="auto"/>
              </w:divBdr>
            </w:div>
            <w:div w:id="583341640">
              <w:marLeft w:val="0"/>
              <w:marRight w:val="0"/>
              <w:marTop w:val="0"/>
              <w:marBottom w:val="0"/>
              <w:divBdr>
                <w:top w:val="none" w:sz="0" w:space="0" w:color="auto"/>
                <w:left w:val="none" w:sz="0" w:space="0" w:color="auto"/>
                <w:bottom w:val="none" w:sz="0" w:space="0" w:color="auto"/>
                <w:right w:val="none" w:sz="0" w:space="0" w:color="auto"/>
              </w:divBdr>
            </w:div>
            <w:div w:id="1765880100">
              <w:marLeft w:val="0"/>
              <w:marRight w:val="0"/>
              <w:marTop w:val="0"/>
              <w:marBottom w:val="0"/>
              <w:divBdr>
                <w:top w:val="none" w:sz="0" w:space="0" w:color="auto"/>
                <w:left w:val="none" w:sz="0" w:space="0" w:color="auto"/>
                <w:bottom w:val="none" w:sz="0" w:space="0" w:color="auto"/>
                <w:right w:val="none" w:sz="0" w:space="0" w:color="auto"/>
              </w:divBdr>
            </w:div>
            <w:div w:id="1024408052">
              <w:marLeft w:val="0"/>
              <w:marRight w:val="0"/>
              <w:marTop w:val="0"/>
              <w:marBottom w:val="0"/>
              <w:divBdr>
                <w:top w:val="none" w:sz="0" w:space="0" w:color="auto"/>
                <w:left w:val="none" w:sz="0" w:space="0" w:color="auto"/>
                <w:bottom w:val="none" w:sz="0" w:space="0" w:color="auto"/>
                <w:right w:val="none" w:sz="0" w:space="0" w:color="auto"/>
              </w:divBdr>
            </w:div>
            <w:div w:id="1482313121">
              <w:marLeft w:val="0"/>
              <w:marRight w:val="0"/>
              <w:marTop w:val="0"/>
              <w:marBottom w:val="0"/>
              <w:divBdr>
                <w:top w:val="none" w:sz="0" w:space="0" w:color="auto"/>
                <w:left w:val="none" w:sz="0" w:space="0" w:color="auto"/>
                <w:bottom w:val="none" w:sz="0" w:space="0" w:color="auto"/>
                <w:right w:val="none" w:sz="0" w:space="0" w:color="auto"/>
              </w:divBdr>
            </w:div>
            <w:div w:id="1173378942">
              <w:marLeft w:val="0"/>
              <w:marRight w:val="0"/>
              <w:marTop w:val="0"/>
              <w:marBottom w:val="0"/>
              <w:divBdr>
                <w:top w:val="none" w:sz="0" w:space="0" w:color="auto"/>
                <w:left w:val="none" w:sz="0" w:space="0" w:color="auto"/>
                <w:bottom w:val="none" w:sz="0" w:space="0" w:color="auto"/>
                <w:right w:val="none" w:sz="0" w:space="0" w:color="auto"/>
              </w:divBdr>
            </w:div>
            <w:div w:id="434324255">
              <w:marLeft w:val="0"/>
              <w:marRight w:val="0"/>
              <w:marTop w:val="0"/>
              <w:marBottom w:val="0"/>
              <w:divBdr>
                <w:top w:val="none" w:sz="0" w:space="0" w:color="auto"/>
                <w:left w:val="none" w:sz="0" w:space="0" w:color="auto"/>
                <w:bottom w:val="none" w:sz="0" w:space="0" w:color="auto"/>
                <w:right w:val="none" w:sz="0" w:space="0" w:color="auto"/>
              </w:divBdr>
            </w:div>
            <w:div w:id="233590795">
              <w:marLeft w:val="0"/>
              <w:marRight w:val="0"/>
              <w:marTop w:val="0"/>
              <w:marBottom w:val="0"/>
              <w:divBdr>
                <w:top w:val="none" w:sz="0" w:space="0" w:color="auto"/>
                <w:left w:val="none" w:sz="0" w:space="0" w:color="auto"/>
                <w:bottom w:val="none" w:sz="0" w:space="0" w:color="auto"/>
                <w:right w:val="none" w:sz="0" w:space="0" w:color="auto"/>
              </w:divBdr>
            </w:div>
            <w:div w:id="1629509295">
              <w:marLeft w:val="0"/>
              <w:marRight w:val="0"/>
              <w:marTop w:val="0"/>
              <w:marBottom w:val="0"/>
              <w:divBdr>
                <w:top w:val="none" w:sz="0" w:space="0" w:color="auto"/>
                <w:left w:val="none" w:sz="0" w:space="0" w:color="auto"/>
                <w:bottom w:val="none" w:sz="0" w:space="0" w:color="auto"/>
                <w:right w:val="none" w:sz="0" w:space="0" w:color="auto"/>
              </w:divBdr>
            </w:div>
            <w:div w:id="149179085">
              <w:marLeft w:val="0"/>
              <w:marRight w:val="0"/>
              <w:marTop w:val="0"/>
              <w:marBottom w:val="0"/>
              <w:divBdr>
                <w:top w:val="none" w:sz="0" w:space="0" w:color="auto"/>
                <w:left w:val="none" w:sz="0" w:space="0" w:color="auto"/>
                <w:bottom w:val="none" w:sz="0" w:space="0" w:color="auto"/>
                <w:right w:val="none" w:sz="0" w:space="0" w:color="auto"/>
              </w:divBdr>
            </w:div>
            <w:div w:id="812334359">
              <w:marLeft w:val="0"/>
              <w:marRight w:val="0"/>
              <w:marTop w:val="0"/>
              <w:marBottom w:val="0"/>
              <w:divBdr>
                <w:top w:val="none" w:sz="0" w:space="0" w:color="auto"/>
                <w:left w:val="none" w:sz="0" w:space="0" w:color="auto"/>
                <w:bottom w:val="none" w:sz="0" w:space="0" w:color="auto"/>
                <w:right w:val="none" w:sz="0" w:space="0" w:color="auto"/>
              </w:divBdr>
            </w:div>
            <w:div w:id="759332547">
              <w:marLeft w:val="0"/>
              <w:marRight w:val="0"/>
              <w:marTop w:val="0"/>
              <w:marBottom w:val="0"/>
              <w:divBdr>
                <w:top w:val="none" w:sz="0" w:space="0" w:color="auto"/>
                <w:left w:val="none" w:sz="0" w:space="0" w:color="auto"/>
                <w:bottom w:val="none" w:sz="0" w:space="0" w:color="auto"/>
                <w:right w:val="none" w:sz="0" w:space="0" w:color="auto"/>
              </w:divBdr>
            </w:div>
            <w:div w:id="451245359">
              <w:marLeft w:val="0"/>
              <w:marRight w:val="0"/>
              <w:marTop w:val="0"/>
              <w:marBottom w:val="0"/>
              <w:divBdr>
                <w:top w:val="none" w:sz="0" w:space="0" w:color="auto"/>
                <w:left w:val="none" w:sz="0" w:space="0" w:color="auto"/>
                <w:bottom w:val="none" w:sz="0" w:space="0" w:color="auto"/>
                <w:right w:val="none" w:sz="0" w:space="0" w:color="auto"/>
              </w:divBdr>
            </w:div>
            <w:div w:id="1058548349">
              <w:marLeft w:val="0"/>
              <w:marRight w:val="0"/>
              <w:marTop w:val="0"/>
              <w:marBottom w:val="0"/>
              <w:divBdr>
                <w:top w:val="none" w:sz="0" w:space="0" w:color="auto"/>
                <w:left w:val="none" w:sz="0" w:space="0" w:color="auto"/>
                <w:bottom w:val="none" w:sz="0" w:space="0" w:color="auto"/>
                <w:right w:val="none" w:sz="0" w:space="0" w:color="auto"/>
              </w:divBdr>
            </w:div>
            <w:div w:id="20054804">
              <w:marLeft w:val="0"/>
              <w:marRight w:val="0"/>
              <w:marTop w:val="0"/>
              <w:marBottom w:val="0"/>
              <w:divBdr>
                <w:top w:val="none" w:sz="0" w:space="0" w:color="auto"/>
                <w:left w:val="none" w:sz="0" w:space="0" w:color="auto"/>
                <w:bottom w:val="none" w:sz="0" w:space="0" w:color="auto"/>
                <w:right w:val="none" w:sz="0" w:space="0" w:color="auto"/>
              </w:divBdr>
            </w:div>
            <w:div w:id="304357305">
              <w:marLeft w:val="0"/>
              <w:marRight w:val="0"/>
              <w:marTop w:val="0"/>
              <w:marBottom w:val="0"/>
              <w:divBdr>
                <w:top w:val="none" w:sz="0" w:space="0" w:color="auto"/>
                <w:left w:val="none" w:sz="0" w:space="0" w:color="auto"/>
                <w:bottom w:val="none" w:sz="0" w:space="0" w:color="auto"/>
                <w:right w:val="none" w:sz="0" w:space="0" w:color="auto"/>
              </w:divBdr>
            </w:div>
            <w:div w:id="21636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84847">
      <w:bodyDiv w:val="1"/>
      <w:marLeft w:val="0"/>
      <w:marRight w:val="0"/>
      <w:marTop w:val="0"/>
      <w:marBottom w:val="0"/>
      <w:divBdr>
        <w:top w:val="none" w:sz="0" w:space="0" w:color="auto"/>
        <w:left w:val="none" w:sz="0" w:space="0" w:color="auto"/>
        <w:bottom w:val="none" w:sz="0" w:space="0" w:color="auto"/>
        <w:right w:val="none" w:sz="0" w:space="0" w:color="auto"/>
      </w:divBdr>
    </w:div>
    <w:div w:id="182935182">
      <w:bodyDiv w:val="1"/>
      <w:marLeft w:val="0"/>
      <w:marRight w:val="0"/>
      <w:marTop w:val="0"/>
      <w:marBottom w:val="0"/>
      <w:divBdr>
        <w:top w:val="none" w:sz="0" w:space="0" w:color="auto"/>
        <w:left w:val="none" w:sz="0" w:space="0" w:color="auto"/>
        <w:bottom w:val="none" w:sz="0" w:space="0" w:color="auto"/>
        <w:right w:val="none" w:sz="0" w:space="0" w:color="auto"/>
      </w:divBdr>
    </w:div>
    <w:div w:id="194122261">
      <w:bodyDiv w:val="1"/>
      <w:marLeft w:val="0"/>
      <w:marRight w:val="0"/>
      <w:marTop w:val="0"/>
      <w:marBottom w:val="0"/>
      <w:divBdr>
        <w:top w:val="none" w:sz="0" w:space="0" w:color="auto"/>
        <w:left w:val="none" w:sz="0" w:space="0" w:color="auto"/>
        <w:bottom w:val="none" w:sz="0" w:space="0" w:color="auto"/>
        <w:right w:val="none" w:sz="0" w:space="0" w:color="auto"/>
      </w:divBdr>
    </w:div>
    <w:div w:id="227694067">
      <w:bodyDiv w:val="1"/>
      <w:marLeft w:val="0"/>
      <w:marRight w:val="0"/>
      <w:marTop w:val="0"/>
      <w:marBottom w:val="0"/>
      <w:divBdr>
        <w:top w:val="none" w:sz="0" w:space="0" w:color="auto"/>
        <w:left w:val="none" w:sz="0" w:space="0" w:color="auto"/>
        <w:bottom w:val="none" w:sz="0" w:space="0" w:color="auto"/>
        <w:right w:val="none" w:sz="0" w:space="0" w:color="auto"/>
      </w:divBdr>
    </w:div>
    <w:div w:id="306783806">
      <w:bodyDiv w:val="1"/>
      <w:marLeft w:val="0"/>
      <w:marRight w:val="0"/>
      <w:marTop w:val="0"/>
      <w:marBottom w:val="0"/>
      <w:divBdr>
        <w:top w:val="none" w:sz="0" w:space="0" w:color="auto"/>
        <w:left w:val="none" w:sz="0" w:space="0" w:color="auto"/>
        <w:bottom w:val="none" w:sz="0" w:space="0" w:color="auto"/>
        <w:right w:val="none" w:sz="0" w:space="0" w:color="auto"/>
      </w:divBdr>
    </w:div>
    <w:div w:id="351539980">
      <w:bodyDiv w:val="1"/>
      <w:marLeft w:val="0"/>
      <w:marRight w:val="0"/>
      <w:marTop w:val="0"/>
      <w:marBottom w:val="0"/>
      <w:divBdr>
        <w:top w:val="none" w:sz="0" w:space="0" w:color="auto"/>
        <w:left w:val="none" w:sz="0" w:space="0" w:color="auto"/>
        <w:bottom w:val="none" w:sz="0" w:space="0" w:color="auto"/>
        <w:right w:val="none" w:sz="0" w:space="0" w:color="auto"/>
      </w:divBdr>
    </w:div>
    <w:div w:id="413015131">
      <w:bodyDiv w:val="1"/>
      <w:marLeft w:val="0"/>
      <w:marRight w:val="0"/>
      <w:marTop w:val="0"/>
      <w:marBottom w:val="0"/>
      <w:divBdr>
        <w:top w:val="none" w:sz="0" w:space="0" w:color="auto"/>
        <w:left w:val="none" w:sz="0" w:space="0" w:color="auto"/>
        <w:bottom w:val="none" w:sz="0" w:space="0" w:color="auto"/>
        <w:right w:val="none" w:sz="0" w:space="0" w:color="auto"/>
      </w:divBdr>
    </w:div>
    <w:div w:id="420764115">
      <w:bodyDiv w:val="1"/>
      <w:marLeft w:val="0"/>
      <w:marRight w:val="0"/>
      <w:marTop w:val="0"/>
      <w:marBottom w:val="0"/>
      <w:divBdr>
        <w:top w:val="none" w:sz="0" w:space="0" w:color="auto"/>
        <w:left w:val="none" w:sz="0" w:space="0" w:color="auto"/>
        <w:bottom w:val="none" w:sz="0" w:space="0" w:color="auto"/>
        <w:right w:val="none" w:sz="0" w:space="0" w:color="auto"/>
      </w:divBdr>
    </w:div>
    <w:div w:id="427425808">
      <w:bodyDiv w:val="1"/>
      <w:marLeft w:val="0"/>
      <w:marRight w:val="0"/>
      <w:marTop w:val="0"/>
      <w:marBottom w:val="0"/>
      <w:divBdr>
        <w:top w:val="none" w:sz="0" w:space="0" w:color="auto"/>
        <w:left w:val="none" w:sz="0" w:space="0" w:color="auto"/>
        <w:bottom w:val="none" w:sz="0" w:space="0" w:color="auto"/>
        <w:right w:val="none" w:sz="0" w:space="0" w:color="auto"/>
      </w:divBdr>
      <w:divsChild>
        <w:div w:id="1702196713">
          <w:marLeft w:val="0"/>
          <w:marRight w:val="0"/>
          <w:marTop w:val="0"/>
          <w:marBottom w:val="0"/>
          <w:divBdr>
            <w:top w:val="none" w:sz="0" w:space="0" w:color="auto"/>
            <w:left w:val="none" w:sz="0" w:space="0" w:color="auto"/>
            <w:bottom w:val="none" w:sz="0" w:space="0" w:color="auto"/>
            <w:right w:val="none" w:sz="0" w:space="0" w:color="auto"/>
          </w:divBdr>
        </w:div>
        <w:div w:id="90929801">
          <w:marLeft w:val="0"/>
          <w:marRight w:val="0"/>
          <w:marTop w:val="0"/>
          <w:marBottom w:val="0"/>
          <w:divBdr>
            <w:top w:val="none" w:sz="0" w:space="0" w:color="auto"/>
            <w:left w:val="none" w:sz="0" w:space="0" w:color="auto"/>
            <w:bottom w:val="none" w:sz="0" w:space="0" w:color="auto"/>
            <w:right w:val="none" w:sz="0" w:space="0" w:color="auto"/>
          </w:divBdr>
        </w:div>
        <w:div w:id="2047218049">
          <w:marLeft w:val="0"/>
          <w:marRight w:val="0"/>
          <w:marTop w:val="0"/>
          <w:marBottom w:val="0"/>
          <w:divBdr>
            <w:top w:val="none" w:sz="0" w:space="0" w:color="auto"/>
            <w:left w:val="none" w:sz="0" w:space="0" w:color="auto"/>
            <w:bottom w:val="none" w:sz="0" w:space="0" w:color="auto"/>
            <w:right w:val="none" w:sz="0" w:space="0" w:color="auto"/>
          </w:divBdr>
        </w:div>
      </w:divsChild>
    </w:div>
    <w:div w:id="444737729">
      <w:bodyDiv w:val="1"/>
      <w:marLeft w:val="0"/>
      <w:marRight w:val="0"/>
      <w:marTop w:val="0"/>
      <w:marBottom w:val="0"/>
      <w:divBdr>
        <w:top w:val="none" w:sz="0" w:space="0" w:color="auto"/>
        <w:left w:val="none" w:sz="0" w:space="0" w:color="auto"/>
        <w:bottom w:val="none" w:sz="0" w:space="0" w:color="auto"/>
        <w:right w:val="none" w:sz="0" w:space="0" w:color="auto"/>
      </w:divBdr>
    </w:div>
    <w:div w:id="445196779">
      <w:bodyDiv w:val="1"/>
      <w:marLeft w:val="0"/>
      <w:marRight w:val="0"/>
      <w:marTop w:val="0"/>
      <w:marBottom w:val="0"/>
      <w:divBdr>
        <w:top w:val="none" w:sz="0" w:space="0" w:color="auto"/>
        <w:left w:val="none" w:sz="0" w:space="0" w:color="auto"/>
        <w:bottom w:val="none" w:sz="0" w:space="0" w:color="auto"/>
        <w:right w:val="none" w:sz="0" w:space="0" w:color="auto"/>
      </w:divBdr>
      <w:divsChild>
        <w:div w:id="827593633">
          <w:marLeft w:val="0"/>
          <w:marRight w:val="0"/>
          <w:marTop w:val="0"/>
          <w:marBottom w:val="0"/>
          <w:divBdr>
            <w:top w:val="none" w:sz="0" w:space="0" w:color="auto"/>
            <w:left w:val="none" w:sz="0" w:space="0" w:color="auto"/>
            <w:bottom w:val="none" w:sz="0" w:space="0" w:color="auto"/>
            <w:right w:val="none" w:sz="0" w:space="0" w:color="auto"/>
          </w:divBdr>
        </w:div>
        <w:div w:id="415126825">
          <w:marLeft w:val="0"/>
          <w:marRight w:val="0"/>
          <w:marTop w:val="0"/>
          <w:marBottom w:val="0"/>
          <w:divBdr>
            <w:top w:val="none" w:sz="0" w:space="0" w:color="auto"/>
            <w:left w:val="none" w:sz="0" w:space="0" w:color="auto"/>
            <w:bottom w:val="none" w:sz="0" w:space="0" w:color="auto"/>
            <w:right w:val="none" w:sz="0" w:space="0" w:color="auto"/>
          </w:divBdr>
        </w:div>
        <w:div w:id="794252889">
          <w:marLeft w:val="0"/>
          <w:marRight w:val="0"/>
          <w:marTop w:val="0"/>
          <w:marBottom w:val="0"/>
          <w:divBdr>
            <w:top w:val="none" w:sz="0" w:space="0" w:color="auto"/>
            <w:left w:val="none" w:sz="0" w:space="0" w:color="auto"/>
            <w:bottom w:val="none" w:sz="0" w:space="0" w:color="auto"/>
            <w:right w:val="none" w:sz="0" w:space="0" w:color="auto"/>
          </w:divBdr>
        </w:div>
        <w:div w:id="836305961">
          <w:marLeft w:val="0"/>
          <w:marRight w:val="0"/>
          <w:marTop w:val="0"/>
          <w:marBottom w:val="0"/>
          <w:divBdr>
            <w:top w:val="none" w:sz="0" w:space="0" w:color="auto"/>
            <w:left w:val="none" w:sz="0" w:space="0" w:color="auto"/>
            <w:bottom w:val="none" w:sz="0" w:space="0" w:color="auto"/>
            <w:right w:val="none" w:sz="0" w:space="0" w:color="auto"/>
          </w:divBdr>
        </w:div>
      </w:divsChild>
    </w:div>
    <w:div w:id="456724892">
      <w:bodyDiv w:val="1"/>
      <w:marLeft w:val="0"/>
      <w:marRight w:val="0"/>
      <w:marTop w:val="0"/>
      <w:marBottom w:val="0"/>
      <w:divBdr>
        <w:top w:val="none" w:sz="0" w:space="0" w:color="auto"/>
        <w:left w:val="none" w:sz="0" w:space="0" w:color="auto"/>
        <w:bottom w:val="none" w:sz="0" w:space="0" w:color="auto"/>
        <w:right w:val="none" w:sz="0" w:space="0" w:color="auto"/>
      </w:divBdr>
      <w:divsChild>
        <w:div w:id="2049839062">
          <w:marLeft w:val="0"/>
          <w:marRight w:val="0"/>
          <w:marTop w:val="0"/>
          <w:marBottom w:val="0"/>
          <w:divBdr>
            <w:top w:val="none" w:sz="0" w:space="0" w:color="auto"/>
            <w:left w:val="none" w:sz="0" w:space="0" w:color="auto"/>
            <w:bottom w:val="none" w:sz="0" w:space="0" w:color="auto"/>
            <w:right w:val="none" w:sz="0" w:space="0" w:color="auto"/>
          </w:divBdr>
        </w:div>
        <w:div w:id="507066258">
          <w:marLeft w:val="0"/>
          <w:marRight w:val="0"/>
          <w:marTop w:val="0"/>
          <w:marBottom w:val="0"/>
          <w:divBdr>
            <w:top w:val="none" w:sz="0" w:space="0" w:color="auto"/>
            <w:left w:val="none" w:sz="0" w:space="0" w:color="auto"/>
            <w:bottom w:val="none" w:sz="0" w:space="0" w:color="auto"/>
            <w:right w:val="none" w:sz="0" w:space="0" w:color="auto"/>
          </w:divBdr>
        </w:div>
        <w:div w:id="6105548">
          <w:marLeft w:val="0"/>
          <w:marRight w:val="0"/>
          <w:marTop w:val="0"/>
          <w:marBottom w:val="0"/>
          <w:divBdr>
            <w:top w:val="none" w:sz="0" w:space="0" w:color="auto"/>
            <w:left w:val="none" w:sz="0" w:space="0" w:color="auto"/>
            <w:bottom w:val="none" w:sz="0" w:space="0" w:color="auto"/>
            <w:right w:val="none" w:sz="0" w:space="0" w:color="auto"/>
          </w:divBdr>
        </w:div>
        <w:div w:id="437876718">
          <w:marLeft w:val="0"/>
          <w:marRight w:val="0"/>
          <w:marTop w:val="0"/>
          <w:marBottom w:val="0"/>
          <w:divBdr>
            <w:top w:val="none" w:sz="0" w:space="0" w:color="auto"/>
            <w:left w:val="none" w:sz="0" w:space="0" w:color="auto"/>
            <w:bottom w:val="none" w:sz="0" w:space="0" w:color="auto"/>
            <w:right w:val="none" w:sz="0" w:space="0" w:color="auto"/>
          </w:divBdr>
        </w:div>
        <w:div w:id="475874620">
          <w:marLeft w:val="0"/>
          <w:marRight w:val="0"/>
          <w:marTop w:val="0"/>
          <w:marBottom w:val="0"/>
          <w:divBdr>
            <w:top w:val="none" w:sz="0" w:space="0" w:color="auto"/>
            <w:left w:val="none" w:sz="0" w:space="0" w:color="auto"/>
            <w:bottom w:val="none" w:sz="0" w:space="0" w:color="auto"/>
            <w:right w:val="none" w:sz="0" w:space="0" w:color="auto"/>
          </w:divBdr>
        </w:div>
      </w:divsChild>
    </w:div>
    <w:div w:id="472721679">
      <w:bodyDiv w:val="1"/>
      <w:marLeft w:val="0"/>
      <w:marRight w:val="0"/>
      <w:marTop w:val="0"/>
      <w:marBottom w:val="0"/>
      <w:divBdr>
        <w:top w:val="none" w:sz="0" w:space="0" w:color="auto"/>
        <w:left w:val="none" w:sz="0" w:space="0" w:color="auto"/>
        <w:bottom w:val="none" w:sz="0" w:space="0" w:color="auto"/>
        <w:right w:val="none" w:sz="0" w:space="0" w:color="auto"/>
      </w:divBdr>
    </w:div>
    <w:div w:id="508909798">
      <w:bodyDiv w:val="1"/>
      <w:marLeft w:val="0"/>
      <w:marRight w:val="0"/>
      <w:marTop w:val="0"/>
      <w:marBottom w:val="0"/>
      <w:divBdr>
        <w:top w:val="none" w:sz="0" w:space="0" w:color="auto"/>
        <w:left w:val="none" w:sz="0" w:space="0" w:color="auto"/>
        <w:bottom w:val="none" w:sz="0" w:space="0" w:color="auto"/>
        <w:right w:val="none" w:sz="0" w:space="0" w:color="auto"/>
      </w:divBdr>
    </w:div>
    <w:div w:id="519858585">
      <w:bodyDiv w:val="1"/>
      <w:marLeft w:val="0"/>
      <w:marRight w:val="0"/>
      <w:marTop w:val="0"/>
      <w:marBottom w:val="0"/>
      <w:divBdr>
        <w:top w:val="none" w:sz="0" w:space="0" w:color="auto"/>
        <w:left w:val="none" w:sz="0" w:space="0" w:color="auto"/>
        <w:bottom w:val="none" w:sz="0" w:space="0" w:color="auto"/>
        <w:right w:val="none" w:sz="0" w:space="0" w:color="auto"/>
      </w:divBdr>
    </w:div>
    <w:div w:id="550920773">
      <w:bodyDiv w:val="1"/>
      <w:marLeft w:val="0"/>
      <w:marRight w:val="0"/>
      <w:marTop w:val="0"/>
      <w:marBottom w:val="0"/>
      <w:divBdr>
        <w:top w:val="none" w:sz="0" w:space="0" w:color="auto"/>
        <w:left w:val="none" w:sz="0" w:space="0" w:color="auto"/>
        <w:bottom w:val="none" w:sz="0" w:space="0" w:color="auto"/>
        <w:right w:val="none" w:sz="0" w:space="0" w:color="auto"/>
      </w:divBdr>
    </w:div>
    <w:div w:id="593438136">
      <w:bodyDiv w:val="1"/>
      <w:marLeft w:val="0"/>
      <w:marRight w:val="0"/>
      <w:marTop w:val="0"/>
      <w:marBottom w:val="0"/>
      <w:divBdr>
        <w:top w:val="none" w:sz="0" w:space="0" w:color="auto"/>
        <w:left w:val="none" w:sz="0" w:space="0" w:color="auto"/>
        <w:bottom w:val="none" w:sz="0" w:space="0" w:color="auto"/>
        <w:right w:val="none" w:sz="0" w:space="0" w:color="auto"/>
      </w:divBdr>
    </w:div>
    <w:div w:id="643045369">
      <w:bodyDiv w:val="1"/>
      <w:marLeft w:val="0"/>
      <w:marRight w:val="0"/>
      <w:marTop w:val="0"/>
      <w:marBottom w:val="0"/>
      <w:divBdr>
        <w:top w:val="none" w:sz="0" w:space="0" w:color="auto"/>
        <w:left w:val="none" w:sz="0" w:space="0" w:color="auto"/>
        <w:bottom w:val="none" w:sz="0" w:space="0" w:color="auto"/>
        <w:right w:val="none" w:sz="0" w:space="0" w:color="auto"/>
      </w:divBdr>
    </w:div>
    <w:div w:id="734007034">
      <w:bodyDiv w:val="1"/>
      <w:marLeft w:val="0"/>
      <w:marRight w:val="0"/>
      <w:marTop w:val="0"/>
      <w:marBottom w:val="0"/>
      <w:divBdr>
        <w:top w:val="none" w:sz="0" w:space="0" w:color="auto"/>
        <w:left w:val="none" w:sz="0" w:space="0" w:color="auto"/>
        <w:bottom w:val="none" w:sz="0" w:space="0" w:color="auto"/>
        <w:right w:val="none" w:sz="0" w:space="0" w:color="auto"/>
      </w:divBdr>
    </w:div>
    <w:div w:id="742533256">
      <w:bodyDiv w:val="1"/>
      <w:marLeft w:val="0"/>
      <w:marRight w:val="0"/>
      <w:marTop w:val="0"/>
      <w:marBottom w:val="0"/>
      <w:divBdr>
        <w:top w:val="none" w:sz="0" w:space="0" w:color="auto"/>
        <w:left w:val="none" w:sz="0" w:space="0" w:color="auto"/>
        <w:bottom w:val="none" w:sz="0" w:space="0" w:color="auto"/>
        <w:right w:val="none" w:sz="0" w:space="0" w:color="auto"/>
      </w:divBdr>
      <w:divsChild>
        <w:div w:id="1905021317">
          <w:marLeft w:val="0"/>
          <w:marRight w:val="0"/>
          <w:marTop w:val="0"/>
          <w:marBottom w:val="0"/>
          <w:divBdr>
            <w:top w:val="none" w:sz="0" w:space="0" w:color="auto"/>
            <w:left w:val="none" w:sz="0" w:space="0" w:color="auto"/>
            <w:bottom w:val="none" w:sz="0" w:space="0" w:color="auto"/>
            <w:right w:val="none" w:sz="0" w:space="0" w:color="auto"/>
          </w:divBdr>
        </w:div>
        <w:div w:id="135144805">
          <w:marLeft w:val="0"/>
          <w:marRight w:val="0"/>
          <w:marTop w:val="0"/>
          <w:marBottom w:val="0"/>
          <w:divBdr>
            <w:top w:val="none" w:sz="0" w:space="0" w:color="auto"/>
            <w:left w:val="none" w:sz="0" w:space="0" w:color="auto"/>
            <w:bottom w:val="none" w:sz="0" w:space="0" w:color="auto"/>
            <w:right w:val="none" w:sz="0" w:space="0" w:color="auto"/>
          </w:divBdr>
        </w:div>
        <w:div w:id="391386001">
          <w:marLeft w:val="0"/>
          <w:marRight w:val="0"/>
          <w:marTop w:val="0"/>
          <w:marBottom w:val="0"/>
          <w:divBdr>
            <w:top w:val="none" w:sz="0" w:space="0" w:color="auto"/>
            <w:left w:val="none" w:sz="0" w:space="0" w:color="auto"/>
            <w:bottom w:val="none" w:sz="0" w:space="0" w:color="auto"/>
            <w:right w:val="none" w:sz="0" w:space="0" w:color="auto"/>
          </w:divBdr>
        </w:div>
        <w:div w:id="480735758">
          <w:marLeft w:val="0"/>
          <w:marRight w:val="0"/>
          <w:marTop w:val="0"/>
          <w:marBottom w:val="0"/>
          <w:divBdr>
            <w:top w:val="none" w:sz="0" w:space="0" w:color="auto"/>
            <w:left w:val="none" w:sz="0" w:space="0" w:color="auto"/>
            <w:bottom w:val="none" w:sz="0" w:space="0" w:color="auto"/>
            <w:right w:val="none" w:sz="0" w:space="0" w:color="auto"/>
          </w:divBdr>
        </w:div>
        <w:div w:id="586425566">
          <w:marLeft w:val="0"/>
          <w:marRight w:val="0"/>
          <w:marTop w:val="0"/>
          <w:marBottom w:val="0"/>
          <w:divBdr>
            <w:top w:val="none" w:sz="0" w:space="0" w:color="auto"/>
            <w:left w:val="none" w:sz="0" w:space="0" w:color="auto"/>
            <w:bottom w:val="none" w:sz="0" w:space="0" w:color="auto"/>
            <w:right w:val="none" w:sz="0" w:space="0" w:color="auto"/>
          </w:divBdr>
        </w:div>
        <w:div w:id="1817718360">
          <w:marLeft w:val="0"/>
          <w:marRight w:val="0"/>
          <w:marTop w:val="0"/>
          <w:marBottom w:val="0"/>
          <w:divBdr>
            <w:top w:val="none" w:sz="0" w:space="0" w:color="auto"/>
            <w:left w:val="none" w:sz="0" w:space="0" w:color="auto"/>
            <w:bottom w:val="none" w:sz="0" w:space="0" w:color="auto"/>
            <w:right w:val="none" w:sz="0" w:space="0" w:color="auto"/>
          </w:divBdr>
        </w:div>
        <w:div w:id="2015108009">
          <w:marLeft w:val="0"/>
          <w:marRight w:val="0"/>
          <w:marTop w:val="0"/>
          <w:marBottom w:val="0"/>
          <w:divBdr>
            <w:top w:val="none" w:sz="0" w:space="0" w:color="auto"/>
            <w:left w:val="none" w:sz="0" w:space="0" w:color="auto"/>
            <w:bottom w:val="none" w:sz="0" w:space="0" w:color="auto"/>
            <w:right w:val="none" w:sz="0" w:space="0" w:color="auto"/>
          </w:divBdr>
        </w:div>
        <w:div w:id="811408297">
          <w:marLeft w:val="0"/>
          <w:marRight w:val="0"/>
          <w:marTop w:val="0"/>
          <w:marBottom w:val="0"/>
          <w:divBdr>
            <w:top w:val="none" w:sz="0" w:space="0" w:color="auto"/>
            <w:left w:val="none" w:sz="0" w:space="0" w:color="auto"/>
            <w:bottom w:val="none" w:sz="0" w:space="0" w:color="auto"/>
            <w:right w:val="none" w:sz="0" w:space="0" w:color="auto"/>
          </w:divBdr>
        </w:div>
        <w:div w:id="866337946">
          <w:marLeft w:val="0"/>
          <w:marRight w:val="0"/>
          <w:marTop w:val="0"/>
          <w:marBottom w:val="0"/>
          <w:divBdr>
            <w:top w:val="none" w:sz="0" w:space="0" w:color="auto"/>
            <w:left w:val="none" w:sz="0" w:space="0" w:color="auto"/>
            <w:bottom w:val="none" w:sz="0" w:space="0" w:color="auto"/>
            <w:right w:val="none" w:sz="0" w:space="0" w:color="auto"/>
          </w:divBdr>
        </w:div>
        <w:div w:id="1781486892">
          <w:marLeft w:val="0"/>
          <w:marRight w:val="0"/>
          <w:marTop w:val="0"/>
          <w:marBottom w:val="0"/>
          <w:divBdr>
            <w:top w:val="none" w:sz="0" w:space="0" w:color="auto"/>
            <w:left w:val="none" w:sz="0" w:space="0" w:color="auto"/>
            <w:bottom w:val="none" w:sz="0" w:space="0" w:color="auto"/>
            <w:right w:val="none" w:sz="0" w:space="0" w:color="auto"/>
          </w:divBdr>
        </w:div>
        <w:div w:id="660933826">
          <w:marLeft w:val="0"/>
          <w:marRight w:val="0"/>
          <w:marTop w:val="0"/>
          <w:marBottom w:val="0"/>
          <w:divBdr>
            <w:top w:val="none" w:sz="0" w:space="0" w:color="auto"/>
            <w:left w:val="none" w:sz="0" w:space="0" w:color="auto"/>
            <w:bottom w:val="none" w:sz="0" w:space="0" w:color="auto"/>
            <w:right w:val="none" w:sz="0" w:space="0" w:color="auto"/>
          </w:divBdr>
        </w:div>
        <w:div w:id="1959599523">
          <w:marLeft w:val="0"/>
          <w:marRight w:val="0"/>
          <w:marTop w:val="0"/>
          <w:marBottom w:val="0"/>
          <w:divBdr>
            <w:top w:val="none" w:sz="0" w:space="0" w:color="auto"/>
            <w:left w:val="none" w:sz="0" w:space="0" w:color="auto"/>
            <w:bottom w:val="none" w:sz="0" w:space="0" w:color="auto"/>
            <w:right w:val="none" w:sz="0" w:space="0" w:color="auto"/>
          </w:divBdr>
        </w:div>
        <w:div w:id="1973319502">
          <w:marLeft w:val="0"/>
          <w:marRight w:val="0"/>
          <w:marTop w:val="0"/>
          <w:marBottom w:val="0"/>
          <w:divBdr>
            <w:top w:val="none" w:sz="0" w:space="0" w:color="auto"/>
            <w:left w:val="none" w:sz="0" w:space="0" w:color="auto"/>
            <w:bottom w:val="none" w:sz="0" w:space="0" w:color="auto"/>
            <w:right w:val="none" w:sz="0" w:space="0" w:color="auto"/>
          </w:divBdr>
        </w:div>
        <w:div w:id="200245037">
          <w:marLeft w:val="0"/>
          <w:marRight w:val="0"/>
          <w:marTop w:val="0"/>
          <w:marBottom w:val="0"/>
          <w:divBdr>
            <w:top w:val="none" w:sz="0" w:space="0" w:color="auto"/>
            <w:left w:val="none" w:sz="0" w:space="0" w:color="auto"/>
            <w:bottom w:val="none" w:sz="0" w:space="0" w:color="auto"/>
            <w:right w:val="none" w:sz="0" w:space="0" w:color="auto"/>
          </w:divBdr>
        </w:div>
        <w:div w:id="284778380">
          <w:marLeft w:val="0"/>
          <w:marRight w:val="0"/>
          <w:marTop w:val="0"/>
          <w:marBottom w:val="0"/>
          <w:divBdr>
            <w:top w:val="none" w:sz="0" w:space="0" w:color="auto"/>
            <w:left w:val="none" w:sz="0" w:space="0" w:color="auto"/>
            <w:bottom w:val="none" w:sz="0" w:space="0" w:color="auto"/>
            <w:right w:val="none" w:sz="0" w:space="0" w:color="auto"/>
          </w:divBdr>
        </w:div>
        <w:div w:id="449514445">
          <w:marLeft w:val="0"/>
          <w:marRight w:val="0"/>
          <w:marTop w:val="0"/>
          <w:marBottom w:val="0"/>
          <w:divBdr>
            <w:top w:val="none" w:sz="0" w:space="0" w:color="auto"/>
            <w:left w:val="none" w:sz="0" w:space="0" w:color="auto"/>
            <w:bottom w:val="none" w:sz="0" w:space="0" w:color="auto"/>
            <w:right w:val="none" w:sz="0" w:space="0" w:color="auto"/>
          </w:divBdr>
        </w:div>
        <w:div w:id="1032539118">
          <w:marLeft w:val="0"/>
          <w:marRight w:val="0"/>
          <w:marTop w:val="0"/>
          <w:marBottom w:val="0"/>
          <w:divBdr>
            <w:top w:val="none" w:sz="0" w:space="0" w:color="auto"/>
            <w:left w:val="none" w:sz="0" w:space="0" w:color="auto"/>
            <w:bottom w:val="none" w:sz="0" w:space="0" w:color="auto"/>
            <w:right w:val="none" w:sz="0" w:space="0" w:color="auto"/>
          </w:divBdr>
        </w:div>
        <w:div w:id="73744424">
          <w:marLeft w:val="0"/>
          <w:marRight w:val="0"/>
          <w:marTop w:val="0"/>
          <w:marBottom w:val="0"/>
          <w:divBdr>
            <w:top w:val="none" w:sz="0" w:space="0" w:color="auto"/>
            <w:left w:val="none" w:sz="0" w:space="0" w:color="auto"/>
            <w:bottom w:val="none" w:sz="0" w:space="0" w:color="auto"/>
            <w:right w:val="none" w:sz="0" w:space="0" w:color="auto"/>
          </w:divBdr>
        </w:div>
        <w:div w:id="1418747926">
          <w:marLeft w:val="0"/>
          <w:marRight w:val="0"/>
          <w:marTop w:val="0"/>
          <w:marBottom w:val="0"/>
          <w:divBdr>
            <w:top w:val="none" w:sz="0" w:space="0" w:color="auto"/>
            <w:left w:val="none" w:sz="0" w:space="0" w:color="auto"/>
            <w:bottom w:val="none" w:sz="0" w:space="0" w:color="auto"/>
            <w:right w:val="none" w:sz="0" w:space="0" w:color="auto"/>
          </w:divBdr>
        </w:div>
        <w:div w:id="1436245542">
          <w:marLeft w:val="0"/>
          <w:marRight w:val="0"/>
          <w:marTop w:val="0"/>
          <w:marBottom w:val="0"/>
          <w:divBdr>
            <w:top w:val="none" w:sz="0" w:space="0" w:color="auto"/>
            <w:left w:val="none" w:sz="0" w:space="0" w:color="auto"/>
            <w:bottom w:val="none" w:sz="0" w:space="0" w:color="auto"/>
            <w:right w:val="none" w:sz="0" w:space="0" w:color="auto"/>
          </w:divBdr>
        </w:div>
        <w:div w:id="1886483198">
          <w:marLeft w:val="0"/>
          <w:marRight w:val="0"/>
          <w:marTop w:val="0"/>
          <w:marBottom w:val="0"/>
          <w:divBdr>
            <w:top w:val="none" w:sz="0" w:space="0" w:color="auto"/>
            <w:left w:val="none" w:sz="0" w:space="0" w:color="auto"/>
            <w:bottom w:val="none" w:sz="0" w:space="0" w:color="auto"/>
            <w:right w:val="none" w:sz="0" w:space="0" w:color="auto"/>
          </w:divBdr>
        </w:div>
        <w:div w:id="417868971">
          <w:marLeft w:val="0"/>
          <w:marRight w:val="0"/>
          <w:marTop w:val="0"/>
          <w:marBottom w:val="0"/>
          <w:divBdr>
            <w:top w:val="none" w:sz="0" w:space="0" w:color="auto"/>
            <w:left w:val="none" w:sz="0" w:space="0" w:color="auto"/>
            <w:bottom w:val="none" w:sz="0" w:space="0" w:color="auto"/>
            <w:right w:val="none" w:sz="0" w:space="0" w:color="auto"/>
          </w:divBdr>
        </w:div>
        <w:div w:id="871263736">
          <w:marLeft w:val="0"/>
          <w:marRight w:val="0"/>
          <w:marTop w:val="0"/>
          <w:marBottom w:val="0"/>
          <w:divBdr>
            <w:top w:val="none" w:sz="0" w:space="0" w:color="auto"/>
            <w:left w:val="none" w:sz="0" w:space="0" w:color="auto"/>
            <w:bottom w:val="none" w:sz="0" w:space="0" w:color="auto"/>
            <w:right w:val="none" w:sz="0" w:space="0" w:color="auto"/>
          </w:divBdr>
        </w:div>
        <w:div w:id="2099862396">
          <w:marLeft w:val="0"/>
          <w:marRight w:val="0"/>
          <w:marTop w:val="0"/>
          <w:marBottom w:val="0"/>
          <w:divBdr>
            <w:top w:val="none" w:sz="0" w:space="0" w:color="auto"/>
            <w:left w:val="none" w:sz="0" w:space="0" w:color="auto"/>
            <w:bottom w:val="none" w:sz="0" w:space="0" w:color="auto"/>
            <w:right w:val="none" w:sz="0" w:space="0" w:color="auto"/>
          </w:divBdr>
        </w:div>
        <w:div w:id="937102954">
          <w:marLeft w:val="0"/>
          <w:marRight w:val="0"/>
          <w:marTop w:val="0"/>
          <w:marBottom w:val="0"/>
          <w:divBdr>
            <w:top w:val="none" w:sz="0" w:space="0" w:color="auto"/>
            <w:left w:val="none" w:sz="0" w:space="0" w:color="auto"/>
            <w:bottom w:val="none" w:sz="0" w:space="0" w:color="auto"/>
            <w:right w:val="none" w:sz="0" w:space="0" w:color="auto"/>
          </w:divBdr>
        </w:div>
        <w:div w:id="2065180635">
          <w:marLeft w:val="0"/>
          <w:marRight w:val="0"/>
          <w:marTop w:val="0"/>
          <w:marBottom w:val="0"/>
          <w:divBdr>
            <w:top w:val="none" w:sz="0" w:space="0" w:color="auto"/>
            <w:left w:val="none" w:sz="0" w:space="0" w:color="auto"/>
            <w:bottom w:val="none" w:sz="0" w:space="0" w:color="auto"/>
            <w:right w:val="none" w:sz="0" w:space="0" w:color="auto"/>
          </w:divBdr>
        </w:div>
        <w:div w:id="179465767">
          <w:marLeft w:val="0"/>
          <w:marRight w:val="0"/>
          <w:marTop w:val="0"/>
          <w:marBottom w:val="0"/>
          <w:divBdr>
            <w:top w:val="none" w:sz="0" w:space="0" w:color="auto"/>
            <w:left w:val="none" w:sz="0" w:space="0" w:color="auto"/>
            <w:bottom w:val="none" w:sz="0" w:space="0" w:color="auto"/>
            <w:right w:val="none" w:sz="0" w:space="0" w:color="auto"/>
          </w:divBdr>
        </w:div>
        <w:div w:id="2121563831">
          <w:marLeft w:val="0"/>
          <w:marRight w:val="0"/>
          <w:marTop w:val="0"/>
          <w:marBottom w:val="0"/>
          <w:divBdr>
            <w:top w:val="none" w:sz="0" w:space="0" w:color="auto"/>
            <w:left w:val="none" w:sz="0" w:space="0" w:color="auto"/>
            <w:bottom w:val="none" w:sz="0" w:space="0" w:color="auto"/>
            <w:right w:val="none" w:sz="0" w:space="0" w:color="auto"/>
          </w:divBdr>
        </w:div>
        <w:div w:id="1413116043">
          <w:marLeft w:val="0"/>
          <w:marRight w:val="0"/>
          <w:marTop w:val="0"/>
          <w:marBottom w:val="0"/>
          <w:divBdr>
            <w:top w:val="none" w:sz="0" w:space="0" w:color="auto"/>
            <w:left w:val="none" w:sz="0" w:space="0" w:color="auto"/>
            <w:bottom w:val="none" w:sz="0" w:space="0" w:color="auto"/>
            <w:right w:val="none" w:sz="0" w:space="0" w:color="auto"/>
          </w:divBdr>
        </w:div>
        <w:div w:id="882212735">
          <w:marLeft w:val="0"/>
          <w:marRight w:val="0"/>
          <w:marTop w:val="0"/>
          <w:marBottom w:val="0"/>
          <w:divBdr>
            <w:top w:val="none" w:sz="0" w:space="0" w:color="auto"/>
            <w:left w:val="none" w:sz="0" w:space="0" w:color="auto"/>
            <w:bottom w:val="none" w:sz="0" w:space="0" w:color="auto"/>
            <w:right w:val="none" w:sz="0" w:space="0" w:color="auto"/>
          </w:divBdr>
        </w:div>
        <w:div w:id="1183474804">
          <w:marLeft w:val="0"/>
          <w:marRight w:val="0"/>
          <w:marTop w:val="0"/>
          <w:marBottom w:val="0"/>
          <w:divBdr>
            <w:top w:val="none" w:sz="0" w:space="0" w:color="auto"/>
            <w:left w:val="none" w:sz="0" w:space="0" w:color="auto"/>
            <w:bottom w:val="none" w:sz="0" w:space="0" w:color="auto"/>
            <w:right w:val="none" w:sz="0" w:space="0" w:color="auto"/>
          </w:divBdr>
        </w:div>
        <w:div w:id="1273051588">
          <w:marLeft w:val="0"/>
          <w:marRight w:val="0"/>
          <w:marTop w:val="0"/>
          <w:marBottom w:val="0"/>
          <w:divBdr>
            <w:top w:val="none" w:sz="0" w:space="0" w:color="auto"/>
            <w:left w:val="none" w:sz="0" w:space="0" w:color="auto"/>
            <w:bottom w:val="none" w:sz="0" w:space="0" w:color="auto"/>
            <w:right w:val="none" w:sz="0" w:space="0" w:color="auto"/>
          </w:divBdr>
        </w:div>
        <w:div w:id="498622406">
          <w:marLeft w:val="0"/>
          <w:marRight w:val="0"/>
          <w:marTop w:val="0"/>
          <w:marBottom w:val="0"/>
          <w:divBdr>
            <w:top w:val="none" w:sz="0" w:space="0" w:color="auto"/>
            <w:left w:val="none" w:sz="0" w:space="0" w:color="auto"/>
            <w:bottom w:val="none" w:sz="0" w:space="0" w:color="auto"/>
            <w:right w:val="none" w:sz="0" w:space="0" w:color="auto"/>
          </w:divBdr>
        </w:div>
        <w:div w:id="1171414585">
          <w:marLeft w:val="0"/>
          <w:marRight w:val="0"/>
          <w:marTop w:val="0"/>
          <w:marBottom w:val="0"/>
          <w:divBdr>
            <w:top w:val="none" w:sz="0" w:space="0" w:color="auto"/>
            <w:left w:val="none" w:sz="0" w:space="0" w:color="auto"/>
            <w:bottom w:val="none" w:sz="0" w:space="0" w:color="auto"/>
            <w:right w:val="none" w:sz="0" w:space="0" w:color="auto"/>
          </w:divBdr>
        </w:div>
        <w:div w:id="1315178514">
          <w:marLeft w:val="0"/>
          <w:marRight w:val="0"/>
          <w:marTop w:val="0"/>
          <w:marBottom w:val="0"/>
          <w:divBdr>
            <w:top w:val="none" w:sz="0" w:space="0" w:color="auto"/>
            <w:left w:val="none" w:sz="0" w:space="0" w:color="auto"/>
            <w:bottom w:val="none" w:sz="0" w:space="0" w:color="auto"/>
            <w:right w:val="none" w:sz="0" w:space="0" w:color="auto"/>
          </w:divBdr>
        </w:div>
        <w:div w:id="716397389">
          <w:marLeft w:val="0"/>
          <w:marRight w:val="0"/>
          <w:marTop w:val="0"/>
          <w:marBottom w:val="0"/>
          <w:divBdr>
            <w:top w:val="none" w:sz="0" w:space="0" w:color="auto"/>
            <w:left w:val="none" w:sz="0" w:space="0" w:color="auto"/>
            <w:bottom w:val="none" w:sz="0" w:space="0" w:color="auto"/>
            <w:right w:val="none" w:sz="0" w:space="0" w:color="auto"/>
          </w:divBdr>
        </w:div>
        <w:div w:id="948852788">
          <w:marLeft w:val="0"/>
          <w:marRight w:val="0"/>
          <w:marTop w:val="0"/>
          <w:marBottom w:val="0"/>
          <w:divBdr>
            <w:top w:val="none" w:sz="0" w:space="0" w:color="auto"/>
            <w:left w:val="none" w:sz="0" w:space="0" w:color="auto"/>
            <w:bottom w:val="none" w:sz="0" w:space="0" w:color="auto"/>
            <w:right w:val="none" w:sz="0" w:space="0" w:color="auto"/>
          </w:divBdr>
        </w:div>
        <w:div w:id="1738896500">
          <w:marLeft w:val="0"/>
          <w:marRight w:val="0"/>
          <w:marTop w:val="0"/>
          <w:marBottom w:val="0"/>
          <w:divBdr>
            <w:top w:val="none" w:sz="0" w:space="0" w:color="auto"/>
            <w:left w:val="none" w:sz="0" w:space="0" w:color="auto"/>
            <w:bottom w:val="none" w:sz="0" w:space="0" w:color="auto"/>
            <w:right w:val="none" w:sz="0" w:space="0" w:color="auto"/>
          </w:divBdr>
        </w:div>
        <w:div w:id="1042828628">
          <w:marLeft w:val="0"/>
          <w:marRight w:val="0"/>
          <w:marTop w:val="0"/>
          <w:marBottom w:val="0"/>
          <w:divBdr>
            <w:top w:val="none" w:sz="0" w:space="0" w:color="auto"/>
            <w:left w:val="none" w:sz="0" w:space="0" w:color="auto"/>
            <w:bottom w:val="none" w:sz="0" w:space="0" w:color="auto"/>
            <w:right w:val="none" w:sz="0" w:space="0" w:color="auto"/>
          </w:divBdr>
        </w:div>
        <w:div w:id="665547792">
          <w:marLeft w:val="0"/>
          <w:marRight w:val="0"/>
          <w:marTop w:val="0"/>
          <w:marBottom w:val="0"/>
          <w:divBdr>
            <w:top w:val="none" w:sz="0" w:space="0" w:color="auto"/>
            <w:left w:val="none" w:sz="0" w:space="0" w:color="auto"/>
            <w:bottom w:val="none" w:sz="0" w:space="0" w:color="auto"/>
            <w:right w:val="none" w:sz="0" w:space="0" w:color="auto"/>
          </w:divBdr>
        </w:div>
        <w:div w:id="651561358">
          <w:marLeft w:val="0"/>
          <w:marRight w:val="0"/>
          <w:marTop w:val="0"/>
          <w:marBottom w:val="0"/>
          <w:divBdr>
            <w:top w:val="none" w:sz="0" w:space="0" w:color="auto"/>
            <w:left w:val="none" w:sz="0" w:space="0" w:color="auto"/>
            <w:bottom w:val="none" w:sz="0" w:space="0" w:color="auto"/>
            <w:right w:val="none" w:sz="0" w:space="0" w:color="auto"/>
          </w:divBdr>
        </w:div>
        <w:div w:id="308554807">
          <w:marLeft w:val="0"/>
          <w:marRight w:val="0"/>
          <w:marTop w:val="0"/>
          <w:marBottom w:val="0"/>
          <w:divBdr>
            <w:top w:val="none" w:sz="0" w:space="0" w:color="auto"/>
            <w:left w:val="none" w:sz="0" w:space="0" w:color="auto"/>
            <w:bottom w:val="none" w:sz="0" w:space="0" w:color="auto"/>
            <w:right w:val="none" w:sz="0" w:space="0" w:color="auto"/>
          </w:divBdr>
        </w:div>
        <w:div w:id="1226336330">
          <w:marLeft w:val="0"/>
          <w:marRight w:val="0"/>
          <w:marTop w:val="0"/>
          <w:marBottom w:val="0"/>
          <w:divBdr>
            <w:top w:val="none" w:sz="0" w:space="0" w:color="auto"/>
            <w:left w:val="none" w:sz="0" w:space="0" w:color="auto"/>
            <w:bottom w:val="none" w:sz="0" w:space="0" w:color="auto"/>
            <w:right w:val="none" w:sz="0" w:space="0" w:color="auto"/>
          </w:divBdr>
        </w:div>
        <w:div w:id="375467960">
          <w:marLeft w:val="0"/>
          <w:marRight w:val="0"/>
          <w:marTop w:val="0"/>
          <w:marBottom w:val="0"/>
          <w:divBdr>
            <w:top w:val="none" w:sz="0" w:space="0" w:color="auto"/>
            <w:left w:val="none" w:sz="0" w:space="0" w:color="auto"/>
            <w:bottom w:val="none" w:sz="0" w:space="0" w:color="auto"/>
            <w:right w:val="none" w:sz="0" w:space="0" w:color="auto"/>
          </w:divBdr>
        </w:div>
        <w:div w:id="886526302">
          <w:marLeft w:val="0"/>
          <w:marRight w:val="0"/>
          <w:marTop w:val="0"/>
          <w:marBottom w:val="0"/>
          <w:divBdr>
            <w:top w:val="none" w:sz="0" w:space="0" w:color="auto"/>
            <w:left w:val="none" w:sz="0" w:space="0" w:color="auto"/>
            <w:bottom w:val="none" w:sz="0" w:space="0" w:color="auto"/>
            <w:right w:val="none" w:sz="0" w:space="0" w:color="auto"/>
          </w:divBdr>
        </w:div>
        <w:div w:id="493911734">
          <w:marLeft w:val="0"/>
          <w:marRight w:val="0"/>
          <w:marTop w:val="0"/>
          <w:marBottom w:val="0"/>
          <w:divBdr>
            <w:top w:val="none" w:sz="0" w:space="0" w:color="auto"/>
            <w:left w:val="none" w:sz="0" w:space="0" w:color="auto"/>
            <w:bottom w:val="none" w:sz="0" w:space="0" w:color="auto"/>
            <w:right w:val="none" w:sz="0" w:space="0" w:color="auto"/>
          </w:divBdr>
        </w:div>
        <w:div w:id="816919323">
          <w:marLeft w:val="0"/>
          <w:marRight w:val="0"/>
          <w:marTop w:val="0"/>
          <w:marBottom w:val="0"/>
          <w:divBdr>
            <w:top w:val="none" w:sz="0" w:space="0" w:color="auto"/>
            <w:left w:val="none" w:sz="0" w:space="0" w:color="auto"/>
            <w:bottom w:val="none" w:sz="0" w:space="0" w:color="auto"/>
            <w:right w:val="none" w:sz="0" w:space="0" w:color="auto"/>
          </w:divBdr>
        </w:div>
        <w:div w:id="603803246">
          <w:marLeft w:val="0"/>
          <w:marRight w:val="0"/>
          <w:marTop w:val="0"/>
          <w:marBottom w:val="0"/>
          <w:divBdr>
            <w:top w:val="none" w:sz="0" w:space="0" w:color="auto"/>
            <w:left w:val="none" w:sz="0" w:space="0" w:color="auto"/>
            <w:bottom w:val="none" w:sz="0" w:space="0" w:color="auto"/>
            <w:right w:val="none" w:sz="0" w:space="0" w:color="auto"/>
          </w:divBdr>
        </w:div>
        <w:div w:id="1666126024">
          <w:marLeft w:val="0"/>
          <w:marRight w:val="0"/>
          <w:marTop w:val="0"/>
          <w:marBottom w:val="0"/>
          <w:divBdr>
            <w:top w:val="none" w:sz="0" w:space="0" w:color="auto"/>
            <w:left w:val="none" w:sz="0" w:space="0" w:color="auto"/>
            <w:bottom w:val="none" w:sz="0" w:space="0" w:color="auto"/>
            <w:right w:val="none" w:sz="0" w:space="0" w:color="auto"/>
          </w:divBdr>
        </w:div>
        <w:div w:id="1228224967">
          <w:marLeft w:val="0"/>
          <w:marRight w:val="0"/>
          <w:marTop w:val="0"/>
          <w:marBottom w:val="0"/>
          <w:divBdr>
            <w:top w:val="none" w:sz="0" w:space="0" w:color="auto"/>
            <w:left w:val="none" w:sz="0" w:space="0" w:color="auto"/>
            <w:bottom w:val="none" w:sz="0" w:space="0" w:color="auto"/>
            <w:right w:val="none" w:sz="0" w:space="0" w:color="auto"/>
          </w:divBdr>
        </w:div>
        <w:div w:id="459809248">
          <w:marLeft w:val="0"/>
          <w:marRight w:val="0"/>
          <w:marTop w:val="0"/>
          <w:marBottom w:val="0"/>
          <w:divBdr>
            <w:top w:val="none" w:sz="0" w:space="0" w:color="auto"/>
            <w:left w:val="none" w:sz="0" w:space="0" w:color="auto"/>
            <w:bottom w:val="none" w:sz="0" w:space="0" w:color="auto"/>
            <w:right w:val="none" w:sz="0" w:space="0" w:color="auto"/>
          </w:divBdr>
        </w:div>
      </w:divsChild>
    </w:div>
    <w:div w:id="780881394">
      <w:bodyDiv w:val="1"/>
      <w:marLeft w:val="0"/>
      <w:marRight w:val="0"/>
      <w:marTop w:val="0"/>
      <w:marBottom w:val="0"/>
      <w:divBdr>
        <w:top w:val="none" w:sz="0" w:space="0" w:color="auto"/>
        <w:left w:val="none" w:sz="0" w:space="0" w:color="auto"/>
        <w:bottom w:val="none" w:sz="0" w:space="0" w:color="auto"/>
        <w:right w:val="none" w:sz="0" w:space="0" w:color="auto"/>
      </w:divBdr>
      <w:divsChild>
        <w:div w:id="331683613">
          <w:marLeft w:val="0"/>
          <w:marRight w:val="0"/>
          <w:marTop w:val="0"/>
          <w:marBottom w:val="0"/>
          <w:divBdr>
            <w:top w:val="none" w:sz="0" w:space="0" w:color="auto"/>
            <w:left w:val="none" w:sz="0" w:space="0" w:color="auto"/>
            <w:bottom w:val="none" w:sz="0" w:space="0" w:color="auto"/>
            <w:right w:val="none" w:sz="0" w:space="0" w:color="auto"/>
          </w:divBdr>
        </w:div>
        <w:div w:id="413280172">
          <w:marLeft w:val="0"/>
          <w:marRight w:val="0"/>
          <w:marTop w:val="0"/>
          <w:marBottom w:val="0"/>
          <w:divBdr>
            <w:top w:val="none" w:sz="0" w:space="0" w:color="auto"/>
            <w:left w:val="none" w:sz="0" w:space="0" w:color="auto"/>
            <w:bottom w:val="none" w:sz="0" w:space="0" w:color="auto"/>
            <w:right w:val="none" w:sz="0" w:space="0" w:color="auto"/>
          </w:divBdr>
        </w:div>
        <w:div w:id="834107035">
          <w:marLeft w:val="0"/>
          <w:marRight w:val="0"/>
          <w:marTop w:val="0"/>
          <w:marBottom w:val="0"/>
          <w:divBdr>
            <w:top w:val="none" w:sz="0" w:space="0" w:color="auto"/>
            <w:left w:val="none" w:sz="0" w:space="0" w:color="auto"/>
            <w:bottom w:val="none" w:sz="0" w:space="0" w:color="auto"/>
            <w:right w:val="none" w:sz="0" w:space="0" w:color="auto"/>
          </w:divBdr>
        </w:div>
        <w:div w:id="1206714474">
          <w:marLeft w:val="0"/>
          <w:marRight w:val="0"/>
          <w:marTop w:val="0"/>
          <w:marBottom w:val="0"/>
          <w:divBdr>
            <w:top w:val="none" w:sz="0" w:space="0" w:color="auto"/>
            <w:left w:val="none" w:sz="0" w:space="0" w:color="auto"/>
            <w:bottom w:val="none" w:sz="0" w:space="0" w:color="auto"/>
            <w:right w:val="none" w:sz="0" w:space="0" w:color="auto"/>
          </w:divBdr>
        </w:div>
        <w:div w:id="1253858703">
          <w:marLeft w:val="0"/>
          <w:marRight w:val="0"/>
          <w:marTop w:val="0"/>
          <w:marBottom w:val="0"/>
          <w:divBdr>
            <w:top w:val="none" w:sz="0" w:space="0" w:color="auto"/>
            <w:left w:val="none" w:sz="0" w:space="0" w:color="auto"/>
            <w:bottom w:val="none" w:sz="0" w:space="0" w:color="auto"/>
            <w:right w:val="none" w:sz="0" w:space="0" w:color="auto"/>
          </w:divBdr>
        </w:div>
        <w:div w:id="1572885735">
          <w:marLeft w:val="0"/>
          <w:marRight w:val="0"/>
          <w:marTop w:val="0"/>
          <w:marBottom w:val="0"/>
          <w:divBdr>
            <w:top w:val="none" w:sz="0" w:space="0" w:color="auto"/>
            <w:left w:val="none" w:sz="0" w:space="0" w:color="auto"/>
            <w:bottom w:val="none" w:sz="0" w:space="0" w:color="auto"/>
            <w:right w:val="none" w:sz="0" w:space="0" w:color="auto"/>
          </w:divBdr>
        </w:div>
        <w:div w:id="1685471137">
          <w:marLeft w:val="0"/>
          <w:marRight w:val="0"/>
          <w:marTop w:val="0"/>
          <w:marBottom w:val="0"/>
          <w:divBdr>
            <w:top w:val="none" w:sz="0" w:space="0" w:color="auto"/>
            <w:left w:val="none" w:sz="0" w:space="0" w:color="auto"/>
            <w:bottom w:val="none" w:sz="0" w:space="0" w:color="auto"/>
            <w:right w:val="none" w:sz="0" w:space="0" w:color="auto"/>
          </w:divBdr>
        </w:div>
        <w:div w:id="1717855278">
          <w:marLeft w:val="0"/>
          <w:marRight w:val="0"/>
          <w:marTop w:val="0"/>
          <w:marBottom w:val="0"/>
          <w:divBdr>
            <w:top w:val="none" w:sz="0" w:space="0" w:color="auto"/>
            <w:left w:val="none" w:sz="0" w:space="0" w:color="auto"/>
            <w:bottom w:val="none" w:sz="0" w:space="0" w:color="auto"/>
            <w:right w:val="none" w:sz="0" w:space="0" w:color="auto"/>
          </w:divBdr>
        </w:div>
        <w:div w:id="1738821380">
          <w:marLeft w:val="0"/>
          <w:marRight w:val="0"/>
          <w:marTop w:val="0"/>
          <w:marBottom w:val="0"/>
          <w:divBdr>
            <w:top w:val="none" w:sz="0" w:space="0" w:color="auto"/>
            <w:left w:val="none" w:sz="0" w:space="0" w:color="auto"/>
            <w:bottom w:val="none" w:sz="0" w:space="0" w:color="auto"/>
            <w:right w:val="none" w:sz="0" w:space="0" w:color="auto"/>
          </w:divBdr>
        </w:div>
        <w:div w:id="1862432749">
          <w:marLeft w:val="0"/>
          <w:marRight w:val="0"/>
          <w:marTop w:val="0"/>
          <w:marBottom w:val="0"/>
          <w:divBdr>
            <w:top w:val="none" w:sz="0" w:space="0" w:color="auto"/>
            <w:left w:val="none" w:sz="0" w:space="0" w:color="auto"/>
            <w:bottom w:val="none" w:sz="0" w:space="0" w:color="auto"/>
            <w:right w:val="none" w:sz="0" w:space="0" w:color="auto"/>
          </w:divBdr>
        </w:div>
      </w:divsChild>
    </w:div>
    <w:div w:id="787310670">
      <w:bodyDiv w:val="1"/>
      <w:marLeft w:val="0"/>
      <w:marRight w:val="0"/>
      <w:marTop w:val="0"/>
      <w:marBottom w:val="0"/>
      <w:divBdr>
        <w:top w:val="none" w:sz="0" w:space="0" w:color="auto"/>
        <w:left w:val="none" w:sz="0" w:space="0" w:color="auto"/>
        <w:bottom w:val="none" w:sz="0" w:space="0" w:color="auto"/>
        <w:right w:val="none" w:sz="0" w:space="0" w:color="auto"/>
      </w:divBdr>
      <w:divsChild>
        <w:div w:id="1287272039">
          <w:marLeft w:val="0"/>
          <w:marRight w:val="0"/>
          <w:marTop w:val="0"/>
          <w:marBottom w:val="450"/>
          <w:divBdr>
            <w:top w:val="none" w:sz="0" w:space="0" w:color="auto"/>
            <w:left w:val="none" w:sz="0" w:space="0" w:color="auto"/>
            <w:bottom w:val="none" w:sz="0" w:space="0" w:color="auto"/>
            <w:right w:val="none" w:sz="0" w:space="0" w:color="auto"/>
          </w:divBdr>
          <w:divsChild>
            <w:div w:id="22832507">
              <w:marLeft w:val="0"/>
              <w:marRight w:val="0"/>
              <w:marTop w:val="0"/>
              <w:marBottom w:val="0"/>
              <w:divBdr>
                <w:top w:val="none" w:sz="0" w:space="0" w:color="auto"/>
                <w:left w:val="none" w:sz="0" w:space="0" w:color="auto"/>
                <w:bottom w:val="none" w:sz="0" w:space="0" w:color="auto"/>
                <w:right w:val="none" w:sz="0" w:space="0" w:color="auto"/>
              </w:divBdr>
              <w:divsChild>
                <w:div w:id="664089597">
                  <w:marLeft w:val="0"/>
                  <w:marRight w:val="0"/>
                  <w:marTop w:val="0"/>
                  <w:marBottom w:val="0"/>
                  <w:divBdr>
                    <w:top w:val="none" w:sz="0" w:space="0" w:color="auto"/>
                    <w:left w:val="none" w:sz="0" w:space="0" w:color="auto"/>
                    <w:bottom w:val="none" w:sz="0" w:space="0" w:color="auto"/>
                    <w:right w:val="none" w:sz="0" w:space="0" w:color="auto"/>
                  </w:divBdr>
                  <w:divsChild>
                    <w:div w:id="1673021876">
                      <w:marLeft w:val="0"/>
                      <w:marRight w:val="0"/>
                      <w:marTop w:val="0"/>
                      <w:marBottom w:val="0"/>
                      <w:divBdr>
                        <w:top w:val="none" w:sz="0" w:space="0" w:color="auto"/>
                        <w:left w:val="none" w:sz="0" w:space="0" w:color="auto"/>
                        <w:bottom w:val="single" w:sz="36" w:space="23" w:color="F1F1F1"/>
                        <w:right w:val="none" w:sz="0" w:space="0" w:color="auto"/>
                      </w:divBdr>
                    </w:div>
                  </w:divsChild>
                </w:div>
              </w:divsChild>
            </w:div>
            <w:div w:id="504174389">
              <w:marLeft w:val="0"/>
              <w:marRight w:val="0"/>
              <w:marTop w:val="300"/>
              <w:marBottom w:val="300"/>
              <w:divBdr>
                <w:top w:val="none" w:sz="0" w:space="0" w:color="auto"/>
                <w:left w:val="none" w:sz="0" w:space="0" w:color="auto"/>
                <w:bottom w:val="none" w:sz="0" w:space="0" w:color="auto"/>
                <w:right w:val="none" w:sz="0" w:space="0" w:color="auto"/>
              </w:divBdr>
              <w:divsChild>
                <w:div w:id="101384596">
                  <w:marLeft w:val="0"/>
                  <w:marRight w:val="15"/>
                  <w:marTop w:val="0"/>
                  <w:marBottom w:val="0"/>
                  <w:divBdr>
                    <w:top w:val="none" w:sz="0" w:space="0" w:color="auto"/>
                    <w:left w:val="none" w:sz="0" w:space="0" w:color="auto"/>
                    <w:bottom w:val="none" w:sz="0" w:space="0" w:color="auto"/>
                    <w:right w:val="none" w:sz="0" w:space="0" w:color="auto"/>
                  </w:divBdr>
                  <w:divsChild>
                    <w:div w:id="1311399309">
                      <w:marLeft w:val="0"/>
                      <w:marRight w:val="0"/>
                      <w:marTop w:val="0"/>
                      <w:marBottom w:val="0"/>
                      <w:divBdr>
                        <w:top w:val="none" w:sz="0" w:space="0" w:color="auto"/>
                        <w:left w:val="none" w:sz="0" w:space="0" w:color="auto"/>
                        <w:bottom w:val="none" w:sz="0" w:space="0" w:color="auto"/>
                        <w:right w:val="none" w:sz="0" w:space="0" w:color="auto"/>
                      </w:divBdr>
                      <w:divsChild>
                        <w:div w:id="547183753">
                          <w:marLeft w:val="0"/>
                          <w:marRight w:val="0"/>
                          <w:marTop w:val="0"/>
                          <w:marBottom w:val="75"/>
                          <w:divBdr>
                            <w:top w:val="none" w:sz="0" w:space="0" w:color="auto"/>
                            <w:left w:val="none" w:sz="0" w:space="0" w:color="auto"/>
                            <w:bottom w:val="none" w:sz="0" w:space="0" w:color="auto"/>
                            <w:right w:val="none" w:sz="0" w:space="0" w:color="auto"/>
                          </w:divBdr>
                          <w:divsChild>
                            <w:div w:id="72876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956752">
                  <w:marLeft w:val="0"/>
                  <w:marRight w:val="15"/>
                  <w:marTop w:val="0"/>
                  <w:marBottom w:val="0"/>
                  <w:divBdr>
                    <w:top w:val="none" w:sz="0" w:space="0" w:color="auto"/>
                    <w:left w:val="none" w:sz="0" w:space="0" w:color="auto"/>
                    <w:bottom w:val="none" w:sz="0" w:space="0" w:color="auto"/>
                    <w:right w:val="none" w:sz="0" w:space="0" w:color="auto"/>
                  </w:divBdr>
                  <w:divsChild>
                    <w:div w:id="1539969157">
                      <w:marLeft w:val="0"/>
                      <w:marRight w:val="0"/>
                      <w:marTop w:val="0"/>
                      <w:marBottom w:val="0"/>
                      <w:divBdr>
                        <w:top w:val="none" w:sz="0" w:space="0" w:color="auto"/>
                        <w:left w:val="none" w:sz="0" w:space="0" w:color="auto"/>
                        <w:bottom w:val="none" w:sz="0" w:space="0" w:color="auto"/>
                        <w:right w:val="none" w:sz="0" w:space="0" w:color="auto"/>
                      </w:divBdr>
                    </w:div>
                  </w:divsChild>
                </w:div>
                <w:div w:id="1395276808">
                  <w:marLeft w:val="0"/>
                  <w:marRight w:val="15"/>
                  <w:marTop w:val="0"/>
                  <w:marBottom w:val="0"/>
                  <w:divBdr>
                    <w:top w:val="none" w:sz="0" w:space="0" w:color="auto"/>
                    <w:left w:val="none" w:sz="0" w:space="0" w:color="auto"/>
                    <w:bottom w:val="none" w:sz="0" w:space="0" w:color="auto"/>
                    <w:right w:val="none" w:sz="0" w:space="0" w:color="auto"/>
                  </w:divBdr>
                  <w:divsChild>
                    <w:div w:id="392581134">
                      <w:marLeft w:val="0"/>
                      <w:marRight w:val="0"/>
                      <w:marTop w:val="0"/>
                      <w:marBottom w:val="0"/>
                      <w:divBdr>
                        <w:top w:val="none" w:sz="0" w:space="0" w:color="auto"/>
                        <w:left w:val="none" w:sz="0" w:space="0" w:color="auto"/>
                        <w:bottom w:val="none" w:sz="0" w:space="0" w:color="auto"/>
                        <w:right w:val="none" w:sz="0" w:space="0" w:color="auto"/>
                      </w:divBdr>
                      <w:divsChild>
                        <w:div w:id="813715853">
                          <w:marLeft w:val="0"/>
                          <w:marRight w:val="0"/>
                          <w:marTop w:val="0"/>
                          <w:marBottom w:val="75"/>
                          <w:divBdr>
                            <w:top w:val="none" w:sz="0" w:space="0" w:color="auto"/>
                            <w:left w:val="none" w:sz="0" w:space="0" w:color="auto"/>
                            <w:bottom w:val="none" w:sz="0" w:space="0" w:color="auto"/>
                            <w:right w:val="none" w:sz="0" w:space="0" w:color="auto"/>
                          </w:divBdr>
                          <w:divsChild>
                            <w:div w:id="26877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799159">
                  <w:marLeft w:val="0"/>
                  <w:marRight w:val="15"/>
                  <w:marTop w:val="0"/>
                  <w:marBottom w:val="0"/>
                  <w:divBdr>
                    <w:top w:val="none" w:sz="0" w:space="0" w:color="auto"/>
                    <w:left w:val="none" w:sz="0" w:space="0" w:color="auto"/>
                    <w:bottom w:val="none" w:sz="0" w:space="0" w:color="auto"/>
                    <w:right w:val="none" w:sz="0" w:space="0" w:color="auto"/>
                  </w:divBdr>
                  <w:divsChild>
                    <w:div w:id="587890329">
                      <w:marLeft w:val="0"/>
                      <w:marRight w:val="0"/>
                      <w:marTop w:val="0"/>
                      <w:marBottom w:val="0"/>
                      <w:divBdr>
                        <w:top w:val="none" w:sz="0" w:space="0" w:color="auto"/>
                        <w:left w:val="none" w:sz="0" w:space="0" w:color="auto"/>
                        <w:bottom w:val="none" w:sz="0" w:space="0" w:color="auto"/>
                        <w:right w:val="none" w:sz="0" w:space="0" w:color="auto"/>
                      </w:divBdr>
                      <w:divsChild>
                        <w:div w:id="1109935799">
                          <w:marLeft w:val="0"/>
                          <w:marRight w:val="0"/>
                          <w:marTop w:val="0"/>
                          <w:marBottom w:val="75"/>
                          <w:divBdr>
                            <w:top w:val="none" w:sz="0" w:space="0" w:color="auto"/>
                            <w:left w:val="none" w:sz="0" w:space="0" w:color="auto"/>
                            <w:bottom w:val="none" w:sz="0" w:space="0" w:color="auto"/>
                            <w:right w:val="none" w:sz="0" w:space="0" w:color="auto"/>
                          </w:divBdr>
                          <w:divsChild>
                            <w:div w:id="111039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768226">
              <w:marLeft w:val="0"/>
              <w:marRight w:val="0"/>
              <w:marTop w:val="0"/>
              <w:marBottom w:val="0"/>
              <w:divBdr>
                <w:top w:val="none" w:sz="0" w:space="0" w:color="auto"/>
                <w:left w:val="none" w:sz="0" w:space="0" w:color="auto"/>
                <w:bottom w:val="none" w:sz="0" w:space="0" w:color="auto"/>
                <w:right w:val="none" w:sz="0" w:space="0" w:color="auto"/>
              </w:divBdr>
              <w:divsChild>
                <w:div w:id="55591897">
                  <w:marLeft w:val="0"/>
                  <w:marRight w:val="0"/>
                  <w:marTop w:val="225"/>
                  <w:marBottom w:val="225"/>
                  <w:divBdr>
                    <w:top w:val="none" w:sz="0" w:space="0" w:color="auto"/>
                    <w:left w:val="none" w:sz="0" w:space="0" w:color="auto"/>
                    <w:bottom w:val="none" w:sz="0" w:space="0" w:color="auto"/>
                    <w:right w:val="none" w:sz="0" w:space="0" w:color="auto"/>
                  </w:divBdr>
                </w:div>
                <w:div w:id="878325240">
                  <w:marLeft w:val="0"/>
                  <w:marRight w:val="0"/>
                  <w:marTop w:val="0"/>
                  <w:marBottom w:val="0"/>
                  <w:divBdr>
                    <w:top w:val="none" w:sz="0" w:space="0" w:color="auto"/>
                    <w:left w:val="none" w:sz="0" w:space="0" w:color="auto"/>
                    <w:bottom w:val="none" w:sz="0" w:space="0" w:color="auto"/>
                    <w:right w:val="none" w:sz="0" w:space="0" w:color="auto"/>
                  </w:divBdr>
                  <w:divsChild>
                    <w:div w:id="49572346">
                      <w:marLeft w:val="0"/>
                      <w:marRight w:val="0"/>
                      <w:marTop w:val="0"/>
                      <w:marBottom w:val="0"/>
                      <w:divBdr>
                        <w:top w:val="none" w:sz="0" w:space="0" w:color="auto"/>
                        <w:left w:val="none" w:sz="0" w:space="0" w:color="auto"/>
                        <w:bottom w:val="none" w:sz="0" w:space="0" w:color="auto"/>
                        <w:right w:val="none" w:sz="0" w:space="0" w:color="auto"/>
                      </w:divBdr>
                    </w:div>
                  </w:divsChild>
                </w:div>
                <w:div w:id="1349986746">
                  <w:marLeft w:val="0"/>
                  <w:marRight w:val="0"/>
                  <w:marTop w:val="300"/>
                  <w:marBottom w:val="0"/>
                  <w:divBdr>
                    <w:top w:val="dotted" w:sz="6" w:space="15" w:color="CCCCCC"/>
                    <w:left w:val="none" w:sz="0" w:space="0" w:color="auto"/>
                    <w:bottom w:val="none" w:sz="0" w:space="0" w:color="auto"/>
                    <w:right w:val="none" w:sz="0" w:space="0" w:color="auto"/>
                  </w:divBdr>
                  <w:divsChild>
                    <w:div w:id="381907900">
                      <w:marLeft w:val="0"/>
                      <w:marRight w:val="0"/>
                      <w:marTop w:val="0"/>
                      <w:marBottom w:val="0"/>
                      <w:divBdr>
                        <w:top w:val="none" w:sz="0" w:space="0" w:color="auto"/>
                        <w:left w:val="none" w:sz="0" w:space="0" w:color="auto"/>
                        <w:bottom w:val="none" w:sz="0" w:space="0" w:color="auto"/>
                        <w:right w:val="none" w:sz="0" w:space="0" w:color="auto"/>
                      </w:divBdr>
                    </w:div>
                    <w:div w:id="1355880198">
                      <w:marLeft w:val="0"/>
                      <w:marRight w:val="0"/>
                      <w:marTop w:val="0"/>
                      <w:marBottom w:val="0"/>
                      <w:divBdr>
                        <w:top w:val="none" w:sz="0" w:space="0" w:color="auto"/>
                        <w:left w:val="none" w:sz="0" w:space="0" w:color="auto"/>
                        <w:bottom w:val="none" w:sz="0" w:space="0" w:color="auto"/>
                        <w:right w:val="none" w:sz="0" w:space="0" w:color="auto"/>
                      </w:divBdr>
                      <w:divsChild>
                        <w:div w:id="33642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665340">
              <w:marLeft w:val="0"/>
              <w:marRight w:val="0"/>
              <w:marTop w:val="0"/>
              <w:marBottom w:val="0"/>
              <w:divBdr>
                <w:top w:val="none" w:sz="0" w:space="0" w:color="auto"/>
                <w:left w:val="none" w:sz="0" w:space="0" w:color="auto"/>
                <w:bottom w:val="none" w:sz="0" w:space="0" w:color="auto"/>
                <w:right w:val="none" w:sz="0" w:space="0" w:color="auto"/>
              </w:divBdr>
            </w:div>
            <w:div w:id="1780250501">
              <w:marLeft w:val="0"/>
              <w:marRight w:val="0"/>
              <w:marTop w:val="0"/>
              <w:marBottom w:val="300"/>
              <w:divBdr>
                <w:top w:val="none" w:sz="0" w:space="0" w:color="auto"/>
                <w:left w:val="none" w:sz="0" w:space="0" w:color="auto"/>
                <w:bottom w:val="none" w:sz="0" w:space="0" w:color="auto"/>
                <w:right w:val="none" w:sz="0" w:space="0" w:color="auto"/>
              </w:divBdr>
            </w:div>
          </w:divsChild>
        </w:div>
        <w:div w:id="1865242605">
          <w:marLeft w:val="0"/>
          <w:marRight w:val="0"/>
          <w:marTop w:val="0"/>
          <w:marBottom w:val="0"/>
          <w:divBdr>
            <w:top w:val="none" w:sz="0" w:space="0" w:color="auto"/>
            <w:left w:val="none" w:sz="0" w:space="0" w:color="auto"/>
            <w:bottom w:val="none" w:sz="0" w:space="0" w:color="auto"/>
            <w:right w:val="none" w:sz="0" w:space="0" w:color="auto"/>
          </w:divBdr>
          <w:divsChild>
            <w:div w:id="197409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653921">
      <w:bodyDiv w:val="1"/>
      <w:marLeft w:val="0"/>
      <w:marRight w:val="0"/>
      <w:marTop w:val="0"/>
      <w:marBottom w:val="0"/>
      <w:divBdr>
        <w:top w:val="none" w:sz="0" w:space="0" w:color="auto"/>
        <w:left w:val="none" w:sz="0" w:space="0" w:color="auto"/>
        <w:bottom w:val="none" w:sz="0" w:space="0" w:color="auto"/>
        <w:right w:val="none" w:sz="0" w:space="0" w:color="auto"/>
      </w:divBdr>
    </w:div>
    <w:div w:id="967278567">
      <w:bodyDiv w:val="1"/>
      <w:marLeft w:val="0"/>
      <w:marRight w:val="0"/>
      <w:marTop w:val="0"/>
      <w:marBottom w:val="0"/>
      <w:divBdr>
        <w:top w:val="none" w:sz="0" w:space="0" w:color="auto"/>
        <w:left w:val="none" w:sz="0" w:space="0" w:color="auto"/>
        <w:bottom w:val="none" w:sz="0" w:space="0" w:color="auto"/>
        <w:right w:val="none" w:sz="0" w:space="0" w:color="auto"/>
      </w:divBdr>
    </w:div>
    <w:div w:id="981884979">
      <w:bodyDiv w:val="1"/>
      <w:marLeft w:val="0"/>
      <w:marRight w:val="0"/>
      <w:marTop w:val="0"/>
      <w:marBottom w:val="0"/>
      <w:divBdr>
        <w:top w:val="none" w:sz="0" w:space="0" w:color="auto"/>
        <w:left w:val="none" w:sz="0" w:space="0" w:color="auto"/>
        <w:bottom w:val="none" w:sz="0" w:space="0" w:color="auto"/>
        <w:right w:val="none" w:sz="0" w:space="0" w:color="auto"/>
      </w:divBdr>
      <w:divsChild>
        <w:div w:id="232279099">
          <w:marLeft w:val="0"/>
          <w:marRight w:val="0"/>
          <w:marTop w:val="0"/>
          <w:marBottom w:val="0"/>
          <w:divBdr>
            <w:top w:val="none" w:sz="0" w:space="0" w:color="auto"/>
            <w:left w:val="none" w:sz="0" w:space="0" w:color="auto"/>
            <w:bottom w:val="none" w:sz="0" w:space="0" w:color="auto"/>
            <w:right w:val="none" w:sz="0" w:space="0" w:color="auto"/>
          </w:divBdr>
        </w:div>
        <w:div w:id="315376227">
          <w:marLeft w:val="0"/>
          <w:marRight w:val="0"/>
          <w:marTop w:val="0"/>
          <w:marBottom w:val="0"/>
          <w:divBdr>
            <w:top w:val="none" w:sz="0" w:space="0" w:color="auto"/>
            <w:left w:val="none" w:sz="0" w:space="0" w:color="auto"/>
            <w:bottom w:val="none" w:sz="0" w:space="0" w:color="auto"/>
            <w:right w:val="none" w:sz="0" w:space="0" w:color="auto"/>
          </w:divBdr>
        </w:div>
        <w:div w:id="1865510329">
          <w:marLeft w:val="0"/>
          <w:marRight w:val="0"/>
          <w:marTop w:val="0"/>
          <w:marBottom w:val="0"/>
          <w:divBdr>
            <w:top w:val="none" w:sz="0" w:space="0" w:color="auto"/>
            <w:left w:val="none" w:sz="0" w:space="0" w:color="auto"/>
            <w:bottom w:val="none" w:sz="0" w:space="0" w:color="auto"/>
            <w:right w:val="none" w:sz="0" w:space="0" w:color="auto"/>
          </w:divBdr>
        </w:div>
        <w:div w:id="1820148704">
          <w:marLeft w:val="0"/>
          <w:marRight w:val="0"/>
          <w:marTop w:val="0"/>
          <w:marBottom w:val="0"/>
          <w:divBdr>
            <w:top w:val="none" w:sz="0" w:space="0" w:color="auto"/>
            <w:left w:val="none" w:sz="0" w:space="0" w:color="auto"/>
            <w:bottom w:val="none" w:sz="0" w:space="0" w:color="auto"/>
            <w:right w:val="none" w:sz="0" w:space="0" w:color="auto"/>
          </w:divBdr>
        </w:div>
        <w:div w:id="322006899">
          <w:marLeft w:val="0"/>
          <w:marRight w:val="0"/>
          <w:marTop w:val="0"/>
          <w:marBottom w:val="0"/>
          <w:divBdr>
            <w:top w:val="none" w:sz="0" w:space="0" w:color="auto"/>
            <w:left w:val="none" w:sz="0" w:space="0" w:color="auto"/>
            <w:bottom w:val="none" w:sz="0" w:space="0" w:color="auto"/>
            <w:right w:val="none" w:sz="0" w:space="0" w:color="auto"/>
          </w:divBdr>
        </w:div>
        <w:div w:id="1038973497">
          <w:marLeft w:val="0"/>
          <w:marRight w:val="0"/>
          <w:marTop w:val="0"/>
          <w:marBottom w:val="0"/>
          <w:divBdr>
            <w:top w:val="none" w:sz="0" w:space="0" w:color="auto"/>
            <w:left w:val="none" w:sz="0" w:space="0" w:color="auto"/>
            <w:bottom w:val="none" w:sz="0" w:space="0" w:color="auto"/>
            <w:right w:val="none" w:sz="0" w:space="0" w:color="auto"/>
          </w:divBdr>
        </w:div>
        <w:div w:id="417947088">
          <w:marLeft w:val="0"/>
          <w:marRight w:val="0"/>
          <w:marTop w:val="0"/>
          <w:marBottom w:val="0"/>
          <w:divBdr>
            <w:top w:val="none" w:sz="0" w:space="0" w:color="auto"/>
            <w:left w:val="none" w:sz="0" w:space="0" w:color="auto"/>
            <w:bottom w:val="none" w:sz="0" w:space="0" w:color="auto"/>
            <w:right w:val="none" w:sz="0" w:space="0" w:color="auto"/>
          </w:divBdr>
        </w:div>
        <w:div w:id="596982903">
          <w:marLeft w:val="0"/>
          <w:marRight w:val="0"/>
          <w:marTop w:val="0"/>
          <w:marBottom w:val="0"/>
          <w:divBdr>
            <w:top w:val="none" w:sz="0" w:space="0" w:color="auto"/>
            <w:left w:val="none" w:sz="0" w:space="0" w:color="auto"/>
            <w:bottom w:val="none" w:sz="0" w:space="0" w:color="auto"/>
            <w:right w:val="none" w:sz="0" w:space="0" w:color="auto"/>
          </w:divBdr>
        </w:div>
        <w:div w:id="977339297">
          <w:marLeft w:val="0"/>
          <w:marRight w:val="0"/>
          <w:marTop w:val="0"/>
          <w:marBottom w:val="0"/>
          <w:divBdr>
            <w:top w:val="none" w:sz="0" w:space="0" w:color="auto"/>
            <w:left w:val="none" w:sz="0" w:space="0" w:color="auto"/>
            <w:bottom w:val="none" w:sz="0" w:space="0" w:color="auto"/>
            <w:right w:val="none" w:sz="0" w:space="0" w:color="auto"/>
          </w:divBdr>
        </w:div>
        <w:div w:id="1163545119">
          <w:marLeft w:val="0"/>
          <w:marRight w:val="0"/>
          <w:marTop w:val="0"/>
          <w:marBottom w:val="0"/>
          <w:divBdr>
            <w:top w:val="none" w:sz="0" w:space="0" w:color="auto"/>
            <w:left w:val="none" w:sz="0" w:space="0" w:color="auto"/>
            <w:bottom w:val="none" w:sz="0" w:space="0" w:color="auto"/>
            <w:right w:val="none" w:sz="0" w:space="0" w:color="auto"/>
          </w:divBdr>
        </w:div>
        <w:div w:id="702094505">
          <w:marLeft w:val="0"/>
          <w:marRight w:val="0"/>
          <w:marTop w:val="0"/>
          <w:marBottom w:val="0"/>
          <w:divBdr>
            <w:top w:val="none" w:sz="0" w:space="0" w:color="auto"/>
            <w:left w:val="none" w:sz="0" w:space="0" w:color="auto"/>
            <w:bottom w:val="none" w:sz="0" w:space="0" w:color="auto"/>
            <w:right w:val="none" w:sz="0" w:space="0" w:color="auto"/>
          </w:divBdr>
        </w:div>
        <w:div w:id="426387130">
          <w:marLeft w:val="0"/>
          <w:marRight w:val="0"/>
          <w:marTop w:val="0"/>
          <w:marBottom w:val="0"/>
          <w:divBdr>
            <w:top w:val="none" w:sz="0" w:space="0" w:color="auto"/>
            <w:left w:val="none" w:sz="0" w:space="0" w:color="auto"/>
            <w:bottom w:val="none" w:sz="0" w:space="0" w:color="auto"/>
            <w:right w:val="none" w:sz="0" w:space="0" w:color="auto"/>
          </w:divBdr>
        </w:div>
        <w:div w:id="1214002474">
          <w:marLeft w:val="0"/>
          <w:marRight w:val="0"/>
          <w:marTop w:val="0"/>
          <w:marBottom w:val="0"/>
          <w:divBdr>
            <w:top w:val="none" w:sz="0" w:space="0" w:color="auto"/>
            <w:left w:val="none" w:sz="0" w:space="0" w:color="auto"/>
            <w:bottom w:val="none" w:sz="0" w:space="0" w:color="auto"/>
            <w:right w:val="none" w:sz="0" w:space="0" w:color="auto"/>
          </w:divBdr>
        </w:div>
        <w:div w:id="529996883">
          <w:marLeft w:val="0"/>
          <w:marRight w:val="0"/>
          <w:marTop w:val="0"/>
          <w:marBottom w:val="0"/>
          <w:divBdr>
            <w:top w:val="none" w:sz="0" w:space="0" w:color="auto"/>
            <w:left w:val="none" w:sz="0" w:space="0" w:color="auto"/>
            <w:bottom w:val="none" w:sz="0" w:space="0" w:color="auto"/>
            <w:right w:val="none" w:sz="0" w:space="0" w:color="auto"/>
          </w:divBdr>
        </w:div>
        <w:div w:id="913904043">
          <w:marLeft w:val="0"/>
          <w:marRight w:val="0"/>
          <w:marTop w:val="0"/>
          <w:marBottom w:val="0"/>
          <w:divBdr>
            <w:top w:val="none" w:sz="0" w:space="0" w:color="auto"/>
            <w:left w:val="none" w:sz="0" w:space="0" w:color="auto"/>
            <w:bottom w:val="none" w:sz="0" w:space="0" w:color="auto"/>
            <w:right w:val="none" w:sz="0" w:space="0" w:color="auto"/>
          </w:divBdr>
        </w:div>
        <w:div w:id="1612394995">
          <w:marLeft w:val="0"/>
          <w:marRight w:val="0"/>
          <w:marTop w:val="0"/>
          <w:marBottom w:val="0"/>
          <w:divBdr>
            <w:top w:val="none" w:sz="0" w:space="0" w:color="auto"/>
            <w:left w:val="none" w:sz="0" w:space="0" w:color="auto"/>
            <w:bottom w:val="none" w:sz="0" w:space="0" w:color="auto"/>
            <w:right w:val="none" w:sz="0" w:space="0" w:color="auto"/>
          </w:divBdr>
        </w:div>
        <w:div w:id="1046294472">
          <w:marLeft w:val="0"/>
          <w:marRight w:val="0"/>
          <w:marTop w:val="0"/>
          <w:marBottom w:val="0"/>
          <w:divBdr>
            <w:top w:val="none" w:sz="0" w:space="0" w:color="auto"/>
            <w:left w:val="none" w:sz="0" w:space="0" w:color="auto"/>
            <w:bottom w:val="none" w:sz="0" w:space="0" w:color="auto"/>
            <w:right w:val="none" w:sz="0" w:space="0" w:color="auto"/>
          </w:divBdr>
        </w:div>
        <w:div w:id="750851730">
          <w:marLeft w:val="0"/>
          <w:marRight w:val="0"/>
          <w:marTop w:val="0"/>
          <w:marBottom w:val="0"/>
          <w:divBdr>
            <w:top w:val="none" w:sz="0" w:space="0" w:color="auto"/>
            <w:left w:val="none" w:sz="0" w:space="0" w:color="auto"/>
            <w:bottom w:val="none" w:sz="0" w:space="0" w:color="auto"/>
            <w:right w:val="none" w:sz="0" w:space="0" w:color="auto"/>
          </w:divBdr>
        </w:div>
        <w:div w:id="2063745045">
          <w:marLeft w:val="0"/>
          <w:marRight w:val="0"/>
          <w:marTop w:val="0"/>
          <w:marBottom w:val="0"/>
          <w:divBdr>
            <w:top w:val="none" w:sz="0" w:space="0" w:color="auto"/>
            <w:left w:val="none" w:sz="0" w:space="0" w:color="auto"/>
            <w:bottom w:val="none" w:sz="0" w:space="0" w:color="auto"/>
            <w:right w:val="none" w:sz="0" w:space="0" w:color="auto"/>
          </w:divBdr>
        </w:div>
        <w:div w:id="24647242">
          <w:marLeft w:val="0"/>
          <w:marRight w:val="0"/>
          <w:marTop w:val="0"/>
          <w:marBottom w:val="0"/>
          <w:divBdr>
            <w:top w:val="none" w:sz="0" w:space="0" w:color="auto"/>
            <w:left w:val="none" w:sz="0" w:space="0" w:color="auto"/>
            <w:bottom w:val="none" w:sz="0" w:space="0" w:color="auto"/>
            <w:right w:val="none" w:sz="0" w:space="0" w:color="auto"/>
          </w:divBdr>
        </w:div>
        <w:div w:id="741834089">
          <w:marLeft w:val="0"/>
          <w:marRight w:val="0"/>
          <w:marTop w:val="0"/>
          <w:marBottom w:val="0"/>
          <w:divBdr>
            <w:top w:val="none" w:sz="0" w:space="0" w:color="auto"/>
            <w:left w:val="none" w:sz="0" w:space="0" w:color="auto"/>
            <w:bottom w:val="none" w:sz="0" w:space="0" w:color="auto"/>
            <w:right w:val="none" w:sz="0" w:space="0" w:color="auto"/>
          </w:divBdr>
        </w:div>
        <w:div w:id="1230574621">
          <w:marLeft w:val="0"/>
          <w:marRight w:val="0"/>
          <w:marTop w:val="0"/>
          <w:marBottom w:val="0"/>
          <w:divBdr>
            <w:top w:val="none" w:sz="0" w:space="0" w:color="auto"/>
            <w:left w:val="none" w:sz="0" w:space="0" w:color="auto"/>
            <w:bottom w:val="none" w:sz="0" w:space="0" w:color="auto"/>
            <w:right w:val="none" w:sz="0" w:space="0" w:color="auto"/>
          </w:divBdr>
        </w:div>
        <w:div w:id="501749516">
          <w:marLeft w:val="0"/>
          <w:marRight w:val="0"/>
          <w:marTop w:val="0"/>
          <w:marBottom w:val="0"/>
          <w:divBdr>
            <w:top w:val="none" w:sz="0" w:space="0" w:color="auto"/>
            <w:left w:val="none" w:sz="0" w:space="0" w:color="auto"/>
            <w:bottom w:val="none" w:sz="0" w:space="0" w:color="auto"/>
            <w:right w:val="none" w:sz="0" w:space="0" w:color="auto"/>
          </w:divBdr>
        </w:div>
        <w:div w:id="1004354234">
          <w:marLeft w:val="0"/>
          <w:marRight w:val="0"/>
          <w:marTop w:val="0"/>
          <w:marBottom w:val="0"/>
          <w:divBdr>
            <w:top w:val="none" w:sz="0" w:space="0" w:color="auto"/>
            <w:left w:val="none" w:sz="0" w:space="0" w:color="auto"/>
            <w:bottom w:val="none" w:sz="0" w:space="0" w:color="auto"/>
            <w:right w:val="none" w:sz="0" w:space="0" w:color="auto"/>
          </w:divBdr>
        </w:div>
        <w:div w:id="165824447">
          <w:marLeft w:val="0"/>
          <w:marRight w:val="0"/>
          <w:marTop w:val="0"/>
          <w:marBottom w:val="0"/>
          <w:divBdr>
            <w:top w:val="none" w:sz="0" w:space="0" w:color="auto"/>
            <w:left w:val="none" w:sz="0" w:space="0" w:color="auto"/>
            <w:bottom w:val="none" w:sz="0" w:space="0" w:color="auto"/>
            <w:right w:val="none" w:sz="0" w:space="0" w:color="auto"/>
          </w:divBdr>
        </w:div>
        <w:div w:id="238560674">
          <w:marLeft w:val="0"/>
          <w:marRight w:val="0"/>
          <w:marTop w:val="0"/>
          <w:marBottom w:val="0"/>
          <w:divBdr>
            <w:top w:val="none" w:sz="0" w:space="0" w:color="auto"/>
            <w:left w:val="none" w:sz="0" w:space="0" w:color="auto"/>
            <w:bottom w:val="none" w:sz="0" w:space="0" w:color="auto"/>
            <w:right w:val="none" w:sz="0" w:space="0" w:color="auto"/>
          </w:divBdr>
        </w:div>
        <w:div w:id="1210533559">
          <w:marLeft w:val="0"/>
          <w:marRight w:val="0"/>
          <w:marTop w:val="0"/>
          <w:marBottom w:val="0"/>
          <w:divBdr>
            <w:top w:val="none" w:sz="0" w:space="0" w:color="auto"/>
            <w:left w:val="none" w:sz="0" w:space="0" w:color="auto"/>
            <w:bottom w:val="none" w:sz="0" w:space="0" w:color="auto"/>
            <w:right w:val="none" w:sz="0" w:space="0" w:color="auto"/>
          </w:divBdr>
        </w:div>
        <w:div w:id="2113426810">
          <w:marLeft w:val="0"/>
          <w:marRight w:val="0"/>
          <w:marTop w:val="0"/>
          <w:marBottom w:val="0"/>
          <w:divBdr>
            <w:top w:val="none" w:sz="0" w:space="0" w:color="auto"/>
            <w:left w:val="none" w:sz="0" w:space="0" w:color="auto"/>
            <w:bottom w:val="none" w:sz="0" w:space="0" w:color="auto"/>
            <w:right w:val="none" w:sz="0" w:space="0" w:color="auto"/>
          </w:divBdr>
        </w:div>
        <w:div w:id="1191067060">
          <w:marLeft w:val="0"/>
          <w:marRight w:val="0"/>
          <w:marTop w:val="0"/>
          <w:marBottom w:val="0"/>
          <w:divBdr>
            <w:top w:val="none" w:sz="0" w:space="0" w:color="auto"/>
            <w:left w:val="none" w:sz="0" w:space="0" w:color="auto"/>
            <w:bottom w:val="none" w:sz="0" w:space="0" w:color="auto"/>
            <w:right w:val="none" w:sz="0" w:space="0" w:color="auto"/>
          </w:divBdr>
        </w:div>
        <w:div w:id="923496221">
          <w:marLeft w:val="0"/>
          <w:marRight w:val="0"/>
          <w:marTop w:val="0"/>
          <w:marBottom w:val="0"/>
          <w:divBdr>
            <w:top w:val="none" w:sz="0" w:space="0" w:color="auto"/>
            <w:left w:val="none" w:sz="0" w:space="0" w:color="auto"/>
            <w:bottom w:val="none" w:sz="0" w:space="0" w:color="auto"/>
            <w:right w:val="none" w:sz="0" w:space="0" w:color="auto"/>
          </w:divBdr>
        </w:div>
        <w:div w:id="1342312406">
          <w:marLeft w:val="0"/>
          <w:marRight w:val="0"/>
          <w:marTop w:val="0"/>
          <w:marBottom w:val="0"/>
          <w:divBdr>
            <w:top w:val="none" w:sz="0" w:space="0" w:color="auto"/>
            <w:left w:val="none" w:sz="0" w:space="0" w:color="auto"/>
            <w:bottom w:val="none" w:sz="0" w:space="0" w:color="auto"/>
            <w:right w:val="none" w:sz="0" w:space="0" w:color="auto"/>
          </w:divBdr>
        </w:div>
        <w:div w:id="488399570">
          <w:marLeft w:val="0"/>
          <w:marRight w:val="0"/>
          <w:marTop w:val="0"/>
          <w:marBottom w:val="0"/>
          <w:divBdr>
            <w:top w:val="none" w:sz="0" w:space="0" w:color="auto"/>
            <w:left w:val="none" w:sz="0" w:space="0" w:color="auto"/>
            <w:bottom w:val="none" w:sz="0" w:space="0" w:color="auto"/>
            <w:right w:val="none" w:sz="0" w:space="0" w:color="auto"/>
          </w:divBdr>
        </w:div>
        <w:div w:id="1037243403">
          <w:marLeft w:val="0"/>
          <w:marRight w:val="0"/>
          <w:marTop w:val="0"/>
          <w:marBottom w:val="0"/>
          <w:divBdr>
            <w:top w:val="none" w:sz="0" w:space="0" w:color="auto"/>
            <w:left w:val="none" w:sz="0" w:space="0" w:color="auto"/>
            <w:bottom w:val="none" w:sz="0" w:space="0" w:color="auto"/>
            <w:right w:val="none" w:sz="0" w:space="0" w:color="auto"/>
          </w:divBdr>
        </w:div>
        <w:div w:id="128255079">
          <w:marLeft w:val="0"/>
          <w:marRight w:val="0"/>
          <w:marTop w:val="0"/>
          <w:marBottom w:val="0"/>
          <w:divBdr>
            <w:top w:val="none" w:sz="0" w:space="0" w:color="auto"/>
            <w:left w:val="none" w:sz="0" w:space="0" w:color="auto"/>
            <w:bottom w:val="none" w:sz="0" w:space="0" w:color="auto"/>
            <w:right w:val="none" w:sz="0" w:space="0" w:color="auto"/>
          </w:divBdr>
        </w:div>
        <w:div w:id="1679575389">
          <w:marLeft w:val="0"/>
          <w:marRight w:val="0"/>
          <w:marTop w:val="0"/>
          <w:marBottom w:val="0"/>
          <w:divBdr>
            <w:top w:val="none" w:sz="0" w:space="0" w:color="auto"/>
            <w:left w:val="none" w:sz="0" w:space="0" w:color="auto"/>
            <w:bottom w:val="none" w:sz="0" w:space="0" w:color="auto"/>
            <w:right w:val="none" w:sz="0" w:space="0" w:color="auto"/>
          </w:divBdr>
        </w:div>
        <w:div w:id="71514188">
          <w:marLeft w:val="0"/>
          <w:marRight w:val="0"/>
          <w:marTop w:val="0"/>
          <w:marBottom w:val="0"/>
          <w:divBdr>
            <w:top w:val="none" w:sz="0" w:space="0" w:color="auto"/>
            <w:left w:val="none" w:sz="0" w:space="0" w:color="auto"/>
            <w:bottom w:val="none" w:sz="0" w:space="0" w:color="auto"/>
            <w:right w:val="none" w:sz="0" w:space="0" w:color="auto"/>
          </w:divBdr>
        </w:div>
        <w:div w:id="1435517865">
          <w:marLeft w:val="0"/>
          <w:marRight w:val="0"/>
          <w:marTop w:val="0"/>
          <w:marBottom w:val="0"/>
          <w:divBdr>
            <w:top w:val="none" w:sz="0" w:space="0" w:color="auto"/>
            <w:left w:val="none" w:sz="0" w:space="0" w:color="auto"/>
            <w:bottom w:val="none" w:sz="0" w:space="0" w:color="auto"/>
            <w:right w:val="none" w:sz="0" w:space="0" w:color="auto"/>
          </w:divBdr>
        </w:div>
        <w:div w:id="962152549">
          <w:marLeft w:val="0"/>
          <w:marRight w:val="0"/>
          <w:marTop w:val="0"/>
          <w:marBottom w:val="0"/>
          <w:divBdr>
            <w:top w:val="none" w:sz="0" w:space="0" w:color="auto"/>
            <w:left w:val="none" w:sz="0" w:space="0" w:color="auto"/>
            <w:bottom w:val="none" w:sz="0" w:space="0" w:color="auto"/>
            <w:right w:val="none" w:sz="0" w:space="0" w:color="auto"/>
          </w:divBdr>
        </w:div>
        <w:div w:id="1459224883">
          <w:marLeft w:val="0"/>
          <w:marRight w:val="0"/>
          <w:marTop w:val="0"/>
          <w:marBottom w:val="0"/>
          <w:divBdr>
            <w:top w:val="none" w:sz="0" w:space="0" w:color="auto"/>
            <w:left w:val="none" w:sz="0" w:space="0" w:color="auto"/>
            <w:bottom w:val="none" w:sz="0" w:space="0" w:color="auto"/>
            <w:right w:val="none" w:sz="0" w:space="0" w:color="auto"/>
          </w:divBdr>
        </w:div>
        <w:div w:id="177546859">
          <w:marLeft w:val="0"/>
          <w:marRight w:val="0"/>
          <w:marTop w:val="0"/>
          <w:marBottom w:val="0"/>
          <w:divBdr>
            <w:top w:val="none" w:sz="0" w:space="0" w:color="auto"/>
            <w:left w:val="none" w:sz="0" w:space="0" w:color="auto"/>
            <w:bottom w:val="none" w:sz="0" w:space="0" w:color="auto"/>
            <w:right w:val="none" w:sz="0" w:space="0" w:color="auto"/>
          </w:divBdr>
        </w:div>
        <w:div w:id="1874417659">
          <w:marLeft w:val="0"/>
          <w:marRight w:val="0"/>
          <w:marTop w:val="0"/>
          <w:marBottom w:val="0"/>
          <w:divBdr>
            <w:top w:val="none" w:sz="0" w:space="0" w:color="auto"/>
            <w:left w:val="none" w:sz="0" w:space="0" w:color="auto"/>
            <w:bottom w:val="none" w:sz="0" w:space="0" w:color="auto"/>
            <w:right w:val="none" w:sz="0" w:space="0" w:color="auto"/>
          </w:divBdr>
        </w:div>
        <w:div w:id="1295793217">
          <w:marLeft w:val="0"/>
          <w:marRight w:val="0"/>
          <w:marTop w:val="0"/>
          <w:marBottom w:val="0"/>
          <w:divBdr>
            <w:top w:val="none" w:sz="0" w:space="0" w:color="auto"/>
            <w:left w:val="none" w:sz="0" w:space="0" w:color="auto"/>
            <w:bottom w:val="none" w:sz="0" w:space="0" w:color="auto"/>
            <w:right w:val="none" w:sz="0" w:space="0" w:color="auto"/>
          </w:divBdr>
        </w:div>
        <w:div w:id="829905487">
          <w:marLeft w:val="0"/>
          <w:marRight w:val="0"/>
          <w:marTop w:val="0"/>
          <w:marBottom w:val="0"/>
          <w:divBdr>
            <w:top w:val="none" w:sz="0" w:space="0" w:color="auto"/>
            <w:left w:val="none" w:sz="0" w:space="0" w:color="auto"/>
            <w:bottom w:val="none" w:sz="0" w:space="0" w:color="auto"/>
            <w:right w:val="none" w:sz="0" w:space="0" w:color="auto"/>
          </w:divBdr>
        </w:div>
        <w:div w:id="902371830">
          <w:marLeft w:val="0"/>
          <w:marRight w:val="0"/>
          <w:marTop w:val="0"/>
          <w:marBottom w:val="0"/>
          <w:divBdr>
            <w:top w:val="none" w:sz="0" w:space="0" w:color="auto"/>
            <w:left w:val="none" w:sz="0" w:space="0" w:color="auto"/>
            <w:bottom w:val="none" w:sz="0" w:space="0" w:color="auto"/>
            <w:right w:val="none" w:sz="0" w:space="0" w:color="auto"/>
          </w:divBdr>
        </w:div>
        <w:div w:id="1923831271">
          <w:marLeft w:val="0"/>
          <w:marRight w:val="0"/>
          <w:marTop w:val="0"/>
          <w:marBottom w:val="0"/>
          <w:divBdr>
            <w:top w:val="none" w:sz="0" w:space="0" w:color="auto"/>
            <w:left w:val="none" w:sz="0" w:space="0" w:color="auto"/>
            <w:bottom w:val="none" w:sz="0" w:space="0" w:color="auto"/>
            <w:right w:val="none" w:sz="0" w:space="0" w:color="auto"/>
          </w:divBdr>
        </w:div>
        <w:div w:id="298191272">
          <w:marLeft w:val="0"/>
          <w:marRight w:val="0"/>
          <w:marTop w:val="0"/>
          <w:marBottom w:val="0"/>
          <w:divBdr>
            <w:top w:val="none" w:sz="0" w:space="0" w:color="auto"/>
            <w:left w:val="none" w:sz="0" w:space="0" w:color="auto"/>
            <w:bottom w:val="none" w:sz="0" w:space="0" w:color="auto"/>
            <w:right w:val="none" w:sz="0" w:space="0" w:color="auto"/>
          </w:divBdr>
        </w:div>
        <w:div w:id="1900898623">
          <w:marLeft w:val="0"/>
          <w:marRight w:val="0"/>
          <w:marTop w:val="0"/>
          <w:marBottom w:val="0"/>
          <w:divBdr>
            <w:top w:val="none" w:sz="0" w:space="0" w:color="auto"/>
            <w:left w:val="none" w:sz="0" w:space="0" w:color="auto"/>
            <w:bottom w:val="none" w:sz="0" w:space="0" w:color="auto"/>
            <w:right w:val="none" w:sz="0" w:space="0" w:color="auto"/>
          </w:divBdr>
        </w:div>
        <w:div w:id="1243832454">
          <w:marLeft w:val="0"/>
          <w:marRight w:val="0"/>
          <w:marTop w:val="0"/>
          <w:marBottom w:val="0"/>
          <w:divBdr>
            <w:top w:val="none" w:sz="0" w:space="0" w:color="auto"/>
            <w:left w:val="none" w:sz="0" w:space="0" w:color="auto"/>
            <w:bottom w:val="none" w:sz="0" w:space="0" w:color="auto"/>
            <w:right w:val="none" w:sz="0" w:space="0" w:color="auto"/>
          </w:divBdr>
        </w:div>
        <w:div w:id="626395193">
          <w:marLeft w:val="0"/>
          <w:marRight w:val="0"/>
          <w:marTop w:val="0"/>
          <w:marBottom w:val="0"/>
          <w:divBdr>
            <w:top w:val="none" w:sz="0" w:space="0" w:color="auto"/>
            <w:left w:val="none" w:sz="0" w:space="0" w:color="auto"/>
            <w:bottom w:val="none" w:sz="0" w:space="0" w:color="auto"/>
            <w:right w:val="none" w:sz="0" w:space="0" w:color="auto"/>
          </w:divBdr>
        </w:div>
        <w:div w:id="77135972">
          <w:marLeft w:val="0"/>
          <w:marRight w:val="0"/>
          <w:marTop w:val="0"/>
          <w:marBottom w:val="0"/>
          <w:divBdr>
            <w:top w:val="none" w:sz="0" w:space="0" w:color="auto"/>
            <w:left w:val="none" w:sz="0" w:space="0" w:color="auto"/>
            <w:bottom w:val="none" w:sz="0" w:space="0" w:color="auto"/>
            <w:right w:val="none" w:sz="0" w:space="0" w:color="auto"/>
          </w:divBdr>
        </w:div>
        <w:div w:id="7949018">
          <w:marLeft w:val="0"/>
          <w:marRight w:val="0"/>
          <w:marTop w:val="0"/>
          <w:marBottom w:val="0"/>
          <w:divBdr>
            <w:top w:val="none" w:sz="0" w:space="0" w:color="auto"/>
            <w:left w:val="none" w:sz="0" w:space="0" w:color="auto"/>
            <w:bottom w:val="none" w:sz="0" w:space="0" w:color="auto"/>
            <w:right w:val="none" w:sz="0" w:space="0" w:color="auto"/>
          </w:divBdr>
        </w:div>
      </w:divsChild>
    </w:div>
    <w:div w:id="992757609">
      <w:bodyDiv w:val="1"/>
      <w:marLeft w:val="0"/>
      <w:marRight w:val="0"/>
      <w:marTop w:val="0"/>
      <w:marBottom w:val="0"/>
      <w:divBdr>
        <w:top w:val="none" w:sz="0" w:space="0" w:color="auto"/>
        <w:left w:val="none" w:sz="0" w:space="0" w:color="auto"/>
        <w:bottom w:val="none" w:sz="0" w:space="0" w:color="auto"/>
        <w:right w:val="none" w:sz="0" w:space="0" w:color="auto"/>
      </w:divBdr>
    </w:div>
    <w:div w:id="1077749529">
      <w:bodyDiv w:val="1"/>
      <w:marLeft w:val="0"/>
      <w:marRight w:val="0"/>
      <w:marTop w:val="0"/>
      <w:marBottom w:val="0"/>
      <w:divBdr>
        <w:top w:val="none" w:sz="0" w:space="0" w:color="auto"/>
        <w:left w:val="none" w:sz="0" w:space="0" w:color="auto"/>
        <w:bottom w:val="none" w:sz="0" w:space="0" w:color="auto"/>
        <w:right w:val="none" w:sz="0" w:space="0" w:color="auto"/>
      </w:divBdr>
    </w:div>
    <w:div w:id="1202404653">
      <w:bodyDiv w:val="1"/>
      <w:marLeft w:val="0"/>
      <w:marRight w:val="0"/>
      <w:marTop w:val="0"/>
      <w:marBottom w:val="0"/>
      <w:divBdr>
        <w:top w:val="none" w:sz="0" w:space="0" w:color="auto"/>
        <w:left w:val="none" w:sz="0" w:space="0" w:color="auto"/>
        <w:bottom w:val="none" w:sz="0" w:space="0" w:color="auto"/>
        <w:right w:val="none" w:sz="0" w:space="0" w:color="auto"/>
      </w:divBdr>
    </w:div>
    <w:div w:id="1293902418">
      <w:bodyDiv w:val="1"/>
      <w:marLeft w:val="0"/>
      <w:marRight w:val="0"/>
      <w:marTop w:val="0"/>
      <w:marBottom w:val="0"/>
      <w:divBdr>
        <w:top w:val="none" w:sz="0" w:space="0" w:color="auto"/>
        <w:left w:val="none" w:sz="0" w:space="0" w:color="auto"/>
        <w:bottom w:val="none" w:sz="0" w:space="0" w:color="auto"/>
        <w:right w:val="none" w:sz="0" w:space="0" w:color="auto"/>
      </w:divBdr>
      <w:divsChild>
        <w:div w:id="1190874074">
          <w:marLeft w:val="0"/>
          <w:marRight w:val="0"/>
          <w:marTop w:val="0"/>
          <w:marBottom w:val="0"/>
          <w:divBdr>
            <w:top w:val="none" w:sz="0" w:space="0" w:color="auto"/>
            <w:left w:val="none" w:sz="0" w:space="0" w:color="auto"/>
            <w:bottom w:val="none" w:sz="0" w:space="0" w:color="auto"/>
            <w:right w:val="none" w:sz="0" w:space="0" w:color="auto"/>
          </w:divBdr>
        </w:div>
        <w:div w:id="2075159424">
          <w:marLeft w:val="0"/>
          <w:marRight w:val="0"/>
          <w:marTop w:val="0"/>
          <w:marBottom w:val="0"/>
          <w:divBdr>
            <w:top w:val="none" w:sz="0" w:space="0" w:color="auto"/>
            <w:left w:val="none" w:sz="0" w:space="0" w:color="auto"/>
            <w:bottom w:val="none" w:sz="0" w:space="0" w:color="auto"/>
            <w:right w:val="none" w:sz="0" w:space="0" w:color="auto"/>
          </w:divBdr>
        </w:div>
        <w:div w:id="1195732865">
          <w:marLeft w:val="0"/>
          <w:marRight w:val="0"/>
          <w:marTop w:val="0"/>
          <w:marBottom w:val="0"/>
          <w:divBdr>
            <w:top w:val="none" w:sz="0" w:space="0" w:color="auto"/>
            <w:left w:val="none" w:sz="0" w:space="0" w:color="auto"/>
            <w:bottom w:val="none" w:sz="0" w:space="0" w:color="auto"/>
            <w:right w:val="none" w:sz="0" w:space="0" w:color="auto"/>
          </w:divBdr>
        </w:div>
        <w:div w:id="1360084711">
          <w:marLeft w:val="0"/>
          <w:marRight w:val="0"/>
          <w:marTop w:val="0"/>
          <w:marBottom w:val="0"/>
          <w:divBdr>
            <w:top w:val="none" w:sz="0" w:space="0" w:color="auto"/>
            <w:left w:val="none" w:sz="0" w:space="0" w:color="auto"/>
            <w:bottom w:val="none" w:sz="0" w:space="0" w:color="auto"/>
            <w:right w:val="none" w:sz="0" w:space="0" w:color="auto"/>
          </w:divBdr>
        </w:div>
        <w:div w:id="919217178">
          <w:marLeft w:val="0"/>
          <w:marRight w:val="0"/>
          <w:marTop w:val="0"/>
          <w:marBottom w:val="0"/>
          <w:divBdr>
            <w:top w:val="none" w:sz="0" w:space="0" w:color="auto"/>
            <w:left w:val="none" w:sz="0" w:space="0" w:color="auto"/>
            <w:bottom w:val="none" w:sz="0" w:space="0" w:color="auto"/>
            <w:right w:val="none" w:sz="0" w:space="0" w:color="auto"/>
          </w:divBdr>
        </w:div>
        <w:div w:id="522325468">
          <w:marLeft w:val="0"/>
          <w:marRight w:val="0"/>
          <w:marTop w:val="0"/>
          <w:marBottom w:val="0"/>
          <w:divBdr>
            <w:top w:val="none" w:sz="0" w:space="0" w:color="auto"/>
            <w:left w:val="none" w:sz="0" w:space="0" w:color="auto"/>
            <w:bottom w:val="none" w:sz="0" w:space="0" w:color="auto"/>
            <w:right w:val="none" w:sz="0" w:space="0" w:color="auto"/>
          </w:divBdr>
        </w:div>
        <w:div w:id="983238081">
          <w:marLeft w:val="0"/>
          <w:marRight w:val="0"/>
          <w:marTop w:val="0"/>
          <w:marBottom w:val="0"/>
          <w:divBdr>
            <w:top w:val="none" w:sz="0" w:space="0" w:color="auto"/>
            <w:left w:val="none" w:sz="0" w:space="0" w:color="auto"/>
            <w:bottom w:val="none" w:sz="0" w:space="0" w:color="auto"/>
            <w:right w:val="none" w:sz="0" w:space="0" w:color="auto"/>
          </w:divBdr>
        </w:div>
        <w:div w:id="1251040839">
          <w:marLeft w:val="0"/>
          <w:marRight w:val="0"/>
          <w:marTop w:val="0"/>
          <w:marBottom w:val="0"/>
          <w:divBdr>
            <w:top w:val="none" w:sz="0" w:space="0" w:color="auto"/>
            <w:left w:val="none" w:sz="0" w:space="0" w:color="auto"/>
            <w:bottom w:val="none" w:sz="0" w:space="0" w:color="auto"/>
            <w:right w:val="none" w:sz="0" w:space="0" w:color="auto"/>
          </w:divBdr>
        </w:div>
        <w:div w:id="1976985434">
          <w:marLeft w:val="0"/>
          <w:marRight w:val="0"/>
          <w:marTop w:val="0"/>
          <w:marBottom w:val="0"/>
          <w:divBdr>
            <w:top w:val="none" w:sz="0" w:space="0" w:color="auto"/>
            <w:left w:val="none" w:sz="0" w:space="0" w:color="auto"/>
            <w:bottom w:val="none" w:sz="0" w:space="0" w:color="auto"/>
            <w:right w:val="none" w:sz="0" w:space="0" w:color="auto"/>
          </w:divBdr>
        </w:div>
        <w:div w:id="90275098">
          <w:marLeft w:val="0"/>
          <w:marRight w:val="0"/>
          <w:marTop w:val="0"/>
          <w:marBottom w:val="0"/>
          <w:divBdr>
            <w:top w:val="none" w:sz="0" w:space="0" w:color="auto"/>
            <w:left w:val="none" w:sz="0" w:space="0" w:color="auto"/>
            <w:bottom w:val="none" w:sz="0" w:space="0" w:color="auto"/>
            <w:right w:val="none" w:sz="0" w:space="0" w:color="auto"/>
          </w:divBdr>
        </w:div>
        <w:div w:id="66809379">
          <w:marLeft w:val="0"/>
          <w:marRight w:val="0"/>
          <w:marTop w:val="0"/>
          <w:marBottom w:val="0"/>
          <w:divBdr>
            <w:top w:val="none" w:sz="0" w:space="0" w:color="auto"/>
            <w:left w:val="none" w:sz="0" w:space="0" w:color="auto"/>
            <w:bottom w:val="none" w:sz="0" w:space="0" w:color="auto"/>
            <w:right w:val="none" w:sz="0" w:space="0" w:color="auto"/>
          </w:divBdr>
        </w:div>
        <w:div w:id="1643582263">
          <w:marLeft w:val="0"/>
          <w:marRight w:val="0"/>
          <w:marTop w:val="0"/>
          <w:marBottom w:val="0"/>
          <w:divBdr>
            <w:top w:val="none" w:sz="0" w:space="0" w:color="auto"/>
            <w:left w:val="none" w:sz="0" w:space="0" w:color="auto"/>
            <w:bottom w:val="none" w:sz="0" w:space="0" w:color="auto"/>
            <w:right w:val="none" w:sz="0" w:space="0" w:color="auto"/>
          </w:divBdr>
        </w:div>
        <w:div w:id="644165352">
          <w:marLeft w:val="0"/>
          <w:marRight w:val="0"/>
          <w:marTop w:val="0"/>
          <w:marBottom w:val="0"/>
          <w:divBdr>
            <w:top w:val="none" w:sz="0" w:space="0" w:color="auto"/>
            <w:left w:val="none" w:sz="0" w:space="0" w:color="auto"/>
            <w:bottom w:val="none" w:sz="0" w:space="0" w:color="auto"/>
            <w:right w:val="none" w:sz="0" w:space="0" w:color="auto"/>
          </w:divBdr>
        </w:div>
        <w:div w:id="430662568">
          <w:marLeft w:val="0"/>
          <w:marRight w:val="0"/>
          <w:marTop w:val="0"/>
          <w:marBottom w:val="0"/>
          <w:divBdr>
            <w:top w:val="none" w:sz="0" w:space="0" w:color="auto"/>
            <w:left w:val="none" w:sz="0" w:space="0" w:color="auto"/>
            <w:bottom w:val="none" w:sz="0" w:space="0" w:color="auto"/>
            <w:right w:val="none" w:sz="0" w:space="0" w:color="auto"/>
          </w:divBdr>
        </w:div>
        <w:div w:id="1062480663">
          <w:marLeft w:val="0"/>
          <w:marRight w:val="0"/>
          <w:marTop w:val="0"/>
          <w:marBottom w:val="0"/>
          <w:divBdr>
            <w:top w:val="none" w:sz="0" w:space="0" w:color="auto"/>
            <w:left w:val="none" w:sz="0" w:space="0" w:color="auto"/>
            <w:bottom w:val="none" w:sz="0" w:space="0" w:color="auto"/>
            <w:right w:val="none" w:sz="0" w:space="0" w:color="auto"/>
          </w:divBdr>
        </w:div>
        <w:div w:id="575631685">
          <w:marLeft w:val="0"/>
          <w:marRight w:val="0"/>
          <w:marTop w:val="0"/>
          <w:marBottom w:val="0"/>
          <w:divBdr>
            <w:top w:val="none" w:sz="0" w:space="0" w:color="auto"/>
            <w:left w:val="none" w:sz="0" w:space="0" w:color="auto"/>
            <w:bottom w:val="none" w:sz="0" w:space="0" w:color="auto"/>
            <w:right w:val="none" w:sz="0" w:space="0" w:color="auto"/>
          </w:divBdr>
        </w:div>
        <w:div w:id="144592188">
          <w:marLeft w:val="0"/>
          <w:marRight w:val="0"/>
          <w:marTop w:val="0"/>
          <w:marBottom w:val="0"/>
          <w:divBdr>
            <w:top w:val="none" w:sz="0" w:space="0" w:color="auto"/>
            <w:left w:val="none" w:sz="0" w:space="0" w:color="auto"/>
            <w:bottom w:val="none" w:sz="0" w:space="0" w:color="auto"/>
            <w:right w:val="none" w:sz="0" w:space="0" w:color="auto"/>
          </w:divBdr>
        </w:div>
        <w:div w:id="345837924">
          <w:marLeft w:val="0"/>
          <w:marRight w:val="0"/>
          <w:marTop w:val="0"/>
          <w:marBottom w:val="0"/>
          <w:divBdr>
            <w:top w:val="none" w:sz="0" w:space="0" w:color="auto"/>
            <w:left w:val="none" w:sz="0" w:space="0" w:color="auto"/>
            <w:bottom w:val="none" w:sz="0" w:space="0" w:color="auto"/>
            <w:right w:val="none" w:sz="0" w:space="0" w:color="auto"/>
          </w:divBdr>
        </w:div>
        <w:div w:id="1008751433">
          <w:marLeft w:val="0"/>
          <w:marRight w:val="0"/>
          <w:marTop w:val="0"/>
          <w:marBottom w:val="0"/>
          <w:divBdr>
            <w:top w:val="none" w:sz="0" w:space="0" w:color="auto"/>
            <w:left w:val="none" w:sz="0" w:space="0" w:color="auto"/>
            <w:bottom w:val="none" w:sz="0" w:space="0" w:color="auto"/>
            <w:right w:val="none" w:sz="0" w:space="0" w:color="auto"/>
          </w:divBdr>
        </w:div>
        <w:div w:id="879825250">
          <w:marLeft w:val="0"/>
          <w:marRight w:val="0"/>
          <w:marTop w:val="0"/>
          <w:marBottom w:val="0"/>
          <w:divBdr>
            <w:top w:val="none" w:sz="0" w:space="0" w:color="auto"/>
            <w:left w:val="none" w:sz="0" w:space="0" w:color="auto"/>
            <w:bottom w:val="none" w:sz="0" w:space="0" w:color="auto"/>
            <w:right w:val="none" w:sz="0" w:space="0" w:color="auto"/>
          </w:divBdr>
        </w:div>
        <w:div w:id="1942254838">
          <w:marLeft w:val="0"/>
          <w:marRight w:val="0"/>
          <w:marTop w:val="0"/>
          <w:marBottom w:val="0"/>
          <w:divBdr>
            <w:top w:val="none" w:sz="0" w:space="0" w:color="auto"/>
            <w:left w:val="none" w:sz="0" w:space="0" w:color="auto"/>
            <w:bottom w:val="none" w:sz="0" w:space="0" w:color="auto"/>
            <w:right w:val="none" w:sz="0" w:space="0" w:color="auto"/>
          </w:divBdr>
        </w:div>
        <w:div w:id="494035556">
          <w:marLeft w:val="0"/>
          <w:marRight w:val="0"/>
          <w:marTop w:val="0"/>
          <w:marBottom w:val="0"/>
          <w:divBdr>
            <w:top w:val="none" w:sz="0" w:space="0" w:color="auto"/>
            <w:left w:val="none" w:sz="0" w:space="0" w:color="auto"/>
            <w:bottom w:val="none" w:sz="0" w:space="0" w:color="auto"/>
            <w:right w:val="none" w:sz="0" w:space="0" w:color="auto"/>
          </w:divBdr>
        </w:div>
        <w:div w:id="722294958">
          <w:marLeft w:val="0"/>
          <w:marRight w:val="0"/>
          <w:marTop w:val="0"/>
          <w:marBottom w:val="0"/>
          <w:divBdr>
            <w:top w:val="none" w:sz="0" w:space="0" w:color="auto"/>
            <w:left w:val="none" w:sz="0" w:space="0" w:color="auto"/>
            <w:bottom w:val="none" w:sz="0" w:space="0" w:color="auto"/>
            <w:right w:val="none" w:sz="0" w:space="0" w:color="auto"/>
          </w:divBdr>
        </w:div>
        <w:div w:id="561408285">
          <w:marLeft w:val="0"/>
          <w:marRight w:val="0"/>
          <w:marTop w:val="0"/>
          <w:marBottom w:val="0"/>
          <w:divBdr>
            <w:top w:val="none" w:sz="0" w:space="0" w:color="auto"/>
            <w:left w:val="none" w:sz="0" w:space="0" w:color="auto"/>
            <w:bottom w:val="none" w:sz="0" w:space="0" w:color="auto"/>
            <w:right w:val="none" w:sz="0" w:space="0" w:color="auto"/>
          </w:divBdr>
        </w:div>
        <w:div w:id="539633964">
          <w:marLeft w:val="0"/>
          <w:marRight w:val="0"/>
          <w:marTop w:val="0"/>
          <w:marBottom w:val="0"/>
          <w:divBdr>
            <w:top w:val="none" w:sz="0" w:space="0" w:color="auto"/>
            <w:left w:val="none" w:sz="0" w:space="0" w:color="auto"/>
            <w:bottom w:val="none" w:sz="0" w:space="0" w:color="auto"/>
            <w:right w:val="none" w:sz="0" w:space="0" w:color="auto"/>
          </w:divBdr>
        </w:div>
        <w:div w:id="556666308">
          <w:marLeft w:val="0"/>
          <w:marRight w:val="0"/>
          <w:marTop w:val="0"/>
          <w:marBottom w:val="0"/>
          <w:divBdr>
            <w:top w:val="none" w:sz="0" w:space="0" w:color="auto"/>
            <w:left w:val="none" w:sz="0" w:space="0" w:color="auto"/>
            <w:bottom w:val="none" w:sz="0" w:space="0" w:color="auto"/>
            <w:right w:val="none" w:sz="0" w:space="0" w:color="auto"/>
          </w:divBdr>
        </w:div>
        <w:div w:id="646126356">
          <w:marLeft w:val="0"/>
          <w:marRight w:val="0"/>
          <w:marTop w:val="0"/>
          <w:marBottom w:val="0"/>
          <w:divBdr>
            <w:top w:val="none" w:sz="0" w:space="0" w:color="auto"/>
            <w:left w:val="none" w:sz="0" w:space="0" w:color="auto"/>
            <w:bottom w:val="none" w:sz="0" w:space="0" w:color="auto"/>
            <w:right w:val="none" w:sz="0" w:space="0" w:color="auto"/>
          </w:divBdr>
        </w:div>
        <w:div w:id="1892381132">
          <w:marLeft w:val="0"/>
          <w:marRight w:val="0"/>
          <w:marTop w:val="0"/>
          <w:marBottom w:val="0"/>
          <w:divBdr>
            <w:top w:val="none" w:sz="0" w:space="0" w:color="auto"/>
            <w:left w:val="none" w:sz="0" w:space="0" w:color="auto"/>
            <w:bottom w:val="none" w:sz="0" w:space="0" w:color="auto"/>
            <w:right w:val="none" w:sz="0" w:space="0" w:color="auto"/>
          </w:divBdr>
        </w:div>
        <w:div w:id="1154907040">
          <w:marLeft w:val="0"/>
          <w:marRight w:val="0"/>
          <w:marTop w:val="0"/>
          <w:marBottom w:val="0"/>
          <w:divBdr>
            <w:top w:val="none" w:sz="0" w:space="0" w:color="auto"/>
            <w:left w:val="none" w:sz="0" w:space="0" w:color="auto"/>
            <w:bottom w:val="none" w:sz="0" w:space="0" w:color="auto"/>
            <w:right w:val="none" w:sz="0" w:space="0" w:color="auto"/>
          </w:divBdr>
        </w:div>
        <w:div w:id="1633291244">
          <w:marLeft w:val="0"/>
          <w:marRight w:val="0"/>
          <w:marTop w:val="0"/>
          <w:marBottom w:val="0"/>
          <w:divBdr>
            <w:top w:val="none" w:sz="0" w:space="0" w:color="auto"/>
            <w:left w:val="none" w:sz="0" w:space="0" w:color="auto"/>
            <w:bottom w:val="none" w:sz="0" w:space="0" w:color="auto"/>
            <w:right w:val="none" w:sz="0" w:space="0" w:color="auto"/>
          </w:divBdr>
        </w:div>
        <w:div w:id="1556888428">
          <w:marLeft w:val="0"/>
          <w:marRight w:val="0"/>
          <w:marTop w:val="0"/>
          <w:marBottom w:val="0"/>
          <w:divBdr>
            <w:top w:val="none" w:sz="0" w:space="0" w:color="auto"/>
            <w:left w:val="none" w:sz="0" w:space="0" w:color="auto"/>
            <w:bottom w:val="none" w:sz="0" w:space="0" w:color="auto"/>
            <w:right w:val="none" w:sz="0" w:space="0" w:color="auto"/>
          </w:divBdr>
        </w:div>
        <w:div w:id="1185050335">
          <w:marLeft w:val="0"/>
          <w:marRight w:val="0"/>
          <w:marTop w:val="0"/>
          <w:marBottom w:val="0"/>
          <w:divBdr>
            <w:top w:val="none" w:sz="0" w:space="0" w:color="auto"/>
            <w:left w:val="none" w:sz="0" w:space="0" w:color="auto"/>
            <w:bottom w:val="none" w:sz="0" w:space="0" w:color="auto"/>
            <w:right w:val="none" w:sz="0" w:space="0" w:color="auto"/>
          </w:divBdr>
        </w:div>
        <w:div w:id="331959154">
          <w:marLeft w:val="0"/>
          <w:marRight w:val="0"/>
          <w:marTop w:val="0"/>
          <w:marBottom w:val="0"/>
          <w:divBdr>
            <w:top w:val="none" w:sz="0" w:space="0" w:color="auto"/>
            <w:left w:val="none" w:sz="0" w:space="0" w:color="auto"/>
            <w:bottom w:val="none" w:sz="0" w:space="0" w:color="auto"/>
            <w:right w:val="none" w:sz="0" w:space="0" w:color="auto"/>
          </w:divBdr>
        </w:div>
        <w:div w:id="1620188353">
          <w:marLeft w:val="0"/>
          <w:marRight w:val="0"/>
          <w:marTop w:val="0"/>
          <w:marBottom w:val="0"/>
          <w:divBdr>
            <w:top w:val="none" w:sz="0" w:space="0" w:color="auto"/>
            <w:left w:val="none" w:sz="0" w:space="0" w:color="auto"/>
            <w:bottom w:val="none" w:sz="0" w:space="0" w:color="auto"/>
            <w:right w:val="none" w:sz="0" w:space="0" w:color="auto"/>
          </w:divBdr>
        </w:div>
        <w:div w:id="567962161">
          <w:marLeft w:val="0"/>
          <w:marRight w:val="0"/>
          <w:marTop w:val="0"/>
          <w:marBottom w:val="0"/>
          <w:divBdr>
            <w:top w:val="none" w:sz="0" w:space="0" w:color="auto"/>
            <w:left w:val="none" w:sz="0" w:space="0" w:color="auto"/>
            <w:bottom w:val="none" w:sz="0" w:space="0" w:color="auto"/>
            <w:right w:val="none" w:sz="0" w:space="0" w:color="auto"/>
          </w:divBdr>
        </w:div>
        <w:div w:id="1861891597">
          <w:marLeft w:val="0"/>
          <w:marRight w:val="0"/>
          <w:marTop w:val="0"/>
          <w:marBottom w:val="0"/>
          <w:divBdr>
            <w:top w:val="none" w:sz="0" w:space="0" w:color="auto"/>
            <w:left w:val="none" w:sz="0" w:space="0" w:color="auto"/>
            <w:bottom w:val="none" w:sz="0" w:space="0" w:color="auto"/>
            <w:right w:val="none" w:sz="0" w:space="0" w:color="auto"/>
          </w:divBdr>
        </w:div>
        <w:div w:id="449400578">
          <w:marLeft w:val="0"/>
          <w:marRight w:val="0"/>
          <w:marTop w:val="0"/>
          <w:marBottom w:val="0"/>
          <w:divBdr>
            <w:top w:val="none" w:sz="0" w:space="0" w:color="auto"/>
            <w:left w:val="none" w:sz="0" w:space="0" w:color="auto"/>
            <w:bottom w:val="none" w:sz="0" w:space="0" w:color="auto"/>
            <w:right w:val="none" w:sz="0" w:space="0" w:color="auto"/>
          </w:divBdr>
        </w:div>
        <w:div w:id="542325743">
          <w:marLeft w:val="0"/>
          <w:marRight w:val="0"/>
          <w:marTop w:val="0"/>
          <w:marBottom w:val="0"/>
          <w:divBdr>
            <w:top w:val="none" w:sz="0" w:space="0" w:color="auto"/>
            <w:left w:val="none" w:sz="0" w:space="0" w:color="auto"/>
            <w:bottom w:val="none" w:sz="0" w:space="0" w:color="auto"/>
            <w:right w:val="none" w:sz="0" w:space="0" w:color="auto"/>
          </w:divBdr>
        </w:div>
        <w:div w:id="1812094574">
          <w:marLeft w:val="0"/>
          <w:marRight w:val="0"/>
          <w:marTop w:val="0"/>
          <w:marBottom w:val="0"/>
          <w:divBdr>
            <w:top w:val="none" w:sz="0" w:space="0" w:color="auto"/>
            <w:left w:val="none" w:sz="0" w:space="0" w:color="auto"/>
            <w:bottom w:val="none" w:sz="0" w:space="0" w:color="auto"/>
            <w:right w:val="none" w:sz="0" w:space="0" w:color="auto"/>
          </w:divBdr>
        </w:div>
        <w:div w:id="1029138104">
          <w:marLeft w:val="0"/>
          <w:marRight w:val="0"/>
          <w:marTop w:val="0"/>
          <w:marBottom w:val="0"/>
          <w:divBdr>
            <w:top w:val="none" w:sz="0" w:space="0" w:color="auto"/>
            <w:left w:val="none" w:sz="0" w:space="0" w:color="auto"/>
            <w:bottom w:val="none" w:sz="0" w:space="0" w:color="auto"/>
            <w:right w:val="none" w:sz="0" w:space="0" w:color="auto"/>
          </w:divBdr>
        </w:div>
        <w:div w:id="1327635349">
          <w:marLeft w:val="0"/>
          <w:marRight w:val="0"/>
          <w:marTop w:val="0"/>
          <w:marBottom w:val="0"/>
          <w:divBdr>
            <w:top w:val="none" w:sz="0" w:space="0" w:color="auto"/>
            <w:left w:val="none" w:sz="0" w:space="0" w:color="auto"/>
            <w:bottom w:val="none" w:sz="0" w:space="0" w:color="auto"/>
            <w:right w:val="none" w:sz="0" w:space="0" w:color="auto"/>
          </w:divBdr>
        </w:div>
        <w:div w:id="684945815">
          <w:marLeft w:val="0"/>
          <w:marRight w:val="0"/>
          <w:marTop w:val="0"/>
          <w:marBottom w:val="0"/>
          <w:divBdr>
            <w:top w:val="none" w:sz="0" w:space="0" w:color="auto"/>
            <w:left w:val="none" w:sz="0" w:space="0" w:color="auto"/>
            <w:bottom w:val="none" w:sz="0" w:space="0" w:color="auto"/>
            <w:right w:val="none" w:sz="0" w:space="0" w:color="auto"/>
          </w:divBdr>
        </w:div>
        <w:div w:id="1206942748">
          <w:marLeft w:val="0"/>
          <w:marRight w:val="0"/>
          <w:marTop w:val="0"/>
          <w:marBottom w:val="0"/>
          <w:divBdr>
            <w:top w:val="none" w:sz="0" w:space="0" w:color="auto"/>
            <w:left w:val="none" w:sz="0" w:space="0" w:color="auto"/>
            <w:bottom w:val="none" w:sz="0" w:space="0" w:color="auto"/>
            <w:right w:val="none" w:sz="0" w:space="0" w:color="auto"/>
          </w:divBdr>
        </w:div>
        <w:div w:id="1832208563">
          <w:marLeft w:val="0"/>
          <w:marRight w:val="0"/>
          <w:marTop w:val="0"/>
          <w:marBottom w:val="0"/>
          <w:divBdr>
            <w:top w:val="none" w:sz="0" w:space="0" w:color="auto"/>
            <w:left w:val="none" w:sz="0" w:space="0" w:color="auto"/>
            <w:bottom w:val="none" w:sz="0" w:space="0" w:color="auto"/>
            <w:right w:val="none" w:sz="0" w:space="0" w:color="auto"/>
          </w:divBdr>
        </w:div>
        <w:div w:id="501313455">
          <w:marLeft w:val="0"/>
          <w:marRight w:val="0"/>
          <w:marTop w:val="0"/>
          <w:marBottom w:val="0"/>
          <w:divBdr>
            <w:top w:val="none" w:sz="0" w:space="0" w:color="auto"/>
            <w:left w:val="none" w:sz="0" w:space="0" w:color="auto"/>
            <w:bottom w:val="none" w:sz="0" w:space="0" w:color="auto"/>
            <w:right w:val="none" w:sz="0" w:space="0" w:color="auto"/>
          </w:divBdr>
        </w:div>
        <w:div w:id="603732072">
          <w:marLeft w:val="0"/>
          <w:marRight w:val="0"/>
          <w:marTop w:val="0"/>
          <w:marBottom w:val="0"/>
          <w:divBdr>
            <w:top w:val="none" w:sz="0" w:space="0" w:color="auto"/>
            <w:left w:val="none" w:sz="0" w:space="0" w:color="auto"/>
            <w:bottom w:val="none" w:sz="0" w:space="0" w:color="auto"/>
            <w:right w:val="none" w:sz="0" w:space="0" w:color="auto"/>
          </w:divBdr>
        </w:div>
        <w:div w:id="421491571">
          <w:marLeft w:val="0"/>
          <w:marRight w:val="0"/>
          <w:marTop w:val="0"/>
          <w:marBottom w:val="0"/>
          <w:divBdr>
            <w:top w:val="none" w:sz="0" w:space="0" w:color="auto"/>
            <w:left w:val="none" w:sz="0" w:space="0" w:color="auto"/>
            <w:bottom w:val="none" w:sz="0" w:space="0" w:color="auto"/>
            <w:right w:val="none" w:sz="0" w:space="0" w:color="auto"/>
          </w:divBdr>
        </w:div>
        <w:div w:id="971136997">
          <w:marLeft w:val="0"/>
          <w:marRight w:val="0"/>
          <w:marTop w:val="0"/>
          <w:marBottom w:val="0"/>
          <w:divBdr>
            <w:top w:val="none" w:sz="0" w:space="0" w:color="auto"/>
            <w:left w:val="none" w:sz="0" w:space="0" w:color="auto"/>
            <w:bottom w:val="none" w:sz="0" w:space="0" w:color="auto"/>
            <w:right w:val="none" w:sz="0" w:space="0" w:color="auto"/>
          </w:divBdr>
        </w:div>
        <w:div w:id="1802922612">
          <w:marLeft w:val="0"/>
          <w:marRight w:val="0"/>
          <w:marTop w:val="0"/>
          <w:marBottom w:val="0"/>
          <w:divBdr>
            <w:top w:val="none" w:sz="0" w:space="0" w:color="auto"/>
            <w:left w:val="none" w:sz="0" w:space="0" w:color="auto"/>
            <w:bottom w:val="none" w:sz="0" w:space="0" w:color="auto"/>
            <w:right w:val="none" w:sz="0" w:space="0" w:color="auto"/>
          </w:divBdr>
        </w:div>
        <w:div w:id="503055006">
          <w:marLeft w:val="0"/>
          <w:marRight w:val="0"/>
          <w:marTop w:val="0"/>
          <w:marBottom w:val="0"/>
          <w:divBdr>
            <w:top w:val="none" w:sz="0" w:space="0" w:color="auto"/>
            <w:left w:val="none" w:sz="0" w:space="0" w:color="auto"/>
            <w:bottom w:val="none" w:sz="0" w:space="0" w:color="auto"/>
            <w:right w:val="none" w:sz="0" w:space="0" w:color="auto"/>
          </w:divBdr>
        </w:div>
        <w:div w:id="1787044498">
          <w:marLeft w:val="0"/>
          <w:marRight w:val="0"/>
          <w:marTop w:val="0"/>
          <w:marBottom w:val="0"/>
          <w:divBdr>
            <w:top w:val="none" w:sz="0" w:space="0" w:color="auto"/>
            <w:left w:val="none" w:sz="0" w:space="0" w:color="auto"/>
            <w:bottom w:val="none" w:sz="0" w:space="0" w:color="auto"/>
            <w:right w:val="none" w:sz="0" w:space="0" w:color="auto"/>
          </w:divBdr>
        </w:div>
      </w:divsChild>
    </w:div>
    <w:div w:id="1303078019">
      <w:bodyDiv w:val="1"/>
      <w:marLeft w:val="0"/>
      <w:marRight w:val="0"/>
      <w:marTop w:val="0"/>
      <w:marBottom w:val="0"/>
      <w:divBdr>
        <w:top w:val="none" w:sz="0" w:space="0" w:color="auto"/>
        <w:left w:val="none" w:sz="0" w:space="0" w:color="auto"/>
        <w:bottom w:val="none" w:sz="0" w:space="0" w:color="auto"/>
        <w:right w:val="none" w:sz="0" w:space="0" w:color="auto"/>
      </w:divBdr>
    </w:div>
    <w:div w:id="1329285312">
      <w:bodyDiv w:val="1"/>
      <w:marLeft w:val="0"/>
      <w:marRight w:val="0"/>
      <w:marTop w:val="0"/>
      <w:marBottom w:val="0"/>
      <w:divBdr>
        <w:top w:val="none" w:sz="0" w:space="0" w:color="auto"/>
        <w:left w:val="none" w:sz="0" w:space="0" w:color="auto"/>
        <w:bottom w:val="none" w:sz="0" w:space="0" w:color="auto"/>
        <w:right w:val="none" w:sz="0" w:space="0" w:color="auto"/>
      </w:divBdr>
    </w:div>
    <w:div w:id="1368331169">
      <w:bodyDiv w:val="1"/>
      <w:marLeft w:val="0"/>
      <w:marRight w:val="0"/>
      <w:marTop w:val="0"/>
      <w:marBottom w:val="0"/>
      <w:divBdr>
        <w:top w:val="none" w:sz="0" w:space="0" w:color="auto"/>
        <w:left w:val="none" w:sz="0" w:space="0" w:color="auto"/>
        <w:bottom w:val="none" w:sz="0" w:space="0" w:color="auto"/>
        <w:right w:val="none" w:sz="0" w:space="0" w:color="auto"/>
      </w:divBdr>
    </w:div>
    <w:div w:id="1549803321">
      <w:bodyDiv w:val="1"/>
      <w:marLeft w:val="0"/>
      <w:marRight w:val="0"/>
      <w:marTop w:val="0"/>
      <w:marBottom w:val="0"/>
      <w:divBdr>
        <w:top w:val="none" w:sz="0" w:space="0" w:color="auto"/>
        <w:left w:val="none" w:sz="0" w:space="0" w:color="auto"/>
        <w:bottom w:val="none" w:sz="0" w:space="0" w:color="auto"/>
        <w:right w:val="none" w:sz="0" w:space="0" w:color="auto"/>
      </w:divBdr>
    </w:div>
    <w:div w:id="1566142177">
      <w:bodyDiv w:val="1"/>
      <w:marLeft w:val="0"/>
      <w:marRight w:val="0"/>
      <w:marTop w:val="0"/>
      <w:marBottom w:val="0"/>
      <w:divBdr>
        <w:top w:val="none" w:sz="0" w:space="0" w:color="auto"/>
        <w:left w:val="none" w:sz="0" w:space="0" w:color="auto"/>
        <w:bottom w:val="none" w:sz="0" w:space="0" w:color="auto"/>
        <w:right w:val="none" w:sz="0" w:space="0" w:color="auto"/>
      </w:divBdr>
    </w:div>
    <w:div w:id="1658683124">
      <w:bodyDiv w:val="1"/>
      <w:marLeft w:val="0"/>
      <w:marRight w:val="0"/>
      <w:marTop w:val="0"/>
      <w:marBottom w:val="0"/>
      <w:divBdr>
        <w:top w:val="none" w:sz="0" w:space="0" w:color="auto"/>
        <w:left w:val="none" w:sz="0" w:space="0" w:color="auto"/>
        <w:bottom w:val="none" w:sz="0" w:space="0" w:color="auto"/>
        <w:right w:val="none" w:sz="0" w:space="0" w:color="auto"/>
      </w:divBdr>
    </w:div>
    <w:div w:id="1730348464">
      <w:bodyDiv w:val="1"/>
      <w:marLeft w:val="0"/>
      <w:marRight w:val="0"/>
      <w:marTop w:val="0"/>
      <w:marBottom w:val="0"/>
      <w:divBdr>
        <w:top w:val="none" w:sz="0" w:space="0" w:color="auto"/>
        <w:left w:val="none" w:sz="0" w:space="0" w:color="auto"/>
        <w:bottom w:val="none" w:sz="0" w:space="0" w:color="auto"/>
        <w:right w:val="none" w:sz="0" w:space="0" w:color="auto"/>
      </w:divBdr>
    </w:div>
    <w:div w:id="1796215835">
      <w:bodyDiv w:val="1"/>
      <w:marLeft w:val="0"/>
      <w:marRight w:val="0"/>
      <w:marTop w:val="0"/>
      <w:marBottom w:val="0"/>
      <w:divBdr>
        <w:top w:val="none" w:sz="0" w:space="0" w:color="auto"/>
        <w:left w:val="none" w:sz="0" w:space="0" w:color="auto"/>
        <w:bottom w:val="none" w:sz="0" w:space="0" w:color="auto"/>
        <w:right w:val="none" w:sz="0" w:space="0" w:color="auto"/>
      </w:divBdr>
      <w:divsChild>
        <w:div w:id="199364429">
          <w:marLeft w:val="0"/>
          <w:marRight w:val="0"/>
          <w:marTop w:val="0"/>
          <w:marBottom w:val="0"/>
          <w:divBdr>
            <w:top w:val="none" w:sz="0" w:space="0" w:color="auto"/>
            <w:left w:val="none" w:sz="0" w:space="0" w:color="auto"/>
            <w:bottom w:val="none" w:sz="0" w:space="0" w:color="auto"/>
            <w:right w:val="none" w:sz="0" w:space="0" w:color="auto"/>
          </w:divBdr>
        </w:div>
        <w:div w:id="167719755">
          <w:marLeft w:val="0"/>
          <w:marRight w:val="0"/>
          <w:marTop w:val="0"/>
          <w:marBottom w:val="0"/>
          <w:divBdr>
            <w:top w:val="none" w:sz="0" w:space="0" w:color="auto"/>
            <w:left w:val="none" w:sz="0" w:space="0" w:color="auto"/>
            <w:bottom w:val="none" w:sz="0" w:space="0" w:color="auto"/>
            <w:right w:val="none" w:sz="0" w:space="0" w:color="auto"/>
          </w:divBdr>
        </w:div>
        <w:div w:id="1437943105">
          <w:marLeft w:val="0"/>
          <w:marRight w:val="0"/>
          <w:marTop w:val="0"/>
          <w:marBottom w:val="0"/>
          <w:divBdr>
            <w:top w:val="none" w:sz="0" w:space="0" w:color="auto"/>
            <w:left w:val="none" w:sz="0" w:space="0" w:color="auto"/>
            <w:bottom w:val="none" w:sz="0" w:space="0" w:color="auto"/>
            <w:right w:val="none" w:sz="0" w:space="0" w:color="auto"/>
          </w:divBdr>
        </w:div>
        <w:div w:id="1895963389">
          <w:marLeft w:val="0"/>
          <w:marRight w:val="0"/>
          <w:marTop w:val="0"/>
          <w:marBottom w:val="0"/>
          <w:divBdr>
            <w:top w:val="none" w:sz="0" w:space="0" w:color="auto"/>
            <w:left w:val="none" w:sz="0" w:space="0" w:color="auto"/>
            <w:bottom w:val="none" w:sz="0" w:space="0" w:color="auto"/>
            <w:right w:val="none" w:sz="0" w:space="0" w:color="auto"/>
          </w:divBdr>
        </w:div>
        <w:div w:id="1929844977">
          <w:marLeft w:val="0"/>
          <w:marRight w:val="0"/>
          <w:marTop w:val="0"/>
          <w:marBottom w:val="0"/>
          <w:divBdr>
            <w:top w:val="none" w:sz="0" w:space="0" w:color="auto"/>
            <w:left w:val="none" w:sz="0" w:space="0" w:color="auto"/>
            <w:bottom w:val="none" w:sz="0" w:space="0" w:color="auto"/>
            <w:right w:val="none" w:sz="0" w:space="0" w:color="auto"/>
          </w:divBdr>
        </w:div>
        <w:div w:id="1428891022">
          <w:marLeft w:val="0"/>
          <w:marRight w:val="0"/>
          <w:marTop w:val="0"/>
          <w:marBottom w:val="0"/>
          <w:divBdr>
            <w:top w:val="none" w:sz="0" w:space="0" w:color="auto"/>
            <w:left w:val="none" w:sz="0" w:space="0" w:color="auto"/>
            <w:bottom w:val="none" w:sz="0" w:space="0" w:color="auto"/>
            <w:right w:val="none" w:sz="0" w:space="0" w:color="auto"/>
          </w:divBdr>
        </w:div>
        <w:div w:id="1412004019">
          <w:marLeft w:val="0"/>
          <w:marRight w:val="0"/>
          <w:marTop w:val="0"/>
          <w:marBottom w:val="0"/>
          <w:divBdr>
            <w:top w:val="none" w:sz="0" w:space="0" w:color="auto"/>
            <w:left w:val="none" w:sz="0" w:space="0" w:color="auto"/>
            <w:bottom w:val="none" w:sz="0" w:space="0" w:color="auto"/>
            <w:right w:val="none" w:sz="0" w:space="0" w:color="auto"/>
          </w:divBdr>
        </w:div>
        <w:div w:id="73672713">
          <w:marLeft w:val="0"/>
          <w:marRight w:val="0"/>
          <w:marTop w:val="0"/>
          <w:marBottom w:val="0"/>
          <w:divBdr>
            <w:top w:val="none" w:sz="0" w:space="0" w:color="auto"/>
            <w:left w:val="none" w:sz="0" w:space="0" w:color="auto"/>
            <w:bottom w:val="none" w:sz="0" w:space="0" w:color="auto"/>
            <w:right w:val="none" w:sz="0" w:space="0" w:color="auto"/>
          </w:divBdr>
        </w:div>
        <w:div w:id="1895119497">
          <w:marLeft w:val="0"/>
          <w:marRight w:val="0"/>
          <w:marTop w:val="0"/>
          <w:marBottom w:val="0"/>
          <w:divBdr>
            <w:top w:val="none" w:sz="0" w:space="0" w:color="auto"/>
            <w:left w:val="none" w:sz="0" w:space="0" w:color="auto"/>
            <w:bottom w:val="none" w:sz="0" w:space="0" w:color="auto"/>
            <w:right w:val="none" w:sz="0" w:space="0" w:color="auto"/>
          </w:divBdr>
        </w:div>
        <w:div w:id="800653619">
          <w:marLeft w:val="0"/>
          <w:marRight w:val="0"/>
          <w:marTop w:val="0"/>
          <w:marBottom w:val="0"/>
          <w:divBdr>
            <w:top w:val="none" w:sz="0" w:space="0" w:color="auto"/>
            <w:left w:val="none" w:sz="0" w:space="0" w:color="auto"/>
            <w:bottom w:val="none" w:sz="0" w:space="0" w:color="auto"/>
            <w:right w:val="none" w:sz="0" w:space="0" w:color="auto"/>
          </w:divBdr>
        </w:div>
        <w:div w:id="73820911">
          <w:marLeft w:val="0"/>
          <w:marRight w:val="0"/>
          <w:marTop w:val="0"/>
          <w:marBottom w:val="0"/>
          <w:divBdr>
            <w:top w:val="none" w:sz="0" w:space="0" w:color="auto"/>
            <w:left w:val="none" w:sz="0" w:space="0" w:color="auto"/>
            <w:bottom w:val="none" w:sz="0" w:space="0" w:color="auto"/>
            <w:right w:val="none" w:sz="0" w:space="0" w:color="auto"/>
          </w:divBdr>
        </w:div>
      </w:divsChild>
    </w:div>
    <w:div w:id="1859198316">
      <w:bodyDiv w:val="1"/>
      <w:marLeft w:val="0"/>
      <w:marRight w:val="0"/>
      <w:marTop w:val="0"/>
      <w:marBottom w:val="0"/>
      <w:divBdr>
        <w:top w:val="none" w:sz="0" w:space="0" w:color="auto"/>
        <w:left w:val="none" w:sz="0" w:space="0" w:color="auto"/>
        <w:bottom w:val="none" w:sz="0" w:space="0" w:color="auto"/>
        <w:right w:val="none" w:sz="0" w:space="0" w:color="auto"/>
      </w:divBdr>
      <w:divsChild>
        <w:div w:id="159202843">
          <w:marLeft w:val="0"/>
          <w:marRight w:val="0"/>
          <w:marTop w:val="0"/>
          <w:marBottom w:val="0"/>
          <w:divBdr>
            <w:top w:val="none" w:sz="0" w:space="0" w:color="auto"/>
            <w:left w:val="none" w:sz="0" w:space="0" w:color="auto"/>
            <w:bottom w:val="none" w:sz="0" w:space="0" w:color="auto"/>
            <w:right w:val="none" w:sz="0" w:space="0" w:color="auto"/>
          </w:divBdr>
        </w:div>
        <w:div w:id="206796090">
          <w:marLeft w:val="0"/>
          <w:marRight w:val="0"/>
          <w:marTop w:val="0"/>
          <w:marBottom w:val="0"/>
          <w:divBdr>
            <w:top w:val="none" w:sz="0" w:space="0" w:color="auto"/>
            <w:left w:val="none" w:sz="0" w:space="0" w:color="auto"/>
            <w:bottom w:val="none" w:sz="0" w:space="0" w:color="auto"/>
            <w:right w:val="none" w:sz="0" w:space="0" w:color="auto"/>
          </w:divBdr>
        </w:div>
        <w:div w:id="238559286">
          <w:marLeft w:val="0"/>
          <w:marRight w:val="0"/>
          <w:marTop w:val="0"/>
          <w:marBottom w:val="0"/>
          <w:divBdr>
            <w:top w:val="none" w:sz="0" w:space="0" w:color="auto"/>
            <w:left w:val="none" w:sz="0" w:space="0" w:color="auto"/>
            <w:bottom w:val="none" w:sz="0" w:space="0" w:color="auto"/>
            <w:right w:val="none" w:sz="0" w:space="0" w:color="auto"/>
          </w:divBdr>
        </w:div>
        <w:div w:id="283117156">
          <w:marLeft w:val="0"/>
          <w:marRight w:val="0"/>
          <w:marTop w:val="0"/>
          <w:marBottom w:val="0"/>
          <w:divBdr>
            <w:top w:val="none" w:sz="0" w:space="0" w:color="auto"/>
            <w:left w:val="none" w:sz="0" w:space="0" w:color="auto"/>
            <w:bottom w:val="none" w:sz="0" w:space="0" w:color="auto"/>
            <w:right w:val="none" w:sz="0" w:space="0" w:color="auto"/>
          </w:divBdr>
        </w:div>
        <w:div w:id="427232948">
          <w:marLeft w:val="0"/>
          <w:marRight w:val="0"/>
          <w:marTop w:val="0"/>
          <w:marBottom w:val="0"/>
          <w:divBdr>
            <w:top w:val="none" w:sz="0" w:space="0" w:color="auto"/>
            <w:left w:val="none" w:sz="0" w:space="0" w:color="auto"/>
            <w:bottom w:val="none" w:sz="0" w:space="0" w:color="auto"/>
            <w:right w:val="none" w:sz="0" w:space="0" w:color="auto"/>
          </w:divBdr>
        </w:div>
        <w:div w:id="664823392">
          <w:marLeft w:val="0"/>
          <w:marRight w:val="0"/>
          <w:marTop w:val="0"/>
          <w:marBottom w:val="0"/>
          <w:divBdr>
            <w:top w:val="none" w:sz="0" w:space="0" w:color="auto"/>
            <w:left w:val="none" w:sz="0" w:space="0" w:color="auto"/>
            <w:bottom w:val="none" w:sz="0" w:space="0" w:color="auto"/>
            <w:right w:val="none" w:sz="0" w:space="0" w:color="auto"/>
          </w:divBdr>
        </w:div>
        <w:div w:id="671756992">
          <w:marLeft w:val="0"/>
          <w:marRight w:val="0"/>
          <w:marTop w:val="0"/>
          <w:marBottom w:val="0"/>
          <w:divBdr>
            <w:top w:val="none" w:sz="0" w:space="0" w:color="auto"/>
            <w:left w:val="none" w:sz="0" w:space="0" w:color="auto"/>
            <w:bottom w:val="none" w:sz="0" w:space="0" w:color="auto"/>
            <w:right w:val="none" w:sz="0" w:space="0" w:color="auto"/>
          </w:divBdr>
        </w:div>
        <w:div w:id="1108507276">
          <w:marLeft w:val="0"/>
          <w:marRight w:val="0"/>
          <w:marTop w:val="0"/>
          <w:marBottom w:val="0"/>
          <w:divBdr>
            <w:top w:val="none" w:sz="0" w:space="0" w:color="auto"/>
            <w:left w:val="none" w:sz="0" w:space="0" w:color="auto"/>
            <w:bottom w:val="none" w:sz="0" w:space="0" w:color="auto"/>
            <w:right w:val="none" w:sz="0" w:space="0" w:color="auto"/>
          </w:divBdr>
        </w:div>
      </w:divsChild>
    </w:div>
    <w:div w:id="1860198845">
      <w:bodyDiv w:val="1"/>
      <w:marLeft w:val="0"/>
      <w:marRight w:val="0"/>
      <w:marTop w:val="0"/>
      <w:marBottom w:val="0"/>
      <w:divBdr>
        <w:top w:val="none" w:sz="0" w:space="0" w:color="auto"/>
        <w:left w:val="none" w:sz="0" w:space="0" w:color="auto"/>
        <w:bottom w:val="none" w:sz="0" w:space="0" w:color="auto"/>
        <w:right w:val="none" w:sz="0" w:space="0" w:color="auto"/>
      </w:divBdr>
      <w:divsChild>
        <w:div w:id="903443393">
          <w:marLeft w:val="0"/>
          <w:marRight w:val="0"/>
          <w:marTop w:val="0"/>
          <w:marBottom w:val="0"/>
          <w:divBdr>
            <w:top w:val="none" w:sz="0" w:space="0" w:color="auto"/>
            <w:left w:val="none" w:sz="0" w:space="0" w:color="auto"/>
            <w:bottom w:val="none" w:sz="0" w:space="0" w:color="auto"/>
            <w:right w:val="none" w:sz="0" w:space="0" w:color="auto"/>
          </w:divBdr>
        </w:div>
        <w:div w:id="1262446131">
          <w:marLeft w:val="0"/>
          <w:marRight w:val="0"/>
          <w:marTop w:val="0"/>
          <w:marBottom w:val="0"/>
          <w:divBdr>
            <w:top w:val="none" w:sz="0" w:space="0" w:color="auto"/>
            <w:left w:val="none" w:sz="0" w:space="0" w:color="auto"/>
            <w:bottom w:val="none" w:sz="0" w:space="0" w:color="auto"/>
            <w:right w:val="none" w:sz="0" w:space="0" w:color="auto"/>
          </w:divBdr>
        </w:div>
        <w:div w:id="1674642984">
          <w:marLeft w:val="0"/>
          <w:marRight w:val="0"/>
          <w:marTop w:val="0"/>
          <w:marBottom w:val="0"/>
          <w:divBdr>
            <w:top w:val="none" w:sz="0" w:space="0" w:color="auto"/>
            <w:left w:val="none" w:sz="0" w:space="0" w:color="auto"/>
            <w:bottom w:val="none" w:sz="0" w:space="0" w:color="auto"/>
            <w:right w:val="none" w:sz="0" w:space="0" w:color="auto"/>
          </w:divBdr>
        </w:div>
        <w:div w:id="949162155">
          <w:marLeft w:val="0"/>
          <w:marRight w:val="0"/>
          <w:marTop w:val="0"/>
          <w:marBottom w:val="0"/>
          <w:divBdr>
            <w:top w:val="none" w:sz="0" w:space="0" w:color="auto"/>
            <w:left w:val="none" w:sz="0" w:space="0" w:color="auto"/>
            <w:bottom w:val="none" w:sz="0" w:space="0" w:color="auto"/>
            <w:right w:val="none" w:sz="0" w:space="0" w:color="auto"/>
          </w:divBdr>
        </w:div>
      </w:divsChild>
    </w:div>
    <w:div w:id="1869567417">
      <w:bodyDiv w:val="1"/>
      <w:marLeft w:val="0"/>
      <w:marRight w:val="0"/>
      <w:marTop w:val="0"/>
      <w:marBottom w:val="0"/>
      <w:divBdr>
        <w:top w:val="none" w:sz="0" w:space="0" w:color="auto"/>
        <w:left w:val="none" w:sz="0" w:space="0" w:color="auto"/>
        <w:bottom w:val="none" w:sz="0" w:space="0" w:color="auto"/>
        <w:right w:val="none" w:sz="0" w:space="0" w:color="auto"/>
      </w:divBdr>
    </w:div>
    <w:div w:id="1906909247">
      <w:bodyDiv w:val="1"/>
      <w:marLeft w:val="0"/>
      <w:marRight w:val="0"/>
      <w:marTop w:val="0"/>
      <w:marBottom w:val="0"/>
      <w:divBdr>
        <w:top w:val="none" w:sz="0" w:space="0" w:color="auto"/>
        <w:left w:val="none" w:sz="0" w:space="0" w:color="auto"/>
        <w:bottom w:val="none" w:sz="0" w:space="0" w:color="auto"/>
        <w:right w:val="none" w:sz="0" w:space="0" w:color="auto"/>
      </w:divBdr>
      <w:divsChild>
        <w:div w:id="794759829">
          <w:marLeft w:val="0"/>
          <w:marRight w:val="0"/>
          <w:marTop w:val="0"/>
          <w:marBottom w:val="0"/>
          <w:divBdr>
            <w:top w:val="none" w:sz="0" w:space="0" w:color="auto"/>
            <w:left w:val="none" w:sz="0" w:space="0" w:color="auto"/>
            <w:bottom w:val="none" w:sz="0" w:space="0" w:color="auto"/>
            <w:right w:val="none" w:sz="0" w:space="0" w:color="auto"/>
          </w:divBdr>
        </w:div>
        <w:div w:id="1975524871">
          <w:marLeft w:val="0"/>
          <w:marRight w:val="0"/>
          <w:marTop w:val="0"/>
          <w:marBottom w:val="0"/>
          <w:divBdr>
            <w:top w:val="none" w:sz="0" w:space="0" w:color="auto"/>
            <w:left w:val="none" w:sz="0" w:space="0" w:color="auto"/>
            <w:bottom w:val="none" w:sz="0" w:space="0" w:color="auto"/>
            <w:right w:val="none" w:sz="0" w:space="0" w:color="auto"/>
          </w:divBdr>
        </w:div>
        <w:div w:id="277683682">
          <w:marLeft w:val="0"/>
          <w:marRight w:val="0"/>
          <w:marTop w:val="0"/>
          <w:marBottom w:val="0"/>
          <w:divBdr>
            <w:top w:val="none" w:sz="0" w:space="0" w:color="auto"/>
            <w:left w:val="none" w:sz="0" w:space="0" w:color="auto"/>
            <w:bottom w:val="none" w:sz="0" w:space="0" w:color="auto"/>
            <w:right w:val="none" w:sz="0" w:space="0" w:color="auto"/>
          </w:divBdr>
        </w:div>
        <w:div w:id="2017610900">
          <w:marLeft w:val="0"/>
          <w:marRight w:val="0"/>
          <w:marTop w:val="0"/>
          <w:marBottom w:val="0"/>
          <w:divBdr>
            <w:top w:val="none" w:sz="0" w:space="0" w:color="auto"/>
            <w:left w:val="none" w:sz="0" w:space="0" w:color="auto"/>
            <w:bottom w:val="none" w:sz="0" w:space="0" w:color="auto"/>
            <w:right w:val="none" w:sz="0" w:space="0" w:color="auto"/>
          </w:divBdr>
        </w:div>
        <w:div w:id="1948612038">
          <w:marLeft w:val="0"/>
          <w:marRight w:val="0"/>
          <w:marTop w:val="0"/>
          <w:marBottom w:val="0"/>
          <w:divBdr>
            <w:top w:val="none" w:sz="0" w:space="0" w:color="auto"/>
            <w:left w:val="none" w:sz="0" w:space="0" w:color="auto"/>
            <w:bottom w:val="none" w:sz="0" w:space="0" w:color="auto"/>
            <w:right w:val="none" w:sz="0" w:space="0" w:color="auto"/>
          </w:divBdr>
        </w:div>
        <w:div w:id="1760952991">
          <w:marLeft w:val="0"/>
          <w:marRight w:val="0"/>
          <w:marTop w:val="0"/>
          <w:marBottom w:val="0"/>
          <w:divBdr>
            <w:top w:val="none" w:sz="0" w:space="0" w:color="auto"/>
            <w:left w:val="none" w:sz="0" w:space="0" w:color="auto"/>
            <w:bottom w:val="none" w:sz="0" w:space="0" w:color="auto"/>
            <w:right w:val="none" w:sz="0" w:space="0" w:color="auto"/>
          </w:divBdr>
        </w:div>
        <w:div w:id="559948388">
          <w:marLeft w:val="0"/>
          <w:marRight w:val="0"/>
          <w:marTop w:val="0"/>
          <w:marBottom w:val="0"/>
          <w:divBdr>
            <w:top w:val="none" w:sz="0" w:space="0" w:color="auto"/>
            <w:left w:val="none" w:sz="0" w:space="0" w:color="auto"/>
            <w:bottom w:val="none" w:sz="0" w:space="0" w:color="auto"/>
            <w:right w:val="none" w:sz="0" w:space="0" w:color="auto"/>
          </w:divBdr>
        </w:div>
      </w:divsChild>
    </w:div>
    <w:div w:id="1986158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ci.durham.nh.us/sites/default/files/fileattachments/planningandzoning/historic_resources_chapter_-_building_list.pdf" TargetMode="External"/><Relationship Id="rId26" Type="http://schemas.openxmlformats.org/officeDocument/2006/relationships/image" Target="media/image15.png"/><Relationship Id="rId39" Type="http://schemas.openxmlformats.org/officeDocument/2006/relationships/image" Target="media/image27.jpeg"/><Relationship Id="rId21" Type="http://schemas.openxmlformats.org/officeDocument/2006/relationships/image" Target="media/image7.png"/><Relationship Id="rId34" Type="http://schemas.openxmlformats.org/officeDocument/2006/relationships/image" Target="media/image23.jpeg"/><Relationship Id="rId42" Type="http://schemas.openxmlformats.org/officeDocument/2006/relationships/image" Target="media/image29.png"/><Relationship Id="rId47" Type="http://schemas.openxmlformats.org/officeDocument/2006/relationships/image" Target="media/image24.jpeg"/><Relationship Id="rId50" Type="http://schemas.openxmlformats.org/officeDocument/2006/relationships/image" Target="media/image26.jpeg"/><Relationship Id="rId55" Type="http://schemas.openxmlformats.org/officeDocument/2006/relationships/hyperlink" Target="http://www.nps.gov/nr/research/index.htm" TargetMode="External"/><Relationship Id="rId63" Type="http://schemas.openxmlformats.org/officeDocument/2006/relationships/hyperlink" Target="http://www.ci.durham.nh.us/sites/default/files/fileattachments/planningandzo%20ning/historic_resources_chapter_-_building_list.pdf" TargetMode="External"/><Relationship Id="rId68" Type="http://schemas.openxmlformats.org/officeDocument/2006/relationships/hyperlink" Target="http://www.ci.durham.nh.us/boc_historic" TargetMode="External"/><Relationship Id="rId76" Type="http://schemas.openxmlformats.org/officeDocument/2006/relationships/hyperlink" Target="http://www.nh.gov/nhdhr/documents/neighborr_hert_handbook.pdf" TargetMode="External"/><Relationship Id="rId84" Type="http://schemas.openxmlformats.org/officeDocument/2006/relationships/image" Target="cid:image003.png@01D05CF6.E51EDE20" TargetMode="External"/><Relationship Id="rId89" Type="http://schemas.openxmlformats.org/officeDocument/2006/relationships/image" Target="media/image41.png"/><Relationship Id="rId7" Type="http://schemas.openxmlformats.org/officeDocument/2006/relationships/footnotes" Target="footnotes.xml"/><Relationship Id="rId71" Type="http://schemas.openxmlformats.org/officeDocument/2006/relationships/hyperlink" Target="http://www.nh.gov/dot/programs/scbp/" TargetMode="External"/><Relationship Id="rId92"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1.png"/><Relationship Id="rId11" Type="http://schemas.openxmlformats.org/officeDocument/2006/relationships/hyperlink" Target="http://www.ci.durham.nh.us/sites/default/files/fileattachments/zoning/article_17.pdf"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18.jpeg"/><Relationship Id="rId40" Type="http://schemas.openxmlformats.org/officeDocument/2006/relationships/image" Target="cid:image029.jpg@01D040B2.C1511FE0" TargetMode="External"/><Relationship Id="rId45" Type="http://schemas.openxmlformats.org/officeDocument/2006/relationships/image" Target="media/image21.jpeg"/><Relationship Id="rId53" Type="http://schemas.openxmlformats.org/officeDocument/2006/relationships/hyperlink" Target="http://www.nps.gov/search/?affiliate=nps&amp;query=general+john+sullivan" TargetMode="External"/><Relationship Id="rId58" Type="http://schemas.openxmlformats.org/officeDocument/2006/relationships/hyperlink" Target="http://www.nps.gov/nr/feature/places/AD_88000184_03_26_2014.htm" TargetMode="External"/><Relationship Id="rId66" Type="http://schemas.openxmlformats.org/officeDocument/2006/relationships/hyperlink" Target="http://www.nh.gov/nhdhr/programs/state_reg_list_details.htm" TargetMode="External"/><Relationship Id="rId74" Type="http://schemas.openxmlformats.org/officeDocument/2006/relationships/hyperlink" Target="http://www.gencourt.state.nh.us/rsa/html/v/79-d/79-d-mrg.htm" TargetMode="External"/><Relationship Id="rId79" Type="http://schemas.openxmlformats.org/officeDocument/2006/relationships/hyperlink" Target="https://lchip.org/remote/" TargetMode="External"/><Relationship Id="rId87" Type="http://schemas.openxmlformats.org/officeDocument/2006/relationships/hyperlink" Target="http://www.nps.gov/nr/national_register_fundamentals.htm" TargetMode="External"/><Relationship Id="rId5" Type="http://schemas.openxmlformats.org/officeDocument/2006/relationships/settings" Target="settings.xml"/><Relationship Id="rId61" Type="http://schemas.openxmlformats.org/officeDocument/2006/relationships/hyperlink" Target="http://www.nh.gov/nhdhr/programs/survey.htm" TargetMode="External"/><Relationship Id="rId82" Type="http://schemas.openxmlformats.org/officeDocument/2006/relationships/image" Target="cid:image003.png@01D05CF6.E51EDE20" TargetMode="External"/><Relationship Id="rId90" Type="http://schemas.openxmlformats.org/officeDocument/2006/relationships/image" Target="media/image30.png"/><Relationship Id="rId19" Type="http://schemas.openxmlformats.org/officeDocument/2006/relationships/image" Target="media/image6.jpeg"/><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image" Target="media/image12.jpeg"/><Relationship Id="rId35" Type="http://schemas.openxmlformats.org/officeDocument/2006/relationships/image" Target="media/image16.pn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hyperlink" Target="http://www.nps.gov/search/?affiliate=nps&amp;query=%22thompson+hall%22" TargetMode="External"/><Relationship Id="rId64" Type="http://schemas.openxmlformats.org/officeDocument/2006/relationships/hyperlink" Target="http://www.nh.gov/nhdhr/programs/state_register.html" TargetMode="External"/><Relationship Id="rId69" Type="http://schemas.openxmlformats.org/officeDocument/2006/relationships/hyperlink" Target="http://www.nhpreservation.org/get-answers/community-wide-planning-resources/for-historic-disctrict-commissions.html" TargetMode="External"/><Relationship Id="rId77" Type="http://schemas.openxmlformats.org/officeDocument/2006/relationships/hyperlink" Target="http://www.nh.gov/nhdhr/publications/documents/demolition_review.pdf" TargetMode="External"/><Relationship Id="rId8" Type="http://schemas.openxmlformats.org/officeDocument/2006/relationships/endnotes" Target="endnotes.xml"/><Relationship Id="rId51" Type="http://schemas.openxmlformats.org/officeDocument/2006/relationships/hyperlink" Target="http://www.ci.durham.nh.us/sites/default/files/fileattachments/planningandzoning/historic_resources_chapter_-_building_list.pdf" TargetMode="External"/><Relationship Id="rId72" Type="http://schemas.openxmlformats.org/officeDocument/2006/relationships/hyperlink" Target="http://www.nh.gov/nhdhr/documents/%20neighborr_hert_handbook.pdf" TargetMode="External"/><Relationship Id="rId80" Type="http://schemas.openxmlformats.org/officeDocument/2006/relationships/hyperlink" Target="http://www.nh.gov/nhdhr/programs/documents/rpt_sr.pdf" TargetMode="External"/><Relationship Id="rId85" Type="http://schemas.openxmlformats.org/officeDocument/2006/relationships/hyperlink" Target="http://www.nh.gov/nhdhr/publications/documents/clg_nh.pdf"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ci.durham.nh.us/boc_historic/about" TargetMode="External"/><Relationship Id="rId17" Type="http://schemas.openxmlformats.org/officeDocument/2006/relationships/image" Target="media/image7.jpeg"/><Relationship Id="rId25" Type="http://schemas.openxmlformats.org/officeDocument/2006/relationships/image" Target="media/image9.png"/><Relationship Id="rId33" Type="http://schemas.openxmlformats.org/officeDocument/2006/relationships/image" Target="media/image22.jpeg"/><Relationship Id="rId38" Type="http://schemas.openxmlformats.org/officeDocument/2006/relationships/image" Target="cid:image029.jpg@01D040B2.C1511FE0" TargetMode="External"/><Relationship Id="rId46" Type="http://schemas.openxmlformats.org/officeDocument/2006/relationships/image" Target="media/image33.jpeg"/><Relationship Id="rId59" Type="http://schemas.openxmlformats.org/officeDocument/2006/relationships/hyperlink" Target="http://www.ci.durham.nh.us/" TargetMode="External"/><Relationship Id="rId67" Type="http://schemas.openxmlformats.org/officeDocument/2006/relationships/hyperlink" Target="http://www.nh.gov/nhdhr/programs/state_reg_list_details.htm" TargetMode="External"/><Relationship Id="rId20" Type="http://schemas.openxmlformats.org/officeDocument/2006/relationships/image" Target="media/image9.jpeg"/><Relationship Id="rId41" Type="http://schemas.openxmlformats.org/officeDocument/2006/relationships/image" Target="media/image19.png"/><Relationship Id="rId54" Type="http://schemas.openxmlformats.org/officeDocument/2006/relationships/hyperlink" Target="http://www.nationalregisterofhistoricplaces.com/nh/strafford/state.html" TargetMode="External"/><Relationship Id="rId62" Type="http://schemas.openxmlformats.org/officeDocument/2006/relationships/hyperlink" Target="http://www.nps.gov/nr/" TargetMode="External"/><Relationship Id="rId70" Type="http://schemas.openxmlformats.org/officeDocument/2006/relationships/hyperlink" Target="http://www.nhpreservation.org/get-answers/for-commercial-property/tax-incentives.html" TargetMode="External"/><Relationship Id="rId75" Type="http://schemas.openxmlformats.org/officeDocument/2006/relationships/hyperlink" Target="http://www.nhpreservation.org/images/stories/pdfs/planningtools%20handbook%20excerpt.pdf" TargetMode="External"/><Relationship Id="rId83" Type="http://schemas.openxmlformats.org/officeDocument/2006/relationships/image" Target="media/image39.png"/><Relationship Id="rId88" Type="http://schemas.openxmlformats.org/officeDocument/2006/relationships/image" Target="media/image28.png"/><Relationship Id="rId91"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6.jpeg"/><Relationship Id="rId57" Type="http://schemas.openxmlformats.org/officeDocument/2006/relationships/hyperlink" Target="http://www.nps.gov/nr/feature/places/13000009.htm" TargetMode="External"/><Relationship Id="rId10" Type="http://schemas.openxmlformats.org/officeDocument/2006/relationships/image" Target="media/image2.jpg"/><Relationship Id="rId31" Type="http://schemas.openxmlformats.org/officeDocument/2006/relationships/image" Target="media/image14.jpeg"/><Relationship Id="rId44" Type="http://schemas.openxmlformats.org/officeDocument/2006/relationships/image" Target="media/image31.jpeg"/><Relationship Id="rId52" Type="http://schemas.openxmlformats.org/officeDocument/2006/relationships/hyperlink" Target="http://www.ci.durham.nh.us/sites/default/files/fileattachments/planningandzoning/historic_resources_chapter_-_building_list.pdf" TargetMode="External"/><Relationship Id="rId60" Type="http://schemas.openxmlformats.org/officeDocument/2006/relationships/hyperlink" Target="http://www.nh.gov/nhdhr/" TargetMode="External"/><Relationship Id="rId65" Type="http://schemas.openxmlformats.org/officeDocument/2006/relationships/hyperlink" Target="http://www.nh.gov/nhdhr/programs/state_reg_list_details.htm" TargetMode="External"/><Relationship Id="rId73" Type="http://schemas.openxmlformats.org/officeDocument/2006/relationships/hyperlink" Target="http://www.nhpreservation.org/news-a-events/202-what-is-a-preservation-easement.html" TargetMode="External"/><Relationship Id="rId78" Type="http://schemas.openxmlformats.org/officeDocument/2006/relationships/hyperlink" Target="http://www.nh.gov/nhdhr/programs/documents/nh_preservation_plan2011to2015.pdf" TargetMode="External"/><Relationship Id="rId81" Type="http://schemas.openxmlformats.org/officeDocument/2006/relationships/image" Target="media/image27.png"/><Relationship Id="rId86" Type="http://schemas.openxmlformats.org/officeDocument/2006/relationships/hyperlink" Target="http://www.nh.gov/nhdhr/programs/cert_loca_govt.html" TargetMode="External"/><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E8F5F5-90DD-4B73-AB72-9CB9113D9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36</Pages>
  <Words>9142</Words>
  <Characters>52113</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61133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Sullivan</dc:creator>
  <cp:lastModifiedBy>MS</cp:lastModifiedBy>
  <cp:revision>7</cp:revision>
  <cp:lastPrinted>2015-05-21T13:39:00Z</cp:lastPrinted>
  <dcterms:created xsi:type="dcterms:W3CDTF">2015-12-30T19:43:00Z</dcterms:created>
  <dcterms:modified xsi:type="dcterms:W3CDTF">2016-01-04T22:12:00Z</dcterms:modified>
</cp:coreProperties>
</file>